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800" w:lineRule="exact"/>
        <w:ind w:firstLine="450" w:firstLineChars="150"/>
        <w:rPr>
          <w:rFonts w:ascii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题</w:t>
      </w:r>
      <w:r>
        <w:rPr>
          <w:rFonts w:ascii="宋体" w:hAnsi="宋体" w:cs="宋体"/>
          <w:sz w:val="30"/>
          <w:szCs w:val="30"/>
        </w:rPr>
        <w:t xml:space="preserve">   </w:t>
      </w:r>
      <w:r>
        <w:rPr>
          <w:rFonts w:ascii="宋体" w:hAnsi="宋体" w:cs="宋体" w:hint="eastAsia"/>
          <w:sz w:val="30"/>
          <w:szCs w:val="30"/>
        </w:rPr>
        <w:t>目：</w:t>
      </w:r>
      <w:r>
        <w:rPr>
          <w:rFonts w:ascii="宋体" w:hAnsi="宋体" w:cs="宋体" w:hint="eastAsia"/>
          <w:sz w:val="30"/>
          <w:szCs w:val="30"/>
          <w:u w:val="single"/>
        </w:rPr>
        <w:t xml:space="preserve">     </w:t>
      </w:r>
      <w:r>
        <w:rPr>
          <w:rFonts w:ascii="黑体" w:eastAsia="黑体" w:hAnsi="黑体" w:cs="黑体" w:hint="eastAsia"/>
          <w:sz w:val="30"/>
          <w:szCs w:val="30"/>
          <w:u w:val="single"/>
        </w:rPr>
        <w:t>小型相变蓄热</w:t>
      </w:r>
      <w:bookmarkStart w:id="0" w:name="_GoBack"/>
      <w:bookmarkEnd w:id="0"/>
      <w:r>
        <w:rPr>
          <w:rFonts w:ascii="黑体" w:eastAsia="黑体" w:hAnsi="黑体" w:cs="黑体" w:hint="eastAsia"/>
          <w:sz w:val="30"/>
          <w:szCs w:val="30"/>
          <w:u w:val="single"/>
        </w:rPr>
        <w:t>器的优化设计</w:t>
      </w:r>
      <w:r>
        <w:rPr>
          <w:rFonts w:ascii="宋体" w:hAnsi="宋体" w:cs="宋体" w:hint="eastAsia"/>
          <w:b/>
          <w:bCs/>
          <w:sz w:val="30"/>
          <w:szCs w:val="30"/>
          <w:u w:val="single"/>
        </w:rPr>
        <w:t xml:space="preserve">     </w:t>
      </w:r>
    </w:p>
    <w:p>
      <w:pPr>
        <w:ind w:firstLine="480"/>
      </w:pPr>
      <w:r>
        <w:br/>
      </w:r>
      <w: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https://d.book118.com/035320213332011114</w:t>
        </w:r>
      </w:hyperlink>
    </w:p>
    <w:p>
      <w:pPr>
        <w:ind w:firstLine="480"/>
      </w:pPr>
    </w:p>
    <w:sectPr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1906" w:h="16838"/>
      <w:pgMar w:top="1984" w:right="1701" w:bottom="1984" w:left="1984" w:header="1701" w:footer="1701" w:gutter="0"/>
      <w:pgNumType w:fmt="upperRoman" w:start="1"/>
      <w:cols w:num="1" w:space="720"/>
      <w:titlePg/>
      <w:docGrid w:type="lines" w:linePitch="330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TimesNewRomanPS-ItalicM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0" w:firstLineChars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MediumGap" w:sz="18" w:space="1" w:color="auto"/>
      </w:pBdr>
      <w:ind w:firstLine="0" w:firstLineChars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SmallGap" w:sz="12" w:space="1" w:color="auto"/>
      </w:pBdr>
      <w:ind w:firstLine="0" w:firstLineChars="0"/>
    </w:pPr>
    <w:r>
      <w:rPr>
        <w:rFonts w:hint="eastAsia"/>
      </w:rPr>
      <w:t>摘  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firstLine="0" w:firstLineChars="0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A5F3013"/>
    <w:multiLevelType w:val="singleLevel"/>
    <w:tmpl w:val="9A5F3013"/>
    <w:lvl w:ilvl="0">
      <w:start w:val="1"/>
      <w:numFmt w:val="decimal"/>
      <w:suff w:val="nothing"/>
      <w:lvlText w:val="（%1）"/>
      <w:lvlJc w:val="left"/>
    </w:lvl>
  </w:abstractNum>
  <w:abstractNum w:abstractNumId="1">
    <w:nsid w:val="D3C69F0F"/>
    <w:multiLevelType w:val="singleLevel"/>
    <w:tmpl w:val="D3C69F0F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DB2E357D"/>
    <w:multiLevelType w:val="singleLevel"/>
    <w:tmpl w:val="DB2E357D"/>
    <w:lvl w:ilvl="0">
      <w:start w:val="1"/>
      <w:numFmt w:val="decimal"/>
      <w:suff w:val="nothing"/>
      <w:lvlText w:val="（%1）"/>
      <w:lvlJc w:val="left"/>
    </w:lvl>
  </w:abstractNum>
  <w:abstractNum w:abstractNumId="3">
    <w:nsid w:val="F9A113EB"/>
    <w:multiLevelType w:val="singleLevel"/>
    <w:tmpl w:val="F9A113EB"/>
    <w:lvl w:ilvl="0">
      <w:start w:val="1"/>
      <w:numFmt w:val="decimal"/>
      <w:suff w:val="nothing"/>
      <w:lvlText w:val="（%1）"/>
      <w:lvlJc w:val="left"/>
    </w:lvl>
  </w:abstractNum>
  <w:abstractNum w:abstractNumId="4">
    <w:nsid w:val="FD87E3D7"/>
    <w:multiLevelType w:val="singleLevel"/>
    <w:tmpl w:val="FD87E3D7"/>
    <w:lvl w:ilvl="0">
      <w:start w:val="1"/>
      <w:numFmt w:val="decimal"/>
      <w:suff w:val="nothing"/>
      <w:lvlText w:val="（%1）"/>
      <w:lvlJc w:val="left"/>
    </w:lvl>
  </w:abstractNum>
  <w:abstractNum w:abstractNumId="5">
    <w:nsid w:val="48E2E973"/>
    <w:multiLevelType w:val="singleLevel"/>
    <w:tmpl w:val="48E2E973"/>
    <w:lvl w:ilvl="0">
      <w:start w:val="1"/>
      <w:numFmt w:val="decimal"/>
      <w:suff w:val="nothing"/>
      <w:lvlText w:val="（%1）"/>
      <w:lvlJc w:val="left"/>
    </w:lvl>
  </w:abstractNum>
  <w:abstractNum w:abstractNumId="6">
    <w:nsid w:val="6AC3F21B"/>
    <w:multiLevelType w:val="singleLevel"/>
    <w:tmpl w:val="6AC3F21B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>
    <w:nsid w:val="793E0F8F"/>
    <w:multiLevelType w:val="singleLevel"/>
    <w:tmpl w:val="793E0F8F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evenAndOddHeaders/>
  <w:drawingGridVerticalSpacing w:val="165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506D"/>
    <w:rsid w:val="000437CA"/>
    <w:rsid w:val="00075170"/>
    <w:rsid w:val="00125DA6"/>
    <w:rsid w:val="00133F5E"/>
    <w:rsid w:val="00172A27"/>
    <w:rsid w:val="001E0152"/>
    <w:rsid w:val="001E1ED1"/>
    <w:rsid w:val="002107C4"/>
    <w:rsid w:val="00293D5B"/>
    <w:rsid w:val="002B2EE5"/>
    <w:rsid w:val="00326A81"/>
    <w:rsid w:val="00344289"/>
    <w:rsid w:val="00360C94"/>
    <w:rsid w:val="003C4E25"/>
    <w:rsid w:val="003E1962"/>
    <w:rsid w:val="003E7BE9"/>
    <w:rsid w:val="00414188"/>
    <w:rsid w:val="004278D2"/>
    <w:rsid w:val="00503011"/>
    <w:rsid w:val="00593DB3"/>
    <w:rsid w:val="005D090E"/>
    <w:rsid w:val="0061426E"/>
    <w:rsid w:val="007342F6"/>
    <w:rsid w:val="00737704"/>
    <w:rsid w:val="00806C27"/>
    <w:rsid w:val="008D311D"/>
    <w:rsid w:val="009116E1"/>
    <w:rsid w:val="009462E0"/>
    <w:rsid w:val="00957EC7"/>
    <w:rsid w:val="00975636"/>
    <w:rsid w:val="00991512"/>
    <w:rsid w:val="00A51EE4"/>
    <w:rsid w:val="00A61711"/>
    <w:rsid w:val="00AB5983"/>
    <w:rsid w:val="00AD0C7F"/>
    <w:rsid w:val="00B2696A"/>
    <w:rsid w:val="00B3708F"/>
    <w:rsid w:val="00B613DD"/>
    <w:rsid w:val="00BB2492"/>
    <w:rsid w:val="00BD56D8"/>
    <w:rsid w:val="00C05698"/>
    <w:rsid w:val="00C0791A"/>
    <w:rsid w:val="00C273E3"/>
    <w:rsid w:val="00CB4389"/>
    <w:rsid w:val="00CD4465"/>
    <w:rsid w:val="00D23721"/>
    <w:rsid w:val="00D31CBF"/>
    <w:rsid w:val="00E56EFD"/>
    <w:rsid w:val="00EA5270"/>
    <w:rsid w:val="00FC0735"/>
    <w:rsid w:val="00FC15CB"/>
    <w:rsid w:val="00FC40AC"/>
    <w:rsid w:val="00FD4365"/>
    <w:rsid w:val="011345AF"/>
    <w:rsid w:val="012050DA"/>
    <w:rsid w:val="01251C8C"/>
    <w:rsid w:val="012706C9"/>
    <w:rsid w:val="013245F7"/>
    <w:rsid w:val="01522438"/>
    <w:rsid w:val="019977E1"/>
    <w:rsid w:val="01C75865"/>
    <w:rsid w:val="022F65BB"/>
    <w:rsid w:val="02492FAE"/>
    <w:rsid w:val="027237B1"/>
    <w:rsid w:val="02DB3D7B"/>
    <w:rsid w:val="02E44893"/>
    <w:rsid w:val="02FE1480"/>
    <w:rsid w:val="03426252"/>
    <w:rsid w:val="03812BC8"/>
    <w:rsid w:val="044A4D44"/>
    <w:rsid w:val="04691555"/>
    <w:rsid w:val="04714FF4"/>
    <w:rsid w:val="048D427E"/>
    <w:rsid w:val="04F036CB"/>
    <w:rsid w:val="04FD5C49"/>
    <w:rsid w:val="0501025B"/>
    <w:rsid w:val="051711F6"/>
    <w:rsid w:val="05323E1A"/>
    <w:rsid w:val="05CA68ED"/>
    <w:rsid w:val="05CF518F"/>
    <w:rsid w:val="05E91E21"/>
    <w:rsid w:val="05EE79B4"/>
    <w:rsid w:val="06517060"/>
    <w:rsid w:val="06684915"/>
    <w:rsid w:val="06FF77D1"/>
    <w:rsid w:val="070A7BEF"/>
    <w:rsid w:val="072440EE"/>
    <w:rsid w:val="07397410"/>
    <w:rsid w:val="07555D9C"/>
    <w:rsid w:val="07633BAE"/>
    <w:rsid w:val="076F7AFC"/>
    <w:rsid w:val="077E729F"/>
    <w:rsid w:val="07C331C3"/>
    <w:rsid w:val="07D452BC"/>
    <w:rsid w:val="08471271"/>
    <w:rsid w:val="086A3253"/>
    <w:rsid w:val="086C0AF1"/>
    <w:rsid w:val="08774474"/>
    <w:rsid w:val="08AB7856"/>
    <w:rsid w:val="08CF6B0D"/>
    <w:rsid w:val="08EA106A"/>
    <w:rsid w:val="08EA2A2E"/>
    <w:rsid w:val="08F43F0A"/>
    <w:rsid w:val="090B10D7"/>
    <w:rsid w:val="091F75B7"/>
    <w:rsid w:val="0922307D"/>
    <w:rsid w:val="09256F73"/>
    <w:rsid w:val="094B4974"/>
    <w:rsid w:val="09572B16"/>
    <w:rsid w:val="09A3763B"/>
    <w:rsid w:val="09AB3A24"/>
    <w:rsid w:val="09BE422C"/>
    <w:rsid w:val="09CE004D"/>
    <w:rsid w:val="09F13A09"/>
    <w:rsid w:val="0A393521"/>
    <w:rsid w:val="0A4723A5"/>
    <w:rsid w:val="0A5A3D92"/>
    <w:rsid w:val="0A705E57"/>
    <w:rsid w:val="0A830932"/>
    <w:rsid w:val="0A851A96"/>
    <w:rsid w:val="0A9E3842"/>
    <w:rsid w:val="0AA61479"/>
    <w:rsid w:val="0AA616D3"/>
    <w:rsid w:val="0B077C66"/>
    <w:rsid w:val="0B2210EE"/>
    <w:rsid w:val="0B445890"/>
    <w:rsid w:val="0B4A6027"/>
    <w:rsid w:val="0B6F700F"/>
    <w:rsid w:val="0BCD013E"/>
    <w:rsid w:val="0BE579C4"/>
    <w:rsid w:val="0BF110A3"/>
    <w:rsid w:val="0C0C125E"/>
    <w:rsid w:val="0C983443"/>
    <w:rsid w:val="0CC34CA8"/>
    <w:rsid w:val="0D087CEC"/>
    <w:rsid w:val="0D3068D7"/>
    <w:rsid w:val="0D6152DD"/>
    <w:rsid w:val="0D664A77"/>
    <w:rsid w:val="0D7B795B"/>
    <w:rsid w:val="0DDF5A6F"/>
    <w:rsid w:val="0E0122A0"/>
    <w:rsid w:val="0E1B364A"/>
    <w:rsid w:val="0E65681E"/>
    <w:rsid w:val="0E83222C"/>
    <w:rsid w:val="0EA56D79"/>
    <w:rsid w:val="0EAA5739"/>
    <w:rsid w:val="0EC1207F"/>
    <w:rsid w:val="0EC802E2"/>
    <w:rsid w:val="0EDD2B3F"/>
    <w:rsid w:val="0EF5027C"/>
    <w:rsid w:val="0F104178"/>
    <w:rsid w:val="0F3F2C1F"/>
    <w:rsid w:val="0F4E3129"/>
    <w:rsid w:val="0F5A7AC8"/>
    <w:rsid w:val="0F79581B"/>
    <w:rsid w:val="0F8F3885"/>
    <w:rsid w:val="0FAC10F5"/>
    <w:rsid w:val="0FC22F0B"/>
    <w:rsid w:val="0FCE32A6"/>
    <w:rsid w:val="0FD652C7"/>
    <w:rsid w:val="100865BB"/>
    <w:rsid w:val="101124F9"/>
    <w:rsid w:val="10306F90"/>
    <w:rsid w:val="106439E7"/>
    <w:rsid w:val="10794786"/>
    <w:rsid w:val="10B30826"/>
    <w:rsid w:val="10D403E8"/>
    <w:rsid w:val="10EA7DE8"/>
    <w:rsid w:val="1154741D"/>
    <w:rsid w:val="119F05C9"/>
    <w:rsid w:val="12022AD6"/>
    <w:rsid w:val="125C3D89"/>
    <w:rsid w:val="12895875"/>
    <w:rsid w:val="12903DD1"/>
    <w:rsid w:val="12A422DB"/>
    <w:rsid w:val="12EE4847"/>
    <w:rsid w:val="12F304E2"/>
    <w:rsid w:val="132D6B9B"/>
    <w:rsid w:val="134D4832"/>
    <w:rsid w:val="139348D9"/>
    <w:rsid w:val="13D67A54"/>
    <w:rsid w:val="141A2BE7"/>
    <w:rsid w:val="142762BF"/>
    <w:rsid w:val="142E6140"/>
    <w:rsid w:val="143C057A"/>
    <w:rsid w:val="146045F5"/>
    <w:rsid w:val="147767CE"/>
    <w:rsid w:val="147F2467"/>
    <w:rsid w:val="148F1932"/>
    <w:rsid w:val="14A85463"/>
    <w:rsid w:val="14B775B4"/>
    <w:rsid w:val="14CB7819"/>
    <w:rsid w:val="14CD08AA"/>
    <w:rsid w:val="15163632"/>
    <w:rsid w:val="15214A4D"/>
    <w:rsid w:val="15263FA8"/>
    <w:rsid w:val="152B3532"/>
    <w:rsid w:val="1532278F"/>
    <w:rsid w:val="156731AE"/>
    <w:rsid w:val="15695A71"/>
    <w:rsid w:val="1588238A"/>
    <w:rsid w:val="15BF3A31"/>
    <w:rsid w:val="15DB3C4A"/>
    <w:rsid w:val="15DC17B4"/>
    <w:rsid w:val="15E74DE2"/>
    <w:rsid w:val="15F47B12"/>
    <w:rsid w:val="15FA4F8A"/>
    <w:rsid w:val="15FF0F3D"/>
    <w:rsid w:val="16051738"/>
    <w:rsid w:val="16124588"/>
    <w:rsid w:val="161A769F"/>
    <w:rsid w:val="16256316"/>
    <w:rsid w:val="163D37D9"/>
    <w:rsid w:val="16436E21"/>
    <w:rsid w:val="16531AA1"/>
    <w:rsid w:val="16777D72"/>
    <w:rsid w:val="16957985"/>
    <w:rsid w:val="16966574"/>
    <w:rsid w:val="16AD3A23"/>
    <w:rsid w:val="16BE221F"/>
    <w:rsid w:val="16C02118"/>
    <w:rsid w:val="171D68DA"/>
    <w:rsid w:val="1724072D"/>
    <w:rsid w:val="173E34B8"/>
    <w:rsid w:val="174743DF"/>
    <w:rsid w:val="174E0E66"/>
    <w:rsid w:val="17560E15"/>
    <w:rsid w:val="179E4992"/>
    <w:rsid w:val="17FD44A7"/>
    <w:rsid w:val="1856604E"/>
    <w:rsid w:val="186146AB"/>
    <w:rsid w:val="18662B3F"/>
    <w:rsid w:val="18CE1D7F"/>
    <w:rsid w:val="18D66D18"/>
    <w:rsid w:val="18E059DE"/>
    <w:rsid w:val="18FD3D94"/>
    <w:rsid w:val="190919DF"/>
    <w:rsid w:val="191808A7"/>
    <w:rsid w:val="193066F0"/>
    <w:rsid w:val="1941084E"/>
    <w:rsid w:val="19526C57"/>
    <w:rsid w:val="198137EC"/>
    <w:rsid w:val="199501A1"/>
    <w:rsid w:val="19A42BCD"/>
    <w:rsid w:val="19EB25AF"/>
    <w:rsid w:val="19F17B7E"/>
    <w:rsid w:val="1A2F3BFF"/>
    <w:rsid w:val="1A3D52F1"/>
    <w:rsid w:val="1A8E6A7F"/>
    <w:rsid w:val="1AAC27E5"/>
    <w:rsid w:val="1B483D4F"/>
    <w:rsid w:val="1B575549"/>
    <w:rsid w:val="1B8B38ED"/>
    <w:rsid w:val="1BC34EA0"/>
    <w:rsid w:val="1BDF281B"/>
    <w:rsid w:val="1C167F00"/>
    <w:rsid w:val="1C390382"/>
    <w:rsid w:val="1CCC6799"/>
    <w:rsid w:val="1D073689"/>
    <w:rsid w:val="1D124DA1"/>
    <w:rsid w:val="1D211868"/>
    <w:rsid w:val="1D2C0DFB"/>
    <w:rsid w:val="1D3115A1"/>
    <w:rsid w:val="1D3769C8"/>
    <w:rsid w:val="1D610A72"/>
    <w:rsid w:val="1D742EC0"/>
    <w:rsid w:val="1D88503E"/>
    <w:rsid w:val="1DBE59B9"/>
    <w:rsid w:val="1DDC0E69"/>
    <w:rsid w:val="1DDE67B1"/>
    <w:rsid w:val="1E0A791B"/>
    <w:rsid w:val="1E4958FE"/>
    <w:rsid w:val="1E785BEC"/>
    <w:rsid w:val="1E7F65AC"/>
    <w:rsid w:val="1E8E3C4D"/>
    <w:rsid w:val="1E991D1A"/>
    <w:rsid w:val="1EA63A64"/>
    <w:rsid w:val="1EBD6237"/>
    <w:rsid w:val="1EC83D6F"/>
    <w:rsid w:val="1EE74F15"/>
    <w:rsid w:val="1F1134FE"/>
    <w:rsid w:val="1F355C09"/>
    <w:rsid w:val="1F4034EB"/>
    <w:rsid w:val="1F6C6D4F"/>
    <w:rsid w:val="1F9C4589"/>
    <w:rsid w:val="1FB107B7"/>
    <w:rsid w:val="1FDA3438"/>
    <w:rsid w:val="1FE379D3"/>
    <w:rsid w:val="1FFB759E"/>
    <w:rsid w:val="20197CC6"/>
    <w:rsid w:val="202A51AE"/>
    <w:rsid w:val="204230EC"/>
    <w:rsid w:val="20554095"/>
    <w:rsid w:val="20572EC2"/>
    <w:rsid w:val="208D454F"/>
    <w:rsid w:val="20952FE2"/>
    <w:rsid w:val="20956C69"/>
    <w:rsid w:val="20A24B6F"/>
    <w:rsid w:val="20C472BA"/>
    <w:rsid w:val="20EF7571"/>
    <w:rsid w:val="210B2E7F"/>
    <w:rsid w:val="210F114D"/>
    <w:rsid w:val="21485022"/>
    <w:rsid w:val="214F078F"/>
    <w:rsid w:val="218B5322"/>
    <w:rsid w:val="219076B2"/>
    <w:rsid w:val="21964094"/>
    <w:rsid w:val="21EF40A5"/>
    <w:rsid w:val="220546F4"/>
    <w:rsid w:val="224874DE"/>
    <w:rsid w:val="22764E67"/>
    <w:rsid w:val="22BB174B"/>
    <w:rsid w:val="22ED509A"/>
    <w:rsid w:val="22FE3494"/>
    <w:rsid w:val="233C1EAE"/>
    <w:rsid w:val="23762F70"/>
    <w:rsid w:val="238E1EA9"/>
    <w:rsid w:val="239A2EB7"/>
    <w:rsid w:val="23C449F6"/>
    <w:rsid w:val="23CE321E"/>
    <w:rsid w:val="23DC6A63"/>
    <w:rsid w:val="23FD32C9"/>
    <w:rsid w:val="2429139E"/>
    <w:rsid w:val="24456B8C"/>
    <w:rsid w:val="2486088B"/>
    <w:rsid w:val="24A76A18"/>
    <w:rsid w:val="24A83434"/>
    <w:rsid w:val="24AD2C5E"/>
    <w:rsid w:val="24AF3CC3"/>
    <w:rsid w:val="24BE2F5B"/>
    <w:rsid w:val="24EA0CDA"/>
    <w:rsid w:val="24F71B70"/>
    <w:rsid w:val="25035D02"/>
    <w:rsid w:val="25673FE8"/>
    <w:rsid w:val="256D2A69"/>
    <w:rsid w:val="258014E2"/>
    <w:rsid w:val="25905435"/>
    <w:rsid w:val="25D246A6"/>
    <w:rsid w:val="25D431EB"/>
    <w:rsid w:val="25DB4BAE"/>
    <w:rsid w:val="26140A5B"/>
    <w:rsid w:val="26240A7C"/>
    <w:rsid w:val="26894476"/>
    <w:rsid w:val="26A45794"/>
    <w:rsid w:val="26D16443"/>
    <w:rsid w:val="26E225D9"/>
    <w:rsid w:val="26F21BD1"/>
    <w:rsid w:val="275B33FD"/>
    <w:rsid w:val="27952E7C"/>
    <w:rsid w:val="27DF2625"/>
    <w:rsid w:val="280E60E9"/>
    <w:rsid w:val="283D40C7"/>
    <w:rsid w:val="285819A2"/>
    <w:rsid w:val="286831A3"/>
    <w:rsid w:val="286C1F18"/>
    <w:rsid w:val="289331B1"/>
    <w:rsid w:val="289C53D0"/>
    <w:rsid w:val="28A20FA2"/>
    <w:rsid w:val="28BC0CA1"/>
    <w:rsid w:val="292F6E83"/>
    <w:rsid w:val="29372B3F"/>
    <w:rsid w:val="293F67E2"/>
    <w:rsid w:val="29463F33"/>
    <w:rsid w:val="29530EC5"/>
    <w:rsid w:val="29BD2D3F"/>
    <w:rsid w:val="29CA4941"/>
    <w:rsid w:val="29E01243"/>
    <w:rsid w:val="29F02D7F"/>
    <w:rsid w:val="2A08535A"/>
    <w:rsid w:val="2A1224A1"/>
    <w:rsid w:val="2A1B5A6A"/>
    <w:rsid w:val="2A481788"/>
    <w:rsid w:val="2A52705C"/>
    <w:rsid w:val="2A5A7562"/>
    <w:rsid w:val="2A6C19D5"/>
    <w:rsid w:val="2A6C3AD9"/>
    <w:rsid w:val="2ABB6BDE"/>
    <w:rsid w:val="2AD3293D"/>
    <w:rsid w:val="2ADA3B1C"/>
    <w:rsid w:val="2B0242DD"/>
    <w:rsid w:val="2B2F7439"/>
    <w:rsid w:val="2B32683D"/>
    <w:rsid w:val="2B560158"/>
    <w:rsid w:val="2B772204"/>
    <w:rsid w:val="2BF87B74"/>
    <w:rsid w:val="2C242DBF"/>
    <w:rsid w:val="2C910E1E"/>
    <w:rsid w:val="2CC62CF9"/>
    <w:rsid w:val="2CD952C0"/>
    <w:rsid w:val="2D261E83"/>
    <w:rsid w:val="2D4374EF"/>
    <w:rsid w:val="2D464549"/>
    <w:rsid w:val="2D6B7411"/>
    <w:rsid w:val="2D82515D"/>
    <w:rsid w:val="2D826F9E"/>
    <w:rsid w:val="2DC64221"/>
    <w:rsid w:val="2DCF4788"/>
    <w:rsid w:val="2E097DBE"/>
    <w:rsid w:val="2E1D40EC"/>
    <w:rsid w:val="2E4D5A9F"/>
    <w:rsid w:val="2E867AE1"/>
    <w:rsid w:val="2E98773A"/>
    <w:rsid w:val="2EAD2FE0"/>
    <w:rsid w:val="2EB0160B"/>
    <w:rsid w:val="2EC2741C"/>
    <w:rsid w:val="2ED95500"/>
    <w:rsid w:val="2EE0577E"/>
    <w:rsid w:val="2F0B7E66"/>
    <w:rsid w:val="2F28238D"/>
    <w:rsid w:val="2F2C309D"/>
    <w:rsid w:val="2F2C45C0"/>
    <w:rsid w:val="2F3A112B"/>
    <w:rsid w:val="2F7155AE"/>
    <w:rsid w:val="2F722170"/>
    <w:rsid w:val="2F7C4CFC"/>
    <w:rsid w:val="2F804FA9"/>
    <w:rsid w:val="2FB11306"/>
    <w:rsid w:val="2FB12014"/>
    <w:rsid w:val="2FEB2C80"/>
    <w:rsid w:val="3032632F"/>
    <w:rsid w:val="3048315C"/>
    <w:rsid w:val="306F7D11"/>
    <w:rsid w:val="3072398B"/>
    <w:rsid w:val="30775DF0"/>
    <w:rsid w:val="309825E6"/>
    <w:rsid w:val="30A266CE"/>
    <w:rsid w:val="30C636F1"/>
    <w:rsid w:val="30D861EF"/>
    <w:rsid w:val="30E34F92"/>
    <w:rsid w:val="30F74567"/>
    <w:rsid w:val="30FE73D4"/>
    <w:rsid w:val="312400C7"/>
    <w:rsid w:val="3141592A"/>
    <w:rsid w:val="315C3C3E"/>
    <w:rsid w:val="318360AA"/>
    <w:rsid w:val="318F1A9B"/>
    <w:rsid w:val="31B60407"/>
    <w:rsid w:val="31EB60F7"/>
    <w:rsid w:val="32415438"/>
    <w:rsid w:val="32422553"/>
    <w:rsid w:val="32571E6D"/>
    <w:rsid w:val="328756DB"/>
    <w:rsid w:val="32994F72"/>
    <w:rsid w:val="329E3C3F"/>
    <w:rsid w:val="32D313A8"/>
    <w:rsid w:val="32D72BF4"/>
    <w:rsid w:val="32D95EB0"/>
    <w:rsid w:val="33013884"/>
    <w:rsid w:val="33310EE7"/>
    <w:rsid w:val="33366E60"/>
    <w:rsid w:val="333C3447"/>
    <w:rsid w:val="3346199A"/>
    <w:rsid w:val="33AD6F14"/>
    <w:rsid w:val="33CC43D7"/>
    <w:rsid w:val="33D20CC6"/>
    <w:rsid w:val="340625F9"/>
    <w:rsid w:val="34072B01"/>
    <w:rsid w:val="34104D84"/>
    <w:rsid w:val="3432799E"/>
    <w:rsid w:val="3434361C"/>
    <w:rsid w:val="345219AB"/>
    <w:rsid w:val="348B1516"/>
    <w:rsid w:val="34C63ECB"/>
    <w:rsid w:val="34EA4775"/>
    <w:rsid w:val="34ED03EF"/>
    <w:rsid w:val="35043A6F"/>
    <w:rsid w:val="35177ED3"/>
    <w:rsid w:val="353B5224"/>
    <w:rsid w:val="3576236C"/>
    <w:rsid w:val="359823F9"/>
    <w:rsid w:val="35A402B7"/>
    <w:rsid w:val="35C926F7"/>
    <w:rsid w:val="35D17F07"/>
    <w:rsid w:val="3603583A"/>
    <w:rsid w:val="36162AA4"/>
    <w:rsid w:val="36455BA1"/>
    <w:rsid w:val="364C36B6"/>
    <w:rsid w:val="364D23B4"/>
    <w:rsid w:val="36875631"/>
    <w:rsid w:val="36B51027"/>
    <w:rsid w:val="36C46AF8"/>
    <w:rsid w:val="36D9157F"/>
    <w:rsid w:val="36F202B3"/>
    <w:rsid w:val="3701272A"/>
    <w:rsid w:val="37226102"/>
    <w:rsid w:val="372C6426"/>
    <w:rsid w:val="378E7E77"/>
    <w:rsid w:val="379C582C"/>
    <w:rsid w:val="379C6378"/>
    <w:rsid w:val="37B90CF0"/>
    <w:rsid w:val="381E5CFB"/>
    <w:rsid w:val="3832720F"/>
    <w:rsid w:val="384C28D9"/>
    <w:rsid w:val="38566779"/>
    <w:rsid w:val="38736878"/>
    <w:rsid w:val="387A3F3C"/>
    <w:rsid w:val="38800BC8"/>
    <w:rsid w:val="388C5D24"/>
    <w:rsid w:val="38B048B8"/>
    <w:rsid w:val="38F72F2A"/>
    <w:rsid w:val="39594893"/>
    <w:rsid w:val="396F5961"/>
    <w:rsid w:val="398A5487"/>
    <w:rsid w:val="39D9208D"/>
    <w:rsid w:val="39DE713E"/>
    <w:rsid w:val="39DF6535"/>
    <w:rsid w:val="39F775DF"/>
    <w:rsid w:val="3A1539FB"/>
    <w:rsid w:val="3A2D4DE3"/>
    <w:rsid w:val="3A3F1D42"/>
    <w:rsid w:val="3A641C45"/>
    <w:rsid w:val="3B1D3B61"/>
    <w:rsid w:val="3B211ED4"/>
    <w:rsid w:val="3B571EAA"/>
    <w:rsid w:val="3B7D7EB7"/>
    <w:rsid w:val="3BF623D1"/>
    <w:rsid w:val="3C0D1D3A"/>
    <w:rsid w:val="3CAE15A6"/>
    <w:rsid w:val="3CDC0FFB"/>
    <w:rsid w:val="3CE40888"/>
    <w:rsid w:val="3D1F4B9B"/>
    <w:rsid w:val="3D9B50CA"/>
    <w:rsid w:val="3E0C6A24"/>
    <w:rsid w:val="3E1C346D"/>
    <w:rsid w:val="3E2643A6"/>
    <w:rsid w:val="3E3D32A1"/>
    <w:rsid w:val="3E563F0D"/>
    <w:rsid w:val="3E983393"/>
    <w:rsid w:val="3EB14873"/>
    <w:rsid w:val="3EB73560"/>
    <w:rsid w:val="3ED17882"/>
    <w:rsid w:val="3EE26391"/>
    <w:rsid w:val="3EE46F00"/>
    <w:rsid w:val="3EED3EF8"/>
    <w:rsid w:val="3F0975AF"/>
    <w:rsid w:val="3F0C4050"/>
    <w:rsid w:val="3F1A0E90"/>
    <w:rsid w:val="3F5A2406"/>
    <w:rsid w:val="3F6A3EA0"/>
    <w:rsid w:val="3FAA44FB"/>
    <w:rsid w:val="3FF5791D"/>
    <w:rsid w:val="3FFC31D9"/>
    <w:rsid w:val="400C3633"/>
    <w:rsid w:val="40AB27DD"/>
    <w:rsid w:val="40D046AD"/>
    <w:rsid w:val="40D9112A"/>
    <w:rsid w:val="40DA590E"/>
    <w:rsid w:val="412E0875"/>
    <w:rsid w:val="412E20B8"/>
    <w:rsid w:val="41447095"/>
    <w:rsid w:val="41777855"/>
    <w:rsid w:val="41A03355"/>
    <w:rsid w:val="41A40AAD"/>
    <w:rsid w:val="41B1128D"/>
    <w:rsid w:val="41B91DFE"/>
    <w:rsid w:val="41BC43BE"/>
    <w:rsid w:val="41BE1EF0"/>
    <w:rsid w:val="41D23E0C"/>
    <w:rsid w:val="422C51D0"/>
    <w:rsid w:val="42541E1D"/>
    <w:rsid w:val="42A76AA6"/>
    <w:rsid w:val="42E00702"/>
    <w:rsid w:val="42EA6229"/>
    <w:rsid w:val="42EC6ACB"/>
    <w:rsid w:val="42F26268"/>
    <w:rsid w:val="42F612DA"/>
    <w:rsid w:val="43283AB2"/>
    <w:rsid w:val="43704AD3"/>
    <w:rsid w:val="43872D57"/>
    <w:rsid w:val="43CE2753"/>
    <w:rsid w:val="43FA3B27"/>
    <w:rsid w:val="44144702"/>
    <w:rsid w:val="44173428"/>
    <w:rsid w:val="44234468"/>
    <w:rsid w:val="44376E65"/>
    <w:rsid w:val="444938D6"/>
    <w:rsid w:val="444F4123"/>
    <w:rsid w:val="4471193B"/>
    <w:rsid w:val="44722B38"/>
    <w:rsid w:val="447E4C45"/>
    <w:rsid w:val="44812C7A"/>
    <w:rsid w:val="448763F8"/>
    <w:rsid w:val="44C46BBE"/>
    <w:rsid w:val="44C57F3C"/>
    <w:rsid w:val="453706F4"/>
    <w:rsid w:val="456338DF"/>
    <w:rsid w:val="45640F04"/>
    <w:rsid w:val="456E4C48"/>
    <w:rsid w:val="459B6727"/>
    <w:rsid w:val="45A55231"/>
    <w:rsid w:val="45ED2E8A"/>
    <w:rsid w:val="462A5759"/>
    <w:rsid w:val="46380210"/>
    <w:rsid w:val="46626216"/>
    <w:rsid w:val="468117E3"/>
    <w:rsid w:val="472A3804"/>
    <w:rsid w:val="478708B4"/>
    <w:rsid w:val="47B63B1C"/>
    <w:rsid w:val="47C0215D"/>
    <w:rsid w:val="47D27BE2"/>
    <w:rsid w:val="4821109A"/>
    <w:rsid w:val="482B31C9"/>
    <w:rsid w:val="483C16B5"/>
    <w:rsid w:val="48501917"/>
    <w:rsid w:val="48587243"/>
    <w:rsid w:val="48610767"/>
    <w:rsid w:val="48850F4A"/>
    <w:rsid w:val="488F71A0"/>
    <w:rsid w:val="48972F06"/>
    <w:rsid w:val="489F7190"/>
    <w:rsid w:val="48A95822"/>
    <w:rsid w:val="48B33252"/>
    <w:rsid w:val="48FC65A0"/>
    <w:rsid w:val="490425A3"/>
    <w:rsid w:val="49127A15"/>
    <w:rsid w:val="493540CB"/>
    <w:rsid w:val="49884C15"/>
    <w:rsid w:val="49BD429C"/>
    <w:rsid w:val="49D06088"/>
    <w:rsid w:val="49DF39EC"/>
    <w:rsid w:val="49E45922"/>
    <w:rsid w:val="49EC5F2B"/>
    <w:rsid w:val="4A0415DA"/>
    <w:rsid w:val="4A070180"/>
    <w:rsid w:val="4A4F661D"/>
    <w:rsid w:val="4A512ADB"/>
    <w:rsid w:val="4A5B3139"/>
    <w:rsid w:val="4A965A63"/>
    <w:rsid w:val="4AA87B65"/>
    <w:rsid w:val="4AB614B8"/>
    <w:rsid w:val="4ABA620E"/>
    <w:rsid w:val="4B1665ED"/>
    <w:rsid w:val="4B166F26"/>
    <w:rsid w:val="4B3857C7"/>
    <w:rsid w:val="4B491C11"/>
    <w:rsid w:val="4B4C7E7A"/>
    <w:rsid w:val="4B552400"/>
    <w:rsid w:val="4B5F3026"/>
    <w:rsid w:val="4B7205C1"/>
    <w:rsid w:val="4BB421A1"/>
    <w:rsid w:val="4BCE5B3B"/>
    <w:rsid w:val="4CB4193C"/>
    <w:rsid w:val="4CB87E36"/>
    <w:rsid w:val="4D0B72FC"/>
    <w:rsid w:val="4D9651E2"/>
    <w:rsid w:val="4D9F1620"/>
    <w:rsid w:val="4DE51200"/>
    <w:rsid w:val="4E0475BB"/>
    <w:rsid w:val="4E6033D3"/>
    <w:rsid w:val="4EF7723F"/>
    <w:rsid w:val="4F16780E"/>
    <w:rsid w:val="4F3A2E8A"/>
    <w:rsid w:val="4F920F5A"/>
    <w:rsid w:val="4F9B7063"/>
    <w:rsid w:val="4F9F5CB1"/>
    <w:rsid w:val="4FC16258"/>
    <w:rsid w:val="50007794"/>
    <w:rsid w:val="50017EF6"/>
    <w:rsid w:val="501E05D2"/>
    <w:rsid w:val="504F7F23"/>
    <w:rsid w:val="50794422"/>
    <w:rsid w:val="507A1B77"/>
    <w:rsid w:val="5084360A"/>
    <w:rsid w:val="50874B4B"/>
    <w:rsid w:val="509A5074"/>
    <w:rsid w:val="50E54971"/>
    <w:rsid w:val="50ED1148"/>
    <w:rsid w:val="51072059"/>
    <w:rsid w:val="513A46BF"/>
    <w:rsid w:val="517B5EBA"/>
    <w:rsid w:val="518043B2"/>
    <w:rsid w:val="5185601A"/>
    <w:rsid w:val="518A026D"/>
    <w:rsid w:val="51A34365"/>
    <w:rsid w:val="51C77786"/>
    <w:rsid w:val="51F31B2E"/>
    <w:rsid w:val="51F86C14"/>
    <w:rsid w:val="52691816"/>
    <w:rsid w:val="52A32DC2"/>
    <w:rsid w:val="52E94F93"/>
    <w:rsid w:val="52F20037"/>
    <w:rsid w:val="530F361E"/>
    <w:rsid w:val="53381495"/>
    <w:rsid w:val="53444FEB"/>
    <w:rsid w:val="5347571D"/>
    <w:rsid w:val="535C568D"/>
    <w:rsid w:val="53601D2F"/>
    <w:rsid w:val="537E6D36"/>
    <w:rsid w:val="539A2A03"/>
    <w:rsid w:val="539F51C2"/>
    <w:rsid w:val="53AD4B39"/>
    <w:rsid w:val="53C14DDC"/>
    <w:rsid w:val="53E10BAD"/>
    <w:rsid w:val="53EA2024"/>
    <w:rsid w:val="541455E8"/>
    <w:rsid w:val="542760FF"/>
    <w:rsid w:val="542E1EDF"/>
    <w:rsid w:val="54573AD5"/>
    <w:rsid w:val="547545CF"/>
    <w:rsid w:val="54880BFF"/>
    <w:rsid w:val="54A21BA4"/>
    <w:rsid w:val="54AE4F3B"/>
    <w:rsid w:val="54C51017"/>
    <w:rsid w:val="54E65A8C"/>
    <w:rsid w:val="54FD3F5F"/>
    <w:rsid w:val="551116C1"/>
    <w:rsid w:val="55732848"/>
    <w:rsid w:val="55A26645"/>
    <w:rsid w:val="55C86B3F"/>
    <w:rsid w:val="560B23E3"/>
    <w:rsid w:val="561E2182"/>
    <w:rsid w:val="567B58D5"/>
    <w:rsid w:val="5683008F"/>
    <w:rsid w:val="570E1B79"/>
    <w:rsid w:val="57114E3A"/>
    <w:rsid w:val="57183E25"/>
    <w:rsid w:val="57261F3D"/>
    <w:rsid w:val="576A5F46"/>
    <w:rsid w:val="57C80E43"/>
    <w:rsid w:val="580672B9"/>
    <w:rsid w:val="581238F1"/>
    <w:rsid w:val="58127E21"/>
    <w:rsid w:val="581E47C5"/>
    <w:rsid w:val="582D3FFA"/>
    <w:rsid w:val="584F7EFD"/>
    <w:rsid w:val="58751BC3"/>
    <w:rsid w:val="587E3FCF"/>
    <w:rsid w:val="58AC1807"/>
    <w:rsid w:val="58C753D5"/>
    <w:rsid w:val="58F73C24"/>
    <w:rsid w:val="591935FF"/>
    <w:rsid w:val="59254306"/>
    <w:rsid w:val="594243DC"/>
    <w:rsid w:val="59471AC4"/>
    <w:rsid w:val="595366F5"/>
    <w:rsid w:val="597928C5"/>
    <w:rsid w:val="59AD2B2E"/>
    <w:rsid w:val="59B166BE"/>
    <w:rsid w:val="59CF7EB8"/>
    <w:rsid w:val="59DF6311"/>
    <w:rsid w:val="59EA5EDF"/>
    <w:rsid w:val="59FF7819"/>
    <w:rsid w:val="5A123B04"/>
    <w:rsid w:val="5A212E89"/>
    <w:rsid w:val="5A6F21FF"/>
    <w:rsid w:val="5A84706A"/>
    <w:rsid w:val="5AE95FFF"/>
    <w:rsid w:val="5B1D7807"/>
    <w:rsid w:val="5B20788B"/>
    <w:rsid w:val="5B29452C"/>
    <w:rsid w:val="5B513896"/>
    <w:rsid w:val="5B8B606A"/>
    <w:rsid w:val="5B9C6153"/>
    <w:rsid w:val="5B9F0D54"/>
    <w:rsid w:val="5BB81F25"/>
    <w:rsid w:val="5BF11693"/>
    <w:rsid w:val="5C173935"/>
    <w:rsid w:val="5C6B4D2F"/>
    <w:rsid w:val="5CCB142F"/>
    <w:rsid w:val="5CF31EF5"/>
    <w:rsid w:val="5D2C21A1"/>
    <w:rsid w:val="5D5B21A4"/>
    <w:rsid w:val="5D6E7DE3"/>
    <w:rsid w:val="5DCF6B3C"/>
    <w:rsid w:val="5DDA5392"/>
    <w:rsid w:val="5DDD23DD"/>
    <w:rsid w:val="5DDE795F"/>
    <w:rsid w:val="5DDF34C7"/>
    <w:rsid w:val="5DF96480"/>
    <w:rsid w:val="5DFC334D"/>
    <w:rsid w:val="5E0718A4"/>
    <w:rsid w:val="5E452502"/>
    <w:rsid w:val="5E4B34CD"/>
    <w:rsid w:val="5E5915B3"/>
    <w:rsid w:val="5E6441B9"/>
    <w:rsid w:val="5E742FCD"/>
    <w:rsid w:val="5E9225FD"/>
    <w:rsid w:val="5E971FD6"/>
    <w:rsid w:val="5EA16D8C"/>
    <w:rsid w:val="5F190812"/>
    <w:rsid w:val="5F4C12B5"/>
    <w:rsid w:val="5F655DAB"/>
    <w:rsid w:val="5F884424"/>
    <w:rsid w:val="5F94775E"/>
    <w:rsid w:val="5FA93FDD"/>
    <w:rsid w:val="5FAD00EE"/>
    <w:rsid w:val="5FC02024"/>
    <w:rsid w:val="5FCA1397"/>
    <w:rsid w:val="5FD5621A"/>
    <w:rsid w:val="5FE84E68"/>
    <w:rsid w:val="6027154B"/>
    <w:rsid w:val="603C6360"/>
    <w:rsid w:val="603E486E"/>
    <w:rsid w:val="6041325C"/>
    <w:rsid w:val="605E698A"/>
    <w:rsid w:val="60757B48"/>
    <w:rsid w:val="60761522"/>
    <w:rsid w:val="609F2C6B"/>
    <w:rsid w:val="60EE3C62"/>
    <w:rsid w:val="611E5046"/>
    <w:rsid w:val="6145747C"/>
    <w:rsid w:val="62180A28"/>
    <w:rsid w:val="621C21DF"/>
    <w:rsid w:val="621C3BA4"/>
    <w:rsid w:val="622751C7"/>
    <w:rsid w:val="623E06B9"/>
    <w:rsid w:val="6245758B"/>
    <w:rsid w:val="624E1201"/>
    <w:rsid w:val="625D6E2F"/>
    <w:rsid w:val="627509D0"/>
    <w:rsid w:val="63071B98"/>
    <w:rsid w:val="637F30B7"/>
    <w:rsid w:val="639C60C8"/>
    <w:rsid w:val="63B8392B"/>
    <w:rsid w:val="64187C98"/>
    <w:rsid w:val="641A0774"/>
    <w:rsid w:val="642B3D31"/>
    <w:rsid w:val="647C0A7B"/>
    <w:rsid w:val="64BB2F0E"/>
    <w:rsid w:val="64E33898"/>
    <w:rsid w:val="64E554D8"/>
    <w:rsid w:val="65360E22"/>
    <w:rsid w:val="65533C2B"/>
    <w:rsid w:val="65664E12"/>
    <w:rsid w:val="657D361E"/>
    <w:rsid w:val="657E67E3"/>
    <w:rsid w:val="658A189D"/>
    <w:rsid w:val="65900CC5"/>
    <w:rsid w:val="659F6722"/>
    <w:rsid w:val="65B706BB"/>
    <w:rsid w:val="65BF4669"/>
    <w:rsid w:val="65C83C8B"/>
    <w:rsid w:val="65DD4A72"/>
    <w:rsid w:val="66176A53"/>
    <w:rsid w:val="66244676"/>
    <w:rsid w:val="66410613"/>
    <w:rsid w:val="669B4178"/>
    <w:rsid w:val="66E6547B"/>
    <w:rsid w:val="67087F40"/>
    <w:rsid w:val="67322B6C"/>
    <w:rsid w:val="67366B6B"/>
    <w:rsid w:val="67615F31"/>
    <w:rsid w:val="67A96D20"/>
    <w:rsid w:val="67A972CA"/>
    <w:rsid w:val="67B03ED5"/>
    <w:rsid w:val="67BD3878"/>
    <w:rsid w:val="67FC391D"/>
    <w:rsid w:val="6801757D"/>
    <w:rsid w:val="680A2DC5"/>
    <w:rsid w:val="680B75BC"/>
    <w:rsid w:val="686C3515"/>
    <w:rsid w:val="686E4A3F"/>
    <w:rsid w:val="6878404B"/>
    <w:rsid w:val="688152D1"/>
    <w:rsid w:val="68A32DC1"/>
    <w:rsid w:val="68B13BEB"/>
    <w:rsid w:val="68C27F21"/>
    <w:rsid w:val="68E3273E"/>
    <w:rsid w:val="69114CE3"/>
    <w:rsid w:val="69177110"/>
    <w:rsid w:val="691A76EB"/>
    <w:rsid w:val="69290BD0"/>
    <w:rsid w:val="69410C3F"/>
    <w:rsid w:val="69575B17"/>
    <w:rsid w:val="69790604"/>
    <w:rsid w:val="69A43661"/>
    <w:rsid w:val="69EE104B"/>
    <w:rsid w:val="6A1072FD"/>
    <w:rsid w:val="6A143329"/>
    <w:rsid w:val="6A7F4033"/>
    <w:rsid w:val="6AAF010A"/>
    <w:rsid w:val="6B164096"/>
    <w:rsid w:val="6B205142"/>
    <w:rsid w:val="6B283195"/>
    <w:rsid w:val="6B355154"/>
    <w:rsid w:val="6B3D37C5"/>
    <w:rsid w:val="6BC626CD"/>
    <w:rsid w:val="6BCC4137"/>
    <w:rsid w:val="6BE87E78"/>
    <w:rsid w:val="6C1C2EDE"/>
    <w:rsid w:val="6CA2108C"/>
    <w:rsid w:val="6CA63EB0"/>
    <w:rsid w:val="6D51717E"/>
    <w:rsid w:val="6D531CC2"/>
    <w:rsid w:val="6D7578E2"/>
    <w:rsid w:val="6D7B5307"/>
    <w:rsid w:val="6D9E4B1B"/>
    <w:rsid w:val="6DA7400B"/>
    <w:rsid w:val="6DAF445E"/>
    <w:rsid w:val="6DC611CE"/>
    <w:rsid w:val="6E8F2C00"/>
    <w:rsid w:val="6EB523CC"/>
    <w:rsid w:val="6EC8384A"/>
    <w:rsid w:val="6F1F0983"/>
    <w:rsid w:val="6F313658"/>
    <w:rsid w:val="6F87682A"/>
    <w:rsid w:val="6F966228"/>
    <w:rsid w:val="6FA226D1"/>
    <w:rsid w:val="6FAD1B8F"/>
    <w:rsid w:val="6FB24510"/>
    <w:rsid w:val="6FC62D29"/>
    <w:rsid w:val="707379C2"/>
    <w:rsid w:val="70A9604B"/>
    <w:rsid w:val="70C12283"/>
    <w:rsid w:val="70EF1424"/>
    <w:rsid w:val="711F6549"/>
    <w:rsid w:val="715F466E"/>
    <w:rsid w:val="71606C2D"/>
    <w:rsid w:val="7185403A"/>
    <w:rsid w:val="719E3D3C"/>
    <w:rsid w:val="71AB1EA9"/>
    <w:rsid w:val="71BE65A2"/>
    <w:rsid w:val="71CA3D00"/>
    <w:rsid w:val="71D263B5"/>
    <w:rsid w:val="72501EB5"/>
    <w:rsid w:val="729A12E9"/>
    <w:rsid w:val="72D148F7"/>
    <w:rsid w:val="733D3406"/>
    <w:rsid w:val="73411EE8"/>
    <w:rsid w:val="736B5786"/>
    <w:rsid w:val="73797808"/>
    <w:rsid w:val="738501D1"/>
    <w:rsid w:val="73994B8A"/>
    <w:rsid w:val="73D735FD"/>
    <w:rsid w:val="73E42254"/>
    <w:rsid w:val="740C2BBB"/>
    <w:rsid w:val="744D414D"/>
    <w:rsid w:val="74C8604B"/>
    <w:rsid w:val="74F24861"/>
    <w:rsid w:val="751114F3"/>
    <w:rsid w:val="752E4AFE"/>
    <w:rsid w:val="7533637F"/>
    <w:rsid w:val="755A3CF3"/>
    <w:rsid w:val="75694622"/>
    <w:rsid w:val="75AC121A"/>
    <w:rsid w:val="763D0C63"/>
    <w:rsid w:val="76754647"/>
    <w:rsid w:val="76905811"/>
    <w:rsid w:val="76916244"/>
    <w:rsid w:val="76AA76EE"/>
    <w:rsid w:val="76BF7599"/>
    <w:rsid w:val="76C04E12"/>
    <w:rsid w:val="76DD7F4A"/>
    <w:rsid w:val="76F15C8F"/>
    <w:rsid w:val="770B4DB0"/>
    <w:rsid w:val="771B7F8C"/>
    <w:rsid w:val="77A0298D"/>
    <w:rsid w:val="77E40C99"/>
    <w:rsid w:val="782B1CB9"/>
    <w:rsid w:val="78302B3A"/>
    <w:rsid w:val="78572ECB"/>
    <w:rsid w:val="785C3C0F"/>
    <w:rsid w:val="787552B4"/>
    <w:rsid w:val="78780E51"/>
    <w:rsid w:val="78811FC8"/>
    <w:rsid w:val="788235FF"/>
    <w:rsid w:val="78894052"/>
    <w:rsid w:val="78C50002"/>
    <w:rsid w:val="78D355C3"/>
    <w:rsid w:val="78EB46D7"/>
    <w:rsid w:val="7905112C"/>
    <w:rsid w:val="7908420F"/>
    <w:rsid w:val="791D629A"/>
    <w:rsid w:val="79284DE3"/>
    <w:rsid w:val="79685886"/>
    <w:rsid w:val="7977182E"/>
    <w:rsid w:val="79C55FA0"/>
    <w:rsid w:val="79D70041"/>
    <w:rsid w:val="79DB3B04"/>
    <w:rsid w:val="79DB4A56"/>
    <w:rsid w:val="7A070589"/>
    <w:rsid w:val="7A1D6B0A"/>
    <w:rsid w:val="7A6066C9"/>
    <w:rsid w:val="7A7A604F"/>
    <w:rsid w:val="7AB12C50"/>
    <w:rsid w:val="7AB33AB7"/>
    <w:rsid w:val="7B2D4ABC"/>
    <w:rsid w:val="7B3C3EE4"/>
    <w:rsid w:val="7B3C7F11"/>
    <w:rsid w:val="7B4F6E3B"/>
    <w:rsid w:val="7B805D65"/>
    <w:rsid w:val="7B905B5D"/>
    <w:rsid w:val="7BA46E13"/>
    <w:rsid w:val="7BA6061A"/>
    <w:rsid w:val="7BBA7F69"/>
    <w:rsid w:val="7BC21240"/>
    <w:rsid w:val="7BDF65D2"/>
    <w:rsid w:val="7C4B57B8"/>
    <w:rsid w:val="7C7326CE"/>
    <w:rsid w:val="7C7600F2"/>
    <w:rsid w:val="7C9F270A"/>
    <w:rsid w:val="7CA12505"/>
    <w:rsid w:val="7CD33263"/>
    <w:rsid w:val="7D6B25D1"/>
    <w:rsid w:val="7DAB03AD"/>
    <w:rsid w:val="7DC66750"/>
    <w:rsid w:val="7DD318FF"/>
    <w:rsid w:val="7DDB1507"/>
    <w:rsid w:val="7DF34803"/>
    <w:rsid w:val="7DF52E47"/>
    <w:rsid w:val="7E5D7212"/>
    <w:rsid w:val="7E8B46D4"/>
    <w:rsid w:val="7E904F6B"/>
    <w:rsid w:val="7E9B1E3F"/>
    <w:rsid w:val="7EA75DEC"/>
    <w:rsid w:val="7EE35841"/>
    <w:rsid w:val="7F7B255F"/>
    <w:rsid w:val="7F927302"/>
    <w:rsid w:val="7FCD5816"/>
    <w:rsid w:val="7FFD6002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 w:qFormat="1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exact"/>
      <w:ind w:firstLine="1120" w:firstLineChars="200"/>
      <w:jc w:val="both"/>
    </w:pPr>
    <w:rPr>
      <w:rFonts w:ascii="Times New Roman" w:eastAsia="宋体" w:hAnsi="Times New Roman" w:cs="Times New Roman"/>
      <w:color w:val="000000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="50" w:beforeLines="50" w:after="50" w:afterLines="50" w:line="240" w:lineRule="auto"/>
      <w:ind w:firstLine="0" w:firstLineChars="0"/>
      <w:jc w:val="center"/>
      <w:outlineLvl w:val="0"/>
    </w:pPr>
    <w:rPr>
      <w:rFonts w:eastAsia="黑体"/>
      <w:color w:val="auto"/>
      <w:kern w:val="44"/>
      <w:sz w:val="36"/>
      <w:szCs w:val="20"/>
    </w:rPr>
  </w:style>
  <w:style w:type="paragraph" w:styleId="Heading2">
    <w:name w:val="heading 2"/>
    <w:basedOn w:val="Normal"/>
    <w:next w:val="Normal"/>
    <w:link w:val="2Char"/>
    <w:qFormat/>
    <w:pPr>
      <w:keepNext/>
      <w:keepLines/>
      <w:spacing w:before="10" w:after="10" w:line="240" w:lineRule="auto"/>
      <w:ind w:firstLine="0" w:firstLineChars="0"/>
      <w:outlineLvl w:val="1"/>
    </w:pPr>
    <w:rPr>
      <w:rFonts w:ascii="Arial" w:eastAsia="黑体" w:hAnsi="Arial"/>
      <w:color w:val="auto"/>
      <w:kern w:val="0"/>
      <w:sz w:val="30"/>
      <w:szCs w:val="20"/>
    </w:rPr>
  </w:style>
  <w:style w:type="paragraph" w:styleId="Heading3">
    <w:name w:val="heading 3"/>
    <w:basedOn w:val="Normal"/>
    <w:next w:val="Normal"/>
    <w:qFormat/>
    <w:pPr>
      <w:keepNext/>
      <w:keepLines/>
      <w:spacing w:before="10" w:after="10" w:line="240" w:lineRule="auto"/>
      <w:ind w:firstLine="0" w:firstLineChars="0"/>
      <w:outlineLvl w:val="2"/>
    </w:pPr>
    <w:rPr>
      <w:rFonts w:eastAsia="黑体"/>
      <w:sz w:val="28"/>
    </w:rPr>
  </w:style>
  <w:style w:type="paragraph" w:styleId="Heading4">
    <w:name w:val="heading 4"/>
    <w:basedOn w:val="Normal"/>
    <w:next w:val="Normal"/>
    <w:qFormat/>
    <w:pPr>
      <w:spacing w:before="160" w:after="120"/>
      <w:jc w:val="left"/>
      <w:outlineLvl w:val="3"/>
    </w:pPr>
    <w:rPr>
      <w:rFonts w:ascii="宋体" w:hAnsi="宋体" w:hint="eastAsia"/>
      <w:kern w:val="0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BodyText2"/>
    <w:next w:val="1"/>
    <w:qFormat/>
    <w:pPr>
      <w:spacing w:before="50" w:beforeLines="50" w:line="240" w:lineRule="auto"/>
      <w:jc w:val="center"/>
    </w:pPr>
    <w:rPr>
      <w:sz w:val="21"/>
      <w:szCs w:val="76"/>
    </w:rPr>
  </w:style>
  <w:style w:type="paragraph" w:styleId="BodyText2">
    <w:name w:val="Body Text 2"/>
    <w:basedOn w:val="Normal"/>
    <w:qFormat/>
    <w:pPr>
      <w:spacing w:after="120" w:line="480" w:lineRule="auto"/>
    </w:pPr>
  </w:style>
  <w:style w:type="paragraph" w:customStyle="1" w:styleId="1">
    <w:name w:val="样式1"/>
    <w:basedOn w:val="Header"/>
    <w:uiPriority w:val="99"/>
    <w:qFormat/>
    <w:pPr>
      <w:pBdr>
        <w:bottom w:val="thinThickSmallGap" w:sz="24" w:space="1" w:color="auto"/>
      </w:pBdr>
      <w:tabs>
        <w:tab w:val="center" w:pos="4153"/>
        <w:tab w:val="right" w:pos="8306"/>
      </w:tabs>
    </w:pPr>
  </w:style>
  <w:style w:type="paragraph" w:styleId="Header">
    <w:name w:val="header"/>
    <w:basedOn w:val="Normal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BodyTextIndent">
    <w:name w:val="Body Text Indent"/>
    <w:basedOn w:val="Normal"/>
    <w:qFormat/>
    <w:pPr>
      <w:ind w:left="538" w:hanging="538" w:hangingChars="192"/>
    </w:pPr>
    <w:rPr>
      <w:sz w:val="28"/>
    </w:rPr>
  </w:style>
  <w:style w:type="paragraph" w:styleId="TOC3">
    <w:name w:val="toc 3"/>
    <w:basedOn w:val="Normal"/>
    <w:next w:val="Normal"/>
    <w:qFormat/>
    <w:pPr>
      <w:ind w:left="840" w:leftChars="400"/>
    </w:pPr>
  </w:style>
  <w:style w:type="paragraph" w:styleId="BalloonText">
    <w:name w:val="Balloon Text"/>
    <w:basedOn w:val="Normal"/>
    <w:link w:val="Char"/>
    <w:qFormat/>
    <w:pPr>
      <w:spacing w:line="240" w:lineRule="auto"/>
    </w:pPr>
    <w:rPr>
      <w:sz w:val="18"/>
      <w:szCs w:val="18"/>
    </w:rPr>
  </w:style>
  <w:style w:type="paragraph" w:styleId="Footer">
    <w:name w:val="footer"/>
    <w:basedOn w:val="Normal"/>
    <w:link w:val="Char2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TOC1">
    <w:name w:val="toc 1"/>
    <w:basedOn w:val="Normal"/>
    <w:next w:val="Normal"/>
    <w:qFormat/>
    <w:rPr>
      <w:rFonts w:eastAsia="黑体"/>
    </w:rPr>
  </w:style>
  <w:style w:type="paragraph" w:styleId="TOC2">
    <w:name w:val="toc 2"/>
    <w:basedOn w:val="Normal"/>
    <w:next w:val="Normal"/>
    <w:qFormat/>
    <w:pPr>
      <w:ind w:left="420" w:leftChars="200"/>
    </w:pPr>
  </w:style>
  <w:style w:type="paragraph" w:styleId="Title">
    <w:name w:val="Title"/>
    <w:basedOn w:val="Normal"/>
    <w:next w:val="Normal"/>
    <w:link w:val="Char0"/>
    <w:qFormat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  <w:bCs/>
    </w:rPr>
  </w:style>
  <w:style w:type="character" w:styleId="PageNumber">
    <w:name w:val="page number"/>
    <w:qFormat/>
  </w:style>
  <w:style w:type="character" w:styleId="Emphasis">
    <w:name w:val="Emphasis"/>
    <w:basedOn w:val="DefaultParagraphFont"/>
    <w:qFormat/>
    <w:rPr>
      <w:i/>
      <w:iCs/>
    </w:rPr>
  </w:style>
  <w:style w:type="paragraph" w:customStyle="1" w:styleId="a">
    <w:name w:val="正文文字缩进"/>
    <w:basedOn w:val="Normal"/>
    <w:uiPriority w:val="99"/>
    <w:qFormat/>
    <w:pPr>
      <w:adjustRightInd w:val="0"/>
      <w:spacing w:line="360" w:lineRule="atLeast"/>
      <w:ind w:firstLine="480"/>
      <w:jc w:val="left"/>
      <w:textAlignment w:val="baseline"/>
    </w:pPr>
    <w:rPr>
      <w:spacing w:val="-8"/>
      <w:kern w:val="0"/>
    </w:rPr>
  </w:style>
  <w:style w:type="paragraph" w:styleId="ListParagraph">
    <w:name w:val="List Paragraph"/>
    <w:basedOn w:val="Normal"/>
    <w:uiPriority w:val="99"/>
    <w:qFormat/>
    <w:pPr>
      <w:ind w:firstLine="420"/>
    </w:pPr>
  </w:style>
  <w:style w:type="character" w:customStyle="1" w:styleId="fontstyle11">
    <w:name w:val="fontstyle11"/>
    <w:basedOn w:val="DefaultParagraphFont"/>
    <w:qFormat/>
    <w:rPr>
      <w:rFonts w:ascii="TimesNewRomanPS-ItalicMT" w:hAnsi="TimesNewRomanPS-ItalicMT" w:hint="default"/>
      <w:i/>
      <w:iCs/>
      <w:color w:val="000000"/>
      <w:sz w:val="22"/>
      <w:szCs w:val="22"/>
    </w:rPr>
  </w:style>
  <w:style w:type="character" w:customStyle="1" w:styleId="fontstyle21">
    <w:name w:val="fontstyle21"/>
    <w:basedOn w:val="DefaultParagraphFont"/>
    <w:qFormat/>
    <w:rPr>
      <w:rFonts w:ascii="TimesNewRoman" w:hAnsi="TimesNewRoman" w:hint="default"/>
      <w:color w:val="000000"/>
      <w:sz w:val="22"/>
      <w:szCs w:val="22"/>
    </w:rPr>
  </w:style>
  <w:style w:type="character" w:customStyle="1" w:styleId="1Char">
    <w:name w:val="标题 1 Char"/>
    <w:link w:val="Heading1"/>
    <w:qFormat/>
    <w:rPr>
      <w:rFonts w:eastAsia="黑体"/>
      <w:kern w:val="44"/>
      <w:sz w:val="36"/>
    </w:rPr>
  </w:style>
  <w:style w:type="character" w:customStyle="1" w:styleId="Char">
    <w:name w:val="批注框文本 Char"/>
    <w:basedOn w:val="DefaultParagraphFont"/>
    <w:link w:val="BalloonText"/>
    <w:qFormat/>
    <w:rPr>
      <w:rFonts w:cs="Times New Roman"/>
      <w:kern w:val="2"/>
      <w:sz w:val="18"/>
      <w:szCs w:val="18"/>
    </w:rPr>
  </w:style>
  <w:style w:type="character" w:customStyle="1" w:styleId="Char0">
    <w:name w:val="标题 Char"/>
    <w:basedOn w:val="DefaultParagraphFont"/>
    <w:link w:val="Title"/>
    <w:qFormat/>
    <w:rPr>
      <w:rFonts w:ascii="Calibri Light" w:hAnsi="Calibri Light" w:cs="Times New Roman"/>
      <w:b/>
      <w:bCs/>
      <w:kern w:val="2"/>
      <w:sz w:val="32"/>
      <w:szCs w:val="32"/>
    </w:rPr>
  </w:style>
  <w:style w:type="character" w:customStyle="1" w:styleId="2Char">
    <w:name w:val="标题 2 Char"/>
    <w:link w:val="Heading2"/>
    <w:qFormat/>
    <w:rPr>
      <w:rFonts w:ascii="Arial" w:eastAsia="黑体" w:hAnsi="Arial"/>
      <w:sz w:val="30"/>
    </w:rPr>
  </w:style>
  <w:style w:type="character" w:customStyle="1" w:styleId="fontstyle31">
    <w:name w:val="fontstyle31"/>
    <w:basedOn w:val="DefaultParagraphFont"/>
    <w:qFormat/>
    <w:rPr>
      <w:rFonts w:ascii="TimesNewRoman" w:hAnsi="TimesNewRoman" w:hint="default"/>
      <w:color w:val="000000"/>
      <w:sz w:val="14"/>
      <w:szCs w:val="14"/>
    </w:rPr>
  </w:style>
  <w:style w:type="character" w:customStyle="1" w:styleId="Char1">
    <w:name w:val="页眉 Char"/>
    <w:basedOn w:val="DefaultParagraphFont"/>
    <w:link w:val="Header"/>
    <w:qFormat/>
    <w:rPr>
      <w:rFonts w:cs="Times New Roman"/>
      <w:kern w:val="2"/>
      <w:sz w:val="18"/>
      <w:szCs w:val="18"/>
    </w:rPr>
  </w:style>
  <w:style w:type="character" w:customStyle="1" w:styleId="Char2">
    <w:name w:val="页脚 Char"/>
    <w:basedOn w:val="DefaultParagraphFont"/>
    <w:link w:val="Footer"/>
    <w:qFormat/>
    <w:rPr>
      <w:rFonts w:cs="Times New Roman"/>
      <w:kern w:val="2"/>
      <w:sz w:val="18"/>
      <w:szCs w:val="18"/>
    </w:rPr>
  </w:style>
  <w:style w:type="character" w:customStyle="1" w:styleId="fontstyle01">
    <w:name w:val="fontstyle01"/>
    <w:basedOn w:val="DefaultParagraphFont"/>
    <w:qFormat/>
    <w:rPr>
      <w:rFonts w:ascii="宋体" w:eastAsia="宋体" w:hAnsi="宋体" w:hint="eastAsia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yperlink" Target="https://d.book118.com/035320213332011114" TargetMode="Externa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  <extobjs>
    <extobj name="ECB019B1-382A-4266-B25C-5B523AA43C14-1">
      <extobjdata type="ECB019B1-382A-4266-B25C-5B523AA43C14" data="ewogICAiRmlsZUlkIiA6ICIzNDc4ODI2MzQ3NiIsCiAgICJJbWFnZSIgOiAiaVZCT1J3MEtHZ29BQUFBTlNVaEVVZ0FBQXBjQUFBRzFDQVlBQUFDczROOHhBQUFBQ1hCSVdYTUFBQXNUQUFBTEV3RUFtcHdZQUFBZ0FFbEVRVlI0bk96ZGVWeFU5ZjQvOE5jWmxtSGZCQkZCUkhHOUpNaWd0bGladHFqWExGTTBSWElwUlUzVHJIdXJtMWxwaTJtcHYzTDkyczAwU1ZQSjVXYVpTcm1sYVFvSTd1eUw3UHN5QXpNd2MzNS9BQ2NHQmtVZFpQSDFmRHg2UERpZjh6bG5QZ2Z5OE9henZEOEF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4305</Words>
  <Characters>24542</Characters>
  <Application>Microsoft Office Word</Application>
  <DocSecurity>0</DocSecurity>
  <Lines>204</Lines>
  <Paragraphs>57</Paragraphs>
  <ScaleCrop>false</ScaleCrop>
  <Company>Kingsoft</Company>
  <LinksUpToDate>false</LinksUpToDate>
  <CharactersWithSpaces>28790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Ambition。</dc:creator>
  <cp:lastModifiedBy>张老师</cp:lastModifiedBy>
  <cp:revision>5</cp:revision>
  <cp:lastPrinted>2021-05-19T17:51:00Z</cp:lastPrinted>
  <dcterms:created xsi:type="dcterms:W3CDTF">2014-10-29T12:08:00Z</dcterms:created>
  <dcterms:modified xsi:type="dcterms:W3CDTF">2023-10-27T16:26:07Z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0488DB6F099846D0868DFBF41FF1D509_12</vt:lpwstr>
  </property>
  <property fmtid="{D5CDD505-2E9C-101B-9397-08002B2CF9AE}" pid="3" name="KSOProductBuildVer">
    <vt:lpwstr>2052-12.1.0.15712</vt:lpwstr>
  </property>
</Properties>
</file>