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E226B" w14:paraId="0CDB488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E226B" w14:paraId="3D017DA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E226B" w14:paraId="5E7939A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E226B" w:rsidRPr="00EE226B" w14:paraId="11173506" w14:textId="4295FF3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E226B">
        <w:rPr>
          <w:rFonts w:ascii="宋体" w:eastAsia="宋体" w:hAnsi="宋体" w:hint="eastAsia"/>
          <w:b/>
          <w:sz w:val="60"/>
        </w:rPr>
        <w:t>色母粒项目安全风险评价报告</w:t>
      </w:r>
    </w:p>
    <w:p w:rsidR="00EE226B" w:rsidP="00EE226B" w14:paraId="19179F06" w14:textId="163BD99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E226B">
        <w:rPr>
          <w:rFonts w:ascii="仿宋" w:eastAsia="仿宋" w:hAnsi="仿宋" w:hint="eastAsia"/>
          <w:b/>
          <w:sz w:val="40"/>
        </w:rPr>
        <w:t>目录</w:t>
      </w:r>
    </w:p>
    <w:p w:rsidR="00EE226B" w14:paraId="6B78CBB3" w14:textId="15D6F0C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_Toc161443226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E226B" w14:paraId="142B8066" w14:textId="04666D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_Toc161443227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E226B" w14:paraId="63E991F5" w14:textId="2AA64B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_Toc161443228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E226B" w14:paraId="12915A18" w14:textId="1D08F1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(二)、评价色母粒项目概况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_Toc161443229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E226B" w14:paraId="6D3A0862" w14:textId="16D2E0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_Toc161443230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E226B" w14:paraId="6660843F" w14:textId="403CFE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_Toc161443231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E226B" w14:paraId="1FBE4D6A" w14:textId="5CC631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_Toc161443232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E226B" w14:paraId="62AC9DE4" w14:textId="31500E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_Toc161443233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E226B" w14:paraId="1332317C" w14:textId="17A1F0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_Toc161443234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E226B" w14:paraId="07A12CFB" w14:textId="24D045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_Toc161443235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E226B" w14:paraId="4D473EDF" w14:textId="40DB2F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_Toc161443236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E226B" w14:paraId="4143D8DD" w14:textId="2BE723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_Toc161443237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E226B" w14:paraId="62E366AE" w14:textId="0B077B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_Toc161443238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E226B" w14:paraId="48E71D97" w14:textId="46069B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_Toc161443239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E226B" w14:paraId="656717C6" w14:textId="7E55A6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_Toc161443240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E226B" w14:paraId="3F07F2AD" w14:textId="28C058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_Toc161443241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E226B" w14:paraId="2EF5B855" w14:textId="6FDEA2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_Toc161443242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E226B" w14:paraId="23AD546C" w14:textId="454915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_Toc161443243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E226B" w14:paraId="4B8C67E9" w14:textId="46B6EB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_Toc161443244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E226B" w14:paraId="647B23B8" w14:textId="1BC61F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四、评价色母粒项目概述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_Toc161443245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E226B" w14:paraId="63162E05" w14:textId="31942A81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_Toc161443246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E226B" w14:paraId="64F07066" w14:textId="782DC4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(二)、色母粒行业企业所在地的自然条件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_Toc161443247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EE226B" w14:paraId="7714D92F" w14:textId="4404D8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_Toc161443248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E226B" w14:paraId="75DCE1FF" w14:textId="553A40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_Toc161443249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E226B" w14:paraId="35D6F2A4" w14:textId="65586F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_Toc161443250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EE226B" w14:paraId="122752ED" w14:textId="557CB8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_Toc161443251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EE226B" w14:paraId="09A4FD4E" w14:textId="091F8D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_Toc161443252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E226B" w14:paraId="19965D73" w14:textId="10C512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_Toc161443253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E226B" w14:paraId="388BBC86" w14:textId="783526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_Toc161443254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E226B" w14:paraId="63CC3FE9" w14:textId="1C6864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_Toc161443255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EE226B" w14:paraId="2DBCC8AE" w14:textId="2BEA9A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_Toc161443256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EE226B" w14:paraId="3E6B786E" w14:textId="0313C9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_Toc161443257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EE226B" w14:paraId="3BF7D6CC" w14:textId="3A680F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_Toc161443258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EE226B" w14:paraId="2DF82AD9" w14:textId="0B5E7B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_Toc161443259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EE226B" w14:paraId="24909F66" w14:textId="5DE22E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_Toc161443260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EE226B" w14:paraId="5B3FDA5A" w14:textId="656336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(二)、色母粒项目对当地经济的影响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_Toc161443261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EE226B" w14:paraId="3BA8A7C8" w14:textId="6EB033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(三)、色母粒项目对当地社会的影响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_Toc161443262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EE226B" w14:paraId="50396B83" w14:textId="42B6BB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(四)、色母粒项目对当地文化的影响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_Toc161443263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EE226B" w14:paraId="45DE61D9" w14:textId="1E4B0F2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_Toc161443264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EE226B" w14:paraId="7F5C92D3" w14:textId="5D4A56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_Toc161443265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EE226B" w14:paraId="1D79B66B" w14:textId="34C12D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_Toc161443266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E226B" w14:paraId="6157F3D2" w14:textId="620493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_Toc161443267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E226B" w14:paraId="0631AE09" w14:textId="2E3FEBE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_Toc161443268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EE226B" w14:paraId="3AEE5494" w14:textId="6BBC0C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_Toc161443269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EE226B" w14:paraId="642F8C47" w14:textId="5F87C87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_Toc161443270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EE226B" w14:paraId="0F2569D2" w14:textId="47148E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_Toc161443271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EE226B" w14:paraId="29595197" w14:textId="7E400E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(二)、评价色母粒项目风险分析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_Toc161443272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EE226B" w14:paraId="629BDF73" w14:textId="3255AE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_Toc161443273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EE226B" w14:paraId="10D83791" w14:textId="227A9B5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_Toc161443274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EE226B" w14:paraId="51D861A8" w14:textId="013F5F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_Toc161443275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EE226B" w14:paraId="75275BC5" w14:textId="65A293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_Toc161443276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EE226B" w14:paraId="01F88A6F" w14:textId="0EBC45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_Toc161443277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EE226B" w14:paraId="36E36D29" w14:textId="213D439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十、色母粒项目安全现状评价报告的审核与批准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_Toc161443278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EE226B" w14:paraId="4DDF9783" w14:textId="1E1862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_Toc161443279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EE226B" w14:paraId="15C4505D" w14:textId="19B017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_Toc161443280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EE226B" w14:paraId="274BB61C" w14:textId="4817B3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_Toc161443281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EE226B" w14:paraId="1E961E1A" w14:textId="0CFCBB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_Toc161443282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EE226B" w14:paraId="000D7B54" w14:textId="0C201F0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十一、色母粒项目安全现状评价报告的存档与发布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_Toc161443283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EE226B" w14:paraId="2040FB9E" w14:textId="646AD3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_Toc161443284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EE226B" w14:paraId="7801956B" w14:textId="02424D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_Toc161443285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EE226B" w14:paraId="6FCE1A1C" w14:textId="3C9384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_Toc161443286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EE226B" w14:paraId="50CCA845" w14:textId="05814F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_Toc161443287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EE226B" w14:paraId="566041E5" w14:textId="3A9EFEE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十二、色母粒项目安全现状评价报告的后续管理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_Toc161443288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EE226B" w14:paraId="45CCDE6F" w14:textId="6CC147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_Toc161443289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EE226B" w14:paraId="5F7E25E8" w14:textId="71206410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_Toc161443290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EE226B" w14:paraId="05813078" w14:textId="169F00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_Toc161443291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EE226B" w14:paraId="482D1062" w14:textId="7F8AF8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_Toc161443292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EE226B" w14:paraId="03DA6090" w14:textId="0F1180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_Toc161443293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EE226B" w14:paraId="6BB7296F" w14:textId="4629F8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_Toc161443294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EE226B" w14:paraId="6CBD7F35" w14:textId="36B301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_Toc161443295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EE226B" w14:paraId="3CC60612" w14:textId="06BE4E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_Toc161443296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EE226B" w14:paraId="13E3B716" w14:textId="117ADD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_Toc161443297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EE226B" w14:paraId="21F3729A" w14:textId="072151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_Toc161443298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EE226B" w14:paraId="13804CD9" w14:textId="67E290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_Toc161443299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EE226B" w14:paraId="3C10DE93" w14:textId="0682B9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_Toc161443300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EE226B" w14:paraId="6E377AA7" w14:textId="4FDB32E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_Toc161443301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EE226B" w14:paraId="61693CEC" w14:textId="0CC94D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_Toc161443302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EE226B" w14:paraId="1D530513" w14:textId="2A69A4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_Toc161443303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EE226B" w14:paraId="14F66D7E" w14:textId="4E400B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_Toc161443304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EE226B" w14:paraId="4CD3281B" w14:textId="2F19B9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_Toc161443305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EE226B" w14:paraId="5BB66986" w14:textId="5C5515E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_Toc161443306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EE226B" w14:paraId="7FFB3216" w14:textId="4FB9D6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_Toc161443307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EE226B" w14:paraId="62BD7239" w14:textId="7D86F3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_Toc161443308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EE226B" w14:paraId="18D3D4D8" w14:textId="474CAD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_Toc161443309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EE226B" w14:paraId="119917AC" w14:textId="6DE21B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_Toc161443310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EE226B" w:rsidP="00EE226B" w14:paraId="7179BD6E" w14:textId="392DD39D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https://d.book118.com/047144064135006053</w:t>
        </w:r>
      </w:hyperlink>
    </w:p>
    <w:p w:rsidR="00EE226B" w:rsidP="00EE226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P="003F25B7" w14:paraId="1E4FE20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E226B" w14:paraId="70D8BCA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P="003F25B7" w14:paraId="799F5F9D" w14:textId="69A9EE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E226B" w14:paraId="01E1F86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paraId="19346BE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P="003F25B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E226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P="003F25B7" w14:textId="69A9EE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E226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P="003F25B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E226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P="003F25B7" w14:textId="69A9EE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EE226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P="003F25B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E226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P="003F25B7" w14:textId="69A9EE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EE226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P="003F25B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E226B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P="003F25B7" w14:textId="69A9EE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EE226B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paraId="7CEC263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RPr="00EE226B" w:rsidP="00EE226B" w14:paraId="6B38FCED" w14:textId="0B1C60B7">
    <w:pPr>
      <w:pStyle w:val="Header"/>
      <w:rPr>
        <w:rFonts w:ascii="仿宋" w:eastAsia="仿宋" w:hAnsi="仿宋"/>
      </w:rPr>
    </w:pPr>
    <w:r w:rsidRPr="00EE226B">
      <w:rPr>
        <w:rFonts w:ascii="仿宋" w:eastAsia="仿宋" w:hAnsi="仿宋" w:hint="eastAsia"/>
      </w:rPr>
      <w:t>色母粒项目安全风险评价报告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paraId="023D5E8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RPr="00EE226B" w:rsidP="00EE226B" w14:textId="0B1C60B7">
    <w:pPr>
      <w:pStyle w:val="Header"/>
      <w:rPr>
        <w:rFonts w:ascii="仿宋" w:eastAsia="仿宋" w:hAnsi="仿宋"/>
      </w:rPr>
    </w:pPr>
    <w:r w:rsidRPr="00EE226B">
      <w:rPr>
        <w:rFonts w:ascii="仿宋" w:eastAsia="仿宋" w:hAnsi="仿宋" w:hint="eastAsia"/>
      </w:rPr>
      <w:t>色母粒项目安全风险评价报告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RPr="00EE226B" w:rsidP="00EE226B" w14:textId="0B1C60B7">
    <w:pPr>
      <w:pStyle w:val="Header"/>
      <w:rPr>
        <w:rFonts w:ascii="仿宋" w:eastAsia="仿宋" w:hAnsi="仿宋"/>
      </w:rPr>
    </w:pPr>
    <w:r w:rsidRPr="00EE226B">
      <w:rPr>
        <w:rFonts w:ascii="仿宋" w:eastAsia="仿宋" w:hAnsi="仿宋" w:hint="eastAsia"/>
      </w:rPr>
      <w:t>色母粒项目安全风险评价报告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RPr="00EE226B" w:rsidP="00EE226B" w14:textId="0B1C60B7">
    <w:pPr>
      <w:pStyle w:val="Header"/>
      <w:rPr>
        <w:rFonts w:ascii="仿宋" w:eastAsia="仿宋" w:hAnsi="仿宋"/>
      </w:rPr>
    </w:pPr>
    <w:r w:rsidRPr="00EE226B">
      <w:rPr>
        <w:rFonts w:ascii="仿宋" w:eastAsia="仿宋" w:hAnsi="仿宋" w:hint="eastAsia"/>
      </w:rPr>
      <w:t>色母粒项目安全风险评价报告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:rsidRPr="00EE226B" w:rsidP="00EE226B" w14:textId="0B1C60B7">
    <w:pPr>
      <w:pStyle w:val="Header"/>
      <w:rPr>
        <w:rFonts w:ascii="仿宋" w:eastAsia="仿宋" w:hAnsi="仿宋"/>
      </w:rPr>
    </w:pPr>
    <w:r w:rsidRPr="00EE226B">
      <w:rPr>
        <w:rFonts w:ascii="仿宋" w:eastAsia="仿宋" w:hAnsi="仿宋" w:hint="eastAsia"/>
      </w:rPr>
      <w:t>色母粒项目安全风险评价报告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226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26B"/>
    <w:rsid w:val="003F25B7"/>
    <w:rsid w:val="00EE226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E7E9C16"/>
  <w15:chartTrackingRefBased/>
  <w15:docId w15:val="{395E1E05-727E-4186-ACE6-420BED49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E226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E226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E226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E226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E226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E226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E22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E226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E226B"/>
  </w:style>
  <w:style w:type="paragraph" w:styleId="TOC1">
    <w:name w:val="toc 1"/>
    <w:basedOn w:val="Normal"/>
    <w:next w:val="Normal"/>
    <w:autoRedefine/>
    <w:uiPriority w:val="39"/>
    <w:unhideWhenUsed/>
    <w:rsid w:val="00EE226B"/>
  </w:style>
  <w:style w:type="paragraph" w:styleId="TOC2">
    <w:name w:val="toc 2"/>
    <w:basedOn w:val="Normal"/>
    <w:next w:val="Normal"/>
    <w:autoRedefine/>
    <w:uiPriority w:val="39"/>
    <w:unhideWhenUsed/>
    <w:rsid w:val="00EE226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47144064135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6981</Words>
  <Characters>39797</Characters>
  <Application>Microsoft Office Word</Application>
  <DocSecurity>0</DocSecurity>
  <Lines>331</Lines>
  <Paragraphs>93</Paragraphs>
  <ScaleCrop>false</ScaleCrop>
  <Company/>
  <LinksUpToDate>false</LinksUpToDate>
  <CharactersWithSpaces>46685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2024-03-15T16:59:00Z</dcterms:created>
  <dcterms:modified xsi:type="dcterms:W3CDTF">2024-03-15T17:00:00Z</dcterms:modified>
</cp:coreProperties>
</file>