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63783" w14:paraId="04CC3A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3783" w14:paraId="2EA398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3783" w14:paraId="50C8F8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3783" w:rsidRPr="00E63783" w14:paraId="41745F9C" w14:textId="14C73AB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63783">
        <w:rPr>
          <w:rFonts w:ascii="宋体" w:eastAsia="宋体" w:hAnsi="宋体" w:hint="eastAsia"/>
          <w:b/>
          <w:sz w:val="60"/>
        </w:rPr>
        <w:t>建筑钢材：螺纹钢项目风险分析和评估报告</w:t>
      </w:r>
    </w:p>
    <w:p w:rsidR="00E63783" w:rsidP="00E63783" w14:paraId="3A7A53C2" w14:textId="2B8C53B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63783">
        <w:rPr>
          <w:rFonts w:ascii="仿宋" w:eastAsia="仿宋" w:hAnsi="仿宋" w:hint="eastAsia"/>
          <w:b/>
          <w:sz w:val="40"/>
        </w:rPr>
        <w:t>目录</w:t>
      </w:r>
    </w:p>
    <w:p w:rsidR="00E63783" w14:paraId="43439770" w14:textId="02C64AE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_Toc161355387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3783" w14:paraId="1315791C" w14:textId="66EF28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一、评价建筑钢材：螺纹钢项目概述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_Toc161355388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3783" w14:paraId="39D3DD59" w14:textId="1A6FF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_Toc161355389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3783" w14:paraId="0FDF5F53" w14:textId="034DD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(二)、建筑钢材：螺纹钢行业企业所在地的自然条件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_Toc161355390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63783" w14:paraId="0758AB47" w14:textId="5A506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_Toc161355391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3783" w14:paraId="6FAF7824" w14:textId="735D2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_Toc161355392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63783" w14:paraId="39A0E381" w14:textId="655A0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_Toc161355393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63783" w14:paraId="6C44B164" w14:textId="00FCD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_Toc161355394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63783" w14:paraId="225627E4" w14:textId="43694C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_Toc161355395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63783" w14:paraId="5E45124B" w14:textId="0C4038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_Toc161355396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63783" w14:paraId="1ADBB77E" w14:textId="70E26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_Toc161355397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63783" w14:paraId="7A1B13FE" w14:textId="1CDF71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_Toc161355398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63783" w14:paraId="7BDAF274" w14:textId="3BAC8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_Toc161355399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63783" w14:paraId="19943DA9" w14:textId="0EBFD4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63783" w14:paraId="670E3710" w14:textId="7FCEE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63783" w14:paraId="27634345" w14:textId="502FD5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63783" w14:paraId="26187B78" w14:textId="74C59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63783" w14:paraId="1445766D" w14:textId="28DA2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_Toc161355404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63783" w14:paraId="47DCE02E" w14:textId="41FB8E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63783" w14:paraId="7F912178" w14:textId="43CDF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_Toc161355406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63783" w14:paraId="7DBDF3D9" w14:textId="65E444F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63783" w14:paraId="7B40C463" w14:textId="46DFCB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_Toc161355408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63783" w14:paraId="7EBB1434" w14:textId="35079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_Toc161355409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63783" w14:paraId="6A031409" w14:textId="7A94F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_Toc161355410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63783" w14:paraId="132494EF" w14:textId="68D19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_Toc161355411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63783" w14:paraId="7D724B5E" w14:textId="1CF73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63783" w14:paraId="24C25E58" w14:textId="29D2F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_Toc161355413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63783" w14:paraId="4FAA1FEC" w14:textId="284790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_Toc161355414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63783" w14:paraId="4C97854A" w14:textId="38195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_Toc161355415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63783" w14:paraId="6BE13894" w14:textId="298B5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(二)、评价建筑钢材：螺纹钢项目风险分析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_Toc161355416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63783" w14:paraId="3A4477A8" w14:textId="58AF7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63783" w14:paraId="6FAF4577" w14:textId="39D975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_Toc161355418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63783" w14:paraId="3208D37A" w14:textId="255D8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_Toc161355419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63783" w14:paraId="17A5C2DE" w14:textId="387519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_Toc161355420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63783" w14:paraId="4D31866E" w14:textId="65A6E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_Toc161355421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63783" w14:paraId="7FFF043F" w14:textId="076F0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_Toc161355422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63783" w14:paraId="7552E05E" w14:textId="32668B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_Toc161355423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63783" w14:paraId="07765D2E" w14:textId="26FC3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_Toc161355424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63783" w14:paraId="62E157E5" w14:textId="44F26C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_Toc161355425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63783" w14:paraId="79F5D024" w14:textId="3E622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_Toc161355426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63783" w14:paraId="663F011E" w14:textId="7AE5B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_Toc161355427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63783" w14:paraId="1A1AC879" w14:textId="5F5B6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_Toc161355428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63783" w14:paraId="10898501" w14:textId="0EBC93CF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_Toc161355429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63783" w14:paraId="06C02FF0" w14:textId="40EB33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_Toc161355430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63783" w14:paraId="15FBC2FC" w14:textId="24C10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_Toc161355431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63783" w14:paraId="76740B3F" w14:textId="0AA52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_Toc161355432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63783" w14:paraId="5CE05796" w14:textId="334044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十、建筑钢材：螺纹钢项目安全现状评价报告的后续管理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_Toc161355433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63783" w14:paraId="258CFE52" w14:textId="08EF2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_Toc161355434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63783" w14:paraId="2D0547B0" w14:textId="5C707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_Toc161355435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63783" w14:paraId="3E9BF1BF" w14:textId="76EA0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_Toc161355436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63783" w14:paraId="7F95F8CF" w14:textId="5C8B26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_Toc161355437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63783" w14:paraId="377727E4" w14:textId="38FC8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_Toc161355438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63783" w14:paraId="7142380E" w14:textId="7DC89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_Toc161355439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63783" w14:paraId="146D7650" w14:textId="6DBD60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_Toc161355440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63783" w14:paraId="46608D0A" w14:textId="2C176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_Toc161355441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63783" w14:paraId="010F9865" w14:textId="67CA5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_Toc161355442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63783" w14:paraId="4E561369" w14:textId="5CF56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_Toc161355443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63783" w14:paraId="5733903D" w14:textId="3485F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_Toc161355444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63783" w14:paraId="70316B72" w14:textId="1DC00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_Toc161355445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63783" w14:paraId="32F3D4D9" w14:textId="1FDA5E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_Toc161355446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63783" w14:paraId="4F3959FB" w14:textId="19F38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_Toc161355447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63783" w14:paraId="663DC128" w14:textId="260DA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_Toc161355448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63783" w14:paraId="6A28069A" w14:textId="42168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_Toc161355449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63783" w14:paraId="1C923171" w14:textId="35865D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_Toc161355450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63783" w14:paraId="2F7F7A51" w14:textId="11DBFD3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_Toc161355451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63783" w14:paraId="48844D17" w14:textId="4F700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_Toc161355452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63783" w14:paraId="168E5921" w14:textId="06562C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_Toc161355453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63783" w14:paraId="6DFDFE6F" w14:textId="73ED7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_Toc161355454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63783" w14:paraId="4416D20C" w14:textId="78AAD3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十三、建筑钢材：螺纹钢项目安全现状评价报告的存档与发布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_Toc161355455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E63783" w14:paraId="3A84FB97" w14:textId="65052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_Toc161355456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E63783" w14:paraId="1AB4928B" w14:textId="0AF7E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_Toc161355457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E63783" w14:paraId="1C66AB4D" w14:textId="00158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_Toc161355458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E63783" w14:paraId="29C6636B" w14:textId="69F65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_Toc161355459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E63783" w:rsidP="00E63783" w14:paraId="61E3D188" w14:textId="3AE0CD6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https://d.book118.com/048061010112006046</w:t>
        </w:r>
      </w:hyperlink>
    </w:p>
    <w:p w:rsidR="00E63783" w:rsidP="00E6378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:rsidP="00640571" w14:paraId="127AB6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3783" w14:paraId="721535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:rsidP="00640571" w14:paraId="08AEC2DE" w14:textId="63BFB3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63783" w14:paraId="080B9DB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14:paraId="547C8D6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:rsidP="006405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378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:rsidP="00640571" w14:textId="63BFB3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6378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:rsidP="006405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378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:rsidP="00640571" w14:textId="63BFB3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6378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:rsidP="006405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378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:rsidP="00640571" w14:textId="63BFB3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6378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:rsidP="006405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378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:rsidP="00640571" w14:textId="63BFB3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6378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14:paraId="3FB6C69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:rsidRPr="00E63783" w:rsidP="00E63783" w14:paraId="5AEA693B" w14:textId="494A40A6">
    <w:pPr>
      <w:pStyle w:val="Header"/>
      <w:rPr>
        <w:rFonts w:ascii="仿宋" w:eastAsia="仿宋" w:hAnsi="仿宋"/>
      </w:rPr>
    </w:pPr>
    <w:r w:rsidRPr="00E63783">
      <w:rPr>
        <w:rFonts w:ascii="仿宋" w:eastAsia="仿宋" w:hAnsi="仿宋" w:hint="eastAsia"/>
      </w:rPr>
      <w:t>建筑钢材：螺纹钢项目风险分析和评估报告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14:paraId="150478F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:rsidRPr="00E63783" w:rsidP="00E63783" w14:textId="494A40A6">
    <w:pPr>
      <w:pStyle w:val="Header"/>
      <w:rPr>
        <w:rFonts w:ascii="仿宋" w:eastAsia="仿宋" w:hAnsi="仿宋"/>
      </w:rPr>
    </w:pPr>
    <w:r w:rsidRPr="00E63783">
      <w:rPr>
        <w:rFonts w:ascii="仿宋" w:eastAsia="仿宋" w:hAnsi="仿宋" w:hint="eastAsia"/>
      </w:rPr>
      <w:t>建筑钢材：螺纹钢项目风险分析和评估报告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:rsidRPr="00E63783" w:rsidP="00E63783" w14:textId="494A40A6">
    <w:pPr>
      <w:pStyle w:val="Header"/>
      <w:rPr>
        <w:rFonts w:ascii="仿宋" w:eastAsia="仿宋" w:hAnsi="仿宋"/>
      </w:rPr>
    </w:pPr>
    <w:r w:rsidRPr="00E63783">
      <w:rPr>
        <w:rFonts w:ascii="仿宋" w:eastAsia="仿宋" w:hAnsi="仿宋" w:hint="eastAsia"/>
      </w:rPr>
      <w:t>建筑钢材：螺纹钢项目风险分析和评估报告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:rsidRPr="00E63783" w:rsidP="00E63783" w14:textId="494A40A6">
    <w:pPr>
      <w:pStyle w:val="Header"/>
      <w:rPr>
        <w:rFonts w:ascii="仿宋" w:eastAsia="仿宋" w:hAnsi="仿宋"/>
      </w:rPr>
    </w:pPr>
    <w:r w:rsidRPr="00E63783">
      <w:rPr>
        <w:rFonts w:ascii="仿宋" w:eastAsia="仿宋" w:hAnsi="仿宋" w:hint="eastAsia"/>
      </w:rPr>
      <w:t>建筑钢材：螺纹钢项目风险分析和评估报告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:rsidRPr="00E63783" w:rsidP="00E63783" w14:textId="494A40A6">
    <w:pPr>
      <w:pStyle w:val="Header"/>
      <w:rPr>
        <w:rFonts w:ascii="仿宋" w:eastAsia="仿宋" w:hAnsi="仿宋"/>
      </w:rPr>
    </w:pPr>
    <w:r w:rsidRPr="00E63783">
      <w:rPr>
        <w:rFonts w:ascii="仿宋" w:eastAsia="仿宋" w:hAnsi="仿宋" w:hint="eastAsia"/>
      </w:rPr>
      <w:t>建筑钢材：螺纹钢项目风险分析和评估报告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378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783"/>
    <w:rsid w:val="00640571"/>
    <w:rsid w:val="00E6378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CFC97CA"/>
  <w15:chartTrackingRefBased/>
  <w15:docId w15:val="{173774EC-B734-4677-8BCF-CFC94260C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637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637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6378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6378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637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6378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637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6378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63783"/>
  </w:style>
  <w:style w:type="paragraph" w:styleId="TOC1">
    <w:name w:val="toc 1"/>
    <w:basedOn w:val="Normal"/>
    <w:next w:val="Normal"/>
    <w:autoRedefine/>
    <w:uiPriority w:val="39"/>
    <w:unhideWhenUsed/>
    <w:rsid w:val="00E63783"/>
  </w:style>
  <w:style w:type="paragraph" w:styleId="TOC2">
    <w:name w:val="toc 2"/>
    <w:basedOn w:val="Normal"/>
    <w:next w:val="Normal"/>
    <w:autoRedefine/>
    <w:uiPriority w:val="39"/>
    <w:unhideWhenUsed/>
    <w:rsid w:val="00E6378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48061010112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6396</Words>
  <Characters>36462</Characters>
  <Application>Microsoft Office Word</Application>
  <DocSecurity>0</DocSecurity>
  <Lines>303</Lines>
  <Paragraphs>85</Paragraphs>
  <ScaleCrop>false</ScaleCrop>
  <Company/>
  <LinksUpToDate>false</LinksUpToDate>
  <CharactersWithSpaces>42773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2024-03-14T16:35:00Z</dcterms:created>
  <dcterms:modified xsi:type="dcterms:W3CDTF">2024-03-14T16:36:00Z</dcterms:modified>
</cp:coreProperties>
</file>