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C8C" w:rsidRPr="005D4C8C" w:rsidP="005D4C8C">
      <w:pPr>
        <w:jc w:val="center"/>
        <w:rPr>
          <w:rFonts w:ascii="宋体" w:hAnsi="宋体"/>
          <w:b/>
        </w:rPr>
      </w:pPr>
      <w:r w:rsidRPr="005D4C8C">
        <w:rPr>
          <w:rFonts w:ascii="微软雅黑" w:eastAsia="微软雅黑" w:hAnsi="微软雅黑"/>
          <w:b/>
          <w:sz w:val="28"/>
        </w:rPr>
        <w:t>《行政职业能力测验》2023年公务员考试茂县高分冲刺试卷</w:t>
      </w:r>
    </w:p>
    <w:p w:rsidR="005D4C8C" w:rsidRPr="005D4C8C" w:rsidP="005D4C8C">
      <w:pPr>
        <w:jc w:val="left"/>
        <w:rPr>
          <w:rFonts w:ascii="宋体" w:hAnsi="宋体"/>
          <w:b/>
        </w:rPr>
      </w:pPr>
      <w:r w:rsidRPr="005D4C8C">
        <w:rPr>
          <w:rFonts w:ascii="微软雅黑" w:eastAsia="微软雅黑" w:hAnsi="微软雅黑"/>
          <w:b/>
          <w:sz w:val="28"/>
        </w:rPr>
        <w:t>一、判断推理</w:t>
      </w:r>
    </w:p>
    <w:p w:rsidR="005D4C8C" w:rsidRPr="005D4C8C" w:rsidP="004D61B1">
      <w:pPr>
        <w:jc w:val="left"/>
        <w:rPr>
          <w:rFonts w:ascii="华文中宋" w:eastAsia="华文中宋" w:hAnsi="华文中宋"/>
          <w:b/>
          <w:sz w:val="30"/>
          <w:szCs w:val="30"/>
        </w:rPr>
      </w:pPr>
      <w:r w:rsidRPr="005D4C8C">
        <w:rPr>
          <w:rFonts w:ascii="宋体" w:hAnsi="宋体"/>
          <w:b/>
        </w:rPr>
        <w:t>1．</w:t>
      </w:r>
      <w:r w:rsidRPr="005D4C8C">
        <w:rPr>
          <w:rFonts w:ascii="华文中宋" w:eastAsia="华文中宋" w:hAnsi="华文中宋"/>
          <w:b/>
          <w:sz w:val="30"/>
          <w:szCs w:val="30"/>
        </w:rPr>
        <w:t xml:space="preserve">意外利润指企业由于外界条件的变化，而并非因为本身经营有方所获得的利润。相比额外利润它不是企业经营所致，而是企业完全没有预料的情况下发生的、超出计划的那部分利润所得。 根据上述定义，下列属于意外利润的是（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A、某市在郊外修建了一条铁路，沿线的小餐馆生意越来越红火</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B、某公司营业一直不景气，于是更换了业务主管，结果营业额上升</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C、某服装厂引进了先进的设备，结果获得了更多的利润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D、某金融公司由于与大客户签订合同成功，获得了更多的利润</w:t>
      </w:r>
    </w:p>
    <w:p w:rsidR="005D4C8C" w:rsidRPr="005D4C8C" w:rsidP="004D61B1">
      <w:pPr>
        <w:jc w:val="left"/>
        <w:rPr>
          <w:rFonts w:ascii="华文中宋" w:eastAsia="华文中宋" w:hAnsi="华文中宋"/>
          <w:b/>
          <w:sz w:val="30"/>
          <w:szCs w:val="30"/>
        </w:rPr>
      </w:pPr>
      <w:r w:rsidRPr="005D4C8C">
        <w:rPr>
          <w:rFonts w:ascii="宋体" w:hAnsi="宋体"/>
          <w:b/>
        </w:rPr>
        <w:t>2．</w:t>
      </w:r>
      <w:r w:rsidRPr="005D4C8C">
        <w:rPr>
          <w:rFonts w:ascii="华文中宋" w:eastAsia="华文中宋" w:hAnsi="华文中宋"/>
          <w:b/>
          <w:sz w:val="30"/>
          <w:szCs w:val="30"/>
        </w:rPr>
        <w:t>我国现阶段发展老龄产业，不仅能够满足老年人群的特殊需要，还有利于形成新的消费热点，扩大内需，增加就业岗位，优化产业结构。同时能促进城乡协调发展和代际反馈，它将在应对人口老龄化和促进经济社会发展之间架起一座桥梁，达成双赢的局面。 对本文主旨理解最准确的是（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A、中国社会的老龄化问题亟待解决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B、我国老年人群的消费市场存在巨大潜力</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C、目前我国推动老龄产业发展的时机已经成熟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D、老龄产业的发展必将在很大程度上拉动我国经济的增长</w:t>
      </w:r>
    </w:p>
    <w:p w:rsidR="005D4C8C" w:rsidRPr="005D4C8C" w:rsidP="004D61B1">
      <w:pPr>
        <w:jc w:val="left"/>
        <w:rPr>
          <w:rFonts w:ascii="华文中宋" w:eastAsia="华文中宋" w:hAnsi="华文中宋"/>
          <w:b/>
          <w:sz w:val="30"/>
          <w:szCs w:val="30"/>
        </w:rPr>
      </w:pPr>
      <w:r w:rsidRPr="005D4C8C">
        <w:rPr>
          <w:rFonts w:ascii="宋体" w:hAnsi="宋体"/>
          <w:b/>
        </w:rPr>
        <w:t>3．</w:t>
      </w:r>
      <w:r w:rsidRPr="005D4C8C">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这段文字强调音乐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A、化解文化冲突的有效方法</w:t>
      </w:r>
    </w:p>
    <w:p w:rsidR="005D4C8C" w:rsidRPr="005D4C8C" w:rsidP="004D61B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D4C8C">
        <w:rPr>
          <w:rFonts w:ascii="华文中宋" w:eastAsia="华文中宋" w:hAnsi="华文中宋"/>
          <w:b/>
          <w:sz w:val="30"/>
          <w:szCs w:val="30"/>
        </w:rPr>
        <w:t>B、各国普遍采用的一种外交手段</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C、人际交往的一种手段</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D、国家之间进行政治沟通与交流的一种工具</w:t>
      </w:r>
    </w:p>
    <w:p w:rsidR="005D4C8C" w:rsidRPr="005D4C8C" w:rsidP="004D61B1">
      <w:pPr>
        <w:jc w:val="left"/>
        <w:rPr>
          <w:rFonts w:ascii="华文中宋" w:eastAsia="华文中宋" w:hAnsi="华文中宋"/>
          <w:b/>
          <w:sz w:val="30"/>
          <w:szCs w:val="30"/>
        </w:rPr>
      </w:pPr>
      <w:r w:rsidRPr="005D4C8C">
        <w:rPr>
          <w:rFonts w:ascii="宋体" w:hAnsi="宋体"/>
          <w:b/>
        </w:rPr>
        <w:t>4．</w:t>
      </w:r>
      <w:r w:rsidRPr="005D4C8C">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 以下哪项如果为真，能削弱齐老师的上述论证？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A、只有Ⅱ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B、只有Ⅰ和Ⅱ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C、只有Ⅰ和Ⅲ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D、只有Ⅱ和Ⅲ</w:t>
      </w:r>
    </w:p>
    <w:p w:rsidR="005D4C8C" w:rsidRPr="005D4C8C" w:rsidP="004D61B1">
      <w:pPr>
        <w:jc w:val="left"/>
        <w:rPr>
          <w:rFonts w:ascii="华文中宋" w:eastAsia="华文中宋" w:hAnsi="华文中宋"/>
          <w:b/>
          <w:sz w:val="30"/>
          <w:szCs w:val="30"/>
        </w:rPr>
      </w:pPr>
      <w:r w:rsidRPr="005D4C8C">
        <w:rPr>
          <w:rFonts w:ascii="宋体" w:hAnsi="宋体"/>
          <w:b/>
        </w:rPr>
        <w:t>5．</w:t>
      </w:r>
      <w:r w:rsidRPr="005D4C8C">
        <w:rPr>
          <w:rFonts w:ascii="华文中宋" w:eastAsia="华文中宋" w:hAnsi="华文中宋"/>
          <w:b/>
          <w:sz w:val="30"/>
          <w:szCs w:val="30"/>
        </w:rPr>
        <w:t>剪刀对于（　　）相当于（　　）对于木头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A、衣服门窗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B、铁树木</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C、布匹火</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D、布匹锯子</w:t>
      </w:r>
    </w:p>
    <w:p w:rsidR="005D4C8C" w:rsidRPr="005D4C8C" w:rsidP="004D61B1">
      <w:pPr>
        <w:jc w:val="left"/>
        <w:rPr>
          <w:rFonts w:ascii="华文中宋" w:eastAsia="华文中宋" w:hAnsi="华文中宋"/>
          <w:b/>
          <w:sz w:val="30"/>
          <w:szCs w:val="30"/>
        </w:rPr>
      </w:pPr>
      <w:r w:rsidRPr="005D4C8C">
        <w:rPr>
          <w:rFonts w:ascii="宋体" w:hAnsi="宋体"/>
          <w:b/>
        </w:rPr>
        <w:t>6．</w:t>
      </w:r>
      <w:r w:rsidRPr="005D4C8C">
        <w:rPr>
          <w:rFonts w:ascii="华文中宋" w:eastAsia="华文中宋" w:hAnsi="华文中宋"/>
          <w:b/>
          <w:sz w:val="30"/>
          <w:szCs w:val="30"/>
        </w:rPr>
        <w:t xml:space="preserve">领导力就是指在管辖的范围内充分地利用人力和客观条件，以最小的成本办成所需的事情，提高整个团队的办事效率。  根据上述定义，下列行为中体现出领导力的是（　　）。 </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D4C8C">
        <w:rPr>
          <w:rFonts w:ascii="华文中宋" w:eastAsia="华文中宋" w:hAnsi="华文中宋"/>
          <w:b/>
          <w:sz w:val="30"/>
          <w:szCs w:val="30"/>
        </w:rPr>
        <w:t>A、单县长上任后非常努力，他废寝忘食、兢兢业业地工作了一年之后，县里的治安有了很大的好转，经济也得到了发展，但是他也因为劳累过度病倒了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B、办公室的小吴是个热心肠，听说同事遇到什么困难，他总是很快就能召集一大群人去帮忙。同事有什么困难，第一个念头就是“找小吴”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C、吴经理制定好工作目标后，让下属放手去做，自己只定期了解工作进度，适时做一些调整。一年下来，吴经理日子过得非常悠闲，任务也超额完成了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D、产品部主任老杨发现策划部效率低下，于是提出了一些改进的建议，策划部采纳这些建议之后，果然效率有了很大提高</w:t>
      </w:r>
    </w:p>
    <w:p w:rsidR="005D4C8C" w:rsidRPr="005D4C8C" w:rsidP="004D61B1">
      <w:pPr>
        <w:jc w:val="left"/>
        <w:rPr>
          <w:rFonts w:ascii="华文中宋" w:eastAsia="华文中宋" w:hAnsi="华文中宋"/>
          <w:b/>
          <w:sz w:val="30"/>
          <w:szCs w:val="30"/>
        </w:rPr>
      </w:pPr>
      <w:r w:rsidRPr="005D4C8C">
        <w:rPr>
          <w:rFonts w:ascii="宋体" w:hAnsi="宋体"/>
          <w:b/>
        </w:rPr>
        <w:t>7．</w:t>
      </w:r>
      <w:r w:rsidRPr="005D4C8C">
        <w:rPr>
          <w:rFonts w:ascii="华文中宋" w:eastAsia="华文中宋" w:hAnsi="华文中宋"/>
          <w:b/>
          <w:sz w:val="30"/>
          <w:szCs w:val="30"/>
        </w:rPr>
        <w:t xml:space="preserve">有人说：“只有肯花大价钱的足球俱乐部才进得了中超足球联赛。”如果以上判断是真的，可能出现的情况是（　　）。 ①某足球俱乐部花了大价钱，没有进中超。②某足球俱乐部没有花大价钱，进了中超。③某足球俱乐部没有花大价钱，没有进中超。④某足球俱乐部花了大价钱，进了中超。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A、仅④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B、仅①、②、③</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C、仅③、④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D、仅①、③、④</w:t>
      </w:r>
    </w:p>
    <w:p w:rsidR="005D4C8C" w:rsidRPr="005D4C8C" w:rsidP="004D61B1">
      <w:pPr>
        <w:jc w:val="left"/>
        <w:rPr>
          <w:rFonts w:ascii="华文中宋" w:eastAsia="华文中宋" w:hAnsi="华文中宋"/>
          <w:b/>
          <w:sz w:val="30"/>
          <w:szCs w:val="30"/>
        </w:rPr>
      </w:pPr>
      <w:r w:rsidRPr="005D4C8C">
        <w:rPr>
          <w:rFonts w:ascii="宋体" w:hAnsi="宋体"/>
          <w:b/>
        </w:rPr>
        <w:t>8．</w:t>
      </w:r>
      <w:r w:rsidRPr="005D4C8C">
        <w:rPr>
          <w:rFonts w:ascii="华文中宋" w:eastAsia="华文中宋" w:hAnsi="华文中宋"/>
          <w:b/>
          <w:sz w:val="30"/>
          <w:szCs w:val="30"/>
        </w:rPr>
        <w:t>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以下最能支持上述结论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A、Ａ．过度依赖计算机的青少年和较少接触计算机的青少年在智力水平上差别不大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B、Ｂ．大多数青少年在使用计算机解决问题的同时也会自己动手解决一些问题</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C、Ｃ．青少年能利用而非依赖计算机来解决实际问题，本身也是对动手能力的训练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D、Ｄ．那些较少使用计算机的青少年自己动手解决学习和生活问题的能力较强</w:t>
      </w:r>
    </w:p>
    <w:p w:rsidR="005D4C8C" w:rsidRPr="005D4C8C" w:rsidP="004D61B1">
      <w:pPr>
        <w:jc w:val="left"/>
        <w:rPr>
          <w:rFonts w:ascii="华文中宋" w:eastAsia="华文中宋" w:hAnsi="华文中宋"/>
          <w:b/>
          <w:sz w:val="30"/>
          <w:szCs w:val="30"/>
        </w:rPr>
      </w:pPr>
      <w:r w:rsidRPr="005D4C8C">
        <w:rPr>
          <w:rFonts w:ascii="宋体" w:hAnsi="宋体"/>
          <w:b/>
        </w:rPr>
        <w:t>9．</w:t>
      </w:r>
      <w:r w:rsidRPr="005D4C8C">
        <w:rPr>
          <w:rFonts w:ascii="华文中宋" w:eastAsia="华文中宋" w:hAnsi="华文中宋"/>
          <w:b/>
          <w:sz w:val="30"/>
          <w:szCs w:val="30"/>
        </w:rPr>
        <w:t>黄金：铂金：金属</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A、北京：纽约：首都</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B、河流：黄河：长江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C、本科生：研究生：学生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D、民法：宪法：法律</w:t>
      </w:r>
    </w:p>
    <w:p w:rsidR="005D4C8C" w:rsidRPr="005D4C8C" w:rsidP="004D61B1">
      <w:pPr>
        <w:jc w:val="left"/>
        <w:rPr>
          <w:rFonts w:ascii="华文中宋" w:eastAsia="华文中宋" w:hAnsi="华文中宋"/>
          <w:b/>
          <w:sz w:val="30"/>
          <w:szCs w:val="30"/>
        </w:rPr>
      </w:pPr>
      <w:r w:rsidRPr="005D4C8C">
        <w:rPr>
          <w:rFonts w:ascii="宋体" w:hAnsi="宋体"/>
          <w:b/>
        </w:rPr>
        <w:t>10．</w:t>
      </w:r>
      <w:r w:rsidRPr="005D4C8C">
        <w:rPr>
          <w:rFonts w:ascii="华文中宋" w:eastAsia="华文中宋" w:hAnsi="华文中宋"/>
          <w:b/>
          <w:sz w:val="30"/>
          <w:szCs w:val="30"/>
        </w:rPr>
        <w:t xml:space="preserve">抱怨：埋怨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A、胆怯：怯弱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B、真挚：真实</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C、精确：近似</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D、隐蔽：避开</w:t>
      </w:r>
    </w:p>
    <w:p w:rsidR="005D4C8C" w:rsidRPr="005D4C8C" w:rsidP="004D61B1">
      <w:pPr>
        <w:jc w:val="left"/>
        <w:rPr>
          <w:rFonts w:ascii="华文中宋" w:eastAsia="华文中宋" w:hAnsi="华文中宋"/>
          <w:b/>
          <w:sz w:val="30"/>
          <w:szCs w:val="30"/>
        </w:rPr>
      </w:pPr>
      <w:r w:rsidRPr="005D4C8C">
        <w:rPr>
          <w:rFonts w:ascii="宋体" w:hAnsi="宋体"/>
          <w:b/>
        </w:rPr>
        <w:t>11．</w:t>
      </w:r>
      <w:r w:rsidRPr="005D4C8C">
        <w:rPr>
          <w:rFonts w:ascii="华文中宋" w:eastAsia="华文中宋" w:hAnsi="华文中宋"/>
          <w:b/>
          <w:sz w:val="30"/>
          <w:szCs w:val="30"/>
        </w:rPr>
        <w:t>锦衣玉食：奢华（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A、汗牛充栋：辛苦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B、噤若寒蝉：寒冷</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C、吹毛求疵：洁癖</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D、城下之盟：屈辱</w:t>
      </w:r>
    </w:p>
    <w:p w:rsidR="005D4C8C" w:rsidRPr="005D4C8C" w:rsidP="004D61B1">
      <w:pPr>
        <w:jc w:val="left"/>
        <w:rPr>
          <w:rFonts w:ascii="华文中宋" w:eastAsia="华文中宋" w:hAnsi="华文中宋"/>
          <w:b/>
          <w:sz w:val="30"/>
          <w:szCs w:val="30"/>
        </w:rPr>
      </w:pPr>
      <w:r w:rsidRPr="005D4C8C">
        <w:rPr>
          <w:rFonts w:ascii="宋体" w:hAnsi="宋体"/>
          <w:b/>
        </w:rPr>
        <w:t>12．</w:t>
      </w:r>
      <w:r w:rsidRPr="005D4C8C">
        <w:rPr>
          <w:rFonts w:ascii="华文中宋" w:eastAsia="华文中宋" w:hAnsi="华文中宋"/>
          <w:b/>
          <w:sz w:val="30"/>
          <w:szCs w:val="30"/>
        </w:rPr>
        <w:t>节俭：吝啬</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A、维护：包庇</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B、狡猾：聪明</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C、果断：决断</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D、边疆：边境</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D4C8C">
        <w:rPr>
          <w:rFonts w:ascii="宋体" w:hAnsi="宋体"/>
          <w:b/>
        </w:rPr>
        <w:t>13．</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差别定价：指企业根据市场的不同、顾客的不同而对企业生产的同一种产品采用不同的定价销售。</w:t>
      </w:r>
      <w:r w:rsidRPr="005D4C8C">
        <w:rPr>
          <w:rFonts w:ascii="华文中宋" w:eastAsia="华文中宋" w:hAnsi="华文中宋"/>
          <w:b/>
          <w:sz w:val="30"/>
          <w:szCs w:val="30"/>
        </w:rPr>
        <w:t xml:space="preserve"> 下列不属于差别定价的是（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A、旅游景点老年人票2折，儿童票3折，学生票5折，一般顾客全票</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B、电力公司对居民用电实行分时计价，6：00到12：00每度0．9元，12：O0到24：00每度1．5元，0：00到 6：00每度0．3元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C、某酒厂生产的52。白酒，批发价每瓶售价102元，零售价每瓶128元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D、某品牌手机内存8GB的售价4888元，16GB的5388元，32GB的6288元</w:t>
      </w:r>
    </w:p>
    <w:p w:rsidR="005D4C8C" w:rsidRPr="005D4C8C" w:rsidP="004D61B1">
      <w:pPr>
        <w:jc w:val="left"/>
        <w:rPr>
          <w:rFonts w:ascii="华文中宋" w:eastAsia="华文中宋" w:hAnsi="华文中宋"/>
          <w:b/>
          <w:sz w:val="30"/>
          <w:szCs w:val="30"/>
        </w:rPr>
      </w:pPr>
      <w:r w:rsidRPr="005D4C8C">
        <w:rPr>
          <w:rFonts w:ascii="宋体" w:hAnsi="宋体"/>
          <w:b/>
        </w:rPr>
        <w:t>14．</w:t>
      </w:r>
      <w:r w:rsidRPr="005D4C8C">
        <w:rPr>
          <w:rFonts w:ascii="华文中宋" w:eastAsia="华文中宋" w:hAnsi="华文中宋"/>
          <w:b/>
          <w:sz w:val="30"/>
          <w:szCs w:val="30"/>
        </w:rPr>
        <w:t xml:space="preserve">画龙点睛：张僧繇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A、不求甚解：陶渊明</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B、学富五车：陆质</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C、斗酒百篇：杜甫</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D、狗尾续貂：司马迁</w:t>
      </w:r>
    </w:p>
    <w:p w:rsidR="005D4C8C" w:rsidRPr="005D4C8C" w:rsidP="004D61B1">
      <w:pPr>
        <w:jc w:val="left"/>
        <w:rPr>
          <w:rFonts w:ascii="华文中宋" w:eastAsia="华文中宋" w:hAnsi="华文中宋"/>
          <w:b/>
          <w:sz w:val="30"/>
          <w:szCs w:val="30"/>
        </w:rPr>
      </w:pPr>
      <w:r w:rsidRPr="005D4C8C">
        <w:rPr>
          <w:rFonts w:ascii="宋体" w:hAnsi="宋体"/>
          <w:b/>
        </w:rPr>
        <w:t>15．</w:t>
      </w:r>
      <w:r w:rsidRPr="005D4C8C">
        <w:rPr>
          <w:rFonts w:ascii="华文中宋" w:eastAsia="华文中宋" w:hAnsi="华文中宋"/>
          <w:b/>
          <w:sz w:val="30"/>
          <w:szCs w:val="30"/>
        </w:rPr>
        <w:t>用公民力量监督政府的服务，既能树立政府的服务形象，提升文明档次，也能让普通老百姓真正领会文明的内涵。 如果上述判断是真的，以下哪项判断也是真的?（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A、利用公民力量监督政府服务对政府和公民都是有益的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B、利用公民力量监督政府服务使政府受害，效果不好</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C、利用公民力量监督政府服务使公民自己累死自己、效果很差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D、利用公民力量监督政府服务难达到预定的目标，没有效果</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D4C8C">
        <w:rPr>
          <w:rFonts w:ascii="宋体" w:hAnsi="宋体"/>
          <w:b/>
        </w:rPr>
        <w:t>16．</w:t>
      </w:r>
      <w:r w:rsidRPr="005D4C8C">
        <w:rPr>
          <w:rFonts w:ascii="华文中宋" w:eastAsia="华文中宋" w:hAnsi="华文中宋"/>
          <w:b/>
          <w:sz w:val="30"/>
          <w:szCs w:val="30"/>
        </w:rPr>
        <w:t>美联储一直想推出第三次量化宽松货币政策(简称QE3)，以推动美国经济复苏。如果美联储推出QE3，则全球美元供给将再次大幅增加，各国要维护汇率稳定，就不得不购买美元资产。如果各国购买美元资产，则会加大本国通货膨胀压力。如果不想输入通货膨胀，各国就要让本币升值。如果本币升值，则会抑制本国出口，导致经济滑坡。 如果以上陈述为真，以下哪一项陈述一定为真?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A、如果美联储推出QE3，其他国家若想避免本国经济滑坡，就不要购买美元资产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B、其他国家或者面临输入性通货膨胀的压力，或者面临经济滑坡的危险</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C、如果其他国家没有输入性通货膨胀，也没有本币升值，则美联储未推出QE3</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D、如果其他国家未遇到输人性通货膨胀的压力，就不会让本币升值</w:t>
      </w:r>
    </w:p>
    <w:p w:rsidR="005D4C8C" w:rsidRPr="005D4C8C" w:rsidP="004D61B1">
      <w:pPr>
        <w:jc w:val="left"/>
        <w:rPr>
          <w:rFonts w:ascii="华文中宋" w:eastAsia="华文中宋" w:hAnsi="华文中宋"/>
          <w:b/>
          <w:sz w:val="30"/>
          <w:szCs w:val="30"/>
        </w:rPr>
      </w:pPr>
      <w:r w:rsidRPr="005D4C8C">
        <w:rPr>
          <w:rFonts w:ascii="宋体" w:hAnsi="宋体"/>
          <w:b/>
        </w:rPr>
        <w:t>17．</w:t>
      </w:r>
      <w:r w:rsidRPr="005D4C8C">
        <w:rPr>
          <w:rFonts w:ascii="华文中宋" w:eastAsia="华文中宋" w:hAnsi="华文中宋"/>
          <w:b/>
          <w:sz w:val="30"/>
          <w:szCs w:val="30"/>
        </w:rPr>
        <w:t>共同保险：是由两家或两家以上的保险人联合直接承保同一标的、同一保险利益、同一风险责任而总保险金额不超过保险标的可保价值的保险。共同保险的各保险人在各自承保金额限度内对被保险人负赔偿责任。下列行为属于共同保险的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A、王某新买了一辆汽车，同一天分别在两个保险公司为其投了全险</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B、甲保险公司将自己公司承保的卫星发射保险再向乙公司投保</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C、张某为自己在甲保险公司投了大病保险，在乙保险公司投了意外保险</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D、李某买了一辆价值20万元的汽车，只为其在甲公司买了15万的保险</w:t>
      </w:r>
    </w:p>
    <w:p w:rsidR="005D4C8C" w:rsidRPr="005D4C8C" w:rsidP="004D61B1">
      <w:pPr>
        <w:jc w:val="left"/>
        <w:rPr>
          <w:rFonts w:ascii="华文中宋" w:eastAsia="华文中宋" w:hAnsi="华文中宋"/>
          <w:b/>
          <w:sz w:val="30"/>
          <w:szCs w:val="30"/>
        </w:rPr>
      </w:pPr>
      <w:r w:rsidRPr="005D4C8C">
        <w:rPr>
          <w:rFonts w:ascii="宋体" w:hAnsi="宋体"/>
          <w:b/>
        </w:rPr>
        <w:t>18．</w:t>
      </w:r>
      <w:r w:rsidRPr="005D4C8C">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A、所有申请者既符合甲大学的入学要求，又符合乙大学的入学要求</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B、没有任何一个申请者在今年以前向甲大学或是乙大学提过申请</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C、甲、乙两个大学没有给同一个申请者以全额奖学金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D、没有任何一个申请者向第三家大学申请奖学金</w:t>
      </w:r>
    </w:p>
    <w:p w:rsidR="005D4C8C" w:rsidRPr="005D4C8C" w:rsidP="004D61B1">
      <w:pPr>
        <w:jc w:val="left"/>
        <w:rPr>
          <w:rFonts w:ascii="华文中宋" w:eastAsia="华文中宋" w:hAnsi="华文中宋"/>
          <w:b/>
          <w:sz w:val="30"/>
          <w:szCs w:val="30"/>
        </w:rPr>
      </w:pPr>
      <w:r w:rsidRPr="005D4C8C">
        <w:rPr>
          <w:rFonts w:ascii="宋体" w:hAnsi="宋体"/>
          <w:b/>
        </w:rPr>
        <w:t>19．</w:t>
      </w:r>
      <w:r w:rsidRPr="005D4C8C">
        <w:rPr>
          <w:rFonts w:ascii="华文中宋" w:eastAsia="华文中宋" w:hAnsi="华文中宋"/>
          <w:b/>
          <w:sz w:val="30"/>
          <w:szCs w:val="30"/>
        </w:rPr>
        <w:t>绿色软件是指一类小型软件，多数为免费软件，最大特点是软件无需安装便可使用，可存放于闪存中(因此称为可携式软件)，移除后也不会将任何记录(注册表消息等)留在计算机上。 下列软件属于绿色软件的是（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A、奇虎360安全卫士</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D4C8C">
        <w:rPr>
          <w:rFonts w:ascii="华文中宋" w:eastAsia="华文中宋" w:hAnsi="华文中宋"/>
          <w:b/>
          <w:sz w:val="30"/>
          <w:szCs w:val="30"/>
        </w:rPr>
        <w:t>B、Norton的反病毒软件</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C、瑞星U盘专杀软件</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D、微软OffiCe系列软件</w:t>
      </w:r>
    </w:p>
    <w:p w:rsidR="005D4C8C" w:rsidRPr="005D4C8C" w:rsidP="004D61B1">
      <w:pPr>
        <w:jc w:val="left"/>
        <w:rPr>
          <w:rFonts w:ascii="华文中宋" w:eastAsia="华文中宋" w:hAnsi="华文中宋"/>
          <w:b/>
          <w:sz w:val="30"/>
          <w:szCs w:val="30"/>
        </w:rPr>
      </w:pPr>
      <w:r w:rsidRPr="005D4C8C">
        <w:rPr>
          <w:rFonts w:ascii="宋体" w:hAnsi="宋体"/>
          <w:b/>
        </w:rPr>
        <w:t>20．</w:t>
      </w:r>
      <w:r w:rsidRPr="005D4C8C">
        <w:rPr>
          <w:rFonts w:ascii="华文中宋" w:eastAsia="华文中宋" w:hAnsi="华文中宋"/>
          <w:b/>
          <w:sz w:val="30"/>
          <w:szCs w:val="30"/>
        </w:rPr>
        <w:t>搜索依赖症是一种凡事依赖上网搜索的习惯。当人们碰到自己不了解的问题时，首先想到的是去网上搜索，如果搜不到，就在网上进行提问，寄希望于热心网友答疑。互联网的便捷可以帮人们在获得大量信息的同时节省时间，但过度的依赖容易导致惰性，造成一部分年轻人不主动记忆，思考等问题。根据上述定义，以下属于搜索依赖症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A、小吴刚开始学做饭，但他没有阅读任何关于做菜的书籍或者观看关于烹饪的电视节目，而是做任何一道菜之前都先上网查找做法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B、小雪非常喜欢网上冲浪，当遇到一些生活和学习等方面的问题时，她便快速到网上搜索答案，找到解决方法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C、小袁是某高校学生，为了确定毕业论文所研究的课题，与导师进行探讨后，进入数据库大量查找与学科相关的论文</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D、小林对某个政策的具体实施方案不太了解，于是他到专门的政府部门网站提问，希望有相关人员进行解答</w:t>
      </w:r>
    </w:p>
    <w:p w:rsidR="005D4C8C" w:rsidRPr="005D4C8C" w:rsidP="004D61B1">
      <w:pPr>
        <w:jc w:val="left"/>
        <w:rPr>
          <w:rFonts w:ascii="华文中宋" w:eastAsia="华文中宋" w:hAnsi="华文中宋"/>
          <w:b/>
          <w:sz w:val="30"/>
          <w:szCs w:val="30"/>
        </w:rPr>
      </w:pPr>
      <w:r w:rsidRPr="005D4C8C">
        <w:rPr>
          <w:rFonts w:ascii="宋体" w:hAnsi="宋体"/>
          <w:b/>
        </w:rPr>
        <w:t>21．</w:t>
      </w:r>
      <w:r w:rsidRPr="005D4C8C">
        <w:rPr>
          <w:rFonts w:ascii="华文中宋" w:eastAsia="华文中宋" w:hAnsi="华文中宋"/>
          <w:b/>
          <w:sz w:val="30"/>
          <w:szCs w:val="30"/>
        </w:rPr>
        <w:t xml:space="preserve">对外贸易地理方向：指一个国家或地区进口商品的来源和出口商品的去向，从而反映该国与其他国家或地区之间的经济贸易联系程度。 下列属于对外贸易地理方向的是（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A、2003年，上海合作组织成功举行了一场反恐演习</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B、第一次全国经济普查结束，中国经济总量升至世界第六</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C、海关统计，2004年欧盟成为中国最大的贸易伙伴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D、中国与欧美纺织品贸易摩擦经多次谈判后最终得到协商解决</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D4C8C">
        <w:rPr>
          <w:rFonts w:ascii="宋体" w:hAnsi="宋体"/>
          <w:b/>
        </w:rPr>
        <w:t>22．</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关于基本粒子目前最被认可的理论是“标准理论”。它约在30年前确立，已发现的基本粒子都可以根据这一理论进行解释。100多年来，质子、中子、电子等基本粒子陆续被发现。面对这些成绩，有人认为，宇宙间的基本粒子被发现得差不多了，即使有，也可以用现有的理论解释，因而不会给人们带来太大的惊奇。</w:t>
      </w:r>
      <w:r w:rsidRPr="005D4C8C">
        <w:rPr>
          <w:rFonts w:ascii="华文中宋" w:eastAsia="华文中宋" w:hAnsi="华文中宋"/>
          <w:b/>
          <w:sz w:val="30"/>
          <w:szCs w:val="30"/>
        </w:rPr>
        <w:t xml:space="preserve"> 以下哪项如果为真，最能反驳以上观点?（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A、基于“标准理论”而被发现的基本粒子很少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B、基于“标准理论”做出的某些预测未在实验中得到证实</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C、新发现的基本粒子与“标准理论”做出的预测不相符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D、有科学家提出了颠覆人们以往对基本粒子认识的新理论</w:t>
      </w:r>
    </w:p>
    <w:p w:rsidR="005D4C8C" w:rsidRPr="005D4C8C" w:rsidP="004D61B1">
      <w:pPr>
        <w:jc w:val="left"/>
        <w:rPr>
          <w:rFonts w:ascii="华文中宋" w:eastAsia="华文中宋" w:hAnsi="华文中宋"/>
          <w:b/>
          <w:sz w:val="30"/>
          <w:szCs w:val="30"/>
        </w:rPr>
      </w:pPr>
      <w:r w:rsidRPr="005D4C8C">
        <w:rPr>
          <w:rFonts w:ascii="宋体" w:hAnsi="宋体"/>
          <w:b/>
        </w:rPr>
        <w:t>23．</w:t>
      </w:r>
      <w:r w:rsidRPr="005D4C8C">
        <w:rPr>
          <w:rFonts w:ascii="华文中宋" w:eastAsia="华文中宋" w:hAnsi="华文中宋"/>
          <w:b/>
          <w:sz w:val="30"/>
          <w:szCs w:val="30"/>
        </w:rPr>
        <w:t>皮格马利翁效应是指当某人获得他人信任和期望时，便会产生积极向上的动力，更加努力地实现他人对自己的期望。 根据以上定义，下列属于皮格马利翁效应的是（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A、王东一心想成为奥运会冠军，在教练的严格训练和自身的努力下终于梦想成真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B、小明幼年时因口吃而自我封闭，但在他父母的鼓励和帮助下，长大后竟成为一名优秀的演说家</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C、高考落榜学生周某受周围人的歧视而自暴自弃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D、民警小刘怀着为民服务的崇高理想，在工作中努力满足群众提出的各种要求</w:t>
      </w:r>
    </w:p>
    <w:p w:rsidR="005D4C8C" w:rsidRPr="005D4C8C" w:rsidP="004D61B1">
      <w:pPr>
        <w:jc w:val="left"/>
        <w:rPr>
          <w:rFonts w:ascii="华文中宋" w:eastAsia="华文中宋" w:hAnsi="华文中宋"/>
          <w:b/>
          <w:sz w:val="30"/>
          <w:szCs w:val="30"/>
        </w:rPr>
      </w:pPr>
      <w:r w:rsidRPr="005D4C8C">
        <w:rPr>
          <w:rFonts w:ascii="宋体" w:hAnsi="宋体"/>
          <w:b/>
        </w:rPr>
        <w:t>24．</w:t>
      </w:r>
      <w:r w:rsidRPr="005D4C8C">
        <w:rPr>
          <w:rFonts w:ascii="华文中宋" w:eastAsia="华文中宋" w:hAnsi="华文中宋"/>
          <w:b/>
          <w:sz w:val="30"/>
          <w:szCs w:val="30"/>
        </w:rPr>
        <w:t>1， 2， 6， 30， 210，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 1890</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 2310</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 2520</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 2730</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D4C8C">
        <w:rPr>
          <w:rFonts w:ascii="宋体" w:hAnsi="宋体"/>
          <w:b/>
        </w:rPr>
        <w:t>25．</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群体性癔病是指某种精神紧张的相关因素在许多人之间相互影响而引起的一种心理或精神障碍。该病的主要特点是人群之间产生相互影响。如在学校、教堂、寺院或公共场所，一些人目睹一个人发病，由于对疾病不了解，也跟着产生恐惧、紧张心理，并出现相同症状。</w:t>
      </w:r>
      <w:r w:rsidRPr="005D4C8C">
        <w:rPr>
          <w:rFonts w:ascii="华文中宋" w:eastAsia="华文中宋" w:hAnsi="华文中宋"/>
          <w:b/>
          <w:sz w:val="30"/>
          <w:szCs w:val="30"/>
        </w:rPr>
        <w:t xml:space="preserve"> 根据上述定义，下列不属于群体性癔病的是（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某市一所学校的几个学生在食堂吃过午饭后出现拉肚子、呕吐、晕厥的现象，送到医院检查后被确诊为食物中毒，并住院治疗。等这几个学生住院后，陆陆续续又有该校的学生来医院看病，大都是拉肚子、呕吐，医生没有检查出他们有食物中毒或患病的可能，但大多数学生坚持住院观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B、一位母亲听说骑摩托车非常危险，坚决不同意儿子买摩托车，当儿子偷偷地把摩托车买回家后，母亲变得精神异常，父亲也因为母亲的失常而病倒</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某一繁忙的路口发生一起恶性的交通事故，给经过该路口的行人带来不小的恐慌。事后经调查，凡经历了那场交通事故的人都失去对当时情形的记忆，但也不同程度地患上精神障碍，不敢经过繁忙的路口或经过时很紧张</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某市高校组织一次军训，期间一个学员抵受不住高温出现头晕、四肢无力等症状，以后不断地有学员出现这些症状，但医生检查后给出的结论是：第一个晕倒的学员的确是因为体质弱，其他学员没有体弱现象，反而身体很好，并且在医院休息时精神很好</w:t>
      </w:r>
    </w:p>
    <w:p w:rsidR="005D4C8C" w:rsidRPr="005D4C8C" w:rsidP="004D61B1">
      <w:pPr>
        <w:jc w:val="left"/>
        <w:rPr>
          <w:rFonts w:ascii="华文中宋" w:eastAsia="华文中宋" w:hAnsi="华文中宋"/>
          <w:b/>
          <w:sz w:val="30"/>
          <w:szCs w:val="30"/>
        </w:rPr>
      </w:pPr>
      <w:r w:rsidRPr="005D4C8C">
        <w:rPr>
          <w:rFonts w:ascii="宋体" w:hAnsi="宋体"/>
          <w:b/>
        </w:rPr>
        <w:t>26．</w:t>
      </w:r>
      <w:r w:rsidRPr="005D4C8C">
        <w:rPr>
          <w:rFonts w:ascii="华文中宋" w:eastAsia="华文中宋" w:hAnsi="华文中宋"/>
          <w:b/>
          <w:sz w:val="30"/>
          <w:szCs w:val="30"/>
        </w:rPr>
        <w:t>白领冷漠症，是指都市自领因为竞争激烈、工作疲劳等原因而对单位、同事、家人表现出冷漠的态度。 根据定义，下列属于白领冷漠症的是（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A、丽丽在学校一直受同学欺负，渐渐地对学习和集体活动失去了兴趣。对家人也爱理不理的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B、小张是一个话务员，每天接听大量电话，现在只要不是接听电话的时候。不管对谁他都不说一句话</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D4C8C">
        <w:rPr>
          <w:rFonts w:ascii="华文中宋" w:eastAsia="华文中宋" w:hAnsi="华文中宋"/>
          <w:b/>
          <w:sz w:val="30"/>
          <w:szCs w:val="30"/>
        </w:rPr>
        <w:t>C、张萍毕业后找不到工作，只能回到小山村当老师，她对这份工作十分不满意，对所有学生都爱理不理的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D、小晴的父亲刚刚过世，小晴伤心不已，可是领导要求她丧假过后马上上班，小晴对此十分不满，决定辞职</w:t>
      </w:r>
    </w:p>
    <w:p w:rsidR="005D4C8C" w:rsidRPr="005D4C8C" w:rsidP="004D61B1">
      <w:pPr>
        <w:jc w:val="left"/>
        <w:rPr>
          <w:rFonts w:ascii="华文中宋" w:eastAsia="华文中宋" w:hAnsi="华文中宋"/>
          <w:b/>
          <w:sz w:val="30"/>
          <w:szCs w:val="30"/>
        </w:rPr>
      </w:pPr>
      <w:r w:rsidRPr="005D4C8C">
        <w:rPr>
          <w:rFonts w:ascii="宋体" w:hAnsi="宋体"/>
          <w:b/>
        </w:rPr>
        <w:t>27．</w:t>
      </w:r>
      <w:r w:rsidRPr="005D4C8C">
        <w:rPr>
          <w:rFonts w:ascii="华文中宋" w:eastAsia="华文中宋" w:hAnsi="华文中宋"/>
          <w:b/>
          <w:sz w:val="30"/>
          <w:szCs w:val="30"/>
        </w:rPr>
        <w:t>下列各句中，加点的成语使用恰当的一句是（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A、从人们早就耳濡目染的传统曲目《天仙配》、《女驸马》，到让人耳目一新的现代佳作《徽州女人》、《雷雨》，这一发展历程表现出黄梅戏艺术旺盛的生命力。</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B、我省有关部门负责人多次就环境保护问题发表讲话，旨在加大环境监督的执法力度，强化环境保护的参与意识，因为环境与我们每个人的生活休戚与共。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C、作为中国高温合金的奠基人，师昌绪先生多次领导攻关会战，运筹帷幄，斩关夺隘，在我国航空发动机材料的研究方面倾注了大量心血，建立了卓越功勋。</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D、近年来，人们购买中国自主品牌轿车的热情蔚然成风，主要是因为国产品牌质量不断提高。同时也可能与某些国际品牌多次发生因质量问题被召回的事件有关。</w:t>
      </w:r>
    </w:p>
    <w:p w:rsidR="005D4C8C" w:rsidRPr="005D4C8C" w:rsidP="004D61B1">
      <w:pPr>
        <w:jc w:val="left"/>
        <w:rPr>
          <w:rFonts w:ascii="华文中宋" w:eastAsia="华文中宋" w:hAnsi="华文中宋"/>
          <w:b/>
          <w:sz w:val="30"/>
          <w:szCs w:val="30"/>
        </w:rPr>
      </w:pPr>
      <w:r w:rsidRPr="005D4C8C">
        <w:rPr>
          <w:rFonts w:ascii="宋体" w:hAnsi="宋体"/>
          <w:b/>
        </w:rPr>
        <w:t>28．</w:t>
      </w:r>
      <w:r w:rsidRPr="005D4C8C">
        <w:rPr>
          <w:rFonts w:ascii="华文中宋" w:eastAsia="华文中宋" w:hAnsi="华文中宋"/>
          <w:b/>
          <w:sz w:val="30"/>
          <w:szCs w:val="30"/>
        </w:rPr>
        <w:t xml:space="preserve">判断时距法指的是任何一项决策，其决策效果需要经过一段时间才能体现出来。  根据上述定义，下列情形涉及判断时距法的是（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A、经理根据小强试用期的表现，决定让其提前转正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B、经过为期一个月的市场考察，某厂决定开始大规模生产某保健品</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C、梁组长将组内成员划分成几个等级，区别对待</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D、去年某公司经董事会领导研究决定改革激励机制，今年该公司收益突破2亿元</w:t>
      </w:r>
    </w:p>
    <w:p w:rsidR="005D4C8C" w:rsidRPr="005D4C8C" w:rsidP="004D61B1">
      <w:pPr>
        <w:jc w:val="left"/>
        <w:rPr>
          <w:rFonts w:ascii="华文中宋" w:eastAsia="华文中宋" w:hAnsi="华文中宋"/>
          <w:b/>
          <w:sz w:val="30"/>
          <w:szCs w:val="30"/>
        </w:rPr>
      </w:pPr>
      <w:r w:rsidRPr="005D4C8C">
        <w:rPr>
          <w:rFonts w:ascii="宋体" w:hAnsi="宋体"/>
          <w:b/>
        </w:rPr>
        <w:t>29．</w:t>
      </w:r>
      <w:r w:rsidRPr="005D4C8C">
        <w:rPr>
          <w:rFonts w:ascii="华文中宋" w:eastAsia="华文中宋" w:hAnsi="华文中宋"/>
          <w:b/>
          <w:sz w:val="30"/>
          <w:szCs w:val="30"/>
        </w:rPr>
        <w:t>军官：上校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A、教师：教授</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B、警察：狱警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C、经理：总裁</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D、红酒：葡萄酒</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D4C8C">
        <w:rPr>
          <w:rFonts w:ascii="宋体" w:hAnsi="宋体"/>
          <w:b/>
        </w:rPr>
        <w:t>30．</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扎根理论是指在经验资料的基础上建立理论，研究者在研究开始之前一般没有理论假设，直接从实际观察入手，从原始资料中归纳出经验概括，然后上升到理论。根据上述定义，下列符合扎根理论的是（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A、某研究生为验证压力和成功之间的倒U形曲线关系，做了一项长达一年的实验，实验结果和预先判断并不一致，他认为实验设计可能存在问题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B、某教授通过对其女儿从3岁到7岁的连续观察研究，总结出了一些儿童认知发展的规律，但是这些结论在学术界还存在争议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C、某公司基于九型人格理论研制了一套人格测验，公司员工都进行了测试，测试结果和实际情况非常相近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D、某医疗机构通过问卷、访谈等形式来研究机器设备对医务人员和病人之间的互动影响，发现某些设备明显让病人感觉不舒服，于是改进了设备</w:t>
      </w:r>
    </w:p>
    <w:p w:rsidR="005D4C8C" w:rsidRPr="005D4C8C" w:rsidP="004D61B1">
      <w:pPr>
        <w:jc w:val="left"/>
        <w:rPr>
          <w:rFonts w:ascii="华文中宋" w:eastAsia="华文中宋" w:hAnsi="华文中宋"/>
          <w:b/>
          <w:sz w:val="30"/>
          <w:szCs w:val="30"/>
        </w:rPr>
      </w:pPr>
      <w:r w:rsidRPr="005D4C8C">
        <w:rPr>
          <w:rFonts w:ascii="宋体" w:hAnsi="宋体"/>
          <w:b/>
        </w:rPr>
        <w:t>31．</w:t>
      </w:r>
      <w:r w:rsidRPr="005D4C8C">
        <w:rPr>
          <w:rFonts w:ascii="华文中宋" w:eastAsia="华文中宋" w:hAnsi="华文中宋"/>
          <w:b/>
          <w:sz w:val="30"/>
          <w:szCs w:val="30"/>
        </w:rPr>
        <w:t>大海、高峰、王吴准备去爬山。天气预报说，今天可能下雨。围绕天气预报，三个人争论起来。大海：“今天可能下雨，那并不排斥今天也可能不下雨，我们还是去爬山吧。” 高峰：“今天可能下雨，那就表明今天要下雨，我们还是不去爬山了吧。” 王昊：“今天可能下雨，只是表明今天不下雨不具有必然性，去不去爬山由你们决定。”关于三人对天气预报的理解，以下说法正确的是（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A、大海正确，高峰和王昊不正确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B、高峰正确，大海和王昊不正确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C、王吴正确，大海和高峰不正确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D、大海和王吴正确，高峰不正确</w:t>
      </w:r>
    </w:p>
    <w:p w:rsidR="005D4C8C" w:rsidRPr="005D4C8C" w:rsidP="004D61B1">
      <w:pPr>
        <w:jc w:val="left"/>
        <w:rPr>
          <w:rFonts w:ascii="华文中宋" w:eastAsia="华文中宋" w:hAnsi="华文中宋"/>
          <w:b/>
          <w:sz w:val="30"/>
          <w:szCs w:val="30"/>
        </w:rPr>
      </w:pPr>
      <w:r w:rsidRPr="005D4C8C">
        <w:rPr>
          <w:rFonts w:ascii="宋体" w:hAnsi="宋体"/>
          <w:b/>
        </w:rPr>
        <w:t>32．</w:t>
      </w:r>
      <w:r w:rsidRPr="005D4C8C">
        <w:rPr>
          <w:rFonts w:ascii="华文中宋" w:eastAsia="华文中宋" w:hAnsi="华文中宋"/>
          <w:b/>
          <w:sz w:val="30"/>
          <w:szCs w:val="30"/>
        </w:rPr>
        <w:t xml:space="preserve">把下面的六个图形分为两类，使每一类图形都有各自的共同特征或规律，分类正确的一项是：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A、①③④，②⑤⑥</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D4C8C">
        <w:rPr>
          <w:rFonts w:ascii="华文中宋" w:eastAsia="华文中宋" w:hAnsi="华文中宋"/>
          <w:b/>
          <w:sz w:val="30"/>
          <w:szCs w:val="30"/>
        </w:rPr>
        <w:t>B、①③⑥，②④⑤</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C、①②⑥，③④⑤</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D、①②⑤，③④⑥</w:t>
      </w:r>
    </w:p>
    <w:p w:rsidR="005D4C8C" w:rsidRPr="005D4C8C" w:rsidP="004D61B1">
      <w:pPr>
        <w:jc w:val="left"/>
        <w:rPr>
          <w:rFonts w:ascii="华文中宋" w:eastAsia="华文中宋" w:hAnsi="华文中宋"/>
          <w:b/>
          <w:sz w:val="30"/>
          <w:szCs w:val="30"/>
        </w:rPr>
      </w:pPr>
      <w:r w:rsidRPr="005D4C8C">
        <w:rPr>
          <w:rFonts w:ascii="宋体" w:hAnsi="宋体"/>
          <w:b/>
        </w:rPr>
        <w:t>33．</w:t>
      </w:r>
      <w:r w:rsidRPr="005D4C8C">
        <w:rPr>
          <w:rFonts w:ascii="华文中宋" w:eastAsia="华文中宋" w:hAnsi="华文中宋"/>
          <w:b/>
          <w:sz w:val="30"/>
          <w:szCs w:val="30"/>
        </w:rPr>
        <w:t>（　　）对于孩子相当于（　　）对于员工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A、教育　培训</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B、家长　工厂</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C、学校　管理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D、老师　公司</w:t>
      </w:r>
    </w:p>
    <w:p w:rsidR="005D4C8C" w:rsidRPr="005D4C8C" w:rsidP="004D61B1">
      <w:pPr>
        <w:jc w:val="left"/>
        <w:rPr>
          <w:rFonts w:ascii="华文中宋" w:eastAsia="华文中宋" w:hAnsi="华文中宋"/>
          <w:b/>
          <w:sz w:val="30"/>
          <w:szCs w:val="30"/>
        </w:rPr>
      </w:pPr>
      <w:r w:rsidRPr="005D4C8C">
        <w:rPr>
          <w:rFonts w:ascii="宋体" w:hAnsi="宋体"/>
          <w:b/>
        </w:rPr>
        <w:t>34．</w:t>
      </w:r>
      <w:r w:rsidRPr="005D4C8C">
        <w:rPr>
          <w:rFonts w:ascii="华文中宋" w:eastAsia="华文中宋" w:hAnsi="华文中宋"/>
          <w:b/>
          <w:sz w:val="30"/>
          <w:szCs w:val="30"/>
        </w:rPr>
        <w:t>众所周知，西医利用现代科学技术手段可以解决很多中医无法解决的病症，而中医依靠对人体经络和气血的特殊理解也治愈了很多令西医束手无策的难题，据此，针对某些复杂疾病，很多人认为中西医结合的治疗方法是有必要的。上述这些人在论断时作的假设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A、针对这些疾病的中医和西医的治疗方法可以相互结合，扬长避短</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B、这些疾病单独用中医疗法或者单独用西医疗法并不能有效治疗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C、针对这些疾病，医疗界已经掌握了中西医疗法结合的方法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D、针对这些疾病，医学界已经尝试了中西医结合的疗法取得了良好的效果</w:t>
      </w:r>
    </w:p>
    <w:p w:rsidR="005D4C8C" w:rsidRPr="005D4C8C" w:rsidP="004D61B1">
      <w:pPr>
        <w:jc w:val="left"/>
        <w:rPr>
          <w:rFonts w:ascii="华文中宋" w:eastAsia="华文中宋" w:hAnsi="华文中宋"/>
          <w:b/>
          <w:sz w:val="30"/>
          <w:szCs w:val="30"/>
        </w:rPr>
      </w:pPr>
      <w:r w:rsidRPr="005D4C8C">
        <w:rPr>
          <w:rFonts w:ascii="宋体" w:hAnsi="宋体"/>
          <w:b/>
        </w:rPr>
        <w:t>35．</w:t>
      </w:r>
      <w:r w:rsidRPr="005D4C8C">
        <w:rPr>
          <w:rFonts w:ascii="华文中宋" w:eastAsia="华文中宋" w:hAnsi="华文中宋"/>
          <w:b/>
          <w:sz w:val="30"/>
          <w:szCs w:val="30"/>
        </w:rPr>
        <w:t xml:space="preserve">在两块试验菜圃里每块种上相同数量的西红柿苗。给第一块菜圃加入镁盐但不给第二块加。第一块菜圃产出了20磅西红柿，第二块菜圃产出了10磅。因为除了水以外没有向两块菜圃加入其他任何东西，第一块菜圃较高的产量必然是由于镁盐。  下面哪项如果正确，最严重地削弱了以上的论证?（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A、少量的镁盐从第一块菜圃渗入了第二块菜圃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B、第三块菜圃加入了一种高氮肥料，但没有加镁盐，产出了15磅西红柿</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C、有些与西红柿竞争生长的野草不能忍受土壤里大量的镁盐</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D4C8C">
        <w:rPr>
          <w:rFonts w:ascii="华文中宋" w:eastAsia="华文中宋" w:hAnsi="华文中宋"/>
          <w:b/>
          <w:sz w:val="30"/>
          <w:szCs w:val="30"/>
        </w:rPr>
        <w:t>D、这两块试验菜圃的土质和日照量不同</w:t>
      </w:r>
    </w:p>
    <w:p w:rsidR="005D4C8C" w:rsidRPr="005D4C8C" w:rsidP="005D4C8C">
      <w:pPr>
        <w:jc w:val="left"/>
        <w:rPr>
          <w:rFonts w:ascii="宋体" w:hAnsi="宋体"/>
          <w:b/>
        </w:rPr>
      </w:pPr>
      <w:r w:rsidRPr="005D4C8C">
        <w:rPr>
          <w:rFonts w:ascii="微软雅黑" w:eastAsia="微软雅黑" w:hAnsi="微软雅黑"/>
          <w:b/>
          <w:sz w:val="28"/>
        </w:rPr>
        <w:t>二、常识判断</w:t>
      </w:r>
    </w:p>
    <w:p w:rsidR="005D4C8C" w:rsidRPr="005D4C8C" w:rsidP="004D61B1">
      <w:pPr>
        <w:jc w:val="left"/>
        <w:rPr>
          <w:rFonts w:ascii="华文中宋" w:eastAsia="华文中宋" w:hAnsi="华文中宋"/>
          <w:b/>
          <w:sz w:val="30"/>
          <w:szCs w:val="30"/>
        </w:rPr>
      </w:pPr>
      <w:r w:rsidRPr="005D4C8C">
        <w:rPr>
          <w:rFonts w:ascii="宋体" w:hAnsi="宋体"/>
          <w:b/>
        </w:rPr>
        <w:t>36．</w:t>
      </w:r>
      <w:r w:rsidRPr="005D4C8C">
        <w:rPr>
          <w:rFonts w:ascii="华文中宋" w:eastAsia="华文中宋" w:hAnsi="华文中宋"/>
          <w:b/>
          <w:sz w:val="30"/>
          <w:szCs w:val="30"/>
        </w:rPr>
        <w:t>行政决策的内容、依据和结果要通过多种形式向社会公示，属于行政决策的（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A、依法决策原则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B、科学决策原则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C、民主决策原则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D、公开决策原则</w:t>
      </w:r>
    </w:p>
    <w:p w:rsidR="005D4C8C" w:rsidRPr="005D4C8C" w:rsidP="004D61B1">
      <w:pPr>
        <w:jc w:val="left"/>
        <w:rPr>
          <w:rFonts w:ascii="华文中宋" w:eastAsia="华文中宋" w:hAnsi="华文中宋"/>
          <w:b/>
          <w:sz w:val="30"/>
          <w:szCs w:val="30"/>
        </w:rPr>
      </w:pPr>
      <w:r w:rsidRPr="005D4C8C">
        <w:rPr>
          <w:rFonts w:ascii="宋体" w:hAnsi="宋体"/>
          <w:b/>
        </w:rPr>
        <w:t>37．</w:t>
      </w:r>
      <w:r w:rsidRPr="005D4C8C">
        <w:rPr>
          <w:rFonts w:ascii="华文中宋" w:eastAsia="华文中宋" w:hAnsi="华文中宋"/>
          <w:b/>
          <w:sz w:val="30"/>
          <w:szCs w:val="30"/>
        </w:rPr>
        <w:t>甲经贸公司租赁乙大型商场柜台代销丙厂名牌羽绒衣。下列行为违反了《反不正当竞争法》规定的是（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A、在摊位广告牌上标明“厂家直销”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B、在商场明显位置摆放该产品所获得的各种奖牌</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C、开展微利销售，实行“买一送一”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D、对顾客一周之内来退货“不问理由一概退换”</w:t>
      </w:r>
    </w:p>
    <w:p w:rsidR="005D4C8C" w:rsidRPr="005D4C8C" w:rsidP="004D61B1">
      <w:pPr>
        <w:jc w:val="left"/>
        <w:rPr>
          <w:rFonts w:ascii="华文中宋" w:eastAsia="华文中宋" w:hAnsi="华文中宋"/>
          <w:b/>
          <w:sz w:val="30"/>
          <w:szCs w:val="30"/>
        </w:rPr>
      </w:pPr>
      <w:r w:rsidRPr="005D4C8C">
        <w:rPr>
          <w:rFonts w:ascii="宋体" w:hAnsi="宋体"/>
          <w:b/>
        </w:rPr>
        <w:t>38．</w:t>
      </w:r>
      <w:r w:rsidRPr="005D4C8C">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A、①②③④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B、②①③④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C、②③④①</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D、③①②④</w:t>
      </w:r>
    </w:p>
    <w:p w:rsidR="005D4C8C" w:rsidRPr="005D4C8C" w:rsidP="004D61B1">
      <w:pPr>
        <w:jc w:val="left"/>
        <w:rPr>
          <w:rFonts w:ascii="华文中宋" w:eastAsia="华文中宋" w:hAnsi="华文中宋"/>
          <w:b/>
          <w:sz w:val="30"/>
          <w:szCs w:val="30"/>
        </w:rPr>
      </w:pPr>
      <w:r w:rsidRPr="005D4C8C">
        <w:rPr>
          <w:rFonts w:ascii="宋体" w:hAnsi="宋体"/>
          <w:b/>
        </w:rPr>
        <w:t>39．</w:t>
      </w:r>
      <w:r w:rsidRPr="005D4C8C">
        <w:rPr>
          <w:rFonts w:ascii="华文中宋" w:eastAsia="华文中宋" w:hAnsi="华文中宋"/>
          <w:b/>
          <w:sz w:val="30"/>
          <w:szCs w:val="30"/>
        </w:rPr>
        <w:t xml:space="preserve">如果车子落水，下列关于车内人员逃生的说法错误的是（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A、保持镇定，解开安全带，活动手脚。在车辆落水的第一时间，马上打开中控门锁或用手动方式打开门锁</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D4C8C">
        <w:rPr>
          <w:rFonts w:ascii="华文中宋" w:eastAsia="华文中宋" w:hAnsi="华文中宋"/>
          <w:b/>
          <w:sz w:val="30"/>
          <w:szCs w:val="30"/>
        </w:rPr>
        <w:t>B、如果水位已到车窗，无论电动车窗还是手动车窗都打不开，这时就得砸车窗了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C、如水位已到车门但还没到车窗位置，因为水压，此时常常已无法打开车门。应启动门窗升降系统。把车窗降下来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D、需要砸车窗的时候。一定要砸前挡风玻璃，而不是侧窗玻璃</w:t>
      </w:r>
    </w:p>
    <w:p w:rsidR="005D4C8C" w:rsidRPr="005D4C8C" w:rsidP="004D61B1">
      <w:pPr>
        <w:jc w:val="left"/>
        <w:rPr>
          <w:rFonts w:ascii="华文中宋" w:eastAsia="华文中宋" w:hAnsi="华文中宋"/>
          <w:b/>
          <w:sz w:val="30"/>
          <w:szCs w:val="30"/>
        </w:rPr>
      </w:pPr>
      <w:r w:rsidRPr="005D4C8C">
        <w:rPr>
          <w:rFonts w:ascii="宋体" w:hAnsi="宋体"/>
          <w:b/>
        </w:rPr>
        <w:t>40．</w:t>
      </w:r>
      <w:r w:rsidRPr="005D4C8C">
        <w:rPr>
          <w:rFonts w:ascii="华文中宋" w:eastAsia="华文中宋" w:hAnsi="华文中宋"/>
          <w:b/>
          <w:sz w:val="30"/>
          <w:szCs w:val="30"/>
        </w:rPr>
        <w:t>下列社会关系属于行政法调整对象的是（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A、跨国企业内部的管理关系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B、行政机关缔结购买合同而形成的关系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C、行政机关工作人员与他人发生的民事关系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D、行政机关行使某一行政管理权时与行政相对方发生的社会关系</w:t>
      </w:r>
    </w:p>
    <w:p w:rsidR="005D4C8C" w:rsidRPr="005D4C8C" w:rsidP="004D61B1">
      <w:pPr>
        <w:jc w:val="left"/>
        <w:rPr>
          <w:rFonts w:ascii="华文中宋" w:eastAsia="华文中宋" w:hAnsi="华文中宋"/>
          <w:b/>
          <w:sz w:val="30"/>
          <w:szCs w:val="30"/>
        </w:rPr>
      </w:pPr>
      <w:r w:rsidRPr="005D4C8C">
        <w:rPr>
          <w:rFonts w:ascii="宋体" w:hAnsi="宋体"/>
          <w:b/>
        </w:rPr>
        <w:t>41．</w:t>
      </w:r>
      <w:r w:rsidRPr="005D4C8C">
        <w:rPr>
          <w:rFonts w:ascii="华文中宋" w:eastAsia="华文中宋" w:hAnsi="华文中宋"/>
          <w:b/>
          <w:sz w:val="30"/>
          <w:szCs w:val="30"/>
        </w:rPr>
        <w:t>当前，我国扩大内需主要应着力扩大（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A、消费需求</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B、集资需求</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C、政府采购需求</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D、出口需求</w:t>
      </w:r>
    </w:p>
    <w:p w:rsidR="005D4C8C" w:rsidRPr="005D4C8C" w:rsidP="004D61B1">
      <w:pPr>
        <w:jc w:val="left"/>
        <w:rPr>
          <w:rFonts w:ascii="华文中宋" w:eastAsia="华文中宋" w:hAnsi="华文中宋"/>
          <w:b/>
          <w:sz w:val="30"/>
          <w:szCs w:val="30"/>
        </w:rPr>
      </w:pPr>
      <w:r w:rsidRPr="005D4C8C">
        <w:rPr>
          <w:rFonts w:ascii="宋体" w:hAnsi="宋体"/>
          <w:b/>
        </w:rPr>
        <w:t>42．</w:t>
      </w:r>
      <w:r w:rsidRPr="005D4C8C">
        <w:rPr>
          <w:rFonts w:ascii="华文中宋" w:eastAsia="华文中宋" w:hAnsi="华文中宋"/>
          <w:b/>
          <w:sz w:val="30"/>
          <w:szCs w:val="30"/>
        </w:rPr>
        <w:t>亨利 明茨伯格认为，管理者扮演的十大角色可以归入三大类，即（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A、监督角色、人际角色与信息角色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B、人际角色、信息角色与决策角色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C、人际角色、信息角色与领导角色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D、传播者角色、决策角色与代表人角色</w:t>
      </w:r>
    </w:p>
    <w:p w:rsidR="005D4C8C" w:rsidRPr="005D4C8C" w:rsidP="004D61B1">
      <w:pPr>
        <w:jc w:val="left"/>
        <w:rPr>
          <w:rFonts w:ascii="华文中宋" w:eastAsia="华文中宋" w:hAnsi="华文中宋"/>
          <w:b/>
          <w:sz w:val="30"/>
          <w:szCs w:val="30"/>
        </w:rPr>
      </w:pPr>
      <w:r w:rsidRPr="005D4C8C">
        <w:rPr>
          <w:rFonts w:ascii="宋体" w:hAnsi="宋体"/>
          <w:b/>
        </w:rPr>
        <w:t>43．</w:t>
      </w:r>
      <w:r w:rsidRPr="005D4C8C">
        <w:rPr>
          <w:rFonts w:ascii="华文中宋" w:eastAsia="华文中宋" w:hAnsi="华文中宋"/>
          <w:b/>
          <w:sz w:val="30"/>
          <w:szCs w:val="30"/>
        </w:rPr>
        <w:t xml:space="preserve">关于中国交通建设，下列说法不正确的是（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A、目前国道线采用数字编号，分别以l、2、3、4开头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B、我国自建的第一条铁路——京张铁路由詹天佑主持设计修建</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C、20世纪50年代，新中国第一架自制飞机在南昌试飞成功</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D4C8C">
        <w:rPr>
          <w:rFonts w:ascii="华文中宋" w:eastAsia="华文中宋" w:hAnsi="华文中宋"/>
          <w:b/>
          <w:sz w:val="30"/>
          <w:szCs w:val="30"/>
        </w:rPr>
        <w:t>D、宋元时期的泉州港是当时世界上最大的贸易港之一</w:t>
      </w:r>
    </w:p>
    <w:p w:rsidR="005D4C8C" w:rsidRPr="005D4C8C" w:rsidP="004D61B1">
      <w:pPr>
        <w:jc w:val="left"/>
        <w:rPr>
          <w:rFonts w:ascii="华文中宋" w:eastAsia="华文中宋" w:hAnsi="华文中宋"/>
          <w:b/>
          <w:sz w:val="30"/>
          <w:szCs w:val="30"/>
        </w:rPr>
      </w:pPr>
      <w:r w:rsidRPr="005D4C8C">
        <w:rPr>
          <w:rFonts w:ascii="宋体" w:hAnsi="宋体"/>
          <w:b/>
        </w:rPr>
        <w:t>44．</w:t>
      </w:r>
      <w:r w:rsidRPr="005D4C8C">
        <w:rPr>
          <w:rFonts w:ascii="华文中宋" w:eastAsia="华文中宋" w:hAnsi="华文中宋"/>
          <w:b/>
          <w:sz w:val="30"/>
          <w:szCs w:val="30"/>
        </w:rPr>
        <w:t>下列有关生活常识的说法，不正确的是（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A、夏天不宜穿深色衣服，深色衣服比浅色衣服更易吸收辐射热</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B、驱肠虫药若饭后服用，不易达到最好的驱虫效果</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C、按照建筑采光要求，相同高度的住宅群，昆明的楼房间距应该比哈尔滨的楼房间距大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D、在汽车玻璃清洗液中加入适当比例的酒精，可使其抗冻效果更好</w:t>
      </w:r>
    </w:p>
    <w:p w:rsidR="005D4C8C" w:rsidRPr="005D4C8C" w:rsidP="004D61B1">
      <w:pPr>
        <w:jc w:val="left"/>
        <w:rPr>
          <w:rFonts w:ascii="华文中宋" w:eastAsia="华文中宋" w:hAnsi="华文中宋"/>
          <w:b/>
          <w:sz w:val="30"/>
          <w:szCs w:val="30"/>
        </w:rPr>
      </w:pPr>
      <w:r w:rsidRPr="005D4C8C">
        <w:rPr>
          <w:rFonts w:ascii="宋体" w:hAnsi="宋体"/>
          <w:b/>
        </w:rPr>
        <w:t>45．</w:t>
      </w:r>
      <w:r w:rsidRPr="005D4C8C">
        <w:rPr>
          <w:rFonts w:ascii="华文中宋" w:eastAsia="华文中宋" w:hAnsi="华文中宋"/>
          <w:b/>
          <w:sz w:val="30"/>
          <w:szCs w:val="30"/>
        </w:rPr>
        <w:t>邓小平指出“贫穷不是社会主义，社会主义要消灭贫穷。”这个判断（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A、指出了社会主义的根本任务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B、概括了社会主义生产的目的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C、明确了社会主义的发展方向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D、体现了社会主义本质的要求</w:t>
      </w:r>
    </w:p>
    <w:p w:rsidR="005D4C8C" w:rsidRPr="005D4C8C" w:rsidP="004D61B1">
      <w:pPr>
        <w:jc w:val="left"/>
        <w:rPr>
          <w:rFonts w:ascii="华文中宋" w:eastAsia="华文中宋" w:hAnsi="华文中宋"/>
          <w:b/>
          <w:sz w:val="30"/>
          <w:szCs w:val="30"/>
        </w:rPr>
      </w:pPr>
      <w:r w:rsidRPr="005D4C8C">
        <w:rPr>
          <w:rFonts w:ascii="宋体" w:hAnsi="宋体"/>
          <w:b/>
        </w:rPr>
        <w:t>46．</w:t>
      </w:r>
      <w:r w:rsidRPr="005D4C8C">
        <w:rPr>
          <w:rFonts w:ascii="华文中宋" w:eastAsia="华文中宋" w:hAnsi="华文中宋"/>
          <w:b/>
          <w:sz w:val="30"/>
          <w:szCs w:val="30"/>
        </w:rPr>
        <w:t>提高经济运行的质量和效益，关键是（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A、充分运用市场规律</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B、依靠科学技术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C、解决结构不合理的问题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D、培养高素质人才</w:t>
      </w:r>
    </w:p>
    <w:p w:rsidR="005D4C8C" w:rsidRPr="005D4C8C" w:rsidP="004D61B1">
      <w:pPr>
        <w:jc w:val="left"/>
        <w:rPr>
          <w:rFonts w:ascii="华文中宋" w:eastAsia="华文中宋" w:hAnsi="华文中宋"/>
          <w:b/>
          <w:sz w:val="30"/>
          <w:szCs w:val="30"/>
        </w:rPr>
      </w:pPr>
      <w:r w:rsidRPr="005D4C8C">
        <w:rPr>
          <w:rFonts w:ascii="宋体" w:hAnsi="宋体"/>
          <w:b/>
        </w:rPr>
        <w:t>47．</w:t>
      </w:r>
      <w:r w:rsidRPr="005D4C8C">
        <w:rPr>
          <w:rFonts w:ascii="华文中宋" w:eastAsia="华文中宋" w:hAnsi="华文中宋"/>
          <w:b/>
          <w:sz w:val="30"/>
          <w:szCs w:val="30"/>
        </w:rPr>
        <w:t>我国刑法对共同犯罪的犯罪分子分为（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A、主犯、胁从犯、预备犯、教唆犯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B、首犯、胁从犯、未遂犯、帮助犯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C、主犯、实行犯、帮助犯、从犯</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D、主犯、从犯、胁从犯、同时还规定了教唆犯</w:t>
      </w:r>
    </w:p>
    <w:p w:rsidR="005D4C8C" w:rsidRPr="005D4C8C" w:rsidP="004D61B1">
      <w:pPr>
        <w:jc w:val="left"/>
        <w:rPr>
          <w:rFonts w:ascii="华文中宋" w:eastAsia="华文中宋" w:hAnsi="华文中宋"/>
          <w:b/>
          <w:sz w:val="30"/>
          <w:szCs w:val="30"/>
        </w:rPr>
      </w:pPr>
      <w:r w:rsidRPr="005D4C8C">
        <w:rPr>
          <w:rFonts w:ascii="宋体" w:hAnsi="宋体"/>
          <w:b/>
        </w:rPr>
        <w:t>48．</w:t>
      </w:r>
      <w:r w:rsidRPr="005D4C8C">
        <w:rPr>
          <w:rFonts w:ascii="华文中宋" w:eastAsia="华文中宋" w:hAnsi="华文中宋"/>
          <w:b/>
          <w:sz w:val="30"/>
          <w:szCs w:val="30"/>
        </w:rPr>
        <w:t>国际上用来综合考察居民间收入分配差异状况的一个重要分析指标是（　　）。</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D4C8C">
        <w:rPr>
          <w:rFonts w:ascii="华文中宋" w:eastAsia="华文中宋" w:hAnsi="华文中宋"/>
          <w:b/>
          <w:sz w:val="30"/>
          <w:szCs w:val="30"/>
        </w:rPr>
        <w:t>A、恩格尔系数</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B、基尼系数</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C、道·琼斯指数</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D、纳斯达克指数</w:t>
      </w:r>
    </w:p>
    <w:p w:rsidR="005D4C8C" w:rsidRPr="005D4C8C" w:rsidP="004D61B1">
      <w:pPr>
        <w:jc w:val="left"/>
        <w:rPr>
          <w:rFonts w:ascii="华文中宋" w:eastAsia="华文中宋" w:hAnsi="华文中宋"/>
          <w:b/>
          <w:sz w:val="30"/>
          <w:szCs w:val="30"/>
        </w:rPr>
      </w:pPr>
      <w:r w:rsidRPr="005D4C8C">
        <w:rPr>
          <w:rFonts w:ascii="宋体" w:hAnsi="宋体"/>
          <w:b/>
        </w:rPr>
        <w:t>49．</w:t>
      </w:r>
      <w:r w:rsidRPr="005D4C8C">
        <w:rPr>
          <w:rFonts w:ascii="华文中宋" w:eastAsia="华文中宋" w:hAnsi="华文中宋"/>
          <w:b/>
          <w:sz w:val="30"/>
          <w:szCs w:val="30"/>
        </w:rPr>
        <w:t xml:space="preserve">2011年以来，我国居民消费价格指数不断上升。为有效控制通货膨胀，政府应采取的财政政策和措施是（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A、削减行政开支，减少财政支出</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B、增加国家税收，扩建公用设施</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C、减少国家税收，减持外国国债</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D、增加财政支出，刺激需求增长</w:t>
      </w:r>
    </w:p>
    <w:p w:rsidR="005D4C8C" w:rsidRPr="005D4C8C" w:rsidP="004D61B1">
      <w:pPr>
        <w:jc w:val="left"/>
        <w:rPr>
          <w:rFonts w:ascii="华文中宋" w:eastAsia="华文中宋" w:hAnsi="华文中宋"/>
          <w:b/>
          <w:sz w:val="30"/>
          <w:szCs w:val="30"/>
        </w:rPr>
      </w:pPr>
      <w:r w:rsidRPr="005D4C8C">
        <w:rPr>
          <w:rFonts w:ascii="宋体" w:hAnsi="宋体"/>
          <w:b/>
        </w:rPr>
        <w:t>50．</w:t>
      </w:r>
      <w:r w:rsidRPr="005D4C8C">
        <w:rPr>
          <w:rFonts w:ascii="华文中宋" w:eastAsia="华文中宋" w:hAnsi="华文中宋"/>
          <w:b/>
          <w:sz w:val="30"/>
          <w:szCs w:val="30"/>
        </w:rPr>
        <w:t xml:space="preserve">下列不需要缴纳个人所得税的是（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A、稿酬所得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B、转让土地使用权所得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C、福利彩票的奖金 　　—考试大+在线考试中心—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D、财政部发行的债券利息</w:t>
      </w:r>
    </w:p>
    <w:p w:rsidR="005D4C8C" w:rsidRPr="005D4C8C" w:rsidP="004D61B1">
      <w:pPr>
        <w:jc w:val="left"/>
        <w:rPr>
          <w:rFonts w:ascii="华文中宋" w:eastAsia="华文中宋" w:hAnsi="华文中宋"/>
          <w:b/>
          <w:sz w:val="30"/>
          <w:szCs w:val="30"/>
        </w:rPr>
      </w:pPr>
      <w:r w:rsidRPr="005D4C8C">
        <w:rPr>
          <w:rFonts w:ascii="宋体" w:hAnsi="宋体"/>
          <w:b/>
        </w:rPr>
        <w:t>51．</w:t>
      </w:r>
      <w:r w:rsidRPr="005D4C8C">
        <w:rPr>
          <w:rFonts w:ascii="华文中宋" w:eastAsia="华文中宋" w:hAnsi="华文中宋"/>
          <w:b/>
          <w:sz w:val="30"/>
          <w:szCs w:val="30"/>
        </w:rPr>
        <w:t>关于输血的知识，下列说法正确的一项是（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A、输血前经过检疫就能够避免受血者感染血液传播性疾病</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B、在大出血的紧急情况下，可依据献血者所报血型，直接输血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C、输血可以为病人增加抵抗力，补充营养，所以手术病人应常规输血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D、成分输血具有疗效好，副作用小，节约血液资源以及便于保存和运输等优点</w:t>
      </w:r>
    </w:p>
    <w:p w:rsidR="005D4C8C" w:rsidRPr="005D4C8C" w:rsidP="004D61B1">
      <w:pPr>
        <w:jc w:val="left"/>
        <w:rPr>
          <w:rFonts w:ascii="华文中宋" w:eastAsia="华文中宋" w:hAnsi="华文中宋"/>
          <w:b/>
          <w:sz w:val="30"/>
          <w:szCs w:val="30"/>
        </w:rPr>
      </w:pPr>
      <w:r w:rsidRPr="005D4C8C">
        <w:rPr>
          <w:rFonts w:ascii="宋体" w:hAnsi="宋体"/>
          <w:b/>
        </w:rPr>
        <w:t>52．</w:t>
      </w:r>
      <w:r w:rsidRPr="005D4C8C">
        <w:rPr>
          <w:rFonts w:ascii="华文中宋" w:eastAsia="华文中宋" w:hAnsi="华文中宋"/>
          <w:b/>
          <w:sz w:val="30"/>
          <w:szCs w:val="30"/>
        </w:rPr>
        <w:t>甲、乙双方连续几年订有买卖“交流电机”的合同。有一次签订合同时，在“标的物”一栏只写了“电机”两字。当时正值交流电机热销，而甲方供不应求，故甲方就以直流电机交货。就民法的基本原则而言，甲方违反了（　　）。</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D4C8C">
        <w:rPr>
          <w:rFonts w:ascii="华文中宋" w:eastAsia="华文中宋" w:hAnsi="华文中宋"/>
          <w:b/>
          <w:sz w:val="30"/>
          <w:szCs w:val="30"/>
        </w:rPr>
        <w:t>A、自愿原则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B、诚实信用原则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C、禁止权利滥用原则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D、公序良俗原则</w:t>
      </w:r>
    </w:p>
    <w:p w:rsidR="005D4C8C" w:rsidRPr="005D4C8C" w:rsidP="004D61B1">
      <w:pPr>
        <w:jc w:val="left"/>
        <w:rPr>
          <w:rFonts w:ascii="华文中宋" w:eastAsia="华文中宋" w:hAnsi="华文中宋"/>
          <w:b/>
          <w:sz w:val="30"/>
          <w:szCs w:val="30"/>
        </w:rPr>
      </w:pPr>
      <w:r w:rsidRPr="005D4C8C">
        <w:rPr>
          <w:rFonts w:ascii="宋体" w:hAnsi="宋体"/>
          <w:b/>
        </w:rPr>
        <w:t>53．</w:t>
      </w:r>
      <w:r w:rsidRPr="005D4C8C">
        <w:rPr>
          <w:rFonts w:ascii="华文中宋" w:eastAsia="华文中宋" w:hAnsi="华文中宋"/>
          <w:b/>
          <w:sz w:val="30"/>
          <w:szCs w:val="30"/>
        </w:rPr>
        <w:t>根据我国宪法，乡、民族乡、镇的人民代表大会每届任期几年?（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A、3年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B、4年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C、5年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D、6年</w:t>
      </w:r>
    </w:p>
    <w:p w:rsidR="005D4C8C" w:rsidRPr="005D4C8C" w:rsidP="004D61B1">
      <w:pPr>
        <w:jc w:val="left"/>
        <w:rPr>
          <w:rFonts w:ascii="华文中宋" w:eastAsia="华文中宋" w:hAnsi="华文中宋"/>
          <w:b/>
          <w:sz w:val="30"/>
          <w:szCs w:val="30"/>
        </w:rPr>
      </w:pPr>
      <w:r w:rsidRPr="005D4C8C">
        <w:rPr>
          <w:rFonts w:ascii="宋体" w:hAnsi="宋体"/>
          <w:b/>
        </w:rPr>
        <w:t>54．</w:t>
      </w:r>
      <w:r w:rsidRPr="005D4C8C">
        <w:rPr>
          <w:rFonts w:ascii="华文中宋" w:eastAsia="华文中宋" w:hAnsi="华文中宋"/>
          <w:b/>
          <w:sz w:val="30"/>
          <w:szCs w:val="30"/>
        </w:rPr>
        <w:t>中共中央政治局2011年5月30日召开会议，研究加强和创新社会管理问题。会议指出，经过长期探索和实践，我国建立了社会管理工作领导体系，构建了社会管理组织网络，制定了社会管理基本法律法规，初步形成（　　）的社会管理格局。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A、政府负责、社会广泛参与</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B、党委领导、政府管理、社会参与、公众协商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C、党委领导、政府负责、社会协同、公众参与</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D、党委集中领导，公众积极参与</w:t>
      </w:r>
    </w:p>
    <w:p w:rsidR="005D4C8C" w:rsidRPr="005D4C8C" w:rsidP="004D61B1">
      <w:pPr>
        <w:jc w:val="left"/>
        <w:rPr>
          <w:rFonts w:ascii="华文中宋" w:eastAsia="华文中宋" w:hAnsi="华文中宋"/>
          <w:b/>
          <w:sz w:val="30"/>
          <w:szCs w:val="30"/>
        </w:rPr>
      </w:pPr>
      <w:r w:rsidRPr="005D4C8C">
        <w:rPr>
          <w:rFonts w:ascii="宋体" w:hAnsi="宋体"/>
          <w:b/>
        </w:rPr>
        <w:t>55．</w:t>
      </w:r>
      <w:r w:rsidRPr="005D4C8C">
        <w:rPr>
          <w:rFonts w:ascii="华文中宋" w:eastAsia="华文中宋" w:hAnsi="华文中宋"/>
          <w:b/>
          <w:sz w:val="30"/>
          <w:szCs w:val="30"/>
        </w:rPr>
        <w:t>构建社会主义和谐社会，必须处理好效率与公平的关系。这里所说的公平，包括（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多项选择题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A、消除分配的差距，防止两极分化</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B、体现在机会的均等上，即每个社会成员都有平等的机会参与竞争</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C、表现在规则的平等上，即每个社会成员在社会活动中遵循同样的标准和规则</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D、是建立在效率基础上的公平</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D4C8C">
        <w:rPr>
          <w:rFonts w:ascii="宋体" w:hAnsi="宋体"/>
          <w:b/>
        </w:rPr>
        <w:t>56．</w:t>
      </w:r>
      <w:r w:rsidRPr="005D4C8C">
        <w:rPr>
          <w:rFonts w:ascii="华文中宋" w:eastAsia="华文中宋" w:hAnsi="华文中宋"/>
          <w:b/>
          <w:sz w:val="30"/>
          <w:szCs w:val="30"/>
        </w:rPr>
        <w:t xml:space="preserve">下列关于中国近代史上的“第一”的说法错误的是（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多项选择题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A、第一个全国性的统一的资产阶级革命政党——中国同盟会</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B、第一个资产阶级革命团体——强学会</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C、洋务派创办的第一个军事工业企业——上海轮船招商局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D、打响武装反抗国民党反动派第一枪的起义——武昌起义</w:t>
      </w:r>
    </w:p>
    <w:p w:rsidR="005D4C8C" w:rsidRPr="005D4C8C" w:rsidP="004D61B1">
      <w:pPr>
        <w:jc w:val="left"/>
        <w:rPr>
          <w:rFonts w:ascii="华文中宋" w:eastAsia="华文中宋" w:hAnsi="华文中宋"/>
          <w:b/>
          <w:sz w:val="30"/>
          <w:szCs w:val="30"/>
        </w:rPr>
      </w:pPr>
      <w:r w:rsidRPr="005D4C8C">
        <w:rPr>
          <w:rFonts w:ascii="宋体" w:hAnsi="宋体"/>
          <w:b/>
        </w:rPr>
        <w:t>57．</w:t>
      </w:r>
      <w:r w:rsidRPr="005D4C8C">
        <w:rPr>
          <w:rFonts w:ascii="华文中宋" w:eastAsia="华文中宋" w:hAnsi="华文中宋"/>
          <w:b/>
          <w:sz w:val="30"/>
          <w:szCs w:val="30"/>
        </w:rPr>
        <w:t>消化系统是保证人体新陈代谢正常进行的一个重要系统，是由消化管和消化腺两大部分组成，下列器官或腺体不属于消化系统的是（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A、食管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B、肾脏</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C、胰腺</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D、盲肠</w:t>
      </w:r>
    </w:p>
    <w:p w:rsidR="005D4C8C" w:rsidRPr="005D4C8C" w:rsidP="004D61B1">
      <w:pPr>
        <w:jc w:val="left"/>
        <w:rPr>
          <w:rFonts w:ascii="华文中宋" w:eastAsia="华文中宋" w:hAnsi="华文中宋"/>
          <w:b/>
          <w:sz w:val="30"/>
          <w:szCs w:val="30"/>
        </w:rPr>
      </w:pPr>
      <w:r w:rsidRPr="005D4C8C">
        <w:rPr>
          <w:rFonts w:ascii="宋体" w:hAnsi="宋体"/>
          <w:b/>
        </w:rPr>
        <w:t>58．</w:t>
      </w:r>
      <w:r w:rsidRPr="005D4C8C">
        <w:rPr>
          <w:rFonts w:ascii="华文中宋" w:eastAsia="华文中宋" w:hAnsi="华文中宋"/>
          <w:b/>
          <w:sz w:val="30"/>
          <w:szCs w:val="30"/>
        </w:rPr>
        <w:t>我市充分发挥全国文化中心示范作用，以高度的文化自觉和文化自信，加快建设社会主义先进文化之都。主要举措有（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A、着力发展公益性文化事业</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B、加快发展文化刨意产业</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C、加大文化体制改革力度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D、加强历史文化名城保护</w:t>
      </w:r>
    </w:p>
    <w:p w:rsidR="005D4C8C" w:rsidRPr="005D4C8C" w:rsidP="004D61B1">
      <w:pPr>
        <w:jc w:val="left"/>
        <w:rPr>
          <w:rFonts w:ascii="华文中宋" w:eastAsia="华文中宋" w:hAnsi="华文中宋"/>
          <w:b/>
          <w:sz w:val="30"/>
          <w:szCs w:val="30"/>
        </w:rPr>
      </w:pPr>
      <w:r w:rsidRPr="005D4C8C">
        <w:rPr>
          <w:rFonts w:ascii="宋体" w:hAnsi="宋体"/>
          <w:b/>
        </w:rPr>
        <w:t>59．</w:t>
      </w:r>
      <w:r w:rsidRPr="005D4C8C">
        <w:rPr>
          <w:rFonts w:ascii="华文中宋" w:eastAsia="华文中宋" w:hAnsi="华文中宋"/>
          <w:b/>
          <w:sz w:val="30"/>
          <w:szCs w:val="30"/>
        </w:rPr>
        <w:t>下列关于人类通讯史的说法，不正确的是（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A、1837年，莫尔斯设计出了著名的莫尔斯电码，利用“点”、“划”和“间隔”的不同组合来表示字母、数字、标点和符号</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B、1876年，美国人贝尔发明了电话，从根本上改变了人类的通讯方式</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D4C8C">
        <w:rPr>
          <w:rFonts w:ascii="华文中宋" w:eastAsia="华文中宋" w:hAnsi="华文中宋"/>
          <w:b/>
          <w:sz w:val="30"/>
          <w:szCs w:val="30"/>
        </w:rPr>
        <w:t>C、手机最早是芬兰IT巨头诺基亚公司发明的，目前在中国大陆及台湾以GSM制式最为普及</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D、MSN是微软公司推出的即时消息软件，可以与亲人、朋友、工作伙伴进行文字聊天、语音对话、视频会议等即时交流，还可以通过此软件来查看联系人是否联机</w:t>
      </w:r>
    </w:p>
    <w:p w:rsidR="005D4C8C" w:rsidRPr="005D4C8C" w:rsidP="004D61B1">
      <w:pPr>
        <w:jc w:val="left"/>
        <w:rPr>
          <w:rFonts w:ascii="华文中宋" w:eastAsia="华文中宋" w:hAnsi="华文中宋"/>
          <w:b/>
          <w:sz w:val="30"/>
          <w:szCs w:val="30"/>
        </w:rPr>
      </w:pPr>
      <w:r w:rsidRPr="005D4C8C">
        <w:rPr>
          <w:rFonts w:ascii="宋体" w:hAnsi="宋体"/>
          <w:b/>
        </w:rPr>
        <w:t>60．</w:t>
      </w:r>
      <w:r w:rsidRPr="005D4C8C">
        <w:rPr>
          <w:rFonts w:ascii="华文中宋" w:eastAsia="华文中宋" w:hAnsi="华文中宋"/>
          <w:b/>
          <w:sz w:val="30"/>
          <w:szCs w:val="30"/>
        </w:rPr>
        <w:t>下列说法正确的是（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A、国防动员经费按照事权划分的原则，分别列入中央和地方财政预算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B、国家的主权、统一、领土完整和安全遭受威胁时，国家主席依照宪法和有关法律的规定,决定全国总动员或者局部动员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C、患病的公民免予担负国防勤务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D、个人和家庭的生活用品免予征用</w:t>
      </w:r>
    </w:p>
    <w:p w:rsidR="005D4C8C" w:rsidRPr="005D4C8C" w:rsidP="004D61B1">
      <w:pPr>
        <w:jc w:val="left"/>
        <w:rPr>
          <w:rFonts w:ascii="华文中宋" w:eastAsia="华文中宋" w:hAnsi="华文中宋"/>
          <w:b/>
          <w:sz w:val="30"/>
          <w:szCs w:val="30"/>
        </w:rPr>
      </w:pPr>
      <w:r w:rsidRPr="005D4C8C">
        <w:rPr>
          <w:rFonts w:ascii="宋体" w:hAnsi="宋体"/>
          <w:b/>
        </w:rPr>
        <w:t>61．</w:t>
      </w:r>
      <w:r w:rsidRPr="005D4C8C">
        <w:rPr>
          <w:rFonts w:ascii="华文中宋" w:eastAsia="华文中宋" w:hAnsi="华文中宋"/>
          <w:b/>
          <w:sz w:val="30"/>
          <w:szCs w:val="30"/>
        </w:rPr>
        <w:t>中国的行省制度开始于（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A、唐代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B、汉代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C、元代</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D、辽代</w:t>
      </w:r>
    </w:p>
    <w:p w:rsidR="005D4C8C" w:rsidRPr="005D4C8C" w:rsidP="004D61B1">
      <w:pPr>
        <w:jc w:val="left"/>
        <w:rPr>
          <w:rFonts w:ascii="华文中宋" w:eastAsia="华文中宋" w:hAnsi="华文中宋"/>
          <w:b/>
          <w:sz w:val="30"/>
          <w:szCs w:val="30"/>
        </w:rPr>
      </w:pPr>
      <w:r w:rsidRPr="005D4C8C">
        <w:rPr>
          <w:rFonts w:ascii="宋体" w:hAnsi="宋体"/>
          <w:b/>
        </w:rPr>
        <w:t>62．</w:t>
      </w:r>
      <w:r w:rsidRPr="005D4C8C">
        <w:rPr>
          <w:rFonts w:ascii="华文中宋" w:eastAsia="华文中宋" w:hAnsi="华文中宋"/>
          <w:b/>
          <w:sz w:val="30"/>
          <w:szCs w:val="30"/>
        </w:rPr>
        <w:t>下列历史事件时间排序正确的一组是（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A、司马迁修《史记》→文景之治→王莽篡权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B、杯酒释兵权→岳飞抗金→王安石变法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C、齐桓公称霸→商鞅变法→秦统一天下</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D、玄武门之变→黄巢起义→安史之乱</w:t>
      </w:r>
    </w:p>
    <w:p w:rsidR="005D4C8C" w:rsidRPr="005D4C8C" w:rsidP="004D61B1">
      <w:pPr>
        <w:jc w:val="left"/>
        <w:rPr>
          <w:rFonts w:ascii="华文中宋" w:eastAsia="华文中宋" w:hAnsi="华文中宋"/>
          <w:b/>
          <w:sz w:val="30"/>
          <w:szCs w:val="30"/>
        </w:rPr>
      </w:pPr>
      <w:r w:rsidRPr="005D4C8C">
        <w:rPr>
          <w:rFonts w:ascii="宋体" w:hAnsi="宋体"/>
          <w:b/>
        </w:rPr>
        <w:t>63．</w:t>
      </w:r>
      <w:r w:rsidRPr="005D4C8C">
        <w:rPr>
          <w:rFonts w:ascii="华文中宋" w:eastAsia="华文中宋" w:hAnsi="华文中宋"/>
          <w:b/>
          <w:sz w:val="30"/>
          <w:szCs w:val="30"/>
        </w:rPr>
        <w:t>2011年我国改革开放和社会主义现代化建设取得新的重大成就，其中包括：</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A、人均GDP超过3000美元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B、外汇储备首次超过日本居世界第一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C、城镇化率超过50%</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D4C8C">
        <w:rPr>
          <w:rFonts w:ascii="华文中宋" w:eastAsia="华文中宋" w:hAnsi="华文中宋"/>
          <w:b/>
          <w:sz w:val="30"/>
          <w:szCs w:val="30"/>
        </w:rPr>
        <w:t>D、粮食总产量首次超过10万亿斤</w:t>
      </w:r>
    </w:p>
    <w:p w:rsidR="005D4C8C" w:rsidRPr="005D4C8C" w:rsidP="004D61B1">
      <w:pPr>
        <w:jc w:val="left"/>
        <w:rPr>
          <w:rFonts w:ascii="华文中宋" w:eastAsia="华文中宋" w:hAnsi="华文中宋"/>
          <w:b/>
          <w:sz w:val="30"/>
          <w:szCs w:val="30"/>
        </w:rPr>
      </w:pPr>
      <w:r w:rsidRPr="005D4C8C">
        <w:rPr>
          <w:rFonts w:ascii="宋体" w:hAnsi="宋体"/>
          <w:b/>
        </w:rPr>
        <w:t>64．</w:t>
      </w:r>
      <w:r w:rsidRPr="005D4C8C">
        <w:rPr>
          <w:rFonts w:ascii="华文中宋" w:eastAsia="华文中宋" w:hAnsi="华文中宋"/>
          <w:b/>
          <w:sz w:val="30"/>
          <w:szCs w:val="30"/>
        </w:rPr>
        <w:t>下列作品、作家、时代（国别）及体裁对应正确的是（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A、《秋浦歌》——杜牧——唐代——诗歌</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B、《北京人》——曹禺——现代——话剧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C、《哈姆雷特》——莎士比亚——英国——小说</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D、《叶甫盖尼·奥涅金》——歌德——德国——诗体小说</w:t>
      </w:r>
    </w:p>
    <w:p w:rsidR="005D4C8C" w:rsidRPr="005D4C8C" w:rsidP="004D61B1">
      <w:pPr>
        <w:jc w:val="left"/>
        <w:rPr>
          <w:rFonts w:ascii="华文中宋" w:eastAsia="华文中宋" w:hAnsi="华文中宋"/>
          <w:b/>
          <w:sz w:val="30"/>
          <w:szCs w:val="30"/>
        </w:rPr>
      </w:pPr>
      <w:r w:rsidRPr="005D4C8C">
        <w:rPr>
          <w:rFonts w:ascii="宋体" w:hAnsi="宋体"/>
          <w:b/>
        </w:rPr>
        <w:t>65．</w:t>
      </w:r>
      <w:r w:rsidRPr="005D4C8C">
        <w:rPr>
          <w:rFonts w:ascii="华文中宋" w:eastAsia="华文中宋" w:hAnsi="华文中宋"/>
          <w:b/>
          <w:sz w:val="30"/>
          <w:szCs w:val="30"/>
        </w:rPr>
        <w:t>根据《食品安全法》，以下说法不正确的是（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A、食品生产者负有保证食品安全的社会责任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B、市级以上地方人民政府负有对本行政区域的食品安全监管工作统一领导、组织、协调的责任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C、食品行业协会应当加强行业自律。引导食品生产经营者依法生产经营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D、取得餐饮服务许可的餐饮服务提供者在其餐饮服务场所出售其制作加工的食品。不需要取得食品生产和流通的许可</w:t>
      </w:r>
    </w:p>
    <w:p w:rsidR="005D4C8C" w:rsidRPr="005D4C8C" w:rsidP="005D4C8C">
      <w:pPr>
        <w:jc w:val="left"/>
        <w:rPr>
          <w:rFonts w:ascii="宋体" w:hAnsi="宋体"/>
          <w:b/>
        </w:rPr>
      </w:pPr>
      <w:r w:rsidRPr="005D4C8C">
        <w:rPr>
          <w:rFonts w:ascii="微软雅黑" w:eastAsia="微软雅黑" w:hAnsi="微软雅黑"/>
          <w:b/>
          <w:sz w:val="28"/>
        </w:rPr>
        <w:t>三、言语理解与表达</w:t>
      </w:r>
    </w:p>
    <w:p w:rsidR="005D4C8C" w:rsidRPr="005D4C8C" w:rsidP="004D61B1">
      <w:pPr>
        <w:jc w:val="left"/>
        <w:rPr>
          <w:rFonts w:ascii="华文中宋" w:eastAsia="华文中宋" w:hAnsi="华文中宋"/>
          <w:b/>
          <w:sz w:val="30"/>
          <w:szCs w:val="30"/>
        </w:rPr>
      </w:pPr>
      <w:r w:rsidRPr="005D4C8C">
        <w:rPr>
          <w:rFonts w:ascii="宋体" w:hAnsi="宋体"/>
          <w:b/>
        </w:rPr>
        <w:t>66．</w:t>
      </w:r>
      <w:r w:rsidRPr="005D4C8C">
        <w:rPr>
          <w:rFonts w:ascii="华文中宋" w:eastAsia="华文中宋" w:hAnsi="华文中宋"/>
          <w:b/>
          <w:sz w:val="30"/>
          <w:szCs w:val="30"/>
        </w:rPr>
        <w:t>改革开放30余年，中国的经济社会发展成就 __________，综合国力大大增强，人民生活水平显著提高，纵向自我对比，与改革开放之前已有__________。 依次填入划横线处最恰当的一项是（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A、举世瞩目　霄壤之别</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B、世人皆知　巨大落差</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C、无与伦比　突飞猛进</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D、空前绝后　天渊之遥</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D4C8C">
        <w:rPr>
          <w:rFonts w:ascii="宋体" w:hAnsi="宋体"/>
          <w:b/>
        </w:rPr>
        <w:t>67．</w:t>
      </w:r>
      <w:r w:rsidRPr="005D4C8C">
        <w:rPr>
          <w:rFonts w:ascii="华文中宋" w:eastAsia="华文中宋" w:hAnsi="华文中宋"/>
          <w:b/>
          <w:sz w:val="30"/>
          <w:szCs w:val="30"/>
        </w:rPr>
        <w:t>依次填入画横线部分最恰当的一项是（　　）。</w:t>
      </w:r>
      <w:r w:rsidRPr="005D4C8C">
        <w:rPr>
          <w:rFonts w:ascii="华文中宋" w:eastAsia="华文中宋" w:hAnsi="华文中宋"/>
          <w:b/>
          <w:sz w:val="30"/>
          <w:szCs w:val="30"/>
        </w:rPr>
        <w:t xml:space="preserve"> ①老先生深有感触地说：“叶落要归根，那</w:t>
      </w:r>
      <w:r w:rsidRPr="005D4C8C">
        <w:rPr>
          <w:rFonts w:ascii="华文中宋" w:eastAsia="华文中宋" w:hAnsi="华文中宋"/>
          <w:b/>
          <w:sz w:val="30"/>
          <w:szCs w:val="30"/>
        </w:rPr>
        <w:t xml:space="preserve"> 他乡的滋味实在不好受呀!”</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 xml:space="preserve"> ②鲁迅先生在《藤野先生》中写到那些不争气的留学生：他们“也有解散辫子，盘得平的，摘下帽来，油光可鉴，宛如小姑娘的发髻一般，还要将脖子扭几扭，实在</w:t>
      </w:r>
      <w:r w:rsidRPr="005D4C8C">
        <w:rPr>
          <w:rFonts w:ascii="华文中宋" w:eastAsia="华文中宋" w:hAnsi="华文中宋"/>
          <w:b/>
          <w:sz w:val="30"/>
          <w:szCs w:val="30"/>
        </w:rPr>
        <w:t xml:space="preserve"> 极了”。</w:t>
      </w:r>
      <w:r w:rsidRPr="005D4C8C">
        <w:rPr>
          <w:rFonts w:ascii="华文中宋" w:eastAsia="华文中宋" w:hAnsi="华文中宋"/>
          <w:b/>
          <w:sz w:val="30"/>
          <w:szCs w:val="30"/>
        </w:rPr>
        <w:t xml:space="preserve"> ③虽然生活艰辛</w:t>
      </w:r>
      <w:r w:rsidRPr="005D4C8C">
        <w:rPr>
          <w:rFonts w:ascii="华文中宋" w:eastAsia="华文中宋" w:hAnsi="华文中宋"/>
          <w:b/>
          <w:sz w:val="30"/>
          <w:szCs w:val="30"/>
        </w:rPr>
        <w:t xml:space="preserve"> ，但是为了实现各自将来的心愿，他俩依然坚持着继续在这座城市里生存下去。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A、作客标致单调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B、做客漂亮乏味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C、做客标致乏味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D、作客漂亮单调</w:t>
      </w:r>
    </w:p>
    <w:p w:rsidR="005D4C8C" w:rsidRPr="005D4C8C" w:rsidP="004D61B1">
      <w:pPr>
        <w:jc w:val="left"/>
        <w:rPr>
          <w:rFonts w:ascii="华文中宋" w:eastAsia="华文中宋" w:hAnsi="华文中宋"/>
          <w:b/>
          <w:sz w:val="30"/>
          <w:szCs w:val="30"/>
        </w:rPr>
      </w:pPr>
      <w:r w:rsidRPr="005D4C8C">
        <w:rPr>
          <w:rFonts w:ascii="宋体" w:hAnsi="宋体"/>
          <w:b/>
        </w:rPr>
        <w:t>68．</w:t>
      </w:r>
      <w:r w:rsidRPr="005D4C8C">
        <w:rPr>
          <w:rFonts w:ascii="华文中宋" w:eastAsia="华文中宋" w:hAnsi="华文中宋"/>
          <w:b/>
          <w:sz w:val="30"/>
          <w:szCs w:val="30"/>
        </w:rPr>
        <w:t xml:space="preserve">“最美妈妈”吴菊萍，获得了“感动中国”2011年度人物的称号。评委给她的颁奖词是：危险__________生命呼啸而来，母性的天平容不得刹那__________。她挺身而出，接住生命，托住了幼吾幼以及人之幼的传统美德。她并不比我们高大，但那一刻，已经让我们__________。  依次填入划横线部分最恰当的一项是（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A、裹挟　摇摆　仰望</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B、夹带　动摇　仰视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C、裹挟　动摇　仰视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D、夹带　摇摆　仰望</w:t>
      </w:r>
    </w:p>
    <w:p w:rsidR="005D4C8C" w:rsidRPr="005D4C8C" w:rsidP="004D61B1">
      <w:pPr>
        <w:jc w:val="left"/>
        <w:rPr>
          <w:rFonts w:ascii="华文中宋" w:eastAsia="华文中宋" w:hAnsi="华文中宋"/>
          <w:b/>
          <w:sz w:val="30"/>
          <w:szCs w:val="30"/>
        </w:rPr>
      </w:pPr>
      <w:r w:rsidRPr="005D4C8C">
        <w:rPr>
          <w:rFonts w:ascii="宋体" w:hAnsi="宋体"/>
          <w:b/>
        </w:rPr>
        <w:t>69．</w:t>
      </w:r>
      <w:r w:rsidRPr="005D4C8C">
        <w:rPr>
          <w:rFonts w:ascii="华文中宋" w:eastAsia="华文中宋" w:hAnsi="华文中宋"/>
          <w:b/>
          <w:sz w:val="30"/>
          <w:szCs w:val="30"/>
        </w:rPr>
        <w:t>要解决孩子上幼儿园难的问题，_____是各级政府要把学前教育经费纳入地方财政预算，提高投入比例，增加公办幼儿园的数量，以满足城乡居民子女的入园需求。  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A、当务之急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B、首当其冲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C、理所当然</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D、无可置疑</w:t>
      </w:r>
    </w:p>
    <w:p w:rsidR="005D4C8C" w:rsidRPr="005D4C8C" w:rsidP="004D61B1">
      <w:pPr>
        <w:jc w:val="left"/>
        <w:rPr>
          <w:rFonts w:ascii="华文中宋" w:eastAsia="华文中宋" w:hAnsi="华文中宋"/>
          <w:b/>
          <w:sz w:val="30"/>
          <w:szCs w:val="30"/>
        </w:rPr>
      </w:pPr>
      <w:r w:rsidRPr="005D4C8C">
        <w:rPr>
          <w:rFonts w:ascii="宋体" w:hAnsi="宋体"/>
          <w:b/>
        </w:rPr>
        <w:t>70．</w:t>
      </w:r>
      <w:r w:rsidRPr="005D4C8C">
        <w:rPr>
          <w:rFonts w:ascii="华文中宋" w:eastAsia="华文中宋" w:hAnsi="华文中宋"/>
          <w:b/>
          <w:sz w:val="30"/>
          <w:szCs w:val="30"/>
        </w:rPr>
        <w:t xml:space="preserve">新闻：采访 </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D4C8C">
        <w:rPr>
          <w:rFonts w:ascii="华文中宋" w:eastAsia="华文中宋" w:hAnsi="华文中宋"/>
          <w:b/>
          <w:sz w:val="30"/>
          <w:szCs w:val="30"/>
        </w:rPr>
        <w:t>A、特技：特效</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B、电影：剪辑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C、图像：播放</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D、成绩：考试</w:t>
      </w:r>
    </w:p>
    <w:p w:rsidR="005D4C8C" w:rsidRPr="005D4C8C" w:rsidP="004D61B1">
      <w:pPr>
        <w:jc w:val="left"/>
        <w:rPr>
          <w:rFonts w:ascii="华文中宋" w:eastAsia="华文中宋" w:hAnsi="华文中宋"/>
          <w:b/>
          <w:sz w:val="30"/>
          <w:szCs w:val="30"/>
        </w:rPr>
      </w:pPr>
      <w:r w:rsidRPr="005D4C8C">
        <w:rPr>
          <w:rFonts w:ascii="宋体" w:hAnsi="宋体"/>
          <w:b/>
        </w:rPr>
        <w:t>71．</w:t>
      </w:r>
      <w:r w:rsidRPr="005D4C8C">
        <w:rPr>
          <w:rFonts w:ascii="华文中宋" w:eastAsia="华文中宋" w:hAnsi="华文中宋"/>
          <w:b/>
          <w:sz w:val="30"/>
          <w:szCs w:val="30"/>
        </w:rPr>
        <w:t xml:space="preserve">每年的梨花节前，都会有一张素洁得如同梨花一样的请柬飞到我的案头，传达着梨花对我的________。 填入划横线部分最恰当的一项是（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A、召唤 　　(*^__^*) 考试大…在线★考试中心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B、呼唤</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C、深情</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D、邀请</w:t>
      </w:r>
    </w:p>
    <w:p w:rsidR="005D4C8C" w:rsidRPr="005D4C8C" w:rsidP="004D61B1">
      <w:pPr>
        <w:jc w:val="left"/>
        <w:rPr>
          <w:rFonts w:ascii="华文中宋" w:eastAsia="华文中宋" w:hAnsi="华文中宋"/>
          <w:b/>
          <w:sz w:val="30"/>
          <w:szCs w:val="30"/>
        </w:rPr>
      </w:pPr>
      <w:r w:rsidRPr="005D4C8C">
        <w:rPr>
          <w:rFonts w:ascii="宋体" w:hAnsi="宋体"/>
          <w:b/>
        </w:rPr>
        <w:t>72．</w:t>
      </w:r>
      <w:r w:rsidRPr="005D4C8C">
        <w:rPr>
          <w:rFonts w:ascii="华文中宋" w:eastAsia="华文中宋" w:hAnsi="华文中宋"/>
          <w:b/>
          <w:sz w:val="30"/>
          <w:szCs w:val="30"/>
        </w:rPr>
        <w:t xml:space="preserve">当今世界上存在两种不同的社会制度，社会主义社会和资本主义社会。区分这两种不同社会制度的客观依据是（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A、科学技术的发展水平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B、生产中人与人的关系</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C、产品的分配制度</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D、生产资料所有制</w:t>
      </w:r>
    </w:p>
    <w:p w:rsidR="005D4C8C" w:rsidRPr="005D4C8C" w:rsidP="004D61B1">
      <w:pPr>
        <w:jc w:val="left"/>
        <w:rPr>
          <w:rFonts w:ascii="华文中宋" w:eastAsia="华文中宋" w:hAnsi="华文中宋"/>
          <w:b/>
          <w:sz w:val="30"/>
          <w:szCs w:val="30"/>
        </w:rPr>
      </w:pPr>
      <w:r w:rsidRPr="005D4C8C">
        <w:rPr>
          <w:rFonts w:ascii="宋体" w:hAnsi="宋体"/>
          <w:b/>
        </w:rPr>
        <w:t>73．</w:t>
      </w:r>
      <w:r w:rsidRPr="005D4C8C">
        <w:rPr>
          <w:rFonts w:ascii="华文中宋" w:eastAsia="华文中宋" w:hAnsi="华文中宋"/>
          <w:b/>
          <w:sz w:val="30"/>
          <w:szCs w:val="30"/>
        </w:rPr>
        <w:t>中国正处在经济和产业转型时期，技术工人紧缺，高级技工尤其匮乏。技能型人才的紧缺，既是制约中国经济结构调整和实现经济增长方式转变的瓶颈，也是当前中国经济确实存在大量新增就业岗位的重要原因。各地政府应该组织调动各种资源，引导适合的城乡青年选择接受职业教育，利用中国经济转型中的就业机会。职业教育不仅仅是面向青年学生的教育，它还应该成为继续教育的核心组成部分，尤其是针对外出务工的农民工群体。 对这段话的主旨归纳准确的是（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A、职教办得好，小康生活来得早</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D4C8C">
        <w:rPr>
          <w:rFonts w:ascii="华文中宋" w:eastAsia="华文中宋" w:hAnsi="华文中宋"/>
          <w:b/>
          <w:sz w:val="30"/>
          <w:szCs w:val="30"/>
        </w:rPr>
        <w:t>B、推动职业教育，提升人力资本</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C、办好职业教育，加快经济转型</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D、要引导城乡青年接受职业教育</w:t>
      </w:r>
    </w:p>
    <w:p w:rsidR="005D4C8C" w:rsidRPr="005D4C8C" w:rsidP="004D61B1">
      <w:pPr>
        <w:jc w:val="left"/>
        <w:rPr>
          <w:rFonts w:ascii="华文中宋" w:eastAsia="华文中宋" w:hAnsi="华文中宋"/>
          <w:b/>
          <w:sz w:val="30"/>
          <w:szCs w:val="30"/>
        </w:rPr>
      </w:pPr>
      <w:r w:rsidRPr="005D4C8C">
        <w:rPr>
          <w:rFonts w:ascii="宋体" w:hAnsi="宋体"/>
          <w:b/>
        </w:rPr>
        <w:t>74．</w:t>
      </w:r>
      <w:r w:rsidRPr="005D4C8C">
        <w:rPr>
          <w:rFonts w:ascii="华文中宋" w:eastAsia="华文中宋" w:hAnsi="华文中宋"/>
          <w:b/>
          <w:sz w:val="30"/>
          <w:szCs w:val="30"/>
        </w:rPr>
        <w:t xml:space="preserve">个体生命的意义在于坚守理想，即便命运逼仄，也能在人生的春天里放声高歌，在蛋形蜗居里孵化梦想；公众的意义在于笃定信仰，即便是世态无常，也能在围观中汇聚力量，在参与中体现责任和担当。在伟大的国家面前，个人固然是渺小的。但是，正是这孕育着公民精神的每一滴水、每一条河流，最终将由大江流入大海，演绎出热烈和澎湃。 这段文字主要谈论的是（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A、个体的力量微不足道却不可忽视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B、每个公民的担当终究会汇集成公众的力量</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C、即使力量再渺小，每个个体也应该怀揣理想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D、公众在围观中能体现出社会责任感</w:t>
      </w:r>
    </w:p>
    <w:p w:rsidR="005D4C8C" w:rsidRPr="005D4C8C" w:rsidP="004D61B1">
      <w:pPr>
        <w:jc w:val="left"/>
        <w:rPr>
          <w:rFonts w:ascii="华文中宋" w:eastAsia="华文中宋" w:hAnsi="华文中宋"/>
          <w:b/>
          <w:sz w:val="30"/>
          <w:szCs w:val="30"/>
        </w:rPr>
      </w:pPr>
      <w:r w:rsidRPr="005D4C8C">
        <w:rPr>
          <w:rFonts w:ascii="宋体" w:hAnsi="宋体"/>
          <w:b/>
        </w:rPr>
        <w:t>75．</w:t>
      </w:r>
      <w:r w:rsidRPr="005D4C8C">
        <w:rPr>
          <w:rFonts w:ascii="华文中宋" w:eastAsia="华文中宋" w:hAnsi="华文中宋"/>
          <w:b/>
          <w:sz w:val="30"/>
          <w:szCs w:val="30"/>
        </w:rPr>
        <w:t xml:space="preserve">把下面的六个图形分为两类，使每一类图形都有各自的共同特征或规律，分类正确的一项是：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A、①③⑤，②④⑥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B、①④⑥，②③⑤</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C、①②⑥，③④⑤</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D、①③④，②⑤⑥</w:t>
      </w:r>
    </w:p>
    <w:p w:rsidR="005D4C8C" w:rsidRPr="005D4C8C" w:rsidP="004D61B1">
      <w:pPr>
        <w:jc w:val="left"/>
        <w:rPr>
          <w:rFonts w:ascii="华文中宋" w:eastAsia="华文中宋" w:hAnsi="华文中宋"/>
          <w:b/>
          <w:sz w:val="30"/>
          <w:szCs w:val="30"/>
        </w:rPr>
      </w:pPr>
      <w:r w:rsidRPr="005D4C8C">
        <w:rPr>
          <w:rFonts w:ascii="宋体" w:hAnsi="宋体"/>
          <w:b/>
        </w:rPr>
        <w:t>76．</w:t>
      </w:r>
      <w:r w:rsidRPr="005D4C8C">
        <w:rPr>
          <w:rFonts w:ascii="华文中宋" w:eastAsia="华文中宋" w:hAnsi="华文中宋"/>
          <w:b/>
          <w:sz w:val="30"/>
          <w:szCs w:val="30"/>
        </w:rPr>
        <w:t xml:space="preserve">下列物品利用凸透镜原理的是：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A、近视镜</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B、显微镜目镜</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C、汽车观后镜</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D、带电筒反光罩</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D4C8C">
        <w:rPr>
          <w:rFonts w:ascii="宋体" w:hAnsi="宋体"/>
          <w:b/>
        </w:rPr>
        <w:t>77．</w:t>
      </w:r>
      <w:r w:rsidRPr="005D4C8C">
        <w:rPr>
          <w:rFonts w:ascii="华文中宋" w:eastAsia="华文中宋" w:hAnsi="华文中宋"/>
          <w:b/>
          <w:sz w:val="30"/>
          <w:szCs w:val="30"/>
        </w:rPr>
        <w:t>我们进行了合理的分工，__________</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 xml:space="preserve"> ，建立了岗位责任制。由于岗位责任制政策的吸引，__________</w:t>
      </w:r>
      <w:r w:rsidRPr="005D4C8C">
        <w:rPr>
          <w:rFonts w:ascii="华文中宋" w:eastAsia="华文中宋" w:hAnsi="华文中宋"/>
          <w:b/>
          <w:sz w:val="30"/>
          <w:szCs w:val="30"/>
        </w:rPr>
        <w:t xml:space="preserve"> 收费惊人，许多厂商依然趋之若鹜。</w:t>
      </w:r>
      <w:r w:rsidRPr="005D4C8C">
        <w:rPr>
          <w:rFonts w:ascii="华文中宋" w:eastAsia="华文中宋" w:hAnsi="华文中宋"/>
          <w:b/>
          <w:sz w:val="30"/>
          <w:szCs w:val="30"/>
        </w:rPr>
        <w:t xml:space="preserve"> 依次填入划横线部分最恰当的一项是（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A、从而 不管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B、进而 尽管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C、进而 不管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D、从而 尽管</w:t>
      </w:r>
    </w:p>
    <w:p w:rsidR="005D4C8C" w:rsidRPr="005D4C8C" w:rsidP="004D61B1">
      <w:pPr>
        <w:jc w:val="left"/>
        <w:rPr>
          <w:rFonts w:ascii="华文中宋" w:eastAsia="华文中宋" w:hAnsi="华文中宋"/>
          <w:b/>
          <w:sz w:val="30"/>
          <w:szCs w:val="30"/>
        </w:rPr>
      </w:pPr>
      <w:r w:rsidRPr="005D4C8C">
        <w:rPr>
          <w:rFonts w:ascii="宋体" w:hAnsi="宋体"/>
          <w:b/>
        </w:rPr>
        <w:t>78．</w:t>
      </w:r>
      <w:r w:rsidRPr="005D4C8C">
        <w:rPr>
          <w:rFonts w:ascii="华文中宋" w:eastAsia="华文中宋" w:hAnsi="华文中宋"/>
          <w:b/>
          <w:sz w:val="30"/>
          <w:szCs w:val="30"/>
        </w:rPr>
        <w:t>党的十八大报告指出，（　　）是中国特色社会主义的内在要求，（　　）是中国特色社会主义的根本原则，（　　）是中国特色社会主义的本质属性。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A、公平正义共同富裕社会和谐</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B、共同富裕公平正义社会和谐</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C、社会和谐共同富裕公平正义</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D、社会和谐公平正义共同富裕</w:t>
      </w:r>
    </w:p>
    <w:p w:rsidR="005D4C8C" w:rsidRPr="005D4C8C" w:rsidP="004D61B1">
      <w:pPr>
        <w:jc w:val="left"/>
        <w:rPr>
          <w:rFonts w:ascii="华文中宋" w:eastAsia="华文中宋" w:hAnsi="华文中宋"/>
          <w:b/>
          <w:sz w:val="30"/>
          <w:szCs w:val="30"/>
        </w:rPr>
      </w:pPr>
      <w:r w:rsidRPr="005D4C8C">
        <w:rPr>
          <w:rFonts w:ascii="宋体" w:hAnsi="宋体"/>
          <w:b/>
        </w:rPr>
        <w:t>79．</w:t>
      </w:r>
      <w:r w:rsidRPr="005D4C8C">
        <w:rPr>
          <w:rFonts w:ascii="华文中宋" w:eastAsia="华文中宋" w:hAnsi="华文中宋"/>
          <w:b/>
          <w:sz w:val="30"/>
          <w:szCs w:val="30"/>
        </w:rPr>
        <w:t>在过去六十年中，现代中国的建设走过一条______的道路，经历过无数艰辛、动荡、摇摆与反复，既有山重水复之______，也有柳暗花明之转机。填入画横线部分最恰当的一项是（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A、循环往复　迷惘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B、迂回曲折　困惑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C、艰难险阻　迷惑</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D、跌宕起伏　困难</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D4C8C">
        <w:rPr>
          <w:rFonts w:ascii="宋体" w:hAnsi="宋体"/>
          <w:b/>
        </w:rPr>
        <w:t>80．</w:t>
      </w:r>
      <w:r w:rsidRPr="005D4C8C">
        <w:rPr>
          <w:rFonts w:ascii="华文中宋" w:eastAsia="华文中宋" w:hAnsi="华文中宋"/>
          <w:b/>
          <w:sz w:val="30"/>
          <w:szCs w:val="30"/>
        </w:rPr>
        <w:t xml:space="preserve">日本松下公司日前在东京“松下中心”向当地媒体展示了其面向未来的“零排放概念环保房屋”。环保屋的主要特点是“节能、创能、蓄能”。“节能”就是提高对自然界既有资源的利用率，同时采用环保隔热的建筑材料以及最先进的环保节能家电设备等。 下文最有可能介绍的是（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A、环保屋是怎样设计出来的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B、环保屋的创能、蓄能特点</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C、环保屋的推广</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D、环保屋的材料</w:t>
      </w:r>
    </w:p>
    <w:p w:rsidR="005D4C8C" w:rsidRPr="005D4C8C" w:rsidP="004D61B1">
      <w:pPr>
        <w:jc w:val="left"/>
        <w:rPr>
          <w:rFonts w:ascii="华文中宋" w:eastAsia="华文中宋" w:hAnsi="华文中宋"/>
          <w:b/>
          <w:sz w:val="30"/>
          <w:szCs w:val="30"/>
        </w:rPr>
      </w:pPr>
      <w:r w:rsidRPr="005D4C8C">
        <w:rPr>
          <w:rFonts w:ascii="宋体" w:hAnsi="宋体"/>
          <w:b/>
        </w:rPr>
        <w:t>81．</w:t>
      </w:r>
      <w:r w:rsidRPr="005D4C8C">
        <w:rPr>
          <w:rFonts w:ascii="华文中宋" w:eastAsia="华文中宋" w:hAnsi="华文中宋"/>
          <w:b/>
          <w:sz w:val="30"/>
          <w:szCs w:val="30"/>
        </w:rPr>
        <w:t>下列不属于全国人民代表大会常务委员会组成人员的是（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A、委员长</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B、副委员长</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C、秘书长</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D、审计长</w:t>
      </w:r>
    </w:p>
    <w:p w:rsidR="005D4C8C" w:rsidRPr="005D4C8C" w:rsidP="004D61B1">
      <w:pPr>
        <w:jc w:val="left"/>
        <w:rPr>
          <w:rFonts w:ascii="华文中宋" w:eastAsia="华文中宋" w:hAnsi="华文中宋"/>
          <w:b/>
          <w:sz w:val="30"/>
          <w:szCs w:val="30"/>
        </w:rPr>
      </w:pPr>
      <w:r w:rsidRPr="005D4C8C">
        <w:rPr>
          <w:rFonts w:ascii="宋体" w:hAnsi="宋体"/>
          <w:b/>
        </w:rPr>
        <w:t>82．</w:t>
      </w:r>
      <w:r w:rsidRPr="005D4C8C">
        <w:rPr>
          <w:rFonts w:ascii="华文中宋" w:eastAsia="华文中宋" w:hAnsi="华文中宋"/>
          <w:b/>
          <w:sz w:val="30"/>
          <w:szCs w:val="30"/>
        </w:rPr>
        <w:t xml:space="preserve">湖北以在洞庭湖之北而得名，但在地理上提的最多的却是长江。她影响着整个湖北的气候，土壤，物产，同时也酝酿了灿烂辉煌的楚文化。 这段文字中的“她”指的是：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A、湖北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B、洞庭湖</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C、地理特点</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D、长江</w:t>
      </w:r>
    </w:p>
    <w:p w:rsidR="005D4C8C" w:rsidRPr="005D4C8C" w:rsidP="004D61B1">
      <w:pPr>
        <w:jc w:val="left"/>
        <w:rPr>
          <w:rFonts w:ascii="华文中宋" w:eastAsia="华文中宋" w:hAnsi="华文中宋"/>
          <w:b/>
          <w:sz w:val="30"/>
          <w:szCs w:val="30"/>
        </w:rPr>
      </w:pPr>
      <w:r w:rsidRPr="005D4C8C">
        <w:rPr>
          <w:rFonts w:ascii="宋体" w:hAnsi="宋体"/>
          <w:b/>
        </w:rPr>
        <w:t>83．</w:t>
      </w:r>
      <w:r w:rsidRPr="005D4C8C">
        <w:rPr>
          <w:rFonts w:ascii="华文中宋" w:eastAsia="华文中宋" w:hAnsi="华文中宋"/>
          <w:b/>
          <w:sz w:val="30"/>
          <w:szCs w:val="30"/>
        </w:rPr>
        <w:t>现在有一种看法．好像课改就是要完全摒弃应试教育，就是要改变高考中考带来的一切负面影响．就是和考试对着干。这种看法与态度是不符合实际，也无济于事的。课改和高考应“相生相克”。“相生”就是共存，“相克”就是互相有矛盾，又互相促进改革。老师要帮助学生学得好．学得活。考得好，这无可非议。有水平的老师都是懂得平衡，懂得相生相克的。他们既能让学生考试考得好，又不让学生学得那么死板，不至于陷入题海战术。 这段话意在表明：</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D4C8C">
        <w:rPr>
          <w:rFonts w:ascii="华文中宋" w:eastAsia="华文中宋" w:hAnsi="华文中宋"/>
          <w:b/>
          <w:sz w:val="30"/>
          <w:szCs w:val="30"/>
        </w:rPr>
        <w:t>A、完全摒弃应试教育的课改是不符合实际的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B、有水平的老师都懂得课改和应试教育的平衡</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C、课改必须是在高考框架下进行的课程改革</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D、课改和应试教育应共同改进，达到平衡</w:t>
      </w:r>
    </w:p>
    <w:p w:rsidR="005D4C8C" w:rsidRPr="005D4C8C" w:rsidP="004D61B1">
      <w:pPr>
        <w:jc w:val="left"/>
        <w:rPr>
          <w:rFonts w:ascii="华文中宋" w:eastAsia="华文中宋" w:hAnsi="华文中宋"/>
          <w:b/>
          <w:sz w:val="30"/>
          <w:szCs w:val="30"/>
        </w:rPr>
      </w:pPr>
      <w:r w:rsidRPr="005D4C8C">
        <w:rPr>
          <w:rFonts w:ascii="宋体" w:hAnsi="宋体"/>
          <w:b/>
        </w:rPr>
        <w:t>84．</w:t>
      </w:r>
      <w:r w:rsidRPr="005D4C8C">
        <w:rPr>
          <w:rFonts w:ascii="华文中宋" w:eastAsia="华文中宋" w:hAnsi="华文中宋"/>
          <w:b/>
          <w:sz w:val="30"/>
          <w:szCs w:val="30"/>
        </w:rPr>
        <w:t>城市，几乎是人类文明最伟大的创造。一部人类文明史，也是一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对这段文字理解正确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A、城市是人类文明最伟大的创造</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B、人类文明史就是城市发展的历史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C、城市的发展不可能脱离农业的发展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D、城市化的发展不能摆脱物极必反的规律</w:t>
      </w:r>
    </w:p>
    <w:p w:rsidR="005D4C8C" w:rsidRPr="005D4C8C" w:rsidP="004D61B1">
      <w:pPr>
        <w:jc w:val="left"/>
        <w:rPr>
          <w:rFonts w:ascii="华文中宋" w:eastAsia="华文中宋" w:hAnsi="华文中宋"/>
          <w:b/>
          <w:sz w:val="30"/>
          <w:szCs w:val="30"/>
        </w:rPr>
      </w:pPr>
      <w:r w:rsidRPr="005D4C8C">
        <w:rPr>
          <w:rFonts w:ascii="宋体" w:hAnsi="宋体"/>
          <w:b/>
        </w:rPr>
        <w:t>85．</w:t>
      </w:r>
      <w:r w:rsidRPr="005D4C8C">
        <w:rPr>
          <w:rFonts w:ascii="华文中宋" w:eastAsia="华文中宋" w:hAnsi="华文中宋"/>
          <w:b/>
          <w:sz w:val="30"/>
          <w:szCs w:val="30"/>
        </w:rPr>
        <w:t>对于一个经历过贫困童年的富翁来说，他的消费行为有时显得_______。对于大金额的支出，他会随随便便，甚至显得有些铺张浪费；而对于小金额的支出，他则不得不与自己_______的吝啬性作斗争。</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A、变幻莫测积重难返</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B、出人意料与生俱来</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C、反复无常根深蒂固</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D、不可思议始终如一</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D4C8C">
        <w:rPr>
          <w:rFonts w:ascii="宋体" w:hAnsi="宋体"/>
          <w:b/>
        </w:rPr>
        <w:t>86．</w:t>
      </w:r>
      <w:r w:rsidRPr="005D4C8C">
        <w:rPr>
          <w:rFonts w:ascii="华文中宋" w:eastAsia="华文中宋" w:hAnsi="华文中宋"/>
          <w:b/>
          <w:sz w:val="30"/>
          <w:szCs w:val="30"/>
        </w:rPr>
        <w:t xml:space="preserve">中国自古就有浓烈的宗法传统， 宗族血亲之内的彼此关照，互相提携，并一致对外，上自帝王下至百姓，  。  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A、讲究 前赴后继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B、讲求 概莫能外</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C、寻求 无一幸免</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D、追求 百喙如一</w:t>
      </w:r>
    </w:p>
    <w:p w:rsidR="005D4C8C" w:rsidRPr="005D4C8C" w:rsidP="004D61B1">
      <w:pPr>
        <w:jc w:val="left"/>
        <w:rPr>
          <w:rFonts w:ascii="华文中宋" w:eastAsia="华文中宋" w:hAnsi="华文中宋"/>
          <w:b/>
          <w:sz w:val="30"/>
          <w:szCs w:val="30"/>
        </w:rPr>
      </w:pPr>
      <w:r w:rsidRPr="005D4C8C">
        <w:rPr>
          <w:rFonts w:ascii="宋体" w:hAnsi="宋体"/>
          <w:b/>
        </w:rPr>
        <w:t>87．</w:t>
      </w:r>
      <w:r w:rsidRPr="005D4C8C">
        <w:rPr>
          <w:rFonts w:ascii="华文中宋" w:eastAsia="华文中宋" w:hAnsi="华文中宋"/>
          <w:b/>
          <w:sz w:val="30"/>
          <w:szCs w:val="30"/>
        </w:rPr>
        <w:t xml:space="preserve">艺术治疗之所以在欧美发展得迅速，主因是疾病认知、治疗模式的改变。人们发现很多疾病都与心理因素有关，对病因的认知从“生物和生理”模式转向“社会和心理”模式、治疗也从对“病”的治疗转向对“人”的治疗，开始重视平日的心理干预。其中范围最广泛、疗效最好的，主要是绘画和音乐疗法。艺术治疗虽然在技术和实践上趋于系统和完善，但理论仍然很薄弱，它的学科基础主要是艺术学与心理学。  对这段文字理解正确的一项是（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A、艺术治疗在欧美的流行得益于其艺术发展的成就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B、实践证明所有疾病都可以找到心理上的病因</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C、理论上的薄弱使艺术治疗很难被大众普遍接受</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D、平日的心理干预对很多疾病的治疗都有所裨益</w:t>
      </w:r>
    </w:p>
    <w:p w:rsidR="005D4C8C" w:rsidRPr="005D4C8C" w:rsidP="004D61B1">
      <w:pPr>
        <w:jc w:val="left"/>
        <w:rPr>
          <w:rFonts w:ascii="华文中宋" w:eastAsia="华文中宋" w:hAnsi="华文中宋"/>
          <w:b/>
          <w:sz w:val="30"/>
          <w:szCs w:val="30"/>
        </w:rPr>
      </w:pPr>
      <w:r w:rsidRPr="005D4C8C">
        <w:rPr>
          <w:rFonts w:ascii="宋体" w:hAnsi="宋体"/>
          <w:b/>
        </w:rPr>
        <w:t>88．</w:t>
      </w:r>
      <w:r w:rsidRPr="005D4C8C">
        <w:rPr>
          <w:rFonts w:ascii="华文中宋" w:eastAsia="华文中宋" w:hAnsi="华文中宋"/>
          <w:b/>
          <w:sz w:val="30"/>
          <w:szCs w:val="30"/>
        </w:rPr>
        <w:t>为提高复习效果，克服遗忘，尽量使复习方法多样化，并注意因人因科而异，不搞一刀切和机械式的复习方法，而代之以科学的、有趣的复习方法，以提高智力活动的积极性，激发考生的兴趣，力求达到牢固掌握，融会贯通。 关于这段话，下列说法不正确的是（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A、克服遗忘的复习方法是很多的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B、机械的复习方法是不可取的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C、我们只要一种复习方法就可以应付很多科目的考试</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D、科学的复习方法可激发考生的学习兴趣</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D4C8C">
        <w:rPr>
          <w:rFonts w:ascii="宋体" w:hAnsi="宋体"/>
          <w:b/>
        </w:rPr>
        <w:t>89．</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小说家应该尽可能地把人物对话写得流利自然，生动活泼，__________不能完全像实际说话。__________讲故事或作报告，__________又决不能像日常说话那样支离破碎，__________不写稿子，__________应像一篇文章。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A、虽然、而、却、即使、也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B、尽管、可是、而、虽然、但</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C、虽然、相反、可、即使、也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D、尽管、而、却、虽然、但</w:t>
      </w:r>
    </w:p>
    <w:p w:rsidR="005D4C8C" w:rsidRPr="005D4C8C" w:rsidP="004D61B1">
      <w:pPr>
        <w:jc w:val="left"/>
        <w:rPr>
          <w:rFonts w:ascii="华文中宋" w:eastAsia="华文中宋" w:hAnsi="华文中宋"/>
          <w:b/>
          <w:sz w:val="30"/>
          <w:szCs w:val="30"/>
        </w:rPr>
      </w:pPr>
      <w:r w:rsidRPr="005D4C8C">
        <w:rPr>
          <w:rFonts w:ascii="宋体" w:hAnsi="宋体"/>
          <w:b/>
        </w:rPr>
        <w:t>90．</w:t>
      </w:r>
      <w:r w:rsidRPr="005D4C8C">
        <w:rPr>
          <w:rFonts w:ascii="华文中宋" w:eastAsia="华文中宋" w:hAnsi="华文中宋"/>
          <w:b/>
          <w:sz w:val="30"/>
          <w:szCs w:val="30"/>
        </w:rPr>
        <w:t>改革开放以来，随着市场经济的发展和政府职能的________，政府管理社会的方法逐步从行政管理向公共管理转变，公共事务的管理主体日趋多元化，________趋于多样化，正在形成以政府为________的、多元的、开放的公共管理体系。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A、转变　手法　中心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B、转向　手段　中心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C、转变　手段　核心</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D、转向　手法　核心</w:t>
      </w:r>
    </w:p>
    <w:p w:rsidR="005D4C8C" w:rsidRPr="005D4C8C" w:rsidP="004D61B1">
      <w:pPr>
        <w:jc w:val="left"/>
        <w:rPr>
          <w:rFonts w:ascii="华文中宋" w:eastAsia="华文中宋" w:hAnsi="华文中宋"/>
          <w:b/>
          <w:sz w:val="30"/>
          <w:szCs w:val="30"/>
        </w:rPr>
      </w:pPr>
      <w:r w:rsidRPr="005D4C8C">
        <w:rPr>
          <w:rFonts w:ascii="宋体" w:hAnsi="宋体"/>
          <w:b/>
        </w:rPr>
        <w:t>91．</w:t>
      </w:r>
      <w:r w:rsidRPr="005D4C8C">
        <w:rPr>
          <w:rFonts w:ascii="华文中宋" w:eastAsia="华文中宋" w:hAnsi="华文中宋"/>
          <w:b/>
          <w:sz w:val="30"/>
          <w:szCs w:val="30"/>
        </w:rPr>
        <w:t>美国管理学家罗宾斯认为：“管理者是被任命的，他们拥有合法的权力，进行奖励和处罚，其影响力来自于他们所在的职位所赋予的正式权力。领导者可以是任命的，也可以是从一个群体中产生出来的，领导者也可以不运用正式权力来影响他人的活动。”根据这段文字，以下不正确的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A、管理者的合法权力是职位赋予的</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B、正式任命的领导者就是管理者</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C、正式任命的管理者是领导者</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D4C8C">
        <w:rPr>
          <w:rFonts w:ascii="华文中宋" w:eastAsia="华文中宋" w:hAnsi="华文中宋"/>
          <w:b/>
          <w:sz w:val="30"/>
          <w:szCs w:val="30"/>
        </w:rPr>
        <w:t>D、管理者和领导者是两个不同概念</w:t>
      </w:r>
    </w:p>
    <w:p w:rsidR="005D4C8C" w:rsidRPr="005D4C8C" w:rsidP="004D61B1">
      <w:pPr>
        <w:jc w:val="left"/>
        <w:rPr>
          <w:rFonts w:ascii="华文中宋" w:eastAsia="华文中宋" w:hAnsi="华文中宋"/>
          <w:b/>
          <w:sz w:val="30"/>
          <w:szCs w:val="30"/>
        </w:rPr>
      </w:pPr>
      <w:r w:rsidRPr="005D4C8C">
        <w:rPr>
          <w:rFonts w:ascii="宋体" w:hAnsi="宋体"/>
          <w:b/>
        </w:rPr>
        <w:t>92．</w:t>
      </w:r>
      <w:r w:rsidRPr="005D4C8C">
        <w:rPr>
          <w:rFonts w:ascii="华文中宋" w:eastAsia="华文中宋" w:hAnsi="华文中宋"/>
          <w:b/>
          <w:sz w:val="30"/>
          <w:szCs w:val="30"/>
        </w:rPr>
        <w:t>1798年，英国航空科学家乔治·凯利设计出最早的直升飞行器并实践了飞行计划，其创意来自童年玩耍过的中国玩具“竹蜻蜒”。一百年后，“竹蜻蜓”加上达·芬奇直升飞行器的设计草图，又变幻成了俄国伊戈尔·西科斯基童年梦中的趣味飞行；当他的公司在1931年秋正式向泛美航空公司交付第一架S-42四发水上飞机的时候，西科斯基动情地说道：“现在大家看到的正是我30年前童年梦中的那个座舱……” 这段文字主要想传递的信息是（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A、很多代表进步的产物萌生于童年的梦想</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B、科技发展的每一步都凝聚着人类的智慧</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C、许多看似平凡的事物却蕴藏了无限的奥秘</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D、儿时的想象力往往更为大胆，更富有创造性</w:t>
      </w:r>
    </w:p>
    <w:p w:rsidR="005D4C8C" w:rsidRPr="005D4C8C" w:rsidP="004D61B1">
      <w:pPr>
        <w:jc w:val="left"/>
        <w:rPr>
          <w:rFonts w:ascii="华文中宋" w:eastAsia="华文中宋" w:hAnsi="华文中宋"/>
          <w:b/>
          <w:sz w:val="30"/>
          <w:szCs w:val="30"/>
        </w:rPr>
      </w:pPr>
      <w:r w:rsidRPr="005D4C8C">
        <w:rPr>
          <w:rFonts w:ascii="宋体" w:hAnsi="宋体"/>
          <w:b/>
        </w:rPr>
        <w:t>93．</w:t>
      </w:r>
      <w:r w:rsidRPr="005D4C8C">
        <w:rPr>
          <w:rFonts w:ascii="华文中宋" w:eastAsia="华文中宋" w:hAnsi="华文中宋"/>
          <w:b/>
          <w:sz w:val="30"/>
          <w:szCs w:val="30"/>
        </w:rPr>
        <w:t xml:space="preserve">上海可以说是近代中华民族耻辱的__________，也可以说是中国人走向现代的起点，只是其步履显得有些匆促、慌张。有些__________。 填入划横线部分最恰当的一项是（　　）。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A、开始、步履蹒跚</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B、源泉、姗姗来迟</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C、标志、中规中矩</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D、渊薮、杂乱无章</w:t>
      </w:r>
    </w:p>
    <w:p w:rsidR="005D4C8C" w:rsidRPr="005D4C8C" w:rsidP="004D61B1">
      <w:pPr>
        <w:jc w:val="left"/>
        <w:rPr>
          <w:rFonts w:ascii="华文中宋" w:eastAsia="华文中宋" w:hAnsi="华文中宋"/>
          <w:b/>
          <w:sz w:val="30"/>
          <w:szCs w:val="30"/>
        </w:rPr>
      </w:pPr>
      <w:r w:rsidRPr="005D4C8C">
        <w:rPr>
          <w:rFonts w:ascii="宋体" w:hAnsi="宋体"/>
          <w:b/>
        </w:rPr>
        <w:t>94．</w:t>
      </w:r>
      <w:r w:rsidRPr="005D4C8C">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是最经济的积极。我们要办事有成效，假使不实行这主义，就不免消费精神于无用之地。我们要保存精神，在正当的地方用，就不得不在可以不必的地方节省些。这就是以消极为积极：没有消极，就没有积极。 以上文字主要告诉我们（　　）。</w:t>
      </w:r>
    </w:p>
    <w:p w:rsidR="005D4C8C" w:rsidRPr="005D4C8C" w:rsidP="004D61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D4C8C">
        <w:rPr>
          <w:rFonts w:ascii="华文中宋" w:eastAsia="华文中宋" w:hAnsi="华文中宋"/>
          <w:b/>
          <w:sz w:val="30"/>
          <w:szCs w:val="30"/>
        </w:rPr>
        <w:t>A、我赞成不抵抗主义的理由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B、不抵抗主义貌似消极，实则积极</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C、积极与消极其实只是相对意义上的哲学词汇而已</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D、要成功必须把有限的精力集中起来做最重要的事情</w:t>
      </w:r>
    </w:p>
    <w:p w:rsidR="005D4C8C" w:rsidRPr="005D4C8C" w:rsidP="004D61B1">
      <w:pPr>
        <w:jc w:val="left"/>
        <w:rPr>
          <w:rFonts w:ascii="华文中宋" w:eastAsia="华文中宋" w:hAnsi="华文中宋"/>
          <w:b/>
          <w:sz w:val="30"/>
          <w:szCs w:val="30"/>
        </w:rPr>
      </w:pPr>
      <w:r w:rsidRPr="005D4C8C">
        <w:rPr>
          <w:rFonts w:ascii="宋体" w:hAnsi="宋体"/>
          <w:b/>
        </w:rPr>
        <w:t>95．</w:t>
      </w:r>
      <w:r w:rsidRPr="005D4C8C">
        <w:rPr>
          <w:rFonts w:ascii="华文中宋" w:eastAsia="华文中宋" w:hAnsi="华文中宋"/>
          <w:b/>
          <w:sz w:val="30"/>
          <w:szCs w:val="30"/>
        </w:rPr>
        <w:t>有一个人在河边钓鱼，他钓了非常多的鱼，但每钓上一条鱼就拿尺量一量。只要比尺大的鱼，他都丢回河里。其他钓客不解地问：“别人都希望钓大鱼，为什么只有你将大鱼都丢回河里呢?”这人轻松地回答：“因为我家的锅只有尺这么长，太大的鱼装不下。” 这个故事告诉我们（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A、不想当将军的士兵不是好士兵</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B、知足者常乐</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C、正确认识自身</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D、授人以鱼不如授人以渔</w:t>
      </w:r>
    </w:p>
    <w:p w:rsidR="005D4C8C" w:rsidRPr="005D4C8C" w:rsidP="004D61B1">
      <w:pPr>
        <w:jc w:val="left"/>
        <w:rPr>
          <w:rFonts w:ascii="华文中宋" w:eastAsia="华文中宋" w:hAnsi="华文中宋"/>
          <w:b/>
          <w:sz w:val="30"/>
          <w:szCs w:val="30"/>
        </w:rPr>
      </w:pPr>
      <w:r w:rsidRPr="005D4C8C">
        <w:rPr>
          <w:rFonts w:ascii="宋体" w:hAnsi="宋体"/>
          <w:b/>
        </w:rPr>
        <w:t>96．</w:t>
      </w:r>
      <w:r w:rsidRPr="005D4C8C">
        <w:rPr>
          <w:rFonts w:ascii="华文中宋" w:eastAsia="华文中宋" w:hAnsi="华文中宋"/>
          <w:b/>
          <w:sz w:val="30"/>
          <w:szCs w:val="30"/>
        </w:rPr>
        <w:t>百年文学史的流变，证明大量主题先行的文学史，貌似常得风气之先，观念的风潮一经退却，应时投名之作，顿成_________，叶萎茎枯之余，勾勒出术语的衰变和想象的黄昏。 填入划横线部分最恰当的一项是（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A、明日黄花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B、浮光掠影</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C、无稽之谈</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D、过江之鲫</w:t>
      </w:r>
    </w:p>
    <w:p w:rsidR="005D4C8C" w:rsidRPr="005D4C8C" w:rsidP="004D61B1">
      <w:pPr>
        <w:jc w:val="left"/>
        <w:rPr>
          <w:rFonts w:ascii="华文中宋" w:eastAsia="华文中宋" w:hAnsi="华文中宋"/>
          <w:b/>
          <w:sz w:val="30"/>
          <w:szCs w:val="30"/>
        </w:rPr>
      </w:pPr>
      <w:r w:rsidRPr="005D4C8C">
        <w:rPr>
          <w:rFonts w:ascii="宋体" w:hAnsi="宋体"/>
          <w:b/>
        </w:rPr>
        <w:t>97．</w:t>
      </w:r>
      <w:r w:rsidRPr="005D4C8C">
        <w:rPr>
          <w:rFonts w:ascii="华文中宋" w:eastAsia="华文中宋" w:hAnsi="华文中宋"/>
          <w:b/>
          <w:sz w:val="30"/>
          <w:szCs w:val="30"/>
        </w:rPr>
        <w:t>《汉魏两晋南北朝佛教史》于1938年问世，至今已超过半个世纪。此书规模之__________，结构之谨严，材料之丰富，考证之__________，问题提出之深刻，剖析解释之__________，实在可为中外学者们的楷模。 填入横线部分最恰当的一项是（　　）。</w:t>
      </w:r>
    </w:p>
    <w:p w:rsidR="005D4C8C" w:rsidRPr="005D4C8C" w:rsidP="004D61B1">
      <w:pPr>
        <w:jc w:val="left"/>
        <w:rPr>
          <w:rFonts w:ascii="华文中宋" w:eastAsia="华文中宋" w:hAnsi="华文中宋"/>
          <w:b/>
          <w:sz w:val="30"/>
          <w:szCs w:val="30"/>
        </w:rPr>
      </w:pPr>
      <w:r w:rsidRPr="005D4C8C">
        <w:rPr>
          <w:rFonts w:ascii="华文中宋" w:eastAsia="华文中宋" w:hAnsi="华文中宋"/>
          <w:b/>
          <w:sz w:val="30"/>
          <w:szCs w:val="30"/>
        </w:rPr>
        <w:t>A、宏大　精准　周全</w:t>
      </w:r>
      <w:r w:rsidRPr="005D4C8C">
        <w:rPr>
          <w:rFonts w:ascii="华文中宋" w:eastAsia="华文中宋" w:hAnsi="华文中宋"/>
          <w:b/>
          <w:sz w:val="30"/>
          <w:szCs w:val="30"/>
        </w:rPr>
        <w:br/>
      </w:r>
      <w:r w:rsidRPr="005D4C8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https://d.book118.com/068123045143006024</w:t>
        </w:r>
      </w:hyperlink>
    </w:p>
    <w:p w:rsidR="005D4C8C" w:rsidRPr="005D4C8C" w:rsidP="004D61B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D61B1"/>
    <w:rsid w:val="005D4C8C"/>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68123045143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5490</Words>
  <Characters>31294</Characters>
  <Application>Microsoft Office Word</Application>
  <DocSecurity>0</DocSecurity>
  <Lines>260</Lines>
  <Paragraphs>73</Paragraphs>
  <ScaleCrop>false</ScaleCrop>
  <Company>微软中国</Company>
  <LinksUpToDate>false</LinksUpToDate>
  <CharactersWithSpaces>36711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2023-06-01T16:20:00Z</dcterms:created>
  <dcterms:modified xsi:type="dcterms:W3CDTF">2023-06-01T16:20:00Z</dcterms:modified>
</cp:coreProperties>
</file>