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3A7F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BE3A7F">
      <w:pPr>
        <w:widowControl/>
        <w:jc w:val="left"/>
        <w:rPr>
          <w:rFonts w:ascii="仿宋" w:eastAsia="仿宋" w:hAnsi="仿宋"/>
          <w:b/>
          <w:sz w:val="40"/>
        </w:rPr>
      </w:pPr>
    </w:p>
    <w:p w:rsidR="00BE3A7F">
      <w:pPr>
        <w:widowControl/>
        <w:jc w:val="left"/>
        <w:rPr>
          <w:rFonts w:ascii="仿宋" w:eastAsia="仿宋" w:hAnsi="仿宋"/>
          <w:b/>
          <w:sz w:val="40"/>
        </w:rPr>
      </w:pPr>
    </w:p>
    <w:p w:rsidR="00BE3A7F" w:rsidRPr="00BE3A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3A7F">
        <w:rPr>
          <w:rFonts w:ascii="宋体" w:eastAsia="宋体" w:hAnsi="宋体" w:hint="eastAsia"/>
          <w:b/>
          <w:sz w:val="60"/>
        </w:rPr>
        <w:t>路由器行业市场突围建议及需求分析报告</w:t>
      </w:r>
    </w:p>
    <w:p w:rsidR="00BE3A7F" w:rsidP="00BE3A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3A7F">
        <w:rPr>
          <w:rFonts w:ascii="仿宋" w:eastAsia="仿宋" w:hAnsi="仿宋" w:hint="eastAsia"/>
          <w:b/>
          <w:sz w:val="40"/>
        </w:rPr>
        <w:t>目录</w:t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一、路由器行业政策背景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、政策将会持续利好路由器行业发展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路由器行业政策体系日趋完善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、路由器行业一级市场火热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、宏观经济背景下路由器行业的定位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二、路由器产业未来发展前景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、我国路由器行业市场规模前景预测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、路由器进入大规模推广应用阶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、中国路由器行业的市场增长点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、细分路由器产品将具有最大优势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、路由器行业与互联网等行业融合发展机遇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、路由器人才培养市场广阔，国际合作前景广阔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、路由器行业发展需要突破创新瓶颈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三、路由器企业战略目标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年路由器业市场运行趋势及存在问题分析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年路由器业市场运行动态分析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、现阶段路由器业存在的问题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、现阶段路由器业存在的问题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、规范路由器业的发展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五、路由器行业政策环境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、政策持续利好路由器行业发展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、路由器行业政策体系日趋完善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、宏观环境下路由器行业定位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期间路由器业绩显著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六、路由器行业发展状况及市场分析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、中国路由器市场行业驱动因素分析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、路由器行业结构分析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、路由器行业各因素（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、路由器行业市场规模分析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、路由器行业特征分析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路由器行业相关政策体系不健全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七、路由器行业财务状况分析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、路由器行业近三年财务数据及指标分析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、现金流对路由器业的影响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八、路由器企业战略实施要点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、宏观环境下路由器行业的定位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、路由器行业发展趋势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九、路由器行业存在的问题分析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十、路由器产业发展前景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、中国路由器行业市场规模前景预估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路由器进入大面积推广应用阶段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、中国路由器行业市场增长点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路由器行业细分化产品将会最具优势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、路由器产业与互联网相关产业融合发展机遇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、路由器国际合作前景广阔、人才培养市场大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、巨头合纵连横</w:t>
      </w:r>
      <w:r>
        <w:rPr>
          <w:noProof/>
        </w:rPr>
        <w:t>,</w:t>
      </w:r>
      <w:r>
        <w:rPr>
          <w:rFonts w:hint="eastAsia"/>
          <w:noProof/>
        </w:rPr>
        <w:t>行业集中趋势将更加显著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、建设上升空间较大</w:t>
      </w:r>
      <w:r>
        <w:rPr>
          <w:noProof/>
        </w:rPr>
        <w:t>,</w:t>
      </w:r>
      <w:r>
        <w:rPr>
          <w:rFonts w:hint="eastAsia"/>
          <w:noProof/>
        </w:rPr>
        <w:t>需不断注入活力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、路由器行业发展需突破创新瓶颈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十一、关于“十四五”路由器业发展战略规划的建议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、路由器业“十四五”战略规划简介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、路由器业的社会化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、大规模的路由器业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期间路由器业的市场应用方向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期间路由器业的发展重点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十二、路由器行业“专业化能力”对盈利模式的影响分析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、路由器企业盈利模式运作的关键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3A7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对路由器行业的重要性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、怎样培养路由器行业的业务能力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3A7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十三、路由器行业企业差异化突破战略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、路由器行业产品差异化获取“商机”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E3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、路由器行业市场分化赢得</w:t>
      </w:r>
      <w:r>
        <w:rPr>
          <w:noProof/>
        </w:rPr>
        <w:t>“</w:t>
      </w:r>
      <w:r>
        <w:rPr>
          <w:rFonts w:hint="eastAsia"/>
          <w:noProof/>
        </w:rPr>
        <w:t>商机</w:t>
      </w:r>
      <w:r>
        <w:rPr>
          <w:noProof/>
        </w:rPr>
        <w:t>”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_Toc161807685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https://d.book118.com/287064011162006054</w:t>
        </w:r>
      </w:hyperlink>
    </w:p>
    <w:p w:rsidR="00BE3A7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P="008A4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3A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P="008A4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3A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P="008A4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3A7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P="008A4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3A7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P="008A4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3A7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P="008A4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3A7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RPr="00BE3A7F" w:rsidP="00BE3A7F">
    <w:pPr>
      <w:pStyle w:val="Header"/>
      <w:rPr>
        <w:rFonts w:ascii="仿宋" w:eastAsia="仿宋" w:hAnsi="仿宋"/>
      </w:rPr>
    </w:pPr>
    <w:r w:rsidRPr="00BE3A7F">
      <w:rPr>
        <w:rFonts w:ascii="仿宋" w:eastAsia="仿宋" w:hAnsi="仿宋" w:hint="eastAsia"/>
      </w:rPr>
      <w:t>路由器行业报告/庞文报告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RPr="00BE3A7F" w:rsidP="00BE3A7F">
    <w:pPr>
      <w:pStyle w:val="Header"/>
      <w:rPr>
        <w:rFonts w:ascii="仿宋" w:eastAsia="仿宋" w:hAnsi="仿宋"/>
      </w:rPr>
    </w:pPr>
    <w:r w:rsidRPr="00BE3A7F">
      <w:rPr>
        <w:rFonts w:ascii="仿宋" w:eastAsia="仿宋" w:hAnsi="仿宋" w:hint="eastAsia"/>
      </w:rPr>
      <w:t>路由器行业报告/庞文报告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 w:rsidRPr="00BE3A7F" w:rsidP="00BE3A7F">
    <w:pPr>
      <w:pStyle w:val="Header"/>
      <w:rPr>
        <w:rFonts w:ascii="仿宋" w:eastAsia="仿宋" w:hAnsi="仿宋"/>
      </w:rPr>
    </w:pPr>
    <w:r w:rsidRPr="00BE3A7F">
      <w:rPr>
        <w:rFonts w:ascii="仿宋" w:eastAsia="仿宋" w:hAnsi="仿宋" w:hint="eastAsia"/>
      </w:rPr>
      <w:t>路由器行业报告/庞文报告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3A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A7F"/>
    <w:rsid w:val="008021F7"/>
    <w:rsid w:val="008A456D"/>
    <w:rsid w:val="00BE3A7F"/>
    <w:rsid w:val="00DD7A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F726854A-D8F5-4F67-9C04-1F238DFB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BE3A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BE3A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BE3A7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BE3A7F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BE3A7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BE3A7F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BE3A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E3A7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E3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E3A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3A7F"/>
  </w:style>
  <w:style w:type="paragraph" w:styleId="TOC1">
    <w:name w:val="toc 1"/>
    <w:basedOn w:val="Normal"/>
    <w:next w:val="Normal"/>
    <w:autoRedefine/>
    <w:uiPriority w:val="39"/>
    <w:unhideWhenUsed/>
    <w:rsid w:val="00BE3A7F"/>
  </w:style>
  <w:style w:type="paragraph" w:styleId="TOC2">
    <w:name w:val="toc 2"/>
    <w:basedOn w:val="Normal"/>
    <w:next w:val="Normal"/>
    <w:autoRedefine/>
    <w:uiPriority w:val="39"/>
    <w:unhideWhenUsed/>
    <w:rsid w:val="00BE3A7F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BE3A7F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706401116200605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3718</Words>
  <Characters>21198</Characters>
  <Application>Microsoft Office Word</Application>
  <DocSecurity>0</DocSecurity>
  <Lines>176</Lines>
  <Paragraphs>49</Paragraphs>
  <ScaleCrop>false</ScaleCrop>
  <Company/>
  <LinksUpToDate>false</LinksUpToDate>
  <CharactersWithSpaces>24867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2024-03-19T22:12:00Z</dcterms:created>
  <dcterms:modified xsi:type="dcterms:W3CDTF">2024-03-19T22:13:00Z</dcterms:modified>
</cp:coreProperties>
</file>