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156" w:afterLines="50" w:line="0" w:lineRule="atLeast"/>
        <w:ind w:firstLine="1440" w:firstLineChars="600"/>
        <w:textAlignment w:val="auto"/>
        <w:rPr>
          <w:rFonts w:ascii="宋体" w:hAnsi="宋体" w:cs="宋体" w:hint="eastAsia"/>
          <w:b/>
          <w:bCs/>
          <w:sz w:val="24"/>
        </w:rPr>
      </w:pPr>
      <w:r>
        <w:rPr>
          <w:rFonts w:ascii="宋体" w:eastAsia="宋体" w:hAnsi="宋体" w:cs="宋体" w:hint="eastAsia"/>
          <w:b/>
          <w:bCs/>
          <w:sz w:val="24"/>
          <w:szCs w:val="24"/>
          <w:lang w:val="en-US" w:eastAsia="zh-CN"/>
        </w:rPr>
        <w:t>2022年秋学期各地高三语文模拟卷作文题10题解析及范文汇集练（</w:t>
      </w:r>
      <w:r>
        <w:rPr>
          <w:rFonts w:ascii="宋体" w:hAnsi="宋体" w:cs="宋体" w:hint="eastAsia"/>
          <w:b/>
          <w:bCs/>
          <w:sz w:val="24"/>
          <w:szCs w:val="24"/>
          <w:lang w:val="en-US" w:eastAsia="zh-CN"/>
        </w:rPr>
        <w:t>五</w:t>
      </w:r>
      <w:r>
        <w:rPr>
          <w:rFonts w:ascii="宋体" w:eastAsia="宋体" w:hAnsi="宋体" w:cs="宋体" w:hint="eastAsia"/>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hAnsi="宋体" w:cs="宋体" w:hint="eastAsia"/>
          <w:szCs w:val="21"/>
        </w:rPr>
      </w:pPr>
      <w:r>
        <w:rPr>
          <w:rFonts w:hint="eastAsia"/>
          <w:sz w:val="21"/>
          <w:szCs w:val="21"/>
          <w:lang w:val="en-US" w:eastAsia="zh-CN"/>
        </w:rPr>
        <w:t>41.</w:t>
      </w:r>
      <w:r>
        <w:rPr>
          <w:rFonts w:ascii="宋体" w:eastAsia="宋体" w:hAnsi="宋体" w:cs="宋体" w:hint="eastAsia"/>
          <w:sz w:val="21"/>
          <w:szCs w:val="21"/>
          <w:lang w:val="en-US" w:eastAsia="zh-CN"/>
        </w:rPr>
        <w:t>《精神成长是人生的必修课》</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hAnsi="宋体" w:cs="宋体" w:hint="eastAsia"/>
          <w:szCs w:val="21"/>
        </w:rPr>
      </w:pPr>
      <w:r>
        <w:rPr>
          <w:rFonts w:ascii="宋体" w:eastAsia="宋体" w:hAnsi="宋体" w:cs="宋体" w:hint="eastAsia"/>
          <w:sz w:val="21"/>
          <w:szCs w:val="21"/>
        </w:rPr>
        <w:t>阅读下面的材料，根据要求写作</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楷体" w:eastAsia="楷体" w:hAnsi="楷体" w:cs="楷体" w:hint="eastAsia"/>
          <w:sz w:val="21"/>
          <w:szCs w:val="21"/>
          <w:lang w:val="en-US" w:eastAsia="zh-CN"/>
        </w:rPr>
      </w:pPr>
      <w:r>
        <w:rPr>
          <w:rFonts w:ascii="楷体" w:eastAsia="楷体" w:hAnsi="楷体" w:cs="楷体" w:hint="eastAsia"/>
          <w:sz w:val="21"/>
          <w:szCs w:val="21"/>
          <w:lang w:val="en-US" w:eastAsia="zh-CN"/>
        </w:rPr>
        <w:t>列夫·托尔斯泰说：“人类被赋予了一种工作，那就是精神的成长。”</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楷体" w:eastAsia="楷体" w:hAnsi="楷体" w:cs="楷体" w:hint="eastAsia"/>
          <w:sz w:val="21"/>
          <w:szCs w:val="21"/>
          <w:lang w:val="en-US" w:eastAsia="zh-CN"/>
        </w:rPr>
      </w:pPr>
      <w:r>
        <w:rPr>
          <w:rFonts w:ascii="楷体" w:eastAsia="楷体" w:hAnsi="楷体" w:cs="楷体" w:hint="eastAsia"/>
          <w:sz w:val="21"/>
          <w:szCs w:val="21"/>
          <w:lang w:val="en-US" w:eastAsia="zh-CN"/>
        </w:rPr>
        <w:t>宫崎骏说：“成长是一笔交易，我们都是用朴素的童真与未经人事的洁白交换长大的勇气”</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楷体" w:eastAsia="楷体" w:hAnsi="楷体" w:cs="楷体" w:hint="eastAsia"/>
          <w:sz w:val="21"/>
          <w:szCs w:val="21"/>
          <w:lang w:val="en-US" w:eastAsia="zh-CN"/>
        </w:rPr>
      </w:pPr>
      <w:r>
        <w:rPr>
          <w:rFonts w:ascii="楷体" w:eastAsia="楷体" w:hAnsi="楷体" w:cs="楷体" w:hint="eastAsia"/>
          <w:sz w:val="21"/>
          <w:szCs w:val="21"/>
          <w:lang w:val="en-US" w:eastAsia="zh-CN"/>
        </w:rPr>
        <w:t>冯友兰说过，人生有四种境界：自然境界、功利境界、道德境界、天地境界。这其实也是在说人的精神成长的境界。自然境界是说一个人做事只凭本能或社会习惯，功利境界是说一个人可能意识到了他自己，为自己而做各种事，做事的动机是利己的道德境界是说，有的人可能了解到社会的存在，为社会的利益做各种事。天地境界是说一个人可能了解到，社会整体之上还有一个更大的整体，即宇宙 他了解他所做的事的全部意义，并自觉做他所做的事。</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以上材料对你的精神成长有哪些启示？请结合材料内容，写篇文章，体现你的感悟与思考。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要求：选好角度，确定立意，自拟标题；不要套作，不得抄袭；不得泄露个人信息；不少于800字</w:t>
      </w:r>
      <w:bookmarkStart w:id="0" w:name="_GoBack"/>
      <w:bookmarkEnd w:id="0"/>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【题解】</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成长，是一个永恒的人生主题。从出生到死亡，所有生物都要经历这样的成长过程，但是人与其它生物的 不同之处在于不仅有生物学上的成长，还有社会学上的成长，精神成长就是我们在社会学意义上的成长。</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这次考试的作文题目虽然看不出特别创新之处，但是在关注学生实际，关注社会生活方面却是紧扣高考命 题方向。毕竟，对当下的高三学生来讲，物质层面的成长需求几乎不存在太大的困难，但是精神成长却是每一 代青年人都会遇到的难题，都说“谁的青春不迷茫，谁的青春不张扬”，无论是迷茫还是张扬，这都是一个青年 人精神成长过程中的常态，然而并不是每一个青年都能找到精神成长的正确途径，并不是每一个渴望精神成长 的青年都能及时得到所需的养料，无论是方向还是方法，无论是自发需要还是外力指导，当代青年在精神成长方面确实存在着更多的困难与挑战，诱惑那么多，歧 路那么长，压力那么大，对物质的追求往往掩盖了人真实的需求。身体缺钙可以一目了然，引起足够的疗救的 注意，及时补钙，但精神缺钙却是难以查明，甚至难以找到良药医治，而且常常是多了不可挽回的绝境时才会 引起自己和他人的注意。所以精神成长不仅是学生们的当务之急，也是全体社会成员的必须之物，是每个人都需要认真思考，认真 对待，认真追寻的。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本题目由三部分构成：叙述性材料，任务性材料，要求性材料。叙述性材料由三段话构成，三位名家关于“精神成长”的精辟概述，但是审题时需要仔细分析每个人语言的 侧重点。列夫·托尔斯泰的话强调了精神成长的必然性，使命性，突出了精神成长是不可推卸也无可推卸的责任， 也就是告诉学生无需辩论精神成长“要不要”“该不该”。宫崎骏的话则是告诉我们“精神成长”的路径，是需要做出牺牲的，无论是朴素的童真还是未经人事的洁 白，都是需要用来交换长大的勇气的。那么在这成长的路上也就是需要勇气，需要有童真与洁白，来不得虚伪 与污秽。冯友兰的四种境界干脆就是告诉我们精神成长的追求境界，或者说是不同人的精神成长最终的不同结果， 当然也可以是一个人精神成长的不同阶段，循序渐进，逐级而上，最终达到最高境界“天地境界”。为了让学生 们看懂，命题人特意不厌其烦地将四种境界的内容做了阐释，从这些阐释性文字中，我们可以看出每种境界的 高下，当然也是引导学生要努力提高自己的境界。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任务性材料的内容较为常规，主要需要注意结合上述材料谈自己的感悟与思考，写作时不可脱离了身份设 定——高三学生，也不可脱离关键词——精神成长，更不可脱离内容限定——自己关于精神成长的感悟。要求性材料很常规，虽然没有对文体的要求，但是因为“启示”“感悟”“思考”等词语的出现，那么议论文比较 适合。审题时必须围绕三位名人的话对“精神成长”进行剖析。从“是什么-为什么-怎么样-什么结果”这样的思维顺序可以分析：</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5"/>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宋体" w:eastAsia="宋体" w:hAnsi="宋体" w:cs="宋体" w:hint="eastAsia"/>
          <w:sz w:val="21"/>
          <w:szCs w:val="21"/>
          <w:lang w:val="en-US" w:eastAsia="zh-CN"/>
        </w:rPr>
        <w:t>什么是“精神成长”？人为什么需要“精神成长”？怎么样才能让精神成长？精神成长后会有什么结果？进而可以追问：需要什么样的精神成长？从思辨的角度可以思考：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“物质成长”与“精神成长”是什么关系？个人“精神成长”与全社会“精神成长”有什么 关系？在思考并回答以上问题后，我们可以进一步明确题意，从而概括中心观点。在实际写作中，三则材料，综合参考可以，择其一二详说亦可。但不主张否定任何一段，三段话都精辟有 理，从不同角度来谈精神成长：托尔斯泰认为精神成长是不可回避的；宫崎骏指出成长需要褪去童真、单纯， 拿出一点接受成熟和复杂的勇气；冯友兰的人生境界说则已经解释得非常明朗，无需多言。在写作时主张考生从自己少年的内心情感出发去谈，只是讲“精神成长很重要”，那是废话；只是说“人要有 高尚的道德”，也没多大意思；漫谈“国家的发展离不开精神强大的人”之类，也要给低分。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既然还在寻求对自己“精神成长”的启示，应该体现少年姿态，应该有探索、允许有稚气、鼓励说真话，应 该切实地想想：人生四个境界实有高低，我算是一个精神成长在哪个阶段的人？我还打算到达哪个阶段？我就 做现在这样的一个人，够吗？好吗？我愿意交出“朴素的童真”和“未经人事的洁白”吗？或者，我愿不愿意都必 须如此？如果我拒绝成长，会怎么样？对这些问题的深入思考和真诚回答，应该都可以形成不错的作品。</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立意参考：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1.精神成长是人生的必修课；2.人的精神成长不是随着年龄的增长而自然增长的；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3.精神成长需要经受磨砺；  4.人应该把握自己精神成长的方向；</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【例文】</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3150" w:leftChars="0" w:firstLineChars="15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交出童真，长大成人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“成长是一笔交易,我们都是用朴素的童真与未经人事的洁白交换长大的勇气。”这可是画了一辈子漫画的宫 崎骏说的，听起来真有点儿残酷。但是想一想，我们曾经最爱的漫画是不是早已被一叠叠考卷代替了？这“该 死”的长大，或许早已发生。但是真正的长大，又不只是放下漫画埋首刷题那么简单，不是被动地接受一条看起来没错的路，而是主动 地奔赴一趟有意义的航程。</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交出童真，意味着要学会担负责任。每一个高三毕业生的日子都被“学习”填满，有时候学到疲惫、暴躁、 懊恼，真怀疑为什么要做这么多题。但是你去看那世上的每个人，都在履行着自己的一份责任。阳光照亮大地，雨露滋养草木，母亲悉心育儿，老师认真教书，世界本来就 是人人都各司其职并得以日夜周转，当我们行将成年，把自己锤炼成一个有能力去求索更多、创造更多的人， 就是我们的责任，读书学习只是一个途径。我们当然眷恋无忧无虑的童年时光，但没有人可以永远做个宝宝；我们自己有一对硬肩膀，有一颗大心脏，才好去这世上闯一闯。</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接受长大，意味着要甘于付出。教室的墙上，大家写下自己理想的高校，那些校名都熠熠闪光。一个名校 毕业生的头衔，也许是我们最亮眼的履历之一；但是足够有意义的人生，不是靠外在的什么来加持，更在乎我 们的点滴行动对广阔的世界贡献了多少。冯友兰先生的人生境界论中曾提到“道德境界”，他谈到有的人可以超 越利己的最求，而了解到社会的存在，为社会的利益做各种事。意识到我在人群之中，是一个人重要的觉醒。</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社会整体的进步，会让其中的个体受益；而这样的进步，需要我们也为之倾注力量。比如冬奥赛场、抗疫前 线，有无数志愿者的身影。这样的志愿之举，于个人并无利益的获得，做出的却是助力家国强盛、保障人民安 全的伟绩。那个面对零食和玩具总喊着“我要”的小孩需要长大，然后学会“我给”，学会付出。宫崎骏提到的这笔交易里，我们要换得的是“长大的勇气”。既然要勇气，可见长大对每个人而言都是有难 度的，是有违我们贪恋享受和照顾的本能的；但是，我们终将长高的身体一定穿不上儿时的衣服，不肯成熟起 来的心智自然也无法保护我们的一生。</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当我们勇敢地交出童真，让自己的精神和年纪真正相称，我们才能说自己已经长大成人。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2940" w:firstLineChars="14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2.怀明珠一颗，照万里山河</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6"/>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冯友兰曾说，人生有四种境界：自然境界、功利境界、道德境界和天地境界。这四种境界其实就是青年精神成长的四个阶梯。在生命的征途中拾级而上，我们要逐渐超越狭隘的自我，融入更广阔的家国天下、自然宇宙，要用自己的精神之光，映照眼前的万里山河。</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人固有一死，或重于泰山，或轻于鸿毛。”人生价值之所以有泰山鸿毛之分，正是因为精神境界有高低之别。我们歌颂英雄，赞美他深切关注大众命运，并敢于为之献出自己；我们鄙视庸人，看轻他囿于个人的狭小世界，将口腹之欲当作毕生追求。青年正处于“拔节孕穗期”，应该加强精神修养，以天下为己任，这样才能创造价值，有补于世。</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青年当推己及人，心系家国命运。革命志士林觉民在给妻子的遗书中这样写道：“吾充吾爱汝之心，助天下人爱其所爱，所以敢先汝而死，不顾汝也。”人没有不贪生怕死的，面对危险总是要想到父母妻子。然而，林觉民以圣人先哲为榜样，将对妻子的爱推及天下人，愿意用个人幸福来换取同胞的永福，谱写了一曲爱妻与爱国相互交织的动人乐章。当然，推己及人并不是放弃自己，毁灭自己，相反，它是更高层次的自我实现。在奔腾的历史长河中，一个人的生命会因其深沉的家国情怀永垂不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青年当拓宽格局，涵养天地精神。所谓天地精神，就是意识到自身与全体人类乃至宇宙自然的紧密联系，并选择终其一生为之奋斗的人生境界。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拥有天地精神的人不会以邻为壑，将祸水引向同类，更不会煽风点火，让他人陷入无谓的纷争。拥有天地精神的人不会妄自尊大，认为自己比其他生命更为高贵，更不会忘记来处，肆意践踏赖以生存的地球家园。推而广之，当所有人都具备了这样的精神，战争将远离人类，无辜的百姓不会流血呻吟；万物将各安其所，整个星球将生机盎然。青年是国家的希望，世界的未来，要自觉培养天地精神，树立万物命运共同体的理念，在人与自然的和谐共生中实现自身价值。</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hAnsi="宋体" w:cs="宋体" w:hint="eastAsia"/>
          <w:szCs w:val="21"/>
        </w:rPr>
      </w:pPr>
      <w:r>
        <w:rPr>
          <w:rFonts w:hint="eastAsia"/>
          <w:sz w:val="21"/>
          <w:szCs w:val="21"/>
          <w:lang w:val="en-US" w:eastAsia="zh-CN"/>
        </w:rPr>
        <w:t>42.</w:t>
      </w:r>
      <w:r>
        <w:rPr>
          <w:rFonts w:ascii="宋体" w:eastAsia="宋体" w:hAnsi="宋体" w:cs="宋体" w:hint="eastAsia"/>
          <w:sz w:val="21"/>
          <w:szCs w:val="21"/>
          <w:lang w:val="en-US" w:eastAsia="zh-CN"/>
        </w:rPr>
        <w:t>《乐学•有为》</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hAnsi="宋体" w:cs="宋体" w:hint="eastAsia"/>
          <w:szCs w:val="21"/>
        </w:rPr>
      </w:pPr>
      <w:r>
        <w:rPr>
          <w:rFonts w:ascii="宋体" w:eastAsia="宋体" w:hAnsi="宋体" w:cs="宋体" w:hint="eastAsia"/>
          <w:sz w:val="21"/>
          <w:szCs w:val="21"/>
        </w:rPr>
        <w:t>阅读下面的材料，根据要求写作</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材料一：子曰：“知之者不如好之者，好之者不如乐之者。”(《论语•雍也》)</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材料二：钟扬15岁考入中科大无线电专业，之后他对植物学产生了浓厚的兴趣，因此转向用计算机技术研究植物学问题，毕业后他长期从事植物学、生物信息学研究，成为著名植物学家，取得了诸多突破性的科研成果。</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上述材料引发你怎样的感悟与思考？请结合材料内容写一篇文章，用于“乐学•有为”的主题班会课上发言。</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要求：选准角度，确定立意，明确文体，自拟标题；不要套作，不得抄袭；不得泄露个人信息；不少于800字。</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【题解】</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这是一篇双材料任务驱动作文。</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材料一是《论语》中孔子关于认知三个阶段的经典论述，材料二是钟扬成为著名植物学家的学习和科研经历。两则材料存在这样的关系——材料二的人物经历印证了材料一名言中的核心观点。</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这道作文题要求考生以“乐学•有为”为主题写一篇文章，在主题班会上发言。在写的时候要注意发言稿的格式和交互性。</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这篇作文给定的主题有两个关键词：一是乐学，二是有为。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什么是“乐学”，我们可以理解为“快乐地学习”。</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7"/>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r>
        <w:rPr>
          <w:rFonts w:ascii="宋体" w:eastAsia="宋体" w:hAnsi="宋体" w:cs="宋体" w:hint="eastAsia"/>
          <w:sz w:val="21"/>
          <w:szCs w:val="21"/>
          <w:lang w:val="en-US" w:eastAsia="zh-CN"/>
        </w:rPr>
        <w:t>纵观整个人生，学习不会只有完成时，而应一直处于进行时，所以这里的“学”不单纯指校园学习，还包括做学问，步入社会参加工作后的学习，甚至是“三人行，必有我师焉”那种的无时无刻、虚心求教的学习状态。学习是有层级，或者说是有阶段的，“知之者不如好之者，好之者不如乐之者”便是最好的概括。学习的最高境界是“乐在其中”，只有享受其中，出入自如，才能最大程度激发学习的动力，进入“心流”的状态。</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至于“有为”，那就是人生有所成就的意思，这个很好理解。</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为”和“乐学”存在着什么样的关系呢？试想一下，一个人在某个领域如何成为佼佼者？除了依靠天赋，依靠大环境、可支配资源等外部条件，更重要的是在这个领域，你能否做到几十年如一日持续不断地投入和付出，我们熟知的“一万个小时定律”阐明的就是这个道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可这个世界纷纷扰扰，选择多，诱惑也多，人的时间和精力毕竟有限，怎么才能让自己沉下心来，专注于某个领域呢？关键在于是否能找到自己的兴趣，乐此不疲。唯有乐在其中，享受自我，不负热爱，才能达到“会当凌绝顶，一览众山小”的人生高度。由此我们得知“乐学”和“有为”之间的关系。</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乐学与有为是什么关系呢？命题者想要我们写什么呢？这应该是我们考生应该思考的问题。乐学可以成为有为的青年，这就是此次作文的重点。情境是主题班会，发言稿要有轰动效应，充满正能量，呼吁同学们都应该通过快乐的学习，学得一身本领，成为有为的青年。</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这篇作文可以看成是关系类作文，考生在行文过程时，需要阐释清楚二者的关系，并通过人物事例和名言佐证这种关系，也可以在行文时加入反面论证，增加论证的说服力。</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【参考立意】</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（1）乐此不疲，成就卓越</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（2）找到自己的兴趣，打造“主场优势”</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（3）乐在其中，不负热爱，做新时代有为青年</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【名句素材】</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全心全意地投入工作，要靠浓厚的兴趣支持。——松下幸之助</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要从事科学研究，首先要有科学兴趣，再加上穷追不舍的好奇心。——丁肇中</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兴趣是前提，训练是关键，习惯是保障。——李政道</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学问必须合乎自己的兴趣，方才可以得益。——莎士比亚</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知之者不如好知者，好知者不如乐知者。——孔子</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发愤忘食，乐以忘忧，不知老之将至。——孔子</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人若志趣不远，心不在焉，虽学无成。——张载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书味在心中，甘于饮陈酒。——袁枚</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人生最有趣味的事情，就是送旧迎新，因为人类最高的欲求，是在时时刻刻追求新生活。——李大钊</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对工作有了浓厚的兴趣，遇到困难、挫折，才能顽强攻克，百折不回。——童第周</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哪里没有兴趣，哪里就没有回忆。——歌德</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如果没有需要克服的困难，没有需要解答的谜，没有需要洞察的奥秘，则任何事物都不足以引起我的兴趣。——毕加索</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对一切来说，只有兴趣才是最好的老师，它远远胜过责任感。——爱因斯坦</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就我可能回忆的，我在学校时期的性格来说，期间对我后来发生影响的，就是我有强烈的多样的兴趣，非常热爱使我感兴趣的东西。——达尔文</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有重要的独创贡献的科学家，常常是兴趣广泛的人。——贝弗里奇</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【人物素材】</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8"/>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1）2022年冬奥玉汝于成，踏雪寻龙的“六边形美少女战士”谷爱凌，在祖国的土地上，为国争夺冬奥金牌，这是天才少女谷爱凌的终极梦想。2003年，谷爱凌出生于美国旧金山，父亲是美国人，母亲是中国人。8岁那年，谷爱凌加入专业滑雪队。为了参加训练，她每个周末都要坐4个小时车去滑雪场地。对于年轻的谷爱凌来说，学习同滑雪一样，是她生活的重要部分。从小母亲在培养她各方面的兴趣爱好，8岁选择了最热爱的滑雪运动。因为热爱，每周开车4个小时去训练场从不间断；因为热爱，训练时出现意外也不放弃。她喜爱那种在空中旋转时美妙的感觉，她享受滑雪给自己身心带来的酣畅，她更热爱运动后带来的那份幸福和满足。兴趣是最好的老师，因为热爱，所以会不断追求，这让谷爱凌最终站在了东奥领奖台上，挑战了自我，历史性的一跳让这份热爱绽放出美丽的光彩。</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我们再怎么赞叹韦东奕的数学天赋，自己的数学兴趣和思维能力也不会提高；将“箪食瓢饮”看作追求纯粹的学术精神，普通人也难以复制。我们真正在意并且能够记住的，是韦东奕呈现的“以中有足乐者，不知口体之奉不若人也”状态。在“内卷”“躺平”成为热词的当下，这种状态意味着一种减少焦虑的方式：万物之中，希望至美。有了真正热爱的东西，就不会在原地彷徨。对韦东奕来说，数学是他的期待；对其他人来说，这个期待可能是文学、音乐等。不被外界裹挟，沉下心来钻研自己擅长的领域，在专注中获得快乐，这或许是韦东奕给我们最深刻的启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3）喜剧之王周星驰——兴趣支撑了事业。2004年《功夫》一片上映，立即取得百万票房。周星驰的演艺生涯也进入了巅峰时刻。喜爱周星驰的观众都知道这位喜剧之王的从影有着不平凡的经历，从工厂工人到跑龙套，再到若干年的电视台儿童节目“坏蛋”主持人形象等，从最初鲜有人知的星仔到影响华语电影甚至国际影坛的星爷，是什么让这位开始并不顺利的年轻人支撑下来并取得了令人瞩目的成绩呢？当有人问时，星爷说道：“是兴趣让我坚持到今天。很多人都会问到我，我在影片中塑造了那么多搞笑的人物，是不是我本人就有这种天分呢？其实并不是这样的。我在生活中其实是一个很严肃的人。我的作品与我日常的观察是分不开的。记得我妈妈曾给我讲过，我在很小的时候每天趴在窗台上，看街道上走过的行人，有时甚至一坐一天。因此这种喜欢观察别人、模仿别人的爱好从小的时候就开始了。直到今天，我仍然对演戏、导演这个行当有着浓厚的兴趣，也希望下一步影片会更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4）高中学历的博导——珍爱自己的兴趣。今年６４岁的吕涛是四川大学数学学院的教授、博士生导师、学术带头人。他告诉记者，１９５８年从成都七中毕业后，他就没有再上过任何大学，直到现在，他的最高学历文凭就是高中毕业证书，但他的学生中不少已经成了大学教授。吕教授反复对学生们讲：要珍惜自己的学习机会，珍爱自己的兴趣。他说，自己能默默在数学领域耕耘，靠的是自己的兴趣。在当时艰苦的环境下做习题、整理资料时，根本没有一点功利的念头。“如果是想成名，想利益，可能我早就坚持不下去了。”吕教授说，当年的很多同学由于生活的重压，就放弃了自己的爱好，他感到非常惋惜。</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5）丁肇中与物理学——兴趣是成功的动力。丁肇中对物理有浓厚的兴趣。20岁时，他带着仅有的100美元，远涉重洋到美国密执安大学学习数学和物理。在3年多时间里，他刻苦读书，把全部精力都贯注于学业中去。有人问他：“你这样刻苦，你不觉得苦吗？”丁肇中笑着答道：“不，不，不，一点也不，没有任何人强迫我这样做。正相反，我觉得很快乐，因为我有兴趣，我急于要探索物理世界的秘密。”正因为如此，丁肇中以优异成绩毕业，并被留在普林斯顿从事研究工作。后来，又成为哥伦比亚大学助理研究员，与里奇特同一天发现了J/ψ粒子，共同获得了诺贝尔物理学奖。</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6）找准自己的位置——兴趣成就事业。诺贝尔化学奖的获得者奥托•瓦拉赫在上中学时，他的父母曾为他选择了文学之路，只上了一个学期，教师就在他的评语中下了结论：瓦拉赫很用功，但过分拘泥，这样的人即使有着完善的道德，也绝不会在文学上有所成就。后来父母又让他改学油画，谁知瓦拉赫既不关心构图，又不会调色，对艺术的理解力也很差。可是，化学教师却认为瓦拉赫做事一丝不苟，具备做化学试验应有的品格，建议他试学化学。这一次，瓦拉赫兴趣的火花被点燃了，其化学成绩在同学中遥遥领先，并最终获得了诺贝尔化学奖。瓦拉赫的成功告诉我们，每个人的智能都不会是均衡发展的，如果能发现自己的兴趣，就会有所作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9"/>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r>
        <w:rPr>
          <w:rFonts w:ascii="宋体" w:eastAsia="宋体" w:hAnsi="宋体" w:cs="宋体" w:hint="eastAsia"/>
          <w:sz w:val="21"/>
          <w:szCs w:val="21"/>
          <w:lang w:val="en-US" w:eastAsia="zh-CN"/>
        </w:rPr>
        <w:t>（7）爱因斯坦沉浸于学习——兴趣是勤学的动力。爱因斯坦上中学的时候，对数学发生了浓厚的兴趣。12岁那年，他好不容易得到了一本欧几里德平面几何的书。为了挤出时间看那本书，爱因斯坦上课听讲，认真复习，在课堂上完成作业。下了课，他便一头扎进书里。两个星期的日夜苦战，他终于自学完成了全书的内容，而且做完了书里的全部习题。当他拿着习题，高高兴兴地走进办公室，请老师审阅时，老师被他这种勤奋好学的精神感动了，立刻认真查看每一道，然后十分满意地说：“你做的习题完全准确无误。”</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8）海涅热爱文学——专一的兴趣有助于成功。还是上中学的时候，海涅就特别爱好文学了。他贪婪地阅读他舅父的藏书。他母亲让他去经商，而他对经商一点兴趣都没有，不久他的商店就倒闭了。后来，他的母亲又叫他去学法律，可是他的心思仍然在文学上，每有感受，就写成诗歌。从此，他沉浸在诗情里，最终成为德国当时最杰出的诗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【例文】</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3360" w:firstLineChars="16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1. 乐学为本，有为展翼</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亲爱的同学们：</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大家好，基于这次班会课的主题，我发言的题目是“乐学为本，有为展翼”。</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何为乐学？是你学而不厌，学而不倦，愈深入愈有热情。将学当作生命中乐趣最多，给予你快乐最多、最持久的事。学什么呢？不受限制。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何为有为？便是你投入那如椽大笔录下的宏观叙事，将个人的爱好转化为与社会有关的助燃剂，在实践中干实事，发挥实际的效用。</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乐学为有为提供基础性的思想动力、行为激励，而有为是乐学最有价值意义的归宿与目标。</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然而，乐学的达成已实属不易。世间万物“品类之盛”，想遍尝尽赏是不可能的。欲从中挖掘出与自己的心灵碰撞激荡、火花四溢的那一个领域亦有难度。但不要灰心丧气，只要你时时敞开接纳的心胸，抱有探知究竟的好奇，以及静下心深入研究、专攻的定力，你便可能收获一个与你心心相印的学习方向。成为乐于学习的人中的一员。</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惠特曼有言：“伟大的戏剧还在上演，而我愿献上一首诗。”我想说：“伟大的时代还在前进，我愿奉献我的一份光、一份热。”我们每个人都拥有将自己的知识、智慧、美丽的思想品质、丰盈富饶的灵魂展示。赠予给这个潜力巨大的世界的可能与机会，只要有心去做。我们所熟知的众多科学家们，大多抱有对科学的极大兴趣，他们不受外界的驱使，自发地以学为乐，又秉持着爱国奉献之心，为人类的科学学事业付出艰辛汗水。</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异见者言：有为必须要乐学吗？当今社会上，有所成就的人就一定热爱他的事业吗？诚然，这种现象是有的，但他们的成就评价机制中缺乏了个人人生价值这一方面。以自己不热衷的事物收获荣耀、财富、名气，让自己的生活中少了宝贵的快乐源泉，这不是我们应该钦羡的。我们需要对自我意识的重视，将其与社会贡献结合，才是有为更深刻的内涵。</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们作为新时代青年，拥有更优越的、由社会提供的物质条件，接触到更多纷繁神秘的领域，这不正意味着热血与有为的外在条件都得以满足了吗？所以，点燃自己奋斗探索的激情，汇起一片人生美丽之焱，是刻不容缓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让我们以学习的乐趣作帆，奋发有恒作桨。驶向有为之彼岸吧。</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我的发言到此结束，谢谢大家！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 以乐趣为名，做有为青年</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老师、同学们：</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大家下午好，我今天发言的题目是：以乐为名，做有为青年。</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知之者不如好之者，好之者不如乐之者。”孔夫子的这句话让我们意识到“了解”“喜好”“乐在其中”这三者由浅入深的差别。无论是学习生活，还是未来人生理想的实现，我们都要努力找到其中的乐趣，只有这样，才能把兴趣转化为持之以恒的热爱，成就更好的自己。</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10"/>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r>
        <w:rPr>
          <w:rFonts w:ascii="宋体" w:eastAsia="宋体" w:hAnsi="宋体" w:cs="宋体" w:hint="eastAsia"/>
          <w:sz w:val="21"/>
          <w:szCs w:val="21"/>
          <w:lang w:val="en-US" w:eastAsia="zh-CN"/>
        </w:rPr>
        <w:t>乐在其中，享受自我，才能拥有“不畏浮云遮望眼”的定力和恒心。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眼神迷离、头发蓬松，手提大容量瓶装水和几个馒头，相信大家不会把如此朴素的形象和顶级学府天才联系在一起，而他确确实实是北大无人不知，无人不晓的“韦神”——韦东奕。因为他学术成绩突出，且为人低调，有人调侃他是北大数学系的“首席扫地僧”。“天才的模样凡人绝无法理解”，这句话听着不赖，但我们作为后进更应该关注“韦神”身上那种钻研学问，乐在其中的充盈状态。对韦东奕来说，数学是他快乐的来源，而这种快乐让他不被外界裹挟，沉下心来钻研自己擅长的领域。这种“不畏浮云遮望眼”的定力和恒心，是通向“有为”之路的不二法门，值得我们每一个人学习。</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乐在其中，不负热爱，才能达到“千淘万漉虽辛苦，吹尽黄沙始到金”的人生高度。</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钟扬在大学期间对植物学产生了浓厚的兴趣，因此转向用计算机技术研究植物学问题。后来他开启了为国家收集种子的征程，和学生们走过了青藏高原的千山万水，建造起一艘植物基因的“诺亚方舟”。收集植物的种子，在很多人眼中是单调乏味的学问，可钟扬“以中有足乐者”，不负所爱，耕耘不辍，最终成为了他所在领域的开拓者。无独有偶，黄旭华为研制核潜艇坚守30载，没有因“一穷二白”而放弃，也从未因危险或诱惑而摇摆，还从容写道：花甲痴翁，志探龙宫，惊涛骇浪，乐在其中。这样的人生态度令吾辈高山仰止。</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在他们身上，我们看到了“乐在其中”和“有为”的关系——“乐趣”不仅是坚守的动力，还是人生“有为”的基石。因为快乐、享受，所以热爱，因为不负热爱，所以能够苦心孤诣，“会当凌绝顶，一览众山小”。作为新时代青年，要找到自己热爱的事业，这样未来才能行稳致远，大有可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大家可知？心理学里有一个名词叫“心流”，指的是我们在专注某件事达到的那种充盈、忘我的状态。在“内卷”“躺平”成为社会现象的当下，这种状态意味着一种摆脱焦虑的方式：万物之中，专注至美。有的时候，往往不是我们感到快乐才投入，而是因为认真投入，才体会到那种“高阶”的快乐。同学们，我们今天在这里讨论“乐学”和“有为”的关系，其实也是思考如何才能成为更好的自己，我想大家心中已经有了答案：有了真正热爱的东西，就不会在原地彷徨；有了真正热爱的事业，才能在新时代乘风破浪，有所作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专注投入，乐在其中，不拘结果，但问耕耘。愿我们每一个人心中有梦想，脚下有力量！</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我今天的发言到此结束，谢谢大家！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3. 乘乐学之风，做有为青年</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老师、同学们：</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大家下午好！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鲁迅先生说：“青年所多的是生力，遇见深林，可以开辟为平地的；遇见沙漠，可以开掘井泉的；遇见荒漠，可以栽种树木的。”可见，活力与兴趣是多么重要，在快乐中学习，才能事半功倍。</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都说，兴趣是孩子最好的老师。一旦你对事物产生了兴趣，那么不用人教，不用人催，你也会自己不由自主想去学。作为高中生，我们所缺少的便是对学习的兴趣，一日培养出了好习惯，爱上了学习，那所有的问题将迎刃而解，自主学习也不会再只是一句空话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当今世界，信息纷乱复杂，我们所接受的新鲜事物也层出不穷。在这个信息爆炸的时代，找到自己的兴趣所在也不是件易事。所以，兴趣更应该从小就培养，养成热爱学习的良好习惯，保持优良传统。</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孔子曰：“知之者不如好之者，好之者不如乐之者。”可见，乐之者是最好的。主动地去学习，不会的地方积极提问，这便是提高成绩最好的方法。乐于学习，快乐地学习是至关重要的。同时，应对各科都保持一定的兴趣，只对一两科有兴趣不但不够，反而会造成偏科的现象。成绩参差不齐，不利于均衡发展，做德智体美劳全方面发展的优秀人才。</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青年者，常思将来，不改初心。在找好兴趣，认真学习，确立好目标之后，我们更应不断反思进步，不忘初心，三省吾身，争取做到最好。却是平流无石处，时时闻说有沉沦。世界的纷乱复杂无法阻挡我们，总会有一股乐学之风越过重重山岗来到我们面前，载我们驶向光明的彼岸。</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11"/>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人的一生大约三万天，可关键在于你是真的活了三万天，还是只是将一天重复了三万次。著名植物学家钟杨在15岁时考入中科大无线电专业，而后对植物学产生浓厚兴趣，转向用计算机研究植物学问题，毕业后长期从事这项工作，取得了诸多突破性科研成果。是兴趣成就了他。也许会有人说，他都考入了中科大无线电，即使没有兴趣支撑肯定也会有所作为。这一点我不否认，但我可以肯定的是，如果没有转专业，那他现在一定不会这么快乐，这么有成就。</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追风赶月莫停留，平芜尽处是荒山，让我们赶上时代的脚步，乘上乐学之风，争做有为青年。</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我的分享到此结束，谢谢大家！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4. 以乐学创有为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老师、同学们：</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大家好！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林清玄曾言：“振衣于千仞之岗，长啸于万海之滨，我仿佛还是那身穿蓝衫的最初的少年。”诚哉斯言，随着时间的流逝，多少人不再是为自身兴趣而做选择的最初少年了！兴趣对于我们颇为重要，我们应以乐学创有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兴趣突破自我。尼采说过：“每一个不曾起舞的日子，都是对生命的辜负。”羽生结弦因为对梦想的热爱，成为永远走在挑战巅峰路的孤勇者；谷爱凌因为对滑雪的强烈兴趣，成为“雪道之上，自由飞翔”的冠军。兴趣使人们面对艰难困境仍迎难而上，从而突破自我。</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兴趣获得成就。子曰：“知之者不如好之者，好之者不如乐之者。”我们做一件事，以之为乐的人通常做得更好。王羲之对书法的浓厚兴趣，使得他埋头于笔画之间，积笔成山，积墨染池，最后成就“飘若浮云，矫若惊龙之独逸”的作品；钟杨对植物学浓浓的兴趣，使得他投身于植物学的研究之中，成为著名的植物学家，也为祖国植物学发展贡献了一份力量。由此可见，有兴趣的人因为钟爱，便可凭借自己的一腔热血，创造属于自身的辉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兴趣享受生活。一个人倘若有所爱的东西，生活便也充满了乐趣。颜回面对艰苦的生活环境，依旧不改其乐，使得他的生活充满阳光。李清照与丈夫酷爱古物，宁愿饿上几顿，也要拿钱去购回所爱之物，并三天三夜不止地对它研究。这样的生活方式，让李清照在贫穷日子里有了前进的动力，并且能够享受生活。一个人一旦有了兴趣，他的生活将不再枯燥乏味，他的日子也将不再碌碌无为，而是充实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以乐学创有为。如果说功成名就是目的，那兴趣便是助力到达目的的引擎。人们对自己所热爱的东西，有着无限的未知，并且会全力以赴地揭开它的谜底。兴趣对任何人来说都是重要的。不止对自身而言，对生活也是如此。我们要有自己的兴趣，并以兴趣为粮食，填饱我们的辘辘饥肠。兴趣，可以让我们成为有为之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芸芸众生中，大多数是普通人。我们只要有属于自己的兴趣，便可创造辉煌的人生，便可有持久的岁月，便可为祖国建言献策。作为新时代的青年，我们处于这百年未有之大变局，更应以乐学创有为！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我的发言完毕，谢谢大家！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Theme="majorEastAsia" w:eastAsiaTheme="majorEastAsia" w:hAnsiTheme="majorEastAsia" w:cstheme="majorEastAsia" w:hint="eastAsia"/>
          <w:sz w:val="21"/>
          <w:szCs w:val="21"/>
          <w:lang w:val="en-US" w:eastAsia="zh-CN"/>
        </w:rPr>
      </w:pPr>
      <w:r>
        <w:rPr>
          <w:rFonts w:hint="eastAsia"/>
          <w:sz w:val="21"/>
          <w:szCs w:val="21"/>
          <w:lang w:val="en-US" w:eastAsia="zh-CN"/>
        </w:rPr>
        <w:t>43.</w:t>
      </w:r>
      <w:r>
        <w:rPr>
          <w:rFonts w:asciiTheme="majorEastAsia" w:eastAsiaTheme="majorEastAsia" w:hAnsiTheme="majorEastAsia" w:cstheme="majorEastAsia" w:hint="eastAsia"/>
          <w:sz w:val="21"/>
          <w:szCs w:val="21"/>
          <w:lang w:val="en-US" w:eastAsia="zh-CN"/>
        </w:rPr>
        <w:t>《以爱为名 舍利取义》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阅读下面的材料，根据要求写作。(60分)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庄子在面对楚王欲托付国事时，用“吾将曳尾于涂中”的回答拒绝了楚王：宋人面对绚丽斑斓的唐三彩，没有一味去迎合，反而返璞归真，摒弃多余的装饰和艳丽的色彩，使宋瓷简约素雅，温涧如玉；成绩优异的烈士之子包家骏收到很多名校的邀请，但他选择了中国人民大学，因为这是他因公殉职父亲的母校。在生活中，也有很多选择，每一次填重选择的背后都有我们自己坚守的东西。</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以上材料对我们颇具启示意义。请结合材料写一篇文章，体现你的感悟与思考。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【题解】</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Theme="majorEastAsia" w:eastAsiaTheme="majorEastAsia" w:hAnsiTheme="majorEastAsia" w:cstheme="majorEastAsia" w:hint="eastAsia"/>
          <w:sz w:val="21"/>
          <w:szCs w:val="21"/>
          <w:lang w:val="en-US" w:eastAsia="zh-CN"/>
        </w:rPr>
        <w:sectPr>
          <w:footerReference w:type="default" r:id="rId12"/>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8"/>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作文材料中有庄子的“做官与不做官”的选择，宋人的“浮华与归真”的选择，包家骏的“众多名校和一学所校”的选择。不同的选择，不同的坚守。故事不同，道理相同：坚守本心，不为外物干扰，选择自己的正确方向。选择是表象，坚守是本质。人生都会面临各种各样的选择，无论做出怎样的选择，背后都能体现出一个人的价值观念、道德操守。</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综合上面分析，本次作文的思辩性及整体构思：</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1）思辩关系。题目主要考查在情境中运用辩证的、对立统一的观点具体问题具体分析的能力。要围绕“两难”与“取舍”展开分析说理，全文构思形成有机统一。“取与舍”的思辩性在“两难”情境中分析，不能离开材料只谈“取与舍”的辩证关系。注意作文立意构思时要客观，不能一味强调舍己为人空喊口号式否定“小我”，“小我”与“大我”并不矛盾，大我是对小我的更广空间发展，为他人，为社会，为国家，也是为了自己——一个人总是在社会和国家中存在着的。个人利益应当维护，道德良知值得坚守，正义理想值得追求，三者是和谐的一体。心中道义和真理，不能只为一己之私，舍私利而取道义，这是人性的崇高。</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（2）最佳立意。题目给出的材料，以“舍己为人”为主题思想，让考生思考人生价值所在，培养奉献牺牲精神，立意高远，对当代青年具有立德树人的育人功效。取此立意当为最佳。</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（3）现实观照。将“两难选择中的取舍”由科幻回归到现实，紧密联系社会现象，谈正确取舍中“舍己为人”的奉献情怀和牺牲精神，展现当代青年正确的人生观和价值观。作文拓展到这一层面，是应有之义。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纵观历史，有多少先贤，为了人间正义、道德良知，为了天下苍生和国家利益，他们舍己为人，舍生取义。再看革命时期，无数烈士抛头颅洒热血，前赴后继，他们舍生取义，只愿建立一个美好的新中国。新中国成立后，社会主义建设时期和改革开放新时代中国，有多少优秀中华儿女，以奉献情怀和牺牲精神，贡献自己的毕生。</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走出自我的狭隘空间，融入社会家和国，放眼人间真与爱，这种成就“大我”的升华，需要道德精神的磨练，亦是精神品质的萃取。由小我至大我，由利至义，由物质至精神，由自保至同命相共，是满满的正能量。今天中国梦的实现，急需要更多的心怀天下的有志青年（而不是精致的利己主义者），以这种正能量投身时代洪流，勇担时代之责，共建美好中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作文取材《独行月球》两个片段，所带来的理性思考，或是深刻反思，或许意义就在于此。</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【优秀作文】</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3570" w:firstLineChars="17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1.以爱为名 舍利取义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亲爱的弟弟：</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今年，你就要上高中了，你已经可以自己做出选择取舍了。我写这封信就是为了告诉你，在今后任何艰难选择中：以爱为名，舍利取义。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留下一条路改日再见，只怕我再难有归期。”人世间所有事都是有取有舍的，而人常陷入两难之中。这两难是孟子“生死义”的两难，也是独孤月“袋鼠之谊”与“重返家园”的两难，也是你今后可能面对的选科、择业的两难。两难是人作为动物趋利弊害的本能与人作为人的情感态度认识的矛盾。人在面对这种选择时，理性与感性在交汇着，在缠斗中，故“难”以取舍。</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请听听先辈的回应吧！李白有“安能摧眉折腰事权贵，使我不得开心颜”的潇洒，韩文正有“欲为圣明除弊事，肯将衰朽惜残年”的坚持，革命烈士们有“杀了夏明翰，还有后来人”的义无反顾。面对两难，他们都以个人之小爱，家国之大义，做出了正确的取舍。</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试想，倘若人在选择中处处趋利避害，社会的维系何在？人成了动物，国家便也成了弱肉强食的森林了。小了说，人人以“精致利己主义”标榜自身；大了说，便是烧杀掠夺，人人沦为欲望的奴隶。情感是人区别于动物的立足之处，而共情真是人与人联合起来创建和谐家园的基础。倘若以利益为度量衡，整个社会乃至世界的和平就会崩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sectPr>
          <w:footerReference w:type="default" r:id="rId13"/>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9"/>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再说，你可能以为自身不被保全，其他的又有什么意义呢？保全自身是指保全自身的肉体吗？如果屈从于魏宗贤奸邪之政，杨涟还是东林君子吗？人的肉体与灵魂难道不是一统的吗？是成为失了灵魂的肉体苟取荣华富贵，还是保全自身灵魂之贞洁做自己应该做的事？这就是你像朋友之间的约定是季布挂剑，千金一诺，还是食言而肥，而这是你与自己的约定，何以取舍，以爱为名。</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可能你还想反驳，那一味的以感情行事，难道不是意气用事吗？其实你局限了“感情”。“感情”是一个人对外界环境的综合认识，包含道德与良知。感情应是一种考虑到除个人以外的世界的思想方式，而绝不只是一腔热血。钱学森，张超峰等学者放弃国外优越的条件回国，不只是因为他们爱国情“冲昏”脑袋，更是因为他们深刻地认识到“科学无国界，而科学家有国界”。也许我这封信对你，一个未涉及世事的毛小子来说很遥远，但正是因为像这样一代一代付出的先辈，让你生活在如今一个和平民主强大的国家，不必有黍黎之悲，没有强辱之忧。</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正因此，你不能放弃先辈的良好传承，而应该在您的人生道路上私不负义，公不违忠，以爱为名，舍利取义。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莫灏贪泉而觉爽，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应处澜澈以犹欢。</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志之所趋无远惧，</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此心安处是吾乡。</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愿你在高中三年，乃至整个人生路上，皆能以此诗为勉。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6090" w:firstLineChars="2900"/>
        <w:textAlignment w:val="auto"/>
        <w:rPr>
          <w:rFonts w:asciiTheme="majorEastAsia" w:eastAsiaTheme="majorEastAsia" w:hAnsiTheme="majorEastAsia" w:cstheme="majorEastAsia" w:hint="default"/>
          <w:sz w:val="21"/>
          <w:szCs w:val="21"/>
          <w:lang w:val="en-US" w:eastAsia="zh-CN"/>
        </w:rPr>
      </w:pPr>
      <w:r>
        <w:rPr>
          <w:rFonts w:asciiTheme="majorEastAsia" w:eastAsiaTheme="majorEastAsia" w:hAnsiTheme="majorEastAsia" w:cstheme="majorEastAsia" w:hint="eastAsia"/>
          <w:sz w:val="21"/>
          <w:szCs w:val="21"/>
          <w:lang w:val="en-US" w:eastAsia="zh-CN"/>
        </w:rPr>
        <w:t>你的姐姐</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6090" w:firstLineChars="29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2022年9月14日</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3570" w:firstLineChars="17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2.取大义，舍私利</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鱼与熊掌不可兼得”，千年前，孟子就提出了人生必定会经历的困局，两难选择中的取舍。他提出“舍生而取义”的取舍观念，影响了儒家思想和无数后人。正如电影《独行月球》中，孤独月所面临两次抉择：第一次，他选择了守望相助的道义；第二次，他选择了牺牲自我成全他人的大义。面对取舍与抉择，我们应当取大义而舍小利。</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生亦我所欲，所欲有甚于生者，故舍身而取义。”传统取舍观的核心是将内心的道义和为更多人的大义置于个体得失之上，故取舍便十分坚定。儒家的义利观念，曾激励着无数先贤拥有兼济天下的情怀，让无数仁人志士投身于大义之业。如今，我们虽不必舍身，却不能忘却舍己为人的情怀，一定要秉承中华民族心怀天下，助人怀人的精神气质，用个人的取舍成就一个更好的世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舍私利，求大同，让守望相助的甘霖润泽合作共赢的花朵。</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如同孤独月返救助袋鼠，舍弃了个人利益而救助他人，最终在共同努力下脱离险境。如同山火后冲锋在前的消防战士，舍弃了个人的安危，拯救更多的生命，共同维护了人民的生命和财产安全。如同疫情之下，支援各地的医护人员舍弃自身与病毒隔离的安全，共筑起国民健康的后盾。中华民族经历了很多的磨难却能屹立至今，正是靠着许多人舍弃个体帮助他人的这种八方来援的精神。舍一己之私，助他人之困，，所以我们舍弃了单边主义和保护主义，建立起“一带一路”，不求自身的独好，帮扶沿线国家，舍私利而求大同的智慧，让我们收获了共赢的平台。</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舍个体，求大义，让自身的初心光照亮人生的前程。</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sectPr>
          <w:footerReference w:type="default" r:id="rId14"/>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0"/>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杜甫自身于住在破茅屋间，却发出“安得广厦千万间”“吾庐独破受冻死亦足”的志向和叹息。苏武漂泊于北海牧羊，食节仗上的旄市而不选择归降，用不屈的背影立下了汉朝雄伟的形象。司马迁受宫刑之辱而坚持著书，选择“究天人之际，通古今之变”的著书大业。历代先贤以他的勇气超脱于个人的得失，选择为他人、为民族的大业立下了不朽的精神丰碑。而近代，赵一曼、林觉民等革命烈士舍弃小家，为了中国在黑暗中前行，牺牲了自己宝贵的生命。新中国成立，有无数科学家隐姓埋名，舍弃了自己的名利与安定生活，在戈壁沙漠中苦苦求索，为中国军事力量默默奉献。正是这一批批坚定初心，舍自我取大义的人，挺起了中国的脊梁，书写了中国精神。</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而今，我们青年一代也将面临我们自身无数的两难选择，取与舍间将决定我们成为什么样的人，而我们的抉择将汇入整个的时代的原则，决定我们去向何方。因此，我们要铭记起大义舍小利的精神，“冀以尘雾之微补益山海，萤烛末光增益巨火之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0" w:firstLineChars="20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3 取舍皆从本心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电影《独行月球》中，独孤月面临两次两难的抉择：在完成一项任务后返回基地的途中，大袋鼠被遗落途中，他本可以独自回到基地进行下步计划，却明知返回只能一起等死却坚持营救，最终利用袋鼠的跳跃能力化险为夷；当他终于准备好一切打算回到地球时，却得知有一颗小行星正撞向地球，他果断选择将袋鼠送回地球，而自己驾舱撞向小行星，解除了地球的灭顶之灾，也永远地消失在了浩翰的星海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420" w:leftChars="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这本是一部喜剧，却让无数人为之流泪与动容，因为它讲述的不仅是月球之行，更讲述了人性与本心。电影中的独孤月，就是生活中的每一个为了生活与生存的普通人，不论是取还是舍，弃还是择，都是人心本性所趋。</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有一个著名的问题广为争论：假如博物馆失火，有一幅名画，有一只猫，只能择其一，你会如何选择？辩论者们为此争论不休，其实不论做何抉择，都是本心所向。择画而弃小猫者，是对艺术的敬仰，有着传承保护文化与历史之决心；择猫而弃画者，是对生命的重视，对一个生命抱有“人皆有不忍人之心”，因而怜悯弱小。</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古往今来，取舍皆从本心的人比比皆是。屈原投江，择“优清白以死直”，弃“背绳墨以追曲”；孟子以“浩然之气”，传“舍生而取义”的快哉风；敦煌守护者樊锦诗等人，弃眼前安逸生活，择西北茫茫大漠；戍边将士们，弃与小家团聚的机会，择边域世代和平；疫情中的医务人员与志愿者们，弃安全的生活环境，择为人民服务……</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他们皆身处两难的选择，或是生死抉择，或是苟活与道义的抉择，或是安逸与奉献的抉择，或是小家与大家的抉择，或是个人与国家的抉择……也许他们在抉择时瞻前顾后，也许他们在抉择时果断而不假思索。但是，迟疑是本能，抉择是本心。正是他们的正义之心，家国己任的本心与情怀，让他们在抉择时坚定，在选择的道路上一往无前。</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独孤月选择了只身一人奔向小行星，留下一个可歌可泣的故事，变成了宇宙中一颗万众瞩目的星星。愿我们在抉择时守住初心，不忘本心，心之所向，皆为行之所往。</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Theme="majorEastAsia" w:eastAsiaTheme="majorEastAsia" w:hAnsiTheme="majorEastAsia" w:cstheme="majorEastAsia" w:hint="default"/>
          <w:sz w:val="21"/>
          <w:szCs w:val="21"/>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3150" w:firstLineChars="15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4.取舍之间，“爱”不旁观</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独行月球》中独孤月一次在返回月球基地与营救同伴大袋鼠的两难中经过思想斗争选择后者，这是突破个人利益捆缚后对他人利益的维护；一次在返回地球和拯救地球的两难中毅然选择后者，这是燃烧生命从而展现的大爱无疆。所谓“两难”，大多难在如何跳过个人利益与他人利益乃至社会国家利益的沟壑；而所谓“取舍”，则是在利益束缚下对大爱和私爱的选择。取舍得当，是思想境界的升华；取舍局限，则是给心灵套上枷锁。</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取舍之间，我们应以个人的孤弱向着无限的大海扬帆起航，感受他人、感受世界，进而感受到自我灵魂的轻盈、自由与高贵。</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br/>
      </w:r>
      <w:r>
        <w:rPr>
          <w:rFonts w:asciiTheme="majorEastAsia" w:eastAsiaTheme="majorEastAsia" w:hAnsiTheme="majorEastAsia" w:cstheme="majorEastAsia" w:hint="eastAsia"/>
          <w:sz w:val="21"/>
          <w:szCs w:val="21"/>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https://d.book118.com/297045201053006053</w:t>
        </w:r>
      </w:hyperlink>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Theme="majorEastAsia" w:eastAsiaTheme="majorEastAsia" w:hAnsiTheme="majorEastAsia" w:cstheme="majorEastAsia" w:hint="eastAsia"/>
          <w:sz w:val="21"/>
          <w:szCs w:val="21"/>
          <w:lang w:val="en-US" w:eastAsia="zh-CN"/>
        </w:rPr>
      </w:pPr>
    </w:p>
    <w:sectPr>
      <w:footerReference w:type="default" r:id="rId16"/>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NEU-BZ-S92">
    <w:altName w:val="Times New Roman"/>
    <w:panose1 w:val="02020603050005020304"/>
    <w:charset w:val="00"/>
    <w:family w:val="roman"/>
    <w:pitch w:val="default"/>
    <w:sig w:usb0="00000000" w:usb1="00000000" w:usb2="00000008" w:usb3="00000000" w:csb0="000001FF" w:csb1="00000000"/>
  </w:font>
  <w:font w:name="方正书宋_GBK">
    <w:altName w:val="Times New Roman"/>
    <w:panose1 w:val="02020603050005020304"/>
    <w:charset w:val="00"/>
    <w:family w:val="roman"/>
    <w:pitch w:val="default"/>
    <w:sig w:usb0="00000000" w:usb1="00000000" w:usb2="00000008" w:usb3="00000000" w:csb0="000001F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55316954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80485809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31653857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08920878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34282420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20116372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23385000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48888354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130015968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105845907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51622"/>
    <w:rsid w:val="0004630F"/>
    <w:rsid w:val="0015712E"/>
    <w:rsid w:val="00313701"/>
    <w:rsid w:val="007623B9"/>
    <w:rsid w:val="007E1205"/>
    <w:rsid w:val="008A3263"/>
    <w:rsid w:val="0094150F"/>
    <w:rsid w:val="009E4D10"/>
    <w:rsid w:val="00C32EA8"/>
    <w:rsid w:val="0107132F"/>
    <w:rsid w:val="01310203"/>
    <w:rsid w:val="013563F7"/>
    <w:rsid w:val="01960ECA"/>
    <w:rsid w:val="01B43647"/>
    <w:rsid w:val="01DE5FEA"/>
    <w:rsid w:val="01E41361"/>
    <w:rsid w:val="01EF2F30"/>
    <w:rsid w:val="020372F9"/>
    <w:rsid w:val="024F1787"/>
    <w:rsid w:val="026E52DE"/>
    <w:rsid w:val="028133D3"/>
    <w:rsid w:val="02D80DDE"/>
    <w:rsid w:val="02DC7B61"/>
    <w:rsid w:val="02EE4EF7"/>
    <w:rsid w:val="02F953A3"/>
    <w:rsid w:val="030A4705"/>
    <w:rsid w:val="032C7EC8"/>
    <w:rsid w:val="0380269E"/>
    <w:rsid w:val="038E2332"/>
    <w:rsid w:val="03C608A7"/>
    <w:rsid w:val="03F411CC"/>
    <w:rsid w:val="03FD0816"/>
    <w:rsid w:val="04034BB7"/>
    <w:rsid w:val="040F0CD1"/>
    <w:rsid w:val="043C45DD"/>
    <w:rsid w:val="04406C1B"/>
    <w:rsid w:val="045F5B7C"/>
    <w:rsid w:val="048B3FAF"/>
    <w:rsid w:val="048F3991"/>
    <w:rsid w:val="04D56F3F"/>
    <w:rsid w:val="04F406AA"/>
    <w:rsid w:val="04F50131"/>
    <w:rsid w:val="0502495C"/>
    <w:rsid w:val="053A58E5"/>
    <w:rsid w:val="0543467D"/>
    <w:rsid w:val="059E4629"/>
    <w:rsid w:val="05BE7438"/>
    <w:rsid w:val="05DB305E"/>
    <w:rsid w:val="05DE6480"/>
    <w:rsid w:val="05EB4940"/>
    <w:rsid w:val="05F9422B"/>
    <w:rsid w:val="060922DF"/>
    <w:rsid w:val="06882121"/>
    <w:rsid w:val="06A60098"/>
    <w:rsid w:val="06AA143F"/>
    <w:rsid w:val="06DD0543"/>
    <w:rsid w:val="06E5653A"/>
    <w:rsid w:val="07201CA4"/>
    <w:rsid w:val="078062F8"/>
    <w:rsid w:val="07874833"/>
    <w:rsid w:val="07CA7109"/>
    <w:rsid w:val="081605EB"/>
    <w:rsid w:val="083C3215"/>
    <w:rsid w:val="0840360E"/>
    <w:rsid w:val="08446DA9"/>
    <w:rsid w:val="085224ED"/>
    <w:rsid w:val="086D6FE9"/>
    <w:rsid w:val="088B31C5"/>
    <w:rsid w:val="08941C34"/>
    <w:rsid w:val="08A7102C"/>
    <w:rsid w:val="08F85670"/>
    <w:rsid w:val="090D2068"/>
    <w:rsid w:val="0911148D"/>
    <w:rsid w:val="091C3B12"/>
    <w:rsid w:val="094C3302"/>
    <w:rsid w:val="09767F5A"/>
    <w:rsid w:val="09A51DE3"/>
    <w:rsid w:val="09D939DC"/>
    <w:rsid w:val="0A0B0840"/>
    <w:rsid w:val="0A1B7BBD"/>
    <w:rsid w:val="0A3F273A"/>
    <w:rsid w:val="0A41782C"/>
    <w:rsid w:val="0A433A3E"/>
    <w:rsid w:val="0A514815"/>
    <w:rsid w:val="0A537F49"/>
    <w:rsid w:val="0A583839"/>
    <w:rsid w:val="0A72790B"/>
    <w:rsid w:val="0A8A6C1B"/>
    <w:rsid w:val="0A9E3AD9"/>
    <w:rsid w:val="0AB81583"/>
    <w:rsid w:val="0AD568F0"/>
    <w:rsid w:val="0AF532D9"/>
    <w:rsid w:val="0AFE094C"/>
    <w:rsid w:val="0B0E4E5C"/>
    <w:rsid w:val="0B335891"/>
    <w:rsid w:val="0B4165BF"/>
    <w:rsid w:val="0B6D42A0"/>
    <w:rsid w:val="0B95504D"/>
    <w:rsid w:val="0BA454D0"/>
    <w:rsid w:val="0BEE5DE4"/>
    <w:rsid w:val="0C0C32AC"/>
    <w:rsid w:val="0C8A5532"/>
    <w:rsid w:val="0CAA2CB5"/>
    <w:rsid w:val="0CAE39B1"/>
    <w:rsid w:val="0CC97446"/>
    <w:rsid w:val="0CE43FFF"/>
    <w:rsid w:val="0D112DDE"/>
    <w:rsid w:val="0D127B87"/>
    <w:rsid w:val="0D29667F"/>
    <w:rsid w:val="0D5666D7"/>
    <w:rsid w:val="0D566EA5"/>
    <w:rsid w:val="0D575501"/>
    <w:rsid w:val="0DD605DB"/>
    <w:rsid w:val="0DDC6BCF"/>
    <w:rsid w:val="0DDE658C"/>
    <w:rsid w:val="0E2B465F"/>
    <w:rsid w:val="0E605A5E"/>
    <w:rsid w:val="0EBD35AF"/>
    <w:rsid w:val="0EBD57D1"/>
    <w:rsid w:val="0EC22F25"/>
    <w:rsid w:val="0ECA41FF"/>
    <w:rsid w:val="0ED53712"/>
    <w:rsid w:val="0EDA2988"/>
    <w:rsid w:val="0EE03A18"/>
    <w:rsid w:val="0EEB1C90"/>
    <w:rsid w:val="0FC420CD"/>
    <w:rsid w:val="0FF0782F"/>
    <w:rsid w:val="10011DE3"/>
    <w:rsid w:val="1012475D"/>
    <w:rsid w:val="102C45EE"/>
    <w:rsid w:val="102D152B"/>
    <w:rsid w:val="10327C7C"/>
    <w:rsid w:val="10587C94"/>
    <w:rsid w:val="10A45D20"/>
    <w:rsid w:val="10D916A1"/>
    <w:rsid w:val="10E73012"/>
    <w:rsid w:val="11006265"/>
    <w:rsid w:val="114255F5"/>
    <w:rsid w:val="1173286D"/>
    <w:rsid w:val="117C363D"/>
    <w:rsid w:val="11B67ECB"/>
    <w:rsid w:val="11C9765C"/>
    <w:rsid w:val="11CC7456"/>
    <w:rsid w:val="11CF7D4B"/>
    <w:rsid w:val="11EB2CFE"/>
    <w:rsid w:val="12242110"/>
    <w:rsid w:val="122C617A"/>
    <w:rsid w:val="125918EA"/>
    <w:rsid w:val="125D5638"/>
    <w:rsid w:val="1264200E"/>
    <w:rsid w:val="128503F4"/>
    <w:rsid w:val="12870B33"/>
    <w:rsid w:val="128D3159"/>
    <w:rsid w:val="12942968"/>
    <w:rsid w:val="12E4585F"/>
    <w:rsid w:val="12F136B3"/>
    <w:rsid w:val="132844FE"/>
    <w:rsid w:val="132F7CF2"/>
    <w:rsid w:val="134B3F88"/>
    <w:rsid w:val="136F4C00"/>
    <w:rsid w:val="13813515"/>
    <w:rsid w:val="13B73654"/>
    <w:rsid w:val="13B8449A"/>
    <w:rsid w:val="13E95E76"/>
    <w:rsid w:val="13EF1721"/>
    <w:rsid w:val="143F2866"/>
    <w:rsid w:val="1441360A"/>
    <w:rsid w:val="1482752E"/>
    <w:rsid w:val="148D652C"/>
    <w:rsid w:val="149D30AC"/>
    <w:rsid w:val="14B8043C"/>
    <w:rsid w:val="14F119FD"/>
    <w:rsid w:val="14F85894"/>
    <w:rsid w:val="150D6239"/>
    <w:rsid w:val="151E1DC8"/>
    <w:rsid w:val="15297942"/>
    <w:rsid w:val="152B2E1C"/>
    <w:rsid w:val="15312627"/>
    <w:rsid w:val="1581619E"/>
    <w:rsid w:val="160E6B40"/>
    <w:rsid w:val="16237C24"/>
    <w:rsid w:val="16442EAB"/>
    <w:rsid w:val="165200E6"/>
    <w:rsid w:val="1684608B"/>
    <w:rsid w:val="16915C39"/>
    <w:rsid w:val="16AA41A9"/>
    <w:rsid w:val="170021FD"/>
    <w:rsid w:val="172157DD"/>
    <w:rsid w:val="17305FE6"/>
    <w:rsid w:val="173B60F3"/>
    <w:rsid w:val="17477AA8"/>
    <w:rsid w:val="175E51BE"/>
    <w:rsid w:val="17814D59"/>
    <w:rsid w:val="17873C47"/>
    <w:rsid w:val="178B65A5"/>
    <w:rsid w:val="18091E39"/>
    <w:rsid w:val="18174DDC"/>
    <w:rsid w:val="18180281"/>
    <w:rsid w:val="18300EBD"/>
    <w:rsid w:val="18311EA3"/>
    <w:rsid w:val="18597D0C"/>
    <w:rsid w:val="18A727E4"/>
    <w:rsid w:val="18AF275D"/>
    <w:rsid w:val="19273467"/>
    <w:rsid w:val="1933171B"/>
    <w:rsid w:val="1987149D"/>
    <w:rsid w:val="19B35630"/>
    <w:rsid w:val="19C95FCF"/>
    <w:rsid w:val="19E71852"/>
    <w:rsid w:val="19F30EEB"/>
    <w:rsid w:val="1A3678B4"/>
    <w:rsid w:val="1A4B344A"/>
    <w:rsid w:val="1A61045F"/>
    <w:rsid w:val="1B644C11"/>
    <w:rsid w:val="1B7F7320"/>
    <w:rsid w:val="1B813ACE"/>
    <w:rsid w:val="1B991A5B"/>
    <w:rsid w:val="1BCB6AA3"/>
    <w:rsid w:val="1BDA11CF"/>
    <w:rsid w:val="1C26254D"/>
    <w:rsid w:val="1C3428CE"/>
    <w:rsid w:val="1C897AA1"/>
    <w:rsid w:val="1C8A763E"/>
    <w:rsid w:val="1C903441"/>
    <w:rsid w:val="1C9205DE"/>
    <w:rsid w:val="1CA40C0C"/>
    <w:rsid w:val="1CB7621D"/>
    <w:rsid w:val="1CCB1A61"/>
    <w:rsid w:val="1CCC737F"/>
    <w:rsid w:val="1CE86A7B"/>
    <w:rsid w:val="1D0F03F4"/>
    <w:rsid w:val="1D231173"/>
    <w:rsid w:val="1D544796"/>
    <w:rsid w:val="1DC855B3"/>
    <w:rsid w:val="1DFD18FD"/>
    <w:rsid w:val="1E0E681C"/>
    <w:rsid w:val="1E382E51"/>
    <w:rsid w:val="1E3907CA"/>
    <w:rsid w:val="1E4A3839"/>
    <w:rsid w:val="1E5E27DF"/>
    <w:rsid w:val="1E7A7261"/>
    <w:rsid w:val="1EA35B1D"/>
    <w:rsid w:val="1EB61A1C"/>
    <w:rsid w:val="1EE078CB"/>
    <w:rsid w:val="1EF11A9A"/>
    <w:rsid w:val="1F3C26C5"/>
    <w:rsid w:val="1F4610D9"/>
    <w:rsid w:val="1FB8775D"/>
    <w:rsid w:val="1FD0727E"/>
    <w:rsid w:val="200013B8"/>
    <w:rsid w:val="2024375C"/>
    <w:rsid w:val="204C132C"/>
    <w:rsid w:val="20586038"/>
    <w:rsid w:val="205E3A62"/>
    <w:rsid w:val="20680A43"/>
    <w:rsid w:val="20935198"/>
    <w:rsid w:val="20CD52C4"/>
    <w:rsid w:val="20D2314C"/>
    <w:rsid w:val="20DD6A33"/>
    <w:rsid w:val="20F36EA6"/>
    <w:rsid w:val="21102F6B"/>
    <w:rsid w:val="21120D56"/>
    <w:rsid w:val="21214241"/>
    <w:rsid w:val="215A5756"/>
    <w:rsid w:val="217143C2"/>
    <w:rsid w:val="218248D8"/>
    <w:rsid w:val="21834191"/>
    <w:rsid w:val="21AA7773"/>
    <w:rsid w:val="220E672A"/>
    <w:rsid w:val="221F5BE2"/>
    <w:rsid w:val="22404885"/>
    <w:rsid w:val="224700C3"/>
    <w:rsid w:val="22657707"/>
    <w:rsid w:val="22781029"/>
    <w:rsid w:val="22B841BF"/>
    <w:rsid w:val="233204F5"/>
    <w:rsid w:val="23434010"/>
    <w:rsid w:val="238A75AF"/>
    <w:rsid w:val="23A337CD"/>
    <w:rsid w:val="23B97D43"/>
    <w:rsid w:val="23E312EC"/>
    <w:rsid w:val="24042C53"/>
    <w:rsid w:val="24B74015"/>
    <w:rsid w:val="24ED1CCB"/>
    <w:rsid w:val="24FE6DEF"/>
    <w:rsid w:val="25252E13"/>
    <w:rsid w:val="254D3444"/>
    <w:rsid w:val="256D41BC"/>
    <w:rsid w:val="25AD79B4"/>
    <w:rsid w:val="25EA4D80"/>
    <w:rsid w:val="261F76C0"/>
    <w:rsid w:val="26272343"/>
    <w:rsid w:val="264458BD"/>
    <w:rsid w:val="266A0BEE"/>
    <w:rsid w:val="26776CB7"/>
    <w:rsid w:val="268F3BE2"/>
    <w:rsid w:val="269E3842"/>
    <w:rsid w:val="26AD6327"/>
    <w:rsid w:val="27154718"/>
    <w:rsid w:val="27B51622"/>
    <w:rsid w:val="27B53442"/>
    <w:rsid w:val="27EC5255"/>
    <w:rsid w:val="2866088B"/>
    <w:rsid w:val="286D5B95"/>
    <w:rsid w:val="28CE6B57"/>
    <w:rsid w:val="28D05740"/>
    <w:rsid w:val="28E9134B"/>
    <w:rsid w:val="28EE0EE0"/>
    <w:rsid w:val="28FE3CC9"/>
    <w:rsid w:val="29380085"/>
    <w:rsid w:val="295A30C0"/>
    <w:rsid w:val="295D1531"/>
    <w:rsid w:val="296021F0"/>
    <w:rsid w:val="296B1032"/>
    <w:rsid w:val="29880107"/>
    <w:rsid w:val="29C04AB4"/>
    <w:rsid w:val="29DF5B75"/>
    <w:rsid w:val="29F10D11"/>
    <w:rsid w:val="2A2E2F3B"/>
    <w:rsid w:val="2A457B60"/>
    <w:rsid w:val="2A511E99"/>
    <w:rsid w:val="2AB13C2E"/>
    <w:rsid w:val="2AC70AF5"/>
    <w:rsid w:val="2ACB3B4E"/>
    <w:rsid w:val="2B3E5342"/>
    <w:rsid w:val="2B474549"/>
    <w:rsid w:val="2B49322E"/>
    <w:rsid w:val="2B7947B8"/>
    <w:rsid w:val="2BA5032E"/>
    <w:rsid w:val="2C350352"/>
    <w:rsid w:val="2C3D25EA"/>
    <w:rsid w:val="2C403243"/>
    <w:rsid w:val="2C403E28"/>
    <w:rsid w:val="2C5345E0"/>
    <w:rsid w:val="2C7D7465"/>
    <w:rsid w:val="2CA407C0"/>
    <w:rsid w:val="2CB648A3"/>
    <w:rsid w:val="2CF30852"/>
    <w:rsid w:val="2D2A5D92"/>
    <w:rsid w:val="2D371C92"/>
    <w:rsid w:val="2DA43239"/>
    <w:rsid w:val="2DB770D2"/>
    <w:rsid w:val="2DE36310"/>
    <w:rsid w:val="2DF06C56"/>
    <w:rsid w:val="2E135E5F"/>
    <w:rsid w:val="2E1C048B"/>
    <w:rsid w:val="2E5106E5"/>
    <w:rsid w:val="2E586A31"/>
    <w:rsid w:val="2EA81859"/>
    <w:rsid w:val="2EAB0CAE"/>
    <w:rsid w:val="2F255EEB"/>
    <w:rsid w:val="2F293B21"/>
    <w:rsid w:val="2F3046ED"/>
    <w:rsid w:val="2F334701"/>
    <w:rsid w:val="2F3B19C9"/>
    <w:rsid w:val="2F6B5488"/>
    <w:rsid w:val="2F8570A2"/>
    <w:rsid w:val="2FAC295D"/>
    <w:rsid w:val="2FF91390"/>
    <w:rsid w:val="30013836"/>
    <w:rsid w:val="300549EE"/>
    <w:rsid w:val="305E5CCF"/>
    <w:rsid w:val="307C3C9E"/>
    <w:rsid w:val="30AC6EDB"/>
    <w:rsid w:val="30F022D9"/>
    <w:rsid w:val="310F1332"/>
    <w:rsid w:val="312676AF"/>
    <w:rsid w:val="313C473A"/>
    <w:rsid w:val="313E6791"/>
    <w:rsid w:val="31595324"/>
    <w:rsid w:val="316C2247"/>
    <w:rsid w:val="3180611D"/>
    <w:rsid w:val="318B04D5"/>
    <w:rsid w:val="31AE7FF3"/>
    <w:rsid w:val="31BB0DD6"/>
    <w:rsid w:val="31C51987"/>
    <w:rsid w:val="31E9421F"/>
    <w:rsid w:val="321546A1"/>
    <w:rsid w:val="326F313E"/>
    <w:rsid w:val="329F282B"/>
    <w:rsid w:val="32A17165"/>
    <w:rsid w:val="32AC0031"/>
    <w:rsid w:val="32C75F0B"/>
    <w:rsid w:val="32D96A85"/>
    <w:rsid w:val="32DC3AB7"/>
    <w:rsid w:val="32FB135C"/>
    <w:rsid w:val="33027333"/>
    <w:rsid w:val="33555E50"/>
    <w:rsid w:val="33581B1C"/>
    <w:rsid w:val="336C7617"/>
    <w:rsid w:val="338346C6"/>
    <w:rsid w:val="338756CB"/>
    <w:rsid w:val="33D36392"/>
    <w:rsid w:val="33FD0B01"/>
    <w:rsid w:val="34414A34"/>
    <w:rsid w:val="344420DD"/>
    <w:rsid w:val="34491184"/>
    <w:rsid w:val="34595073"/>
    <w:rsid w:val="34854D79"/>
    <w:rsid w:val="34AE61E5"/>
    <w:rsid w:val="35581831"/>
    <w:rsid w:val="356C490F"/>
    <w:rsid w:val="358036FD"/>
    <w:rsid w:val="358D6A2F"/>
    <w:rsid w:val="359829F1"/>
    <w:rsid w:val="35A82888"/>
    <w:rsid w:val="35AF2000"/>
    <w:rsid w:val="35C35AAA"/>
    <w:rsid w:val="35EC766C"/>
    <w:rsid w:val="35F00073"/>
    <w:rsid w:val="360E5FF2"/>
    <w:rsid w:val="36137470"/>
    <w:rsid w:val="3647551C"/>
    <w:rsid w:val="36907E91"/>
    <w:rsid w:val="36B31C26"/>
    <w:rsid w:val="36ED699D"/>
    <w:rsid w:val="36FD3FA4"/>
    <w:rsid w:val="370137E2"/>
    <w:rsid w:val="37132D07"/>
    <w:rsid w:val="372E2A2E"/>
    <w:rsid w:val="372F4304"/>
    <w:rsid w:val="373B32D4"/>
    <w:rsid w:val="375C316C"/>
    <w:rsid w:val="377D0B41"/>
    <w:rsid w:val="37912794"/>
    <w:rsid w:val="37CD533A"/>
    <w:rsid w:val="37E22DB7"/>
    <w:rsid w:val="37E77EC7"/>
    <w:rsid w:val="381D472F"/>
    <w:rsid w:val="3839268F"/>
    <w:rsid w:val="38422DF0"/>
    <w:rsid w:val="387A6293"/>
    <w:rsid w:val="39074DA2"/>
    <w:rsid w:val="39415F1A"/>
    <w:rsid w:val="394D4B12"/>
    <w:rsid w:val="395B1C8A"/>
    <w:rsid w:val="3964122C"/>
    <w:rsid w:val="39B11E38"/>
    <w:rsid w:val="39B31FB8"/>
    <w:rsid w:val="39DC6EAF"/>
    <w:rsid w:val="3A0666C3"/>
    <w:rsid w:val="3A1832A1"/>
    <w:rsid w:val="3A2754E1"/>
    <w:rsid w:val="3A3E6D39"/>
    <w:rsid w:val="3A421FB2"/>
    <w:rsid w:val="3A4A151E"/>
    <w:rsid w:val="3A6266D5"/>
    <w:rsid w:val="3A980E73"/>
    <w:rsid w:val="3ACE024F"/>
    <w:rsid w:val="3AE77C49"/>
    <w:rsid w:val="3AFB3306"/>
    <w:rsid w:val="3B211781"/>
    <w:rsid w:val="3B652ADE"/>
    <w:rsid w:val="3BB81DF5"/>
    <w:rsid w:val="3BE223A3"/>
    <w:rsid w:val="3C3A72E2"/>
    <w:rsid w:val="3C47102D"/>
    <w:rsid w:val="3C58696F"/>
    <w:rsid w:val="3C831A1B"/>
    <w:rsid w:val="3CA56B60"/>
    <w:rsid w:val="3CB14FE3"/>
    <w:rsid w:val="3CC91B81"/>
    <w:rsid w:val="3CE43E75"/>
    <w:rsid w:val="3CFE7F28"/>
    <w:rsid w:val="3D173327"/>
    <w:rsid w:val="3D1F7476"/>
    <w:rsid w:val="3E2813EF"/>
    <w:rsid w:val="3E33608D"/>
    <w:rsid w:val="3E3F0911"/>
    <w:rsid w:val="3E6D6FB2"/>
    <w:rsid w:val="3E757D64"/>
    <w:rsid w:val="3E7675A0"/>
    <w:rsid w:val="3EA1736F"/>
    <w:rsid w:val="3EF612F1"/>
    <w:rsid w:val="3EFB51D7"/>
    <w:rsid w:val="3F051328"/>
    <w:rsid w:val="3F8858C1"/>
    <w:rsid w:val="3FA45105"/>
    <w:rsid w:val="3FAF1D54"/>
    <w:rsid w:val="3FFF663A"/>
    <w:rsid w:val="40107B4D"/>
    <w:rsid w:val="401546BB"/>
    <w:rsid w:val="4034547C"/>
    <w:rsid w:val="407B0682"/>
    <w:rsid w:val="40CD6F9C"/>
    <w:rsid w:val="41574507"/>
    <w:rsid w:val="41B16CE3"/>
    <w:rsid w:val="41BC3580"/>
    <w:rsid w:val="41F51012"/>
    <w:rsid w:val="41FF1482"/>
    <w:rsid w:val="421F256D"/>
    <w:rsid w:val="42410B95"/>
    <w:rsid w:val="42A0326F"/>
    <w:rsid w:val="42AD783E"/>
    <w:rsid w:val="42C942AD"/>
    <w:rsid w:val="42D412DE"/>
    <w:rsid w:val="4304272C"/>
    <w:rsid w:val="431E5299"/>
    <w:rsid w:val="43881AE1"/>
    <w:rsid w:val="438D030A"/>
    <w:rsid w:val="43BD1A4F"/>
    <w:rsid w:val="43C128EE"/>
    <w:rsid w:val="43D65BF9"/>
    <w:rsid w:val="43DA661A"/>
    <w:rsid w:val="43DF20F3"/>
    <w:rsid w:val="43F9567F"/>
    <w:rsid w:val="440F1DC4"/>
    <w:rsid w:val="4426215A"/>
    <w:rsid w:val="44356BCE"/>
    <w:rsid w:val="449A79CD"/>
    <w:rsid w:val="44D51B18"/>
    <w:rsid w:val="44E96D75"/>
    <w:rsid w:val="44EA1C92"/>
    <w:rsid w:val="44FE6C98"/>
    <w:rsid w:val="45231433"/>
    <w:rsid w:val="45270380"/>
    <w:rsid w:val="4549548A"/>
    <w:rsid w:val="4569079D"/>
    <w:rsid w:val="45761D23"/>
    <w:rsid w:val="45DD053A"/>
    <w:rsid w:val="45E0702D"/>
    <w:rsid w:val="45EE4D7C"/>
    <w:rsid w:val="460C1224"/>
    <w:rsid w:val="4629128D"/>
    <w:rsid w:val="463C4A15"/>
    <w:rsid w:val="465F2715"/>
    <w:rsid w:val="46654426"/>
    <w:rsid w:val="467D6138"/>
    <w:rsid w:val="4696112B"/>
    <w:rsid w:val="46A1463C"/>
    <w:rsid w:val="46BA0CB9"/>
    <w:rsid w:val="46BB4527"/>
    <w:rsid w:val="46C62F29"/>
    <w:rsid w:val="46E425E8"/>
    <w:rsid w:val="46E837D1"/>
    <w:rsid w:val="46ED6394"/>
    <w:rsid w:val="470509D9"/>
    <w:rsid w:val="471852FD"/>
    <w:rsid w:val="473A178B"/>
    <w:rsid w:val="475D61AA"/>
    <w:rsid w:val="477D052C"/>
    <w:rsid w:val="4796372E"/>
    <w:rsid w:val="47AC76BE"/>
    <w:rsid w:val="47B852CC"/>
    <w:rsid w:val="47ED377D"/>
    <w:rsid w:val="48102525"/>
    <w:rsid w:val="484603FD"/>
    <w:rsid w:val="48810744"/>
    <w:rsid w:val="48841ECE"/>
    <w:rsid w:val="48D83A06"/>
    <w:rsid w:val="48E528D0"/>
    <w:rsid w:val="49404FF9"/>
    <w:rsid w:val="495C460C"/>
    <w:rsid w:val="4965086D"/>
    <w:rsid w:val="49E26FC9"/>
    <w:rsid w:val="49EE05BE"/>
    <w:rsid w:val="49EE57B3"/>
    <w:rsid w:val="49F77589"/>
    <w:rsid w:val="4A135235"/>
    <w:rsid w:val="4A150A58"/>
    <w:rsid w:val="4A34038E"/>
    <w:rsid w:val="4A470A5B"/>
    <w:rsid w:val="4AB458D9"/>
    <w:rsid w:val="4B171C16"/>
    <w:rsid w:val="4B434576"/>
    <w:rsid w:val="4B57133A"/>
    <w:rsid w:val="4B662516"/>
    <w:rsid w:val="4B73215F"/>
    <w:rsid w:val="4BB71809"/>
    <w:rsid w:val="4BD7254B"/>
    <w:rsid w:val="4BE04D6C"/>
    <w:rsid w:val="4BFF26FA"/>
    <w:rsid w:val="4C007DDF"/>
    <w:rsid w:val="4C112CF3"/>
    <w:rsid w:val="4C460CE4"/>
    <w:rsid w:val="4C5058B4"/>
    <w:rsid w:val="4C892015"/>
    <w:rsid w:val="4D593387"/>
    <w:rsid w:val="4D793CA5"/>
    <w:rsid w:val="4D7C5749"/>
    <w:rsid w:val="4D80363C"/>
    <w:rsid w:val="4D887DDF"/>
    <w:rsid w:val="4DDC6A46"/>
    <w:rsid w:val="4E0E0A8A"/>
    <w:rsid w:val="4E1D0004"/>
    <w:rsid w:val="4ECB00B6"/>
    <w:rsid w:val="4EF14C6E"/>
    <w:rsid w:val="4EF73005"/>
    <w:rsid w:val="4F0C191F"/>
    <w:rsid w:val="4F2147D0"/>
    <w:rsid w:val="4FF95B2F"/>
    <w:rsid w:val="5016561C"/>
    <w:rsid w:val="50224F59"/>
    <w:rsid w:val="504D6F8B"/>
    <w:rsid w:val="5073612E"/>
    <w:rsid w:val="50A60B5B"/>
    <w:rsid w:val="50B85EFD"/>
    <w:rsid w:val="50E66622"/>
    <w:rsid w:val="50E96CBA"/>
    <w:rsid w:val="51007678"/>
    <w:rsid w:val="51056042"/>
    <w:rsid w:val="51223A27"/>
    <w:rsid w:val="5126535E"/>
    <w:rsid w:val="51A445A4"/>
    <w:rsid w:val="51BE4D10"/>
    <w:rsid w:val="51EA0894"/>
    <w:rsid w:val="522C4C97"/>
    <w:rsid w:val="529D1818"/>
    <w:rsid w:val="52C459A7"/>
    <w:rsid w:val="52CC6CCF"/>
    <w:rsid w:val="52DE0196"/>
    <w:rsid w:val="52F209F6"/>
    <w:rsid w:val="52FD31BB"/>
    <w:rsid w:val="531275B1"/>
    <w:rsid w:val="531B2B79"/>
    <w:rsid w:val="5324727A"/>
    <w:rsid w:val="533A3459"/>
    <w:rsid w:val="535361DA"/>
    <w:rsid w:val="537711DE"/>
    <w:rsid w:val="542156D6"/>
    <w:rsid w:val="542F175E"/>
    <w:rsid w:val="5437531B"/>
    <w:rsid w:val="548848E5"/>
    <w:rsid w:val="54D0090D"/>
    <w:rsid w:val="54E147ED"/>
    <w:rsid w:val="551C0015"/>
    <w:rsid w:val="55266617"/>
    <w:rsid w:val="55321830"/>
    <w:rsid w:val="55556EED"/>
    <w:rsid w:val="55791D0F"/>
    <w:rsid w:val="55B31529"/>
    <w:rsid w:val="55C341F7"/>
    <w:rsid w:val="55E04846"/>
    <w:rsid w:val="561C2058"/>
    <w:rsid w:val="56307ADF"/>
    <w:rsid w:val="563849EE"/>
    <w:rsid w:val="565F55E0"/>
    <w:rsid w:val="567042C9"/>
    <w:rsid w:val="56753E3F"/>
    <w:rsid w:val="567F25FF"/>
    <w:rsid w:val="568703DC"/>
    <w:rsid w:val="56895C4C"/>
    <w:rsid w:val="569E58C0"/>
    <w:rsid w:val="56C22404"/>
    <w:rsid w:val="56C75675"/>
    <w:rsid w:val="56CB5437"/>
    <w:rsid w:val="56D64810"/>
    <w:rsid w:val="56FF41EE"/>
    <w:rsid w:val="57400BA4"/>
    <w:rsid w:val="57495016"/>
    <w:rsid w:val="57565555"/>
    <w:rsid w:val="576F63F2"/>
    <w:rsid w:val="57934932"/>
    <w:rsid w:val="57B31E7A"/>
    <w:rsid w:val="57DD611C"/>
    <w:rsid w:val="584B2E58"/>
    <w:rsid w:val="58591A15"/>
    <w:rsid w:val="586E091C"/>
    <w:rsid w:val="5891059E"/>
    <w:rsid w:val="58A17895"/>
    <w:rsid w:val="58BE5D18"/>
    <w:rsid w:val="58C1635D"/>
    <w:rsid w:val="58D931AE"/>
    <w:rsid w:val="58E55D15"/>
    <w:rsid w:val="593F0502"/>
    <w:rsid w:val="59A743DA"/>
    <w:rsid w:val="59BB0CF7"/>
    <w:rsid w:val="59C96B3D"/>
    <w:rsid w:val="5A4C7504"/>
    <w:rsid w:val="5A5E69BD"/>
    <w:rsid w:val="5A6D0458"/>
    <w:rsid w:val="5ABD4B43"/>
    <w:rsid w:val="5AE76A67"/>
    <w:rsid w:val="5B1D296B"/>
    <w:rsid w:val="5B244CF6"/>
    <w:rsid w:val="5B2F14B8"/>
    <w:rsid w:val="5B5B2F7E"/>
    <w:rsid w:val="5B672D33"/>
    <w:rsid w:val="5B751644"/>
    <w:rsid w:val="5B7C0E2B"/>
    <w:rsid w:val="5B81445C"/>
    <w:rsid w:val="5B950720"/>
    <w:rsid w:val="5BAF43D6"/>
    <w:rsid w:val="5BF941F5"/>
    <w:rsid w:val="5C7360CB"/>
    <w:rsid w:val="5C8037E7"/>
    <w:rsid w:val="5CBB69F7"/>
    <w:rsid w:val="5CCF0D29"/>
    <w:rsid w:val="5CFB5F5E"/>
    <w:rsid w:val="5D15125D"/>
    <w:rsid w:val="5D467A62"/>
    <w:rsid w:val="5DE469FA"/>
    <w:rsid w:val="5E1E558D"/>
    <w:rsid w:val="5E5043DF"/>
    <w:rsid w:val="5EEB336C"/>
    <w:rsid w:val="5F5E20A5"/>
    <w:rsid w:val="5F9761AE"/>
    <w:rsid w:val="5FCF01EF"/>
    <w:rsid w:val="5FF258A1"/>
    <w:rsid w:val="60382FAC"/>
    <w:rsid w:val="604256C2"/>
    <w:rsid w:val="60636496"/>
    <w:rsid w:val="607047EE"/>
    <w:rsid w:val="608B2AC7"/>
    <w:rsid w:val="608D02D8"/>
    <w:rsid w:val="60F3083C"/>
    <w:rsid w:val="611C7D6D"/>
    <w:rsid w:val="612E7085"/>
    <w:rsid w:val="61386753"/>
    <w:rsid w:val="613B5CFB"/>
    <w:rsid w:val="615043F9"/>
    <w:rsid w:val="617A5C80"/>
    <w:rsid w:val="618652BC"/>
    <w:rsid w:val="619E6C7B"/>
    <w:rsid w:val="61C443C1"/>
    <w:rsid w:val="61E15956"/>
    <w:rsid w:val="61E51817"/>
    <w:rsid w:val="61FA6124"/>
    <w:rsid w:val="62393E6D"/>
    <w:rsid w:val="627213E4"/>
    <w:rsid w:val="62F82F85"/>
    <w:rsid w:val="630F3F05"/>
    <w:rsid w:val="63106792"/>
    <w:rsid w:val="63183A98"/>
    <w:rsid w:val="632404F4"/>
    <w:rsid w:val="633F10A5"/>
    <w:rsid w:val="635D266A"/>
    <w:rsid w:val="63757B75"/>
    <w:rsid w:val="638F01B4"/>
    <w:rsid w:val="63920EDA"/>
    <w:rsid w:val="63946A60"/>
    <w:rsid w:val="63C77EDB"/>
    <w:rsid w:val="63E14075"/>
    <w:rsid w:val="63F251EA"/>
    <w:rsid w:val="63F724B7"/>
    <w:rsid w:val="642A483F"/>
    <w:rsid w:val="64804E0E"/>
    <w:rsid w:val="64962DB5"/>
    <w:rsid w:val="649E2054"/>
    <w:rsid w:val="64AE4DE2"/>
    <w:rsid w:val="652C576F"/>
    <w:rsid w:val="653A795D"/>
    <w:rsid w:val="658C6ED9"/>
    <w:rsid w:val="65A528FE"/>
    <w:rsid w:val="65BF0EC2"/>
    <w:rsid w:val="661A7CA4"/>
    <w:rsid w:val="6622667F"/>
    <w:rsid w:val="662303C6"/>
    <w:rsid w:val="663A7BE7"/>
    <w:rsid w:val="667F1A36"/>
    <w:rsid w:val="667F3383"/>
    <w:rsid w:val="66C319F3"/>
    <w:rsid w:val="66D53ED1"/>
    <w:rsid w:val="66D70B6D"/>
    <w:rsid w:val="66FF395B"/>
    <w:rsid w:val="672A0AFE"/>
    <w:rsid w:val="67382AAA"/>
    <w:rsid w:val="673E490F"/>
    <w:rsid w:val="675302EE"/>
    <w:rsid w:val="67910076"/>
    <w:rsid w:val="67922B47"/>
    <w:rsid w:val="67CB7F2F"/>
    <w:rsid w:val="681C0FC4"/>
    <w:rsid w:val="68221581"/>
    <w:rsid w:val="682E03A0"/>
    <w:rsid w:val="6836026E"/>
    <w:rsid w:val="690928AD"/>
    <w:rsid w:val="696E2CD5"/>
    <w:rsid w:val="699D220E"/>
    <w:rsid w:val="69BD5579"/>
    <w:rsid w:val="69F744E9"/>
    <w:rsid w:val="69F853AE"/>
    <w:rsid w:val="69FA1684"/>
    <w:rsid w:val="6A31318B"/>
    <w:rsid w:val="6A460CE4"/>
    <w:rsid w:val="6A6056C7"/>
    <w:rsid w:val="6A85032C"/>
    <w:rsid w:val="6A925266"/>
    <w:rsid w:val="6ABC169E"/>
    <w:rsid w:val="6B3D06DD"/>
    <w:rsid w:val="6B3F55F6"/>
    <w:rsid w:val="6B572182"/>
    <w:rsid w:val="6B603EF6"/>
    <w:rsid w:val="6B875E4F"/>
    <w:rsid w:val="6B8E2277"/>
    <w:rsid w:val="6BFA79E7"/>
    <w:rsid w:val="6BFF2C3D"/>
    <w:rsid w:val="6C1B0C8A"/>
    <w:rsid w:val="6C1B6E74"/>
    <w:rsid w:val="6C2F0285"/>
    <w:rsid w:val="6C4732F0"/>
    <w:rsid w:val="6C561B64"/>
    <w:rsid w:val="6C7B313C"/>
    <w:rsid w:val="6C9808F8"/>
    <w:rsid w:val="6CCF6822"/>
    <w:rsid w:val="6CE3136F"/>
    <w:rsid w:val="6D3949E2"/>
    <w:rsid w:val="6D4535AE"/>
    <w:rsid w:val="6D4F01D1"/>
    <w:rsid w:val="6D4F7CCC"/>
    <w:rsid w:val="6D752D37"/>
    <w:rsid w:val="6DCF20CD"/>
    <w:rsid w:val="6DFE6665"/>
    <w:rsid w:val="6E743CFE"/>
    <w:rsid w:val="6EA634AE"/>
    <w:rsid w:val="6EAF29C0"/>
    <w:rsid w:val="6EC67215"/>
    <w:rsid w:val="6ED940CD"/>
    <w:rsid w:val="6ED96DEB"/>
    <w:rsid w:val="6EDA5421"/>
    <w:rsid w:val="6EDB29DF"/>
    <w:rsid w:val="6EDC1243"/>
    <w:rsid w:val="6EE65392"/>
    <w:rsid w:val="6EED565F"/>
    <w:rsid w:val="6F2D13A6"/>
    <w:rsid w:val="6F3F3964"/>
    <w:rsid w:val="6F526097"/>
    <w:rsid w:val="6F8B7B6C"/>
    <w:rsid w:val="6F9C2C40"/>
    <w:rsid w:val="6FB20780"/>
    <w:rsid w:val="6FC939B3"/>
    <w:rsid w:val="6FE96150"/>
    <w:rsid w:val="702D0688"/>
    <w:rsid w:val="70396BFF"/>
    <w:rsid w:val="70556324"/>
    <w:rsid w:val="7069132D"/>
    <w:rsid w:val="708502DC"/>
    <w:rsid w:val="70953FA3"/>
    <w:rsid w:val="70A2529D"/>
    <w:rsid w:val="70D23371"/>
    <w:rsid w:val="710979B4"/>
    <w:rsid w:val="712E0135"/>
    <w:rsid w:val="71656EC6"/>
    <w:rsid w:val="7168515F"/>
    <w:rsid w:val="71CD36FF"/>
    <w:rsid w:val="71DD4FF9"/>
    <w:rsid w:val="72155CBB"/>
    <w:rsid w:val="72613CE4"/>
    <w:rsid w:val="726548D5"/>
    <w:rsid w:val="7269094C"/>
    <w:rsid w:val="727A19B3"/>
    <w:rsid w:val="727D7537"/>
    <w:rsid w:val="72E3084A"/>
    <w:rsid w:val="72F90440"/>
    <w:rsid w:val="73331E0E"/>
    <w:rsid w:val="737F20EB"/>
    <w:rsid w:val="738F4490"/>
    <w:rsid w:val="73FD2DC6"/>
    <w:rsid w:val="74197B35"/>
    <w:rsid w:val="742271AD"/>
    <w:rsid w:val="743877F5"/>
    <w:rsid w:val="744A43E7"/>
    <w:rsid w:val="74564E1D"/>
    <w:rsid w:val="752E584B"/>
    <w:rsid w:val="7575308E"/>
    <w:rsid w:val="759159C9"/>
    <w:rsid w:val="76017F4E"/>
    <w:rsid w:val="76170E60"/>
    <w:rsid w:val="763E6318"/>
    <w:rsid w:val="76BE438D"/>
    <w:rsid w:val="77087694"/>
    <w:rsid w:val="775D150D"/>
    <w:rsid w:val="779A4443"/>
    <w:rsid w:val="77D1633F"/>
    <w:rsid w:val="77F52024"/>
    <w:rsid w:val="782F4665"/>
    <w:rsid w:val="783E66FF"/>
    <w:rsid w:val="78956EDA"/>
    <w:rsid w:val="78B47055"/>
    <w:rsid w:val="79030EE0"/>
    <w:rsid w:val="794250E6"/>
    <w:rsid w:val="795D31E9"/>
    <w:rsid w:val="7966769B"/>
    <w:rsid w:val="79B40A0B"/>
    <w:rsid w:val="79CD28E9"/>
    <w:rsid w:val="79CF1287"/>
    <w:rsid w:val="79FC624F"/>
    <w:rsid w:val="7A6735ED"/>
    <w:rsid w:val="7ADF3E33"/>
    <w:rsid w:val="7B0079DC"/>
    <w:rsid w:val="7B4D7B4F"/>
    <w:rsid w:val="7B4F47AC"/>
    <w:rsid w:val="7B6179CF"/>
    <w:rsid w:val="7B6C3A4A"/>
    <w:rsid w:val="7B870A41"/>
    <w:rsid w:val="7B9128FD"/>
    <w:rsid w:val="7BE72112"/>
    <w:rsid w:val="7C1644CA"/>
    <w:rsid w:val="7C3D02D2"/>
    <w:rsid w:val="7C7C3485"/>
    <w:rsid w:val="7CA47591"/>
    <w:rsid w:val="7CB54AB8"/>
    <w:rsid w:val="7CCD35B2"/>
    <w:rsid w:val="7CF236ED"/>
    <w:rsid w:val="7D0C0403"/>
    <w:rsid w:val="7D430FF0"/>
    <w:rsid w:val="7D4B173B"/>
    <w:rsid w:val="7D646836"/>
    <w:rsid w:val="7D6D3355"/>
    <w:rsid w:val="7D6F402F"/>
    <w:rsid w:val="7D9307C8"/>
    <w:rsid w:val="7DDF3558"/>
    <w:rsid w:val="7E2B3B5A"/>
    <w:rsid w:val="7EC77F8B"/>
    <w:rsid w:val="7EC8638F"/>
    <w:rsid w:val="7EFA2E85"/>
    <w:rsid w:val="7F28593F"/>
    <w:rsid w:val="7F5A5E88"/>
    <w:rsid w:val="7F8B6623"/>
    <w:rsid w:val="7FB86D21"/>
    <w:rsid w:val="7FF361C4"/>
  </w:rsids>
  <w:docVars>
    <w:docVar w:name="commondata" w:val="eyJoZGlkIjoiMjEyMTVjODc2NDc0N2Q3M2MxZDBiZjc2ZGU4Zjc3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next w:val="TOC5"/>
    <w:qFormat/>
    <w:pPr>
      <w:ind w:left="120"/>
    </w:pPr>
    <w:rPr>
      <w:szCs w:val="20"/>
    </w:rPr>
  </w:style>
  <w:style w:type="paragraph" w:styleId="TOC5">
    <w:name w:val="toc 5"/>
    <w:basedOn w:val="Normal"/>
    <w:next w:val="Normal"/>
    <w:qFormat/>
    <w:pPr>
      <w:widowControl/>
      <w:wordWrap w:val="0"/>
      <w:autoSpaceDE/>
      <w:autoSpaceDN/>
      <w:spacing w:before="100" w:beforeAutospacing="1" w:after="200" w:line="273" w:lineRule="auto"/>
      <w:ind w:left="1275"/>
      <w:jc w:val="both"/>
    </w:pPr>
    <w:rPr>
      <w:rFonts w:eastAsia="Times New Roman" w:cs="Times New Roman"/>
      <w:sz w:val="24"/>
      <w:szCs w:val="24"/>
      <w:lang w:val="en-US"/>
    </w:rPr>
  </w:style>
  <w:style w:type="paragraph" w:styleId="PlainText">
    <w:name w:val="Plain Text"/>
    <w:basedOn w:val="Normal"/>
    <w:qFormat/>
    <w:pPr>
      <w:adjustRightInd w:val="0"/>
      <w:spacing w:line="312" w:lineRule="atLeast"/>
      <w:textAlignment w:val="baseline"/>
    </w:pPr>
    <w:rPr>
      <w:rFonts w:ascii="宋体" w:hAnsi="Courier New" w:cs="Courier New"/>
      <w:kern w:val="0"/>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Subtitle">
    <w:name w:val="Subtitle"/>
    <w:basedOn w:val="Normal"/>
    <w:next w:val="Normal"/>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character" w:customStyle="1" w:styleId="apple-converted-space">
    <w:name w:val="apple-converted-space"/>
    <w:basedOn w:val="DefaultParagraphFont"/>
    <w:qFormat/>
  </w:style>
  <w:style w:type="paragraph" w:customStyle="1" w:styleId="a">
    <w:name w:val="&quot;二级章节&quot;"/>
    <w:basedOn w:val="Normal"/>
    <w:qFormat/>
    <w:pPr>
      <w:spacing w:after="0"/>
      <w:outlineLvl w:val="2"/>
    </w:pPr>
    <w:rPr>
      <w:rFonts w:ascii="NEU-BZ-S92" w:eastAsia="方正书宋_GBK" w:hAnsi="NEU-BZ-S92" w:cs="宋体"/>
      <w:color w:val="000000"/>
      <w:sz w:val="21"/>
      <w:szCs w:val="22"/>
    </w:rPr>
  </w:style>
  <w:style w:type="character" w:customStyle="1" w:styleId="c-gap-right-small3">
    <w:name w:val="c-gap-right-small3"/>
    <w:basedOn w:val="DefaultParagraphFont"/>
    <w:qFormat/>
  </w:style>
  <w:style w:type="character" w:customStyle="1" w:styleId="c-gap-right-small5">
    <w:name w:val="c-gap-right-small5"/>
    <w:basedOn w:val="DefaultParagraphFont"/>
    <w:qFormat/>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p0">
    <w:name w:val="p0"/>
    <w:basedOn w:val="Normal"/>
    <w:qFormat/>
    <w:pPr>
      <w:widowControl/>
    </w:pPr>
    <w:rPr>
      <w:rFonts w:ascii="Times New Roman" w:hAnsi="Times New Roman"/>
      <w:kern w:val="0"/>
      <w:szCs w:val="21"/>
    </w:rPr>
  </w:style>
  <w:style w:type="paragraph" w:customStyle="1" w:styleId="ParagraphTextBody">
    <w:name w:val="Paragraph Text Body"/>
    <w:basedOn w:val="BodyText"/>
    <w:qFormat/>
    <w:pPr>
      <w:widowControl/>
      <w:spacing w:before="10" w:after="10" w:line="288" w:lineRule="auto"/>
      <w:jc w:val="left"/>
    </w:pPr>
    <w:rPr>
      <w:color w:val="00000A"/>
      <w:kern w:val="0"/>
      <w:sz w:val="24"/>
      <w:lang w:val="en-CA" w:bidi="hi-IN"/>
    </w:rPr>
  </w:style>
  <w:style w:type="table" w:customStyle="1" w:styleId="TableNormal0">
    <w:name w:val="Table Normal_0"/>
    <w:uiPriority w:val="2"/>
    <w:semiHidden/>
    <w:qFormat/>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customStyle="1" w:styleId="pMsoNormal">
    <w:name w:val="p_MsoNormal"/>
    <w:basedOn w:val="Normal"/>
    <w:uiPriority w:val="99"/>
    <w:qFormat/>
    <w:pPr>
      <w:widowControl/>
    </w:pPr>
    <w:rPr>
      <w:rFonts w:ascii="Calibri" w:hAnsi="Calibri" w:cs="Calibri"/>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297045201053006053"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29636</Words>
  <Characters>29853</Characters>
  <Application>Microsoft Office Word</Application>
  <DocSecurity>0</DocSecurity>
  <Lines>0</Lines>
  <Paragraphs>0</Paragraphs>
  <ScaleCrop>false</ScaleCrop>
  <Company/>
  <LinksUpToDate>false</LinksUpToDate>
  <CharactersWithSpaces>29895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2020-08-16T12:06:00Z</dcterms:created>
  <dcterms:modified xsi:type="dcterms:W3CDTF">2022-12-01T11:41:03Z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D9A6751609C9472BB55B66440599A789</vt:lpwstr>
  </property>
  <property fmtid="{D5CDD505-2E9C-101B-9397-08002B2CF9AE}" pid="3" name="KSOProductBuildVer">
    <vt:lpwstr>2052-11.1.0.12763</vt:lpwstr>
  </property>
</Properties>
</file>