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面包粉相关行业公司成立报告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0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_Toc27701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_Toc9493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_Toc32335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_Toc10770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_Toc27567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2" w:history="1">
        <w:r>
          <w:rPr>
            <w:rFonts w:ascii="仿宋" w:eastAsia="仿宋" w:hAnsi="仿宋" w:cs="仿宋" w:hint="eastAsia"/>
            <w:lang w:eastAsia="zh-CN"/>
          </w:rPr>
          <w:t>(七)、面包粉项目建设必要性分析</w:t>
        </w:r>
        <w:r>
          <w:tab/>
        </w:r>
        <w:r>
          <w:fldChar w:fldCharType="begin"/>
        </w:r>
        <w:r>
          <w:instrText xml:space="preserve"> PAGEREF _Toc17442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_Toc31895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6" w:history="1">
        <w:r>
          <w:rPr>
            <w:rFonts w:ascii="仿宋" w:eastAsia="仿宋" w:hAnsi="仿宋" w:cs="仿宋" w:hint="eastAsia"/>
            <w:lang w:eastAsia="zh-CN"/>
          </w:rPr>
          <w:t>三、面包粉筹建公司基本信息</w:t>
        </w:r>
        <w:r>
          <w:tab/>
        </w:r>
        <w:r>
          <w:fldChar w:fldCharType="begin"/>
        </w:r>
        <w:r>
          <w:instrText xml:space="preserve"> PAGEREF _Toc5286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_Toc7943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_Toc12791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_Toc29028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_Toc24341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_Toc5129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_Toc13634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_Toc29272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_Toc22577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_Toc4666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_Toc9677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_Toc22718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_Toc7902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_Toc30675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_Toc21097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_Toc7156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_Toc22110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_Toc14636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_Toc5391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_Toc14169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_Toc12132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_Toc6448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_Toc11698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9" w:history="1">
        <w:r>
          <w:rPr>
            <w:rFonts w:ascii="仿宋" w:eastAsia="仿宋" w:hAnsi="仿宋" w:cs="仿宋" w:hint="eastAsia"/>
            <w:lang w:eastAsia="zh-CN"/>
          </w:rPr>
          <w:t>(一)、面包粉项目进度安排</w:t>
        </w:r>
        <w:r>
          <w:tab/>
        </w:r>
        <w:r>
          <w:fldChar w:fldCharType="begin"/>
        </w:r>
        <w:r>
          <w:instrText xml:space="preserve"> PAGEREF _Toc28079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2" w:history="1">
        <w:r>
          <w:rPr>
            <w:rFonts w:ascii="仿宋" w:eastAsia="仿宋" w:hAnsi="仿宋" w:cs="仿宋" w:hint="eastAsia"/>
            <w:lang w:eastAsia="zh-CN"/>
          </w:rPr>
          <w:t>(二)、面包粉项目实施保障措施</w:t>
        </w:r>
        <w:r>
          <w:tab/>
        </w:r>
        <w:r>
          <w:fldChar w:fldCharType="begin"/>
        </w:r>
        <w:r>
          <w:instrText xml:space="preserve"> PAGEREF _Toc32002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2" w:history="1">
        <w:r>
          <w:rPr>
            <w:rFonts w:ascii="仿宋" w:eastAsia="仿宋" w:hAnsi="仿宋" w:cs="仿宋" w:hint="eastAsia"/>
            <w:lang w:eastAsia="zh-CN"/>
          </w:rPr>
          <w:t>八、面包粉项目风险分析</w:t>
        </w:r>
        <w:r>
          <w:tab/>
        </w:r>
        <w:r>
          <w:fldChar w:fldCharType="begin"/>
        </w:r>
        <w:r>
          <w:instrText xml:space="preserve"> PAGEREF _Toc29542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292" w:history="1">
        <w:r>
          <w:rPr>
            <w:rFonts w:ascii="仿宋" w:eastAsia="仿宋" w:hAnsi="仿宋" w:cs="仿宋" w:hint="eastAsia"/>
            <w:lang w:eastAsia="zh-CN"/>
          </w:rPr>
          <w:t>(一)、面包粉项目风险分析</w:t>
        </w:r>
        <w:r>
          <w:tab/>
        </w:r>
        <w:r>
          <w:fldChar w:fldCharType="begin"/>
        </w:r>
        <w:r>
          <w:instrText xml:space="preserve"> PAGEREF _Toc22292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(二)、面包粉项目风险对策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_Toc9706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_Toc29106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_Toc32696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0" w:history="1">
        <w:r>
          <w:rPr>
            <w:rFonts w:ascii="仿宋" w:eastAsia="仿宋" w:hAnsi="仿宋" w:cs="仿宋" w:hint="eastAsia"/>
            <w:lang w:eastAsia="zh-CN"/>
          </w:rPr>
          <w:t>(一)、面包粉项目背景分析</w:t>
        </w:r>
        <w:r>
          <w:tab/>
        </w:r>
        <w:r>
          <w:fldChar w:fldCharType="begin"/>
        </w:r>
        <w:r>
          <w:instrText xml:space="preserve"> PAGEREF _Toc8060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2" w:history="1">
        <w:r>
          <w:rPr>
            <w:rFonts w:ascii="仿宋" w:eastAsia="仿宋" w:hAnsi="仿宋" w:cs="仿宋" w:hint="eastAsia"/>
            <w:lang w:eastAsia="zh-CN"/>
          </w:rPr>
          <w:t>(二)、面包粉项目建设必要性分析</w:t>
        </w:r>
        <w:r>
          <w:tab/>
        </w:r>
        <w:r>
          <w:fldChar w:fldCharType="begin"/>
        </w:r>
        <w:r>
          <w:instrText xml:space="preserve"> PAGEREF _Toc21722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_Toc24622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_Toc16283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3" w:history="1">
        <w:r>
          <w:rPr>
            <w:rFonts w:ascii="仿宋" w:eastAsia="仿宋" w:hAnsi="仿宋" w:cs="仿宋" w:hint="eastAsia"/>
            <w:lang w:eastAsia="zh-CN"/>
          </w:rPr>
          <w:t>十一、面包粉项目总结分析</w:t>
        </w:r>
        <w:r>
          <w:tab/>
        </w:r>
        <w:r>
          <w:fldChar w:fldCharType="begin"/>
        </w:r>
        <w:r>
          <w:instrText xml:space="preserve"> PAGEREF _Toc21003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_Toc10694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_Toc20959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_Toc30310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7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_Toc16948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_Toc18181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_Toc23781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0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9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66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56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https://d.book118.com/355200122324011110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面包粉相关行业公司成立报告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面包粉相关行业公司成立报告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面包粉相关行业公司成立报告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面包粉相关行业公司成立报告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面包粉相关行业公司成立报告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5200122324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2024-02-04T10:51:00Z</dcterms:created>
  <dcterms:modified xsi:type="dcterms:W3CDTF">2024-02-04T10:51:39Z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F90154C1D4824C43BC4ECE87CE9A7F50_11</vt:lpwstr>
  </property>
  <property fmtid="{D5CDD505-2E9C-101B-9397-08002B2CF9AE}" pid="3" name="KSOProductBuildVer">
    <vt:lpwstr>2052-12.1.0.16250</vt:lpwstr>
  </property>
</Properties>
</file>