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10693400</wp:posOffset>
            </wp:positionV>
            <wp:extent cx="355600" cy="304800"/>
            <wp:effectExtent l="0" t="0" r="6350" b="0"/>
            <wp:wrapNone/>
            <wp:docPr id="100041" name="图片 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2.7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相交线与平行线章末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rPr>
          <w:rFonts w:hint="eastAsia"/>
        </w:rPr>
        <w:drawing>
          <wp:inline distT="0" distB="0" distL="114300" distR="114300">
            <wp:extent cx="6142355" cy="1887855"/>
            <wp:effectExtent l="0" t="0" r="0" b="7620"/>
            <wp:docPr id="13" name="C9F754DE-2CAD-44b6-B708-469DEB6407EB-1" descr="C:/Users/wuzhong/AppData/Local/Temp/wps.uqmlhs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9F754DE-2CAD-44b6-B708-469DEB6407EB-1" descr="C:/Users/wuzhong/AppData/Local/Temp/wps.uqmlhs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【考点1  相交线中运用方程思想求角】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【例1】（2021春•武昌区期中）如图，直线</w:t>
      </w:r>
      <w:r>
        <w:rPr>
          <w:rFonts w:ascii="Times New Roman" w:eastAsia="新宋体" w:hAnsi="Times New Roman" w:hint="eastAsia"/>
          <w:i/>
          <w:szCs w:val="21"/>
        </w:rPr>
        <w:t>MD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MOC</w:t>
      </w:r>
      <w:r>
        <w:rPr>
          <w:rFonts w:ascii="Times New Roman" w:eastAsia="新宋体" w:hAnsi="Times New Roman" w:hint="eastAsia"/>
          <w:szCs w:val="21"/>
        </w:rPr>
        <w:t>内的一条射线，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NOD</w:t>
      </w:r>
      <w:r>
        <w:rPr>
          <w:rFonts w:ascii="Times New Roman" w:eastAsia="新宋体" w:hAnsi="Times New Roman" w:hint="eastAsia"/>
          <w:szCs w:val="21"/>
        </w:rPr>
        <w:t>内的一条射线，∠</w:t>
      </w:r>
      <w:r>
        <w:rPr>
          <w:rFonts w:ascii="Times New Roman" w:eastAsia="新宋体" w:hAnsi="Times New Roman" w:hint="eastAsia"/>
          <w:i/>
          <w:szCs w:val="21"/>
        </w:rPr>
        <w:t>MON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733800" cy="166687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322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BOD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BON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BON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【变式1-1】（2021春•饶平县校级期末）如图，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＝4∠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的余角比∠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小10°（题中所说的角均是小于平角的角）．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在图中的所有补角；</w:t>
      </w:r>
    </w:p>
    <w:p>
      <w:pPr>
        <w:spacing w:line="360" w:lineRule="auto"/>
        <w:ind w:left="273" w:left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向直线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的右侧引出一条射线</w:t>
      </w:r>
      <w:r>
        <w:rPr>
          <w:rFonts w:ascii="Times New Roman" w:eastAsia="新宋体" w:hAnsi="Times New Roman" w:hint="eastAsia"/>
          <w:i/>
          <w:szCs w:val="21"/>
        </w:rPr>
        <w:t>OP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COP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DOP</w:t>
      </w:r>
      <w:r>
        <w:rPr>
          <w:rFonts w:ascii="Times New Roman" w:eastAsia="新宋体" w:hAnsi="Times New Roman" w:hint="eastAsia"/>
          <w:szCs w:val="21"/>
        </w:rPr>
        <w:t>时，求∠</w:t>
      </w:r>
      <w:r>
        <w:rPr>
          <w:rFonts w:ascii="Times New Roman" w:eastAsia="新宋体" w:hAnsi="Times New Roman" w:hint="eastAsia"/>
          <w:i/>
          <w:szCs w:val="21"/>
        </w:rPr>
        <w:t>BOP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47800" cy="140970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【变式1-2】（2020春•石城县期中）平面内两条直线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恰好平分∠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＝40°，求∠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（2）在图1中，若∠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°，请求出∠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的度数（用含有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的式子表示），并写出∠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的数量关系；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（3）如图2，当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的同侧时，∠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的数量关系是否会发生改变？若不变，请直接写出它们之间的数量关系；若发生变化，请说明理由．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62275" cy="163830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689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【变式1-3】（2020秋•南岗区期中）如图，直线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＝90°；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（2）如图2，将射线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沿着直线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翻折得到射线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，即∠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FOD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FOG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＝2：3时，求∠</w:t>
      </w:r>
      <w:r>
        <w:rPr>
          <w:rFonts w:ascii="Times New Roman" w:eastAsia="新宋体" w:hAnsi="Times New Roman" w:hint="eastAsia"/>
          <w:i/>
          <w:szCs w:val="21"/>
        </w:rPr>
        <w:t>COG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506085" cy="1581150"/>
            <wp:effectExtent l="0" t="0" r="889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219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【考点2  相交线中运用分类讨论思想求角】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【例2】（2020秋•永嘉县校级期末）直线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＝130°，求∠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在∠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内部．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，判断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是否为∠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的平分线，并说明理由；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【变式2-1】（2021秋•南岗区校级月考）如图，点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分别在直线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两侧，且∠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＝120°，∠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296535" cy="1543050"/>
            <wp:effectExtent l="0" t="0" r="889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6640" cy="154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（2）如图2，在（1）的条件下，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作射线</w:t>
      </w:r>
      <w:r>
        <w:rPr>
          <w:rFonts w:ascii="Times New Roman" w:eastAsia="新宋体" w:hAnsi="Times New Roman" w:hint="eastAsia"/>
          <w:i/>
          <w:szCs w:val="21"/>
        </w:rPr>
        <w:t>OG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EOG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（3）如图3，若在∠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内部作一条射线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COH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BOH</w:t>
      </w:r>
      <w:r>
        <w:rPr>
          <w:rFonts w:ascii="Times New Roman" w:eastAsia="新宋体" w:hAnsi="Times New Roman" w:hint="eastAsia"/>
          <w:szCs w:val="21"/>
        </w:rPr>
        <w:t>＝2：3，∠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＝5∠</w:t>
      </w:r>
      <w:r>
        <w:rPr>
          <w:rFonts w:ascii="Times New Roman" w:eastAsia="新宋体" w:hAnsi="Times New Roman" w:hint="eastAsia"/>
          <w:i/>
          <w:szCs w:val="21"/>
        </w:rPr>
        <w:t>FOH</w:t>
      </w:r>
      <w:r>
        <w:rPr>
          <w:rFonts w:ascii="Times New Roman" w:eastAsia="新宋体" w:hAnsi="Times New Roman" w:hint="eastAsia"/>
          <w:szCs w:val="21"/>
        </w:rPr>
        <w:t>，试判断∠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的数量关系．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【变式2-2】（2020秋•门头沟区期末）已知，点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外取一点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，画射线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．射线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上方，且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（1）如图1，如果点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上方，且∠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＝30°，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依题意补全图1；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的度数（0°＜∠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＜180°）；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外，且∠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，请直接写出∠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的度数．（用含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的代数式表示，且0°＜∠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＜180°）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33875" cy="89535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【变式2-3】（2020秋•金湖县期末）【问题情境】苏科版义务教育教科书数学七上第178页第13题有这样的一个问题：“如图1，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内一条射线，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＝90°，求∠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的度数”，小明在做题中发现：解决这个问题时∠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的度数不知道也可以求出∠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也就是说这个题目可以简化为：如图1，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内一条射线，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＝90°，求∠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（1）请你先完成这个简化后的问题的解答；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【变式探究】小明在完成以上问题解答后，作如下变式探究：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（2）如图1，若∠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【变式拓展】小明继续探究：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（3）已知直线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外一条射线，且不与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重合，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°时，求∠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的度数（自己在备用图中画出示意图求解）．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82160" cy="2752725"/>
            <wp:effectExtent l="0" t="0" r="889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165" cy="2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【考点3  平行线的判定与性质综合证明题】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【例3】（2021春•镇江期中）已知：如图所示，∠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的平分线交于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，∠1+∠2＝90°．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（2）试探究∠2与∠3的数量关系，并说明理由．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95450" cy="1209675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【变式3-1】（2021秋•建宁县期末）如图，一条直线分别与直线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，且∠1＝∠2，∠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求证：（1）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076325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【变式3-2】（2021秋•九龙县期末）如图，已知点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EMA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BQM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BMQ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FP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，∠2+∠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＝90°，求证：∠1＝∠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（3）若∠3+∠4＝180°，∠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﹣20°，求∠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【变式3-3】（2021秋•安居区期末）如图，∠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＝180°，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平行吗？请说明理由．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的位置关系如何？为什么？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95500" cy="1409700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【考点4  平移中几何综合问题】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【例4】（2021春•和平区校级月考）已知：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的右侧，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所在直线交于点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（1）则∠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（度）；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°，求∠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（3）将线段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方向平移，使得点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右侧，其他条件不变，若∠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°，</w:t>
      </w:r>
    </w:p>
    <w:p>
      <w:pPr>
        <w:spacing w:line="360" w:lineRule="auto"/>
        <w:ind w:left="273" w:firstLine="210" w:leftChars="130" w:firstLineChars="100"/>
      </w:pPr>
      <w:r>
        <w:rPr>
          <w:rFonts w:ascii="Times New Roman" w:eastAsia="新宋体" w:hAnsi="Times New Roman" w:hint="eastAsia"/>
          <w:szCs w:val="21"/>
        </w:rPr>
        <w:t>则∠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　</w:t>
      </w:r>
      <w:r>
        <w:rPr>
          <w:rFonts w:ascii="Times New Roman" w:eastAsia="新宋体" w:hAnsi="Times New Roman" w:hint="eastAsia"/>
          <w:szCs w:val="21"/>
        </w:rPr>
        <w:t>（度）（用含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14525" cy="103822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【变式4-1】（2021春•曲周县期末）【探究】如图1，已知直线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两平行线之间，则∠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【应用】如图2，已知直线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分别是∠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的平分线，∠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＝70°，∠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＝30°．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220335" cy="1200150"/>
            <wp:effectExtent l="0" t="0" r="889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428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（2）将线段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方向平移，如图3所示，其他条件不变，求∠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【变式4-2】（2021春•奉化区校级期末）如图1，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所截，点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上的点，过点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（1）请说明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（2）将线段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沿着直线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平移得到线段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如图2，当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DQ</w:t>
      </w:r>
      <w:r>
        <w:rPr>
          <w:rFonts w:ascii="Times New Roman" w:eastAsia="新宋体" w:hAnsi="Times New Roman" w:hint="eastAsia"/>
          <w:szCs w:val="21"/>
        </w:rPr>
        <w:t>时，求∠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在整个运动中，当∠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EDQ</w:t>
      </w:r>
      <w:r>
        <w:rPr>
          <w:rFonts w:ascii="Times New Roman" w:eastAsia="新宋体" w:hAnsi="Times New Roman" w:hint="eastAsia"/>
          <w:szCs w:val="21"/>
        </w:rPr>
        <w:t>时，则∠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71925" cy="111442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480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【变式4-3】（2021春•天元区期末）已知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＝100°，试回答下列问题：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82160" cy="847725"/>
            <wp:effectExtent l="0" t="0" r="8890" b="0"/>
            <wp:docPr id="8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165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所示，试说明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，若点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上，且满足∠</w:t>
      </w:r>
      <w:r>
        <w:rPr>
          <w:rFonts w:ascii="Times New Roman" w:eastAsia="新宋体" w:hAnsi="Times New Roman" w:hint="eastAsia"/>
          <w:i/>
          <w:szCs w:val="21"/>
        </w:rPr>
        <w:t>FOC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，并且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．则∠</w:t>
      </w:r>
      <w:r>
        <w:rPr>
          <w:rFonts w:ascii="Times New Roman" w:eastAsia="新宋体" w:hAnsi="Times New Roman" w:hint="eastAsia"/>
          <w:i/>
          <w:szCs w:val="21"/>
        </w:rPr>
        <w:t>EOC</w:t>
      </w:r>
      <w:r>
        <w:rPr>
          <w:rFonts w:ascii="Times New Roman" w:eastAsia="新宋体" w:hAnsi="Times New Roman" w:hint="eastAsia"/>
          <w:szCs w:val="21"/>
        </w:rPr>
        <w:t xml:space="preserve">的度数等于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　</w:t>
      </w:r>
      <w:r>
        <w:rPr>
          <w:rFonts w:ascii="Times New Roman" w:eastAsia="新宋体" w:hAnsi="Times New Roman" w:hint="eastAsia"/>
          <w:szCs w:val="21"/>
        </w:rPr>
        <w:t>（在横线上填上答案即可）；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（3）在（2）的条件下，若平行移动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OCB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OFB</w:t>
      </w:r>
      <w:r>
        <w:rPr>
          <w:rFonts w:ascii="Times New Roman" w:eastAsia="新宋体" w:hAnsi="Times New Roman" w:hint="eastAsia"/>
          <w:szCs w:val="21"/>
        </w:rPr>
        <w:t>的值是否随之发生变化？若变化，试说明理由；若不变，求出这个比值；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（4）在（3）的条件下，在平行移动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的过程中，若使∠</w:t>
      </w:r>
      <w:r>
        <w:rPr>
          <w:rFonts w:ascii="Times New Roman" w:eastAsia="新宋体" w:hAnsi="Times New Roman" w:hint="eastAsia"/>
          <w:i/>
          <w:szCs w:val="21"/>
        </w:rPr>
        <w:t>OEB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OCA</w:t>
      </w:r>
      <w:r>
        <w:rPr>
          <w:rFonts w:ascii="Times New Roman" w:eastAsia="新宋体" w:hAnsi="Times New Roman" w:hint="eastAsia"/>
          <w:szCs w:val="21"/>
        </w:rPr>
        <w:t>，此时∠</w:t>
      </w:r>
      <w:r>
        <w:rPr>
          <w:rFonts w:ascii="Times New Roman" w:eastAsia="新宋体" w:hAnsi="Times New Roman" w:hint="eastAsia"/>
          <w:i/>
          <w:szCs w:val="21"/>
        </w:rPr>
        <w:t>OCA</w:t>
      </w:r>
      <w:r>
        <w:rPr>
          <w:rFonts w:ascii="Times New Roman" w:eastAsia="新宋体" w:hAnsi="Times New Roman" w:hint="eastAsia"/>
          <w:szCs w:val="21"/>
        </w:rPr>
        <w:t xml:space="preserve">的度数等于 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（在横线上填上答案即可）．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【考点5  平行线中的辅助线构造】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【例5】（2021秋•西乡县期末）（1）【问题】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如图1，若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BEP</w:t>
      </w:r>
      <w:r>
        <w:rPr>
          <w:rFonts w:ascii="Times New Roman" w:eastAsia="新宋体" w:hAnsi="Times New Roman" w:hint="eastAsia"/>
          <w:szCs w:val="21"/>
        </w:rPr>
        <w:t>＝25°，∠</w:t>
      </w:r>
      <w:r>
        <w:rPr>
          <w:rFonts w:ascii="Times New Roman" w:eastAsia="新宋体" w:hAnsi="Times New Roman" w:hint="eastAsia"/>
          <w:i/>
          <w:szCs w:val="21"/>
        </w:rPr>
        <w:t>PFC</w:t>
      </w:r>
      <w:r>
        <w:rPr>
          <w:rFonts w:ascii="Times New Roman" w:eastAsia="新宋体" w:hAnsi="Times New Roman" w:hint="eastAsia"/>
          <w:szCs w:val="21"/>
        </w:rPr>
        <w:t>＝150°．求∠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（2）【问题迁移】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如图2，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的上方，问∠</w:t>
      </w:r>
      <w:r>
        <w:rPr>
          <w:rFonts w:ascii="Times New Roman" w:eastAsia="新宋体" w:hAnsi="Times New Roman" w:hint="eastAsia"/>
          <w:i/>
          <w:szCs w:val="21"/>
        </w:rPr>
        <w:t>PEA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PFC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之间有何数量关系？请说明理由；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（3）【联想拓展】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如图3所示，在（2）的条件下，已知∠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PEA</w:t>
      </w:r>
      <w:r>
        <w:rPr>
          <w:rFonts w:ascii="Times New Roman" w:eastAsia="新宋体" w:hAnsi="Times New Roman" w:hint="eastAsia"/>
          <w:szCs w:val="21"/>
        </w:rPr>
        <w:t>的平分线和∠</w:t>
      </w:r>
      <w:r>
        <w:rPr>
          <w:rFonts w:ascii="Times New Roman" w:eastAsia="新宋体" w:hAnsi="Times New Roman" w:hint="eastAsia"/>
          <w:i/>
          <w:szCs w:val="21"/>
        </w:rPr>
        <w:t>PFC</w:t>
      </w:r>
      <w:r>
        <w:rPr>
          <w:rFonts w:ascii="Times New Roman" w:eastAsia="新宋体" w:hAnsi="Times New Roman" w:hint="eastAsia"/>
          <w:szCs w:val="21"/>
        </w:rPr>
        <w:t>的平分线交于点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，用含有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的式子表示∠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578225" cy="1231265"/>
            <wp:effectExtent l="0" t="0" r="3175" b="6985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8359" cy="1231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【变式5-1】（2021秋•济阳区期末）如图，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，定点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上，在平行线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之间有一个动点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，满足0°＜∠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＜180°．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（1）试问：∠</w:t>
      </w:r>
      <w:r>
        <w:rPr>
          <w:rFonts w:ascii="Times New Roman" w:eastAsia="新宋体" w:hAnsi="Times New Roman" w:hint="eastAsia"/>
          <w:i/>
          <w:szCs w:val="21"/>
        </w:rPr>
        <w:t>AEP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CFP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满足怎样的数量关系？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是平行线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之间一动点，因此需对点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的位置进行分类讨论．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如图1，当点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的左侧时，猜想∠</w:t>
      </w:r>
      <w:r>
        <w:rPr>
          <w:rFonts w:ascii="Times New Roman" w:eastAsia="新宋体" w:hAnsi="Times New Roman" w:hint="eastAsia"/>
          <w:i/>
          <w:szCs w:val="21"/>
        </w:rPr>
        <w:t>AEP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CFP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满足的数量关系，并说明理由；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如图2，当点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的右侧时，直接写出∠</w:t>
      </w:r>
      <w:r>
        <w:rPr>
          <w:rFonts w:ascii="Times New Roman" w:eastAsia="新宋体" w:hAnsi="Times New Roman" w:hint="eastAsia"/>
          <w:i/>
          <w:szCs w:val="21"/>
        </w:rPr>
        <w:t>AEP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CFP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 xml:space="preserve">满足的数量关系为 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（2）如图3，</w:t>
      </w:r>
      <w:r>
        <w:rPr>
          <w:rFonts w:ascii="Times New Roman" w:eastAsia="新宋体" w:hAnsi="Times New Roman" w:hint="eastAsia"/>
          <w:i/>
          <w:szCs w:val="21"/>
        </w:rPr>
        <w:t>QE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QF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PEB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PFD</w:t>
      </w:r>
      <w:r>
        <w:rPr>
          <w:rFonts w:ascii="Times New Roman" w:eastAsia="新宋体" w:hAnsi="Times New Roman" w:hint="eastAsia"/>
          <w:szCs w:val="21"/>
        </w:rPr>
        <w:t>，且点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左侧．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＝100°，则∠</w:t>
      </w:r>
      <w:r>
        <w:rPr>
          <w:rFonts w:ascii="Times New Roman" w:eastAsia="新宋体" w:hAnsi="Times New Roman" w:hint="eastAsia"/>
          <w:i/>
          <w:szCs w:val="21"/>
        </w:rPr>
        <w:t>EQF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猜想∠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EQF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804160" cy="3029585"/>
            <wp:effectExtent l="0" t="0" r="5715" b="889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166" cy="30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【变式5-2】（2021秋•农安县期末）已知直线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为平面内一点，连接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（1）如图1，已知∠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＝50°，∠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＝150°，求∠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（2）如图2，判断∠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CDP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 xml:space="preserve">之间的数量关系为 </w:t>
      </w: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DN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PDC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PAN</w:t>
      </w:r>
      <m:oMath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AND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583940" cy="926465"/>
            <wp:effectExtent l="0" t="0" r="6985" b="6985"/>
            <wp:docPr id="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4455" cy="92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【变式5-3】（2021秋•南岗区校级期中）已知，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上方，连接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，探究∠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之间的数量关系；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（3）如图3，在（2）的条件下，∠</w:t>
      </w:r>
      <w:r>
        <w:rPr>
          <w:rFonts w:ascii="Times New Roman" w:eastAsia="新宋体" w:hAnsi="Times New Roman" w:hint="eastAsia"/>
          <w:i/>
          <w:szCs w:val="21"/>
        </w:rPr>
        <w:t>CFD</w:t>
      </w:r>
      <w:r>
        <w:rPr>
          <w:rFonts w:ascii="Times New Roman" w:eastAsia="新宋体" w:hAnsi="Times New Roman" w:hint="eastAsia"/>
          <w:szCs w:val="21"/>
        </w:rPr>
        <w:t>的平分线交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GB</w:t>
      </w:r>
      <w:r>
        <w:rPr>
          <w:rFonts w:ascii="Times New Roman" w:eastAsia="新宋体" w:hAnsi="Times New Roman" w:hint="eastAsia"/>
          <w:szCs w:val="21"/>
        </w:rPr>
        <w:t>并延长至点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BH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BGD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CGF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568700" cy="1185545"/>
            <wp:effectExtent l="0" t="0" r="3175" b="5080"/>
            <wp:docPr id="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9215" cy="118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【考点6  与平行线有关的实际问题】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【例6】（2021秋•罗湖区期末）请解答下列各题：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（1）阅读并回答：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科学实验证明，平面镜反射光线的规律是：射到平面镜上的光线和被反射出的光线与平面镜所夹的角相等．如图1，一束平行光线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射向一个水平镜面后被反射．此时∠1＝∠2，∠3＝∠4．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 xml:space="preserve">由条件可知：∠1＝∠3，依据是 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 xml:space="preserve">，∠2＝∠4，依据是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反射光线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 xml:space="preserve">平行，依据是 </w:t>
      </w:r>
      <w:r>
        <w:rPr>
          <w:rFonts w:ascii="Times New Roman" w:eastAsia="新宋体" w:hAnsi="Times New Roman" w:hint="eastAsia"/>
          <w:szCs w:val="21"/>
          <w:u w:val="single"/>
        </w:rPr>
        <w:t>　       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（2）解决问题：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如图2，一束光线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射到平面镜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上，被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反射到平面镜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上，又被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镜反射，若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射出的光线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平行于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，且∠1＝42°，则∠2＝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；∠3＝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210050" cy="1438275"/>
            <wp:effectExtent l="0" t="0" r="0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0638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【变式6-1】（2021秋•嵩县期末）图1展示了光线反射定律：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是镜面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的垂线，一束光线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射到平面镜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上，被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反射后的光线为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，则入射光线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，反射光线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与垂线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所夹的锐角</w:t>
      </w:r>
      <w:r>
        <w:rPr>
          <w:rFonts w:ascii="Cambria Math" w:eastAsia="Cambria Math" w:hAnsi="Cambria Math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θ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（1）在图1中，证明：∠1＝∠2．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（2）图2中，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是平面镜，入射光线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经过两次反射后得到反射光线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，已知∠1＝30°，∠4＝60°，判断直线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的位置关系，并说明理由．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（3）图3是潜望镜工作原理示意图，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是平行放置的两面平面镜．请解释进入潜望镜的光线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为什么和离开潜望镜的光线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是平行的？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305425" cy="1781175"/>
            <wp:effectExtent l="0" t="0" r="0" b="0"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【变式6-2】（2020秋•开江县期末）当光线经过镜面反射时，入射光线、反射光线与镜面所夹的角对应相等．例如：在图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、图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中都有∠1＝∠2，∠3＝∠4．设镜子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的夹角∠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＝90°，判断入射光线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与反射光线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的位置关系，并说明理由．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，若90°＜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＜180°，入射光线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与反射光线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的夹角∠</w:t>
      </w:r>
      <w:r>
        <w:rPr>
          <w:rFonts w:ascii="Times New Roman" w:eastAsia="新宋体" w:hAnsi="Times New Roman" w:hint="eastAsia"/>
          <w:i/>
          <w:szCs w:val="21"/>
        </w:rPr>
        <w:t>FMH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．探索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＝130°，设镜子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的夹角∠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为钝角，入射光线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与镜面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的夹角∠1＝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（0°＜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＜90°）．已知入射光线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从镜面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开始反射，经过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为正整数，且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≤3）次反射，当第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次反射光线与入射光线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平行时，请直接写出∠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的度数（可用含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的代数式表示）．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829810" cy="2019300"/>
            <wp:effectExtent l="0" t="0" r="8890" b="0"/>
            <wp:docPr id="5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850" cy="201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【变式6-3】（2021春•广宁县期末）“一带一路”让中国和世界更紧密，“中欧铁路”为了安全起见在某段铁路两旁安置了两座可旋转探照灯．如图1所示，灯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射线从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开始顺时针旋转至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便立即回转，灯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射线从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开始顺时针旋转至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便立即回转，两灯不停交叉照射巡视．若灯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转动的速度是每秒2度，灯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转动的速度是每秒1度，假定主道路是平行的，即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BAM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BAN</w:t>
      </w:r>
      <w:r>
        <w:rPr>
          <w:rFonts w:ascii="Times New Roman" w:eastAsia="新宋体" w:hAnsi="Times New Roman" w:hint="eastAsia"/>
          <w:szCs w:val="21"/>
        </w:rPr>
        <w:t>＝2：1．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（1）填空：∠</w:t>
      </w:r>
      <w:r>
        <w:rPr>
          <w:rFonts w:ascii="Times New Roman" w:eastAsia="新宋体" w:hAnsi="Times New Roman" w:hint="eastAsia"/>
          <w:i/>
          <w:szCs w:val="21"/>
        </w:rPr>
        <w:t>BAN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射线先转动30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射线才开始转动，在灯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射线到达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之前，设灯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转动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秒（0＜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＜90），则∠</w:t>
      </w:r>
      <w:r>
        <w:rPr>
          <w:rFonts w:ascii="Times New Roman" w:eastAsia="新宋体" w:hAnsi="Times New Roman" w:hint="eastAsia"/>
          <w:i/>
          <w:szCs w:val="21"/>
        </w:rPr>
        <w:t>MAM</w:t>
      </w:r>
      <w:r>
        <w:rPr>
          <w:rFonts w:ascii="Times New Roman" w:eastAsia="新宋体" w:hAnsi="Times New Roman" w:hint="eastAsia"/>
          <w:szCs w:val="21"/>
        </w:rPr>
        <w:t>'＝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PBP</w:t>
      </w:r>
      <w:r>
        <w:rPr>
          <w:rFonts w:ascii="Times New Roman" w:eastAsia="新宋体" w:hAnsi="Times New Roman" w:hint="eastAsia"/>
          <w:szCs w:val="21"/>
        </w:rPr>
        <w:t>'＝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；（用含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的式子表示）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的条件下，若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′∥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'，则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秒．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（3）如图3，若两灯同时转动，在灯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射线到达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之前．若射出的光束交于点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＝120°，则在转动过程中，请探究∠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的数量关系是否发生变化？若不变，请求出其数量关系；若改变，请说明理由．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287010" cy="1247775"/>
            <wp:effectExtent l="0" t="0" r="8890" b="0"/>
            <wp:docPr id="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【考点7  平行线中的旋转问题】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【例7】（2021秋•三水区期末）将一副三角板中的两个直角顶点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叠放在一起（如图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），其中∠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＝45°，设∠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（1）填空：∠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       </w:t>
      </w:r>
      <w:r>
        <w:rPr>
          <w:rFonts w:ascii="Times New Roman" w:eastAsia="新宋体" w:hAnsi="Times New Roman" w:hint="eastAsia"/>
          <w:szCs w:val="21"/>
        </w:rPr>
        <w:t>；（用含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＝5∠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（3）若三角板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不动，三角板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绕顶点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转动一周，当∠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等于多少度时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【变式7-1】（2021秋•太仓市期末）如图所示，已知直线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分别交直线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．且∠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＝60°，现将射线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以每秒2°的转速逆时计旋转得到射线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．同时射线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以每秒3°的转速顺时针旋转得到射线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，当射线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旋转至与射线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重合时，则射线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、射线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均停止转动，设旋转时间为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（秒）．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（1）在旋转过程中，若射线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与射线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相交，设交点为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＝20（秒）时，则∠</w:t>
      </w:r>
      <w:r>
        <w:rPr>
          <w:rFonts w:ascii="Times New Roman" w:eastAsia="新宋体" w:hAnsi="Times New Roman" w:hint="eastAsia"/>
          <w:i/>
          <w:szCs w:val="21"/>
        </w:rPr>
        <w:t>CPA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若∠</w:t>
      </w:r>
      <w:r>
        <w:rPr>
          <w:rFonts w:ascii="Times New Roman" w:eastAsia="新宋体" w:hAnsi="Times New Roman" w:hint="eastAsia"/>
          <w:i/>
          <w:szCs w:val="21"/>
        </w:rPr>
        <w:t>CPA</w:t>
      </w:r>
      <w:r>
        <w:rPr>
          <w:rFonts w:ascii="Times New Roman" w:eastAsia="新宋体" w:hAnsi="Times New Roman" w:hint="eastAsia"/>
          <w:szCs w:val="21"/>
        </w:rPr>
        <w:t>＝70°，求此时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（2）在旋转过程中，是否存在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？若存在，求出此时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的值；若不存在，请说明理由．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003675" cy="1733550"/>
            <wp:effectExtent l="0" t="0" r="6350" b="0"/>
            <wp:docPr id="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【变式7-2】（2021春•醴陵市期末）钱塘江汛期来临前，防汛指挥部准备在一危险地带两岸各安置了一探照灯，便于夜间查看江水及两岸河堤的情况．如图，灯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射线自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顺时针旋转至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便立即回转，灯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射线自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顺时针旋转至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便立即回转，两灯不停交叉照射巡视．若灯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转动的速度是3度/秒，灯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转动的速度是1度/秒．假定这一带长江两岸河堤是平行的，即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灯转动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秒时（0＜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＜60），用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的代数式表示灯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射线转动的角度大小；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射线先转动30秒，灯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射线才开始转动，在灯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射线到达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之前，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灯转动几秒，两灯的光束互相平行？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81225" cy="1152525"/>
            <wp:effectExtent l="0" t="0" r="0" b="0"/>
            <wp:docPr id="6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1530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【变式7-3】（2021春•莱山区期末）我区正在打造某河流夜间景观带，计划在河两岸设置两座可以旋转的射灯．如图1，灯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射线从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开始顺时针旋转至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便立即回转，灯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射线从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开始顺时针旋转至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便立即回转，两灯不停交叉照射．若灯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转动的速度是2度/秒，灯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转动的速度是1度/秒，假定河两岸是平行的，即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BAM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BAN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62400" cy="1038225"/>
            <wp:effectExtent l="0" t="0" r="0" b="0"/>
            <wp:docPr id="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54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（1）∠</w:t>
      </w:r>
      <w:r>
        <w:rPr>
          <w:rFonts w:ascii="Times New Roman" w:eastAsia="新宋体" w:hAnsi="Times New Roman" w:hint="eastAsia"/>
          <w:i/>
          <w:szCs w:val="21"/>
        </w:rPr>
        <w:t>BAN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射线从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开始顺时针旋转至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 xml:space="preserve">需要 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秒；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（3）若灯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射线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（交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）先转动30秒，灯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射线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（交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）才开始转动．设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转动时间为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秒，当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到达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之前时，如图2所示．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PBD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度，∠</w:t>
      </w:r>
      <w:r>
        <w:rPr>
          <w:rFonts w:ascii="Times New Roman" w:eastAsia="新宋体" w:hAnsi="Times New Roman" w:hint="eastAsia"/>
          <w:i/>
          <w:szCs w:val="21"/>
        </w:rPr>
        <w:t>MAC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度（用含有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的代数式表示）；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求当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转动几秒时，两灯的光束射线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（4）在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到达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之前，是否还存在某一时刻，使两灯的光束射线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？若存在，直接写出转动时间，若不存在，请说明理由．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【考点8  与平行线有关的综合题】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【例8】（2021秋•丰泽区期末）已知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之间，连接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MPN</w:t>
      </w:r>
      <w:r>
        <w:rPr>
          <w:rFonts w:ascii="Times New Roman" w:eastAsia="新宋体" w:hAnsi="Times New Roman" w:hint="eastAsia"/>
          <w:szCs w:val="21"/>
        </w:rPr>
        <w:t>，如图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PMA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PQC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NPQ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的式子表示）；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（2）过点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QE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PEQ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，请你判断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的位置关系，并说明理由；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（3）在（2）的条件下，连接</w:t>
      </w:r>
      <w:r>
        <w:rPr>
          <w:rFonts w:ascii="Times New Roman" w:eastAsia="新宋体" w:hAnsi="Times New Roman" w:hint="eastAsia"/>
          <w:i/>
          <w:szCs w:val="21"/>
        </w:rPr>
        <w:t>EN</w:t>
      </w:r>
      <w:r>
        <w:rPr>
          <w:rFonts w:ascii="Times New Roman" w:eastAsia="新宋体" w:hAnsi="Times New Roman" w:hint="eastAsia"/>
          <w:szCs w:val="21"/>
        </w:rPr>
        <w:t>，如图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NEF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PMA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NE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PNQ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325110" cy="1295400"/>
            <wp:effectExtent l="0" t="0" r="8890" b="0"/>
            <wp:docPr id="6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5218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【变式8-1】（2020秋•仁寿县期末）如图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为平面内一点，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，设∠</w:t>
      </w:r>
      <w:r>
        <w:rPr>
          <w:rFonts w:ascii="Times New Roman" w:eastAsia="新宋体" w:hAnsi="Times New Roman" w:hint="eastAsia"/>
          <w:i/>
          <w:szCs w:val="21"/>
        </w:rPr>
        <w:t>BCN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＝30°，求∠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，若点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，使得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，在（2）问的条件下，若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BCH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BFC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BCN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EBC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105400" cy="1551305"/>
            <wp:effectExtent l="0" t="0" r="0" b="1270"/>
            <wp:docPr id="7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410" cy="155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【变式8-2】（2021秋•香坊区校级期中）点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在射线</w:t>
      </w:r>
      <w:r>
        <w:rPr>
          <w:rFonts w:ascii="Times New Roman" w:eastAsia="新宋体" w:hAnsi="Times New Roman" w:hint="eastAsia"/>
          <w:i/>
          <w:szCs w:val="21"/>
        </w:rPr>
        <w:t>DA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为射线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上两个动点，满足∠</w:t>
      </w:r>
      <w:r>
        <w:rPr>
          <w:rFonts w:ascii="Times New Roman" w:eastAsia="新宋体" w:hAnsi="Times New Roman" w:hint="eastAsia"/>
          <w:i/>
          <w:szCs w:val="21"/>
        </w:rPr>
        <w:t>DBF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BDG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BGD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（1）如图1，当点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右侧时，求证：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（2）如图2，当点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左侧时，求证：∠</w:t>
      </w:r>
      <w:r>
        <w:rPr>
          <w:rFonts w:ascii="Times New Roman" w:eastAsia="新宋体" w:hAnsi="Times New Roman" w:hint="eastAsia"/>
          <w:i/>
          <w:szCs w:val="21"/>
        </w:rPr>
        <w:t>DGE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BDG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FEG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延长线上一点，</w:t>
      </w:r>
      <w:r>
        <w:rPr>
          <w:rFonts w:ascii="Times New Roman" w:eastAsia="新宋体" w:hAnsi="Times New Roman" w:hint="eastAsia"/>
          <w:i/>
          <w:szCs w:val="21"/>
        </w:rPr>
        <w:t>DM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BDG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DN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PDM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DNG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EDN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706110" cy="1581150"/>
            <wp:effectExtent l="0" t="0" r="8890" b="0"/>
            <wp:docPr id="7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6272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【变式8-3】（2021秋•南岗区校级期末）已知：直线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，一块三角板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，其中∠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EHF</w:t>
      </w:r>
      <w:r>
        <w:rPr>
          <w:rFonts w:ascii="Times New Roman" w:eastAsia="新宋体" w:hAnsi="Times New Roman" w:hint="eastAsia"/>
          <w:szCs w:val="21"/>
        </w:rPr>
        <w:t>＝60°．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（1）如图1，三角板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落在直线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上，并使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，若∠2＝2∠1，求∠1的度数；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（2）如图2，当三角板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落在直线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上，且顶点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仍在直线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上时，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，试确定∠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AFE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MHE</w:t>
      </w:r>
      <w:r>
        <w:rPr>
          <w:rFonts w:ascii="Times New Roman" w:eastAsia="新宋体" w:hAnsi="Times New Roman" w:hint="eastAsia"/>
          <w:szCs w:val="21"/>
        </w:rPr>
        <w:t>的数量关系；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（3）如图3，当三角板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的顶点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落在直线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上，顶点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之间，而顶点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恰好落在直线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上时得△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，在线段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上取点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FP</w:t>
      </w:r>
      <w:r>
        <w:rPr>
          <w:rFonts w:ascii="Times New Roman" w:eastAsia="新宋体" w:hAnsi="Times New Roman" w:hint="eastAsia"/>
          <w:szCs w:val="21"/>
        </w:rPr>
        <w:t>并延长交直线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，在线段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上取点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PK</w:t>
      </w:r>
      <w:r>
        <w:rPr>
          <w:rFonts w:ascii="Times New Roman" w:eastAsia="新宋体" w:hAnsi="Times New Roman" w:hint="eastAsia"/>
          <w:szCs w:val="21"/>
        </w:rPr>
        <w:t>并延长交∠</w:t>
      </w:r>
      <w:r>
        <w:rPr>
          <w:rFonts w:ascii="Times New Roman" w:eastAsia="新宋体" w:hAnsi="Times New Roman" w:hint="eastAsia"/>
          <w:i/>
          <w:szCs w:val="21"/>
        </w:rPr>
        <w:t>CEH</w:t>
      </w:r>
      <w:r>
        <w:rPr>
          <w:rFonts w:ascii="Times New Roman" w:eastAsia="新宋体" w:hAnsi="Times New Roman" w:hint="eastAsia"/>
          <w:szCs w:val="21"/>
        </w:rPr>
        <w:t>的角平分线于点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HFT</w:t>
      </w:r>
      <w:r>
        <w:rPr>
          <w:rFonts w:ascii="Times New Roman" w:eastAsia="新宋体" w:hAnsi="Times New Roman" w:hint="eastAsia"/>
          <w:szCs w:val="21"/>
        </w:rPr>
        <w:t>＝15°，且∠</w:t>
      </w:r>
      <w:r>
        <w:rPr>
          <w:rFonts w:ascii="Times New Roman" w:eastAsia="新宋体" w:hAnsi="Times New Roman" w:hint="eastAsia"/>
          <w:i/>
          <w:szCs w:val="21"/>
        </w:rPr>
        <w:t>EFT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ETF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549900" cy="1783080"/>
            <wp:effectExtent l="0" t="0" r="3175" b="7620"/>
            <wp:docPr id="7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0420" cy="178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15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10744200</wp:posOffset>
            </wp:positionH>
            <wp:positionV relativeFrom="topMargin">
              <wp:posOffset>12458700</wp:posOffset>
            </wp:positionV>
            <wp:extent cx="317500" cy="419100"/>
            <wp:effectExtent l="0" t="0" r="6350" b="0"/>
            <wp:wrapNone/>
            <wp:docPr id="100088" name="图片 10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8" name="图片 1000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2.7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相交线与平行线章末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15875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rPr>
          <w:rFonts w:hint="eastAsia"/>
        </w:rPr>
        <w:drawing>
          <wp:inline distT="0" distB="0" distL="114300" distR="114300">
            <wp:extent cx="6142355" cy="1887855"/>
            <wp:effectExtent l="0" t="0" r="10795" b="17145"/>
            <wp:docPr id="2" name="C9F754DE-2CAD-44b6-B708-469DEB6407EB-2" descr="C:/Users/wuzhong/AppData/Local/Temp/wps.uqmlhs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9F754DE-2CAD-44b6-B708-469DEB6407EB-2" descr="C:/Users/wuzhong/AppData/Local/Temp/wps.uqmlhs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2355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1016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【考点1  相交线中运用方程思想求角】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【例1】（2021春•武昌区期中）如图，直线</w:t>
      </w:r>
      <w:r>
        <w:rPr>
          <w:rFonts w:ascii="Times New Roman" w:eastAsia="新宋体" w:hAnsi="Times New Roman" w:hint="eastAsia"/>
          <w:i/>
          <w:szCs w:val="21"/>
        </w:rPr>
        <w:t>MD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MOC</w:t>
      </w:r>
      <w:r>
        <w:rPr>
          <w:rFonts w:ascii="Times New Roman" w:eastAsia="新宋体" w:hAnsi="Times New Roman" w:hint="eastAsia"/>
          <w:szCs w:val="21"/>
        </w:rPr>
        <w:t>内的一条射线，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NOD</w:t>
      </w:r>
      <w:r>
        <w:rPr>
          <w:rFonts w:ascii="Times New Roman" w:eastAsia="新宋体" w:hAnsi="Times New Roman" w:hint="eastAsia"/>
          <w:szCs w:val="21"/>
        </w:rPr>
        <w:t>内的一条射线，∠</w:t>
      </w:r>
      <w:r>
        <w:rPr>
          <w:rFonts w:ascii="Times New Roman" w:eastAsia="新宋体" w:hAnsi="Times New Roman" w:hint="eastAsia"/>
          <w:i/>
          <w:szCs w:val="21"/>
        </w:rPr>
        <w:t>MON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733800" cy="1666875"/>
            <wp:effectExtent l="0" t="0" r="0" b="9525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322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BOD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BON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BON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【分析】（1）根据对顶角的定义可得∠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的度数，再根据∠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的度数，然后根据邻补角互补可得答案；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°，利用角的和差运算即可解得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，进而可得∠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BON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×70°=35°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BON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＝180°﹣70°﹣35°＝75°；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°﹣70°，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°+70°，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+70＝2（3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﹣70），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＝42，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°﹣70°＝3×42°﹣70°＝56°，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BON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DOB</w:t>
      </w:r>
      <w:r>
        <w:rPr>
          <w:rFonts w:ascii="Times New Roman" w:eastAsia="新宋体" w:hAnsi="Times New Roman" w:hint="eastAsia"/>
          <w:color w:val="FF0000"/>
          <w:szCs w:val="21"/>
        </w:rPr>
        <w:t>＝180°﹣70°﹣56°＝54°．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【变式1-1】（2021春•饶平县校级期末）如图，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＝4∠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的余角比∠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小10°（题中所说的角均是小于平角的角）．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在图中的所有补角；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向直线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的右侧引出一条射线</w:t>
      </w:r>
      <w:r>
        <w:rPr>
          <w:rFonts w:ascii="Times New Roman" w:eastAsia="新宋体" w:hAnsi="Times New Roman" w:hint="eastAsia"/>
          <w:i/>
          <w:szCs w:val="21"/>
        </w:rPr>
        <w:t>OP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COP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DOP</w:t>
      </w:r>
      <w:r>
        <w:rPr>
          <w:rFonts w:ascii="Times New Roman" w:eastAsia="新宋体" w:hAnsi="Times New Roman" w:hint="eastAsia"/>
          <w:szCs w:val="21"/>
        </w:rPr>
        <w:t>时，求∠</w:t>
      </w:r>
      <w:r>
        <w:rPr>
          <w:rFonts w:ascii="Times New Roman" w:eastAsia="新宋体" w:hAnsi="Times New Roman" w:hint="eastAsia"/>
          <w:i/>
          <w:szCs w:val="21"/>
        </w:rPr>
        <w:t>BOP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47800" cy="14097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8002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，列方程即可得到结论；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（2）根据补角的定义即可得到结论；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（3）如图，当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OP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的上方时，当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OP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的下方时，列方程即可得到结论．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的余角比∠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小10°，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∴90°﹣4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﹣10°，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＝80°；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在图中的所有补角是∠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＝80°，∠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＝80°，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如图，当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OP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的上方时，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DOP</w:t>
      </w:r>
      <w:r>
        <w:rPr>
          <w:rFonts w:ascii="Times New Roman" w:eastAsia="新宋体" w:hAnsi="Times New Roman" w:hint="eastAsia"/>
          <w:color w:val="FF0000"/>
          <w:szCs w:val="21"/>
        </w:rPr>
        <w:t>＝100°﹣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∴80°+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＝80°+100°﹣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DOP</w:t>
      </w:r>
      <w:r>
        <w:rPr>
          <w:rFonts w:ascii="Times New Roman" w:eastAsia="新宋体" w:hAnsi="Times New Roman" w:hint="eastAsia"/>
          <w:color w:val="FF0000"/>
          <w:szCs w:val="21"/>
        </w:rPr>
        <w:t>＝50°，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BOP</w:t>
      </w:r>
      <w:r>
        <w:rPr>
          <w:rFonts w:ascii="Times New Roman" w:eastAsia="新宋体" w:hAnsi="Times New Roman" w:hint="eastAsia"/>
          <w:color w:val="FF0000"/>
          <w:szCs w:val="21"/>
        </w:rPr>
        <w:t>＝80°+50°＝130°；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OP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的下方时，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BOP</w:t>
      </w:r>
      <w:r>
        <w:rPr>
          <w:rFonts w:ascii="Times New Roman" w:eastAsia="新宋体" w:hAnsi="Times New Roman" w:hint="eastAsia"/>
          <w:color w:val="FF0000"/>
          <w:szCs w:val="21"/>
        </w:rPr>
        <w:t>＝80°﹣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∴100°+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＝80°﹣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BOP</w:t>
      </w:r>
      <w:r>
        <w:rPr>
          <w:rFonts w:ascii="Times New Roman" w:eastAsia="新宋体" w:hAnsi="Times New Roman" w:hint="eastAsia"/>
          <w:color w:val="FF0000"/>
          <w:szCs w:val="21"/>
        </w:rPr>
        <w:t>＝30°，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综上所述，∠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BOP</w:t>
      </w:r>
      <w:r>
        <w:rPr>
          <w:rFonts w:ascii="Times New Roman" w:eastAsia="新宋体" w:hAnsi="Times New Roman" w:hint="eastAsia"/>
          <w:color w:val="FF0000"/>
          <w:szCs w:val="21"/>
        </w:rPr>
        <w:t>的度数为130°或30°．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38275" cy="1409700"/>
            <wp:effectExtent l="0" t="0" r="9525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【变式1-2】（2020春•石城县期中）平面内两条直线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恰好平分∠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＝40°，求∠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（2）在图1中，若∠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°，请求出∠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的度数（用含有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的式子表示），并写出∠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的数量关系；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（3）如图2，当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的同侧时，∠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的数量关系是否会发生改变？若不变，请直接写出它们之间的数量关系；若发生变化，请说明理由．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62275" cy="1638300"/>
            <wp:effectExtent l="0" t="0" r="9525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689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【分析】（1）根据邻补角的定义和角平分线的定义解答即可；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（2）根据垂线的定义、邻补角的定义和角平分线的定义解答即可；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（3）根据（1）（2）解答即可．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＝140°，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/>
            <w:color w:val="FF0000"/>
            <w:szCs w:val="21"/>
          </w:rPr>
          <m:t>∠AOC=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∠AOF=70°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＝20°；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＝（180﹣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）°，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/>
            <w:color w:val="FF0000"/>
            <w:szCs w:val="21"/>
          </w:rPr>
          <m:t>∠AOC=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∠AOF=(90−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x)°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OA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/>
            <w:color w:val="FF0000"/>
            <w:szCs w:val="21"/>
          </w:rPr>
          <m:t>∠BOD=180°−∠AOB−∠AOC=180°−90°−(90°−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x)°=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x°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（3）不变，∠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【变式1-3】（2020秋•南岗区期中）如图，直线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＝90°；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（2）如图2，将射线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沿着直线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翻折得到射线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，即∠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FOD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AOF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（3）如图3，在（2）的条件下，过点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FOG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＝2：3时，求∠</w:t>
      </w:r>
      <w:r>
        <w:rPr>
          <w:rFonts w:ascii="Times New Roman" w:eastAsia="新宋体" w:hAnsi="Times New Roman" w:hint="eastAsia"/>
          <w:i/>
          <w:szCs w:val="21"/>
        </w:rPr>
        <w:t>COG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506085" cy="1581150"/>
            <wp:effectExtent l="0" t="0" r="18415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219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【分析】（1）由垂直的定义及角度的和差计算可得；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（2）证明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，即证明∠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，通过题目中角度的和差运算可得；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（3）设出∠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FOG</w:t>
      </w:r>
      <w:r>
        <w:rPr>
          <w:rFonts w:ascii="Times New Roman" w:eastAsia="新宋体" w:hAnsi="Times New Roman" w:hint="eastAsia"/>
          <w:color w:val="FF0000"/>
          <w:szCs w:val="21"/>
        </w:rPr>
        <w:t>的度数，表示出∠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的度数，找到等量关系，列出等式，求出未知数的值，即可．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【解答】解：（1）如图，∵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相交于点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＝90°．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（2）如图，∵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+2∠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FOB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FOG</w:t>
      </w:r>
      <w:r>
        <w:rPr>
          <w:rFonts w:ascii="Times New Roman" w:eastAsia="新宋体" w:hAnsi="Times New Roman" w:hint="eastAsia"/>
          <w:color w:val="FF0000"/>
          <w:szCs w:val="21"/>
        </w:rPr>
        <w:t>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＝2：3，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FOG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GOD</w:t>
      </w:r>
      <w:r>
        <w:rPr>
          <w:rFonts w:ascii="Times New Roman" w:eastAsia="新宋体" w:hAnsi="Times New Roman" w:hint="eastAsia"/>
          <w:color w:val="FF0000"/>
          <w:szCs w:val="21"/>
        </w:rPr>
        <w:t>＝90°，∠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三点在一条直线上，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∴3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＝22.5°，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COG</w:t>
      </w:r>
      <w:r>
        <w:rPr>
          <w:rFonts w:ascii="Times New Roman" w:eastAsia="新宋体" w:hAnsi="Times New Roman" w:hint="eastAsia"/>
          <w:color w:val="FF0000"/>
          <w:szCs w:val="21"/>
        </w:rPr>
        <w:t>＝112.5°．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【考点2  相交线中运用分类讨论思想求角】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【例2】（2020秋•永嘉县校级期末）直线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＝130°，求∠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在∠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内部．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，判断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是否为∠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的平分线，并说明理由；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DOF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＝130°，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即可求∠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的度数；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，即可判断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的平分线；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，即可求∠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＝130°，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＝150°，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＝50°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＝25°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＝155°．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答：∠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的度数为155°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的平分线，理由如下：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＝90°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＝90°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的平分线；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＝∠5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EOF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5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＝180°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＝15°．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＝60°．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答：∠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的度数为60°．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【变式2-1】（2021秋•南岗区校级月考）如图，点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分别在直线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两侧，且∠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＝120°，∠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296535" cy="1543050"/>
            <wp:effectExtent l="0" t="0" r="18415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6640" cy="154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（2）如图2，在（1）的条件下，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作射线</w:t>
      </w:r>
      <w:r>
        <w:rPr>
          <w:rFonts w:ascii="Times New Roman" w:eastAsia="新宋体" w:hAnsi="Times New Roman" w:hint="eastAsia"/>
          <w:i/>
          <w:szCs w:val="21"/>
        </w:rPr>
        <w:t>OG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EOG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（3）如图3，若在∠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内部作一条射线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COH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BOH</w:t>
      </w:r>
      <w:r>
        <w:rPr>
          <w:rFonts w:ascii="Times New Roman" w:eastAsia="新宋体" w:hAnsi="Times New Roman" w:hint="eastAsia"/>
          <w:szCs w:val="21"/>
        </w:rPr>
        <w:t>＝2：3，∠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＝5∠</w:t>
      </w:r>
      <w:r>
        <w:rPr>
          <w:rFonts w:ascii="Times New Roman" w:eastAsia="新宋体" w:hAnsi="Times New Roman" w:hint="eastAsia"/>
          <w:i/>
          <w:szCs w:val="21"/>
        </w:rPr>
        <w:t>FOH</w:t>
      </w:r>
      <w:r>
        <w:rPr>
          <w:rFonts w:ascii="Times New Roman" w:eastAsia="新宋体" w:hAnsi="Times New Roman" w:hint="eastAsia"/>
          <w:szCs w:val="21"/>
        </w:rPr>
        <w:t>，试判断∠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的数量关系．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【分析】（1）根据角平分线定义和周角是360°可得∠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的度数；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（2）分两种情况：当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下方时；当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上方时，计算即可；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COH</w:t>
      </w:r>
      <w:r>
        <w:rPr>
          <w:rFonts w:ascii="Times New Roman" w:eastAsia="新宋体" w:hAnsi="Times New Roman" w:hint="eastAsia"/>
          <w:color w:val="FF0000"/>
          <w:szCs w:val="21"/>
        </w:rPr>
        <w:t>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BOH</w:t>
      </w:r>
      <w:r>
        <w:rPr>
          <w:rFonts w:ascii="Times New Roman" w:eastAsia="新宋体" w:hAnsi="Times New Roman" w:hint="eastAsia"/>
          <w:color w:val="FF0000"/>
          <w:szCs w:val="21"/>
        </w:rPr>
        <w:t>＝2：3，∠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＝5∠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FOH</w:t>
      </w:r>
      <w:r>
        <w:rPr>
          <w:rFonts w:ascii="Times New Roman" w:eastAsia="新宋体" w:hAnsi="Times New Roman" w:hint="eastAsia"/>
          <w:color w:val="FF0000"/>
          <w:szCs w:val="21"/>
        </w:rPr>
        <w:t>，设∠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，再结合角平分线的性质可用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表达出∠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COH</w:t>
      </w: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的度数，求出∠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与∠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＝2×70°＝140°，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＝120°，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＝360°﹣∠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＝360°﹣120°﹣140°＝100°．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（2）当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下方时，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371600" cy="1590675"/>
            <wp:effectExtent l="0" t="0" r="0" b="9525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2" cy="159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/>
            <w:color w:val="FF0000"/>
            <w:szCs w:val="21"/>
          </w:rPr>
          <m:t>∠AOE=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∠AOD=50°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BOG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BOG</w:t>
      </w:r>
      <w:r>
        <w:rPr>
          <w:rFonts w:ascii="Times New Roman" w:eastAsia="新宋体" w:hAnsi="Times New Roman" w:hint="eastAsia"/>
          <w:color w:val="FF0000"/>
          <w:szCs w:val="21"/>
        </w:rPr>
        <w:t>＝120°﹣90°＝30°，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AOG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上方时，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362075" cy="1571625"/>
            <wp:effectExtent l="0" t="0" r="9525" b="9525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265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＝100°，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m:oMath>
        <m:r>
          <w:rPr>
            <w:rFonts w:ascii="Cambria Math" w:eastAsia="新宋体" w:hAnsi="Cambria Math"/>
            <w:color w:val="FF0000"/>
            <w:szCs w:val="21"/>
          </w:rPr>
          <m:t>∠AOE=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∠AOD=50°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OG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BOG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BOG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＝360°，∠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＝120°，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EOG</w:t>
      </w:r>
      <w:r>
        <w:rPr>
          <w:rFonts w:ascii="Times New Roman" w:eastAsia="新宋体" w:hAnsi="Times New Roman" w:hint="eastAsia"/>
          <w:color w:val="FF0000"/>
          <w:szCs w:val="21"/>
        </w:rPr>
        <w:t>＝360°﹣50°﹣120°﹣90°＝100°；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FOH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3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95425" cy="1504950"/>
            <wp:effectExtent l="0" t="0" r="9525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634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COH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FOH</w:t>
      </w:r>
      <w:r>
        <w:rPr>
          <w:rFonts w:ascii="Times New Roman" w:eastAsia="新宋体" w:hAnsi="Times New Roman" w:hint="eastAsia"/>
          <w:color w:val="FF0000"/>
          <w:szCs w:val="21"/>
        </w:rPr>
        <w:t>＝110°﹣6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＝275°﹣15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＝360°﹣∠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＝360°﹣70°﹣（275°﹣15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）﹣120°＝15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﹣105°，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＝10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﹣105°，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﹣105°．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【变式2-2】（2020秋•门头沟区期末）已知，点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上，在直线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外取一点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，画射线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．射线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上方，且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（1）如图1，如果点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上方，且∠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＝30°，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依题意补全图1；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的度数（0°＜∠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＜180°）；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外，且∠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，请直接写出∠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的度数．（用含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的代数式表示，且0°＜∠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＜180°）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33875" cy="895350"/>
            <wp:effectExtent l="0" t="0" r="9525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依据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，射线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上方，且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，进行画图即可．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依据角平分线的定义以及垂线的的定义，即可得出∠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的度数；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（2）分两种情况讨论：点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上方，点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下方，分别依据角平分线的定义以及垂线的的定义，进行计算即可．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066925" cy="1343025"/>
            <wp:effectExtent l="0" t="0" r="9525" b="9525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7214" cy="13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＝30°，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＝15°，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4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又∵点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上，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＝180°﹣90°﹣15°＝75°；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（2）分两种情况：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上方时，如图1，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同理可得，∠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α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＝180°﹣90°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α=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90°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α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下方时，如图2，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133600" cy="182880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＝90°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上，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＝180°﹣（90°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）＝90°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综上所述，∠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的度数为90°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α</m:t>
        </m:r>
      </m:oMath>
      <w:r>
        <w:rPr>
          <w:rFonts w:ascii="Times New Roman" w:eastAsia="新宋体" w:hAnsi="Times New Roman" w:hint="eastAsia"/>
          <w:color w:val="FF0000"/>
          <w:szCs w:val="21"/>
        </w:rPr>
        <w:t>或90°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【变式2-3】（2020秋•金湖县期末）【问题情境】苏科版义务教育教科书数学七上第178页第13题有这样的一个问题：“如图1，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内一条射线，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＝90°，求∠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的度数”，小明在做题中发现：解决这个问题时∠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的度数不知道也可以求出∠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也就是说这个题目可以简化为：如图1，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内一条射线，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＝90°，求∠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（1）请你先完成这个简化后的问题的解答；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【变式探究】小明在完成以上问题解答后，作如下变式探究：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25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（2）如图1，若∠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【变式拓展】小明继续探究：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（3）已知直线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BN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外一条射线，且不与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重合，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分别平分∠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°时，求∠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的度数（自己在备用图中画出示意图求解）．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82160" cy="2752725"/>
            <wp:effectExtent l="0" t="0" r="8890" b="9525"/>
            <wp:docPr id="8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165" cy="2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【分析】（1）首先假设∠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°，然后用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表示∠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，再根据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两条角平分线，推出∠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（2）首先假设∠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°，然后用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表示∠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，再根据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两条角平分线，用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°表示∠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（3）分三种情况讨论，第一种：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Cs w:val="21"/>
        </w:rPr>
        <w:t>上，第二种：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Cs w:val="21"/>
        </w:rPr>
        <w:t>下侧，∠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之间，第三种：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AON</w:t>
      </w:r>
      <w:r>
        <w:rPr>
          <w:rFonts w:ascii="Times New Roman" w:eastAsia="新宋体" w:hAnsi="Times New Roman" w:hint="eastAsia"/>
          <w:color w:val="FF0000"/>
          <w:szCs w:val="21"/>
        </w:rPr>
        <w:t>之间，即可得到∠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°+90°）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×90°=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45°；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°）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Cs w:val="21"/>
        </w:rPr>
        <w:t>上，即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BOM</w:t>
      </w:r>
      <w:r>
        <w:rPr>
          <w:rFonts w:ascii="Times New Roman" w:eastAsia="新宋体" w:hAnsi="Times New Roman" w:hint="eastAsia"/>
          <w:color w:val="FF0000"/>
          <w:szCs w:val="21"/>
        </w:rPr>
        <w:t>之间，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设∠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OD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OE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°+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°）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09725" cy="1447800"/>
            <wp:effectExtent l="0" t="0" r="9525" b="0"/>
            <wp:docPr id="8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Cs w:val="21"/>
        </w:rPr>
        <w:t>下方，且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MON</w:t>
      </w:r>
      <w:r>
        <w:rPr>
          <w:rFonts w:ascii="Times New Roman" w:eastAsia="新宋体" w:hAnsi="Times New Roman" w:hint="eastAsia"/>
          <w:color w:val="FF0000"/>
          <w:szCs w:val="21"/>
        </w:rPr>
        <w:t>之间时，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＝180°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28775" cy="1390650"/>
            <wp:effectExtent l="0" t="0" r="9525" b="0"/>
            <wp:docPr id="8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Cs w:val="21"/>
        </w:rPr>
        <w:t>下方，且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OC</w:t>
      </w:r>
      <w:r>
        <w:rPr>
          <w:rFonts w:ascii="Times New Roman" w:eastAsia="新宋体" w:hAnsi="Times New Roman" w:hint="eastAsia"/>
          <w:color w:val="FF0000"/>
          <w:szCs w:val="21"/>
        </w:rPr>
        <w:t>在∠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AON</w:t>
      </w:r>
      <w:r>
        <w:rPr>
          <w:rFonts w:ascii="Times New Roman" w:eastAsia="新宋体" w:hAnsi="Times New Roman" w:hint="eastAsia"/>
          <w:color w:val="FF0000"/>
          <w:szCs w:val="21"/>
        </w:rPr>
        <w:t>之间时，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得，∠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09725" cy="1333500"/>
            <wp:effectExtent l="0" t="0" r="9525" b="0"/>
            <wp:docPr id="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950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新宋体" w:hAnsi="Times New Roman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t>综上所述，∠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或180°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m°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．、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【考点3  平行线的判定与性质综合证明题】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27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【例3】（2021春•镇江期中）已知：如图所示，∠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的平分线交于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，∠1+∠2＝90°．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（2）试探究∠2与∠3的数量关系，并说明理由．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95450" cy="1209675"/>
            <wp:effectExtent l="0" t="0" r="0" b="9525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【分析】（1）根据角平分线定义得出∠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＝2∠1，∠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＝2∠2，根据∠1+∠2＝90°得出∠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＝180°，根据平行线的判定得出即可；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（2）根据平行线的性质和角平分线定义得出∠1＝∠3，即可求出答案．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【解答】（1）证明：∵∠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的平分线交于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＝2∠1，∠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＝2∠2，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∵∠1+∠2＝90°，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（2）解：∠2+∠3＝90°，理由如下：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＝∠1，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∵∠1+∠2＝90°，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∴∠2+∠3＝90°．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【变式3-1】（2021秋•建宁县期末）如图，一条直线分别与直线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，且∠1＝∠2，∠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求证：（1）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076325"/>
            <wp:effectExtent l="0" t="0" r="9525" b="9525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【分析】（1）由∠1＝∠2直接可得结论；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，可得∠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，从而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，即得∠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【解答】证明：（1）∵∠1＝∠2（已知），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EC</w:t>
      </w:r>
      <w:r>
        <w:rPr>
          <w:rFonts w:ascii="Times New Roman" w:eastAsia="新宋体" w:hAnsi="Times New Roman" w:hint="eastAsia"/>
          <w:color w:val="FF0000"/>
          <w:szCs w:val="21"/>
        </w:rPr>
        <w:t>（同位角相等，两直线平行）；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EC</w:t>
      </w:r>
      <w:r>
        <w:rPr>
          <w:rFonts w:ascii="Times New Roman" w:eastAsia="新宋体" w:hAnsi="Times New Roman" w:hint="eastAsia"/>
          <w:color w:val="FF0000"/>
          <w:szCs w:val="21"/>
        </w:rPr>
        <w:t>（已证），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（两直线平行，同位角相等），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（已知），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（等量代换），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（内错角相等，两直线平行），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（两直线平行，内错角相等）．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【变式3-2】（2021秋•九龙县期末）如图，已知点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EMA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BQM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BMQ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FP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，∠2+∠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＝90°，求证：∠1＝∠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（3）若∠3+∠4＝180°，∠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﹣20°，求∠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EMA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BQM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BMQ</w:t>
      </w:r>
      <w:r>
        <w:rPr>
          <w:rFonts w:ascii="Times New Roman" w:eastAsia="新宋体" w:hAnsi="Times New Roman" w:hint="eastAsia"/>
          <w:color w:val="FF0000"/>
          <w:szCs w:val="21"/>
        </w:rPr>
        <w:t>，结合对顶角相等可得∠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BQM</w:t>
      </w:r>
      <w:r>
        <w:rPr>
          <w:rFonts w:ascii="Times New Roman" w:eastAsia="新宋体" w:hAnsi="Times New Roman" w:hint="eastAsia"/>
          <w:color w:val="FF0000"/>
          <w:szCs w:val="21"/>
        </w:rPr>
        <w:t>，利用内错角相等两直线平行可证明结论；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（2）根据垂直的定义可得∠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PGC</w:t>
      </w:r>
      <w:r>
        <w:rPr>
          <w:rFonts w:ascii="Times New Roman" w:eastAsia="新宋体" w:hAnsi="Times New Roman" w:hint="eastAsia"/>
          <w:color w:val="FF0000"/>
          <w:szCs w:val="21"/>
        </w:rPr>
        <w:t>＝90°，由两直线平行同旁内角互补可得∠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＝180°，结合∠2+∠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＝90°，可求得∠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＝90°，利用同位角相等两直线平行可得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，进而可证明结论；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（3）根据同旁内角互补可判定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，结合∠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＝3∠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﹣20°可求解∠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的度数，根据平行线的性质可得∠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【解答】（1）证明：∵∠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EMA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BQM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BMQ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EMA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BMQ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BQM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（2）证明：∵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∵∠2+∠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PGC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9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（3）解：∵∠3+∠4＝180°，∠4＝∠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MNF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MNF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＝3∠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﹣20°，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+3∠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﹣20°＝180°，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FP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＝∠1，∠1＝∠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＝50°．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【变式3-3】（2021秋•安居区期末）如图，∠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＝180°，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平行吗？请说明理由．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的位置关系如何？为什么？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．试说明：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95500" cy="1409700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＝180°结合邻补角互补，可得出∠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ADC</w:t>
      </w:r>
      <w:r>
        <w:rPr>
          <w:rFonts w:ascii="Times New Roman" w:eastAsia="新宋体" w:hAnsi="Times New Roman" w:hint="eastAsia"/>
          <w:color w:val="FF0000"/>
          <w:szCs w:val="21"/>
        </w:rPr>
        <w:t>，再利用“同位角相等，两直线平行”可得出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（2）根据角平分线的定义及∠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，再利用“内错角相等，两直线平行”可得出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，利用“两直线平行，内错角相等”可得出∠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，结合角平分线的定义可得出∠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，利用“两直线平行，同旁内角互补”可得出∠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＝180°，再结合∠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＝90°．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＝180°，∠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ADC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3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＝90°，理由如下：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＝180°．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BAD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+2∠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＝90°．</w:t>
      </w:r>
    </w:p>
    <w:p>
      <w:pPr>
        <w:spacing w:line="360" w:lineRule="auto"/>
        <w:ind w:left="273" w:left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095500" cy="1409700"/>
            <wp:effectExtent l="0" t="0" r="0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【考点4  平移中几何综合问题】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【例4】（2021春•和平区校级月考）已知：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的右侧，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所在直线交于点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＝70°．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（1）则∠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35　</w:t>
      </w:r>
      <w:r>
        <w:rPr>
          <w:rFonts w:ascii="Times New Roman" w:eastAsia="新宋体" w:hAnsi="Times New Roman" w:hint="eastAsia"/>
          <w:szCs w:val="21"/>
        </w:rPr>
        <w:t>（度）；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°，求∠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（3）将线段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方向平移，使得点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右侧，其他条件不变，若∠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  <w:u w:val="single"/>
        </w:rPr>
        <w:t>n</w:t>
      </w:r>
      <w:r>
        <w:rPr>
          <w:rFonts w:ascii="Times New Roman" w:eastAsia="新宋体" w:hAnsi="Times New Roman" w:hint="eastAsia"/>
          <w:szCs w:val="21"/>
          <w:u w:val="single"/>
        </w:rPr>
        <w:t>°﹣35°或215°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  <w:u w:val="single"/>
        </w:rPr>
        <w:t>n</w:t>
      </w:r>
      <w:r>
        <w:rPr>
          <w:rFonts w:ascii="Times New Roman" w:eastAsia="新宋体" w:hAnsi="Times New Roman" w:hint="eastAsia"/>
          <w:szCs w:val="21"/>
          <w:u w:val="single"/>
        </w:rPr>
        <w:t>°　</w:t>
      </w:r>
      <w:r>
        <w:rPr>
          <w:rFonts w:ascii="Times New Roman" w:eastAsia="新宋体" w:hAnsi="Times New Roman" w:hint="eastAsia"/>
          <w:szCs w:val="21"/>
        </w:rPr>
        <w:t>（度）（用含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14525" cy="1038225"/>
            <wp:effectExtent l="0" t="0" r="9525" b="9525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【分析】（1）根据角平分线的定义即可求∠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EDC</w:t>
      </w:r>
      <w:r>
        <w:rPr>
          <w:rFonts w:ascii="Times New Roman" w:eastAsia="新宋体" w:hAnsi="Times New Roman" w:hint="eastAsia"/>
          <w:color w:val="FF0000"/>
          <w:szCs w:val="21"/>
        </w:rPr>
        <w:t>的度数；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，然后根据两直线平行内错角相等，即可求∠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的度数；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的度数改变．分三种情况讨论，分别过点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https://d.book118.com/368015141124006037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3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1360E"/>
    <w:rsid w:val="00041561"/>
    <w:rsid w:val="00051F46"/>
    <w:rsid w:val="0006470F"/>
    <w:rsid w:val="00090718"/>
    <w:rsid w:val="000A16CF"/>
    <w:rsid w:val="000B29AB"/>
    <w:rsid w:val="000C2F75"/>
    <w:rsid w:val="000D38AA"/>
    <w:rsid w:val="000D7007"/>
    <w:rsid w:val="000E4A0D"/>
    <w:rsid w:val="000F406F"/>
    <w:rsid w:val="00124CF8"/>
    <w:rsid w:val="00146953"/>
    <w:rsid w:val="00192CF8"/>
    <w:rsid w:val="001A0B56"/>
    <w:rsid w:val="001D0BDD"/>
    <w:rsid w:val="001D66EB"/>
    <w:rsid w:val="001E4952"/>
    <w:rsid w:val="001E5426"/>
    <w:rsid w:val="001F3490"/>
    <w:rsid w:val="002001F2"/>
    <w:rsid w:val="00203925"/>
    <w:rsid w:val="0020479B"/>
    <w:rsid w:val="0021169F"/>
    <w:rsid w:val="0022163A"/>
    <w:rsid w:val="00243A26"/>
    <w:rsid w:val="0027067E"/>
    <w:rsid w:val="002770C3"/>
    <w:rsid w:val="002771D2"/>
    <w:rsid w:val="002842A6"/>
    <w:rsid w:val="002D5080"/>
    <w:rsid w:val="002E56FE"/>
    <w:rsid w:val="002F03A0"/>
    <w:rsid w:val="00302400"/>
    <w:rsid w:val="00334007"/>
    <w:rsid w:val="00351AF6"/>
    <w:rsid w:val="00356838"/>
    <w:rsid w:val="00363227"/>
    <w:rsid w:val="0037342B"/>
    <w:rsid w:val="003842B6"/>
    <w:rsid w:val="00387278"/>
    <w:rsid w:val="00392669"/>
    <w:rsid w:val="003C5C81"/>
    <w:rsid w:val="003F6730"/>
    <w:rsid w:val="0040402F"/>
    <w:rsid w:val="00416146"/>
    <w:rsid w:val="0042040E"/>
    <w:rsid w:val="004331AD"/>
    <w:rsid w:val="004700CF"/>
    <w:rsid w:val="0047331D"/>
    <w:rsid w:val="0047708D"/>
    <w:rsid w:val="00486104"/>
    <w:rsid w:val="004B4AE3"/>
    <w:rsid w:val="004B7F8F"/>
    <w:rsid w:val="0051447A"/>
    <w:rsid w:val="005340C6"/>
    <w:rsid w:val="0054712E"/>
    <w:rsid w:val="005546AD"/>
    <w:rsid w:val="00561934"/>
    <w:rsid w:val="0056487D"/>
    <w:rsid w:val="0059489A"/>
    <w:rsid w:val="005E09A7"/>
    <w:rsid w:val="005F4ECF"/>
    <w:rsid w:val="00610FF6"/>
    <w:rsid w:val="00611BCA"/>
    <w:rsid w:val="00621855"/>
    <w:rsid w:val="006427BC"/>
    <w:rsid w:val="00656815"/>
    <w:rsid w:val="0065729D"/>
    <w:rsid w:val="006575E9"/>
    <w:rsid w:val="0067499A"/>
    <w:rsid w:val="00693B20"/>
    <w:rsid w:val="006B2D97"/>
    <w:rsid w:val="006B5B38"/>
    <w:rsid w:val="006E1094"/>
    <w:rsid w:val="006E406D"/>
    <w:rsid w:val="006F2D40"/>
    <w:rsid w:val="006F3379"/>
    <w:rsid w:val="007909F5"/>
    <w:rsid w:val="007E7E38"/>
    <w:rsid w:val="0082173A"/>
    <w:rsid w:val="00842DD6"/>
    <w:rsid w:val="0085328A"/>
    <w:rsid w:val="008709A3"/>
    <w:rsid w:val="0087677C"/>
    <w:rsid w:val="008C18E5"/>
    <w:rsid w:val="008C76E9"/>
    <w:rsid w:val="008D598C"/>
    <w:rsid w:val="008E7D44"/>
    <w:rsid w:val="009035F2"/>
    <w:rsid w:val="00913910"/>
    <w:rsid w:val="00950FCA"/>
    <w:rsid w:val="009523BB"/>
    <w:rsid w:val="0096246C"/>
    <w:rsid w:val="009804D4"/>
    <w:rsid w:val="00996251"/>
    <w:rsid w:val="009B6C61"/>
    <w:rsid w:val="009D497B"/>
    <w:rsid w:val="00A038DE"/>
    <w:rsid w:val="00A252DD"/>
    <w:rsid w:val="00A42D99"/>
    <w:rsid w:val="00A43C68"/>
    <w:rsid w:val="00A46095"/>
    <w:rsid w:val="00A610B7"/>
    <w:rsid w:val="00A85075"/>
    <w:rsid w:val="00AB0782"/>
    <w:rsid w:val="00AE0AA9"/>
    <w:rsid w:val="00B00E51"/>
    <w:rsid w:val="00B131F4"/>
    <w:rsid w:val="00B135A9"/>
    <w:rsid w:val="00B205AE"/>
    <w:rsid w:val="00B70F14"/>
    <w:rsid w:val="00B84DD0"/>
    <w:rsid w:val="00B909E3"/>
    <w:rsid w:val="00BD41D1"/>
    <w:rsid w:val="00BF2518"/>
    <w:rsid w:val="00BF4AD7"/>
    <w:rsid w:val="00C13BCA"/>
    <w:rsid w:val="00C2613D"/>
    <w:rsid w:val="00C3316B"/>
    <w:rsid w:val="00C42768"/>
    <w:rsid w:val="00C50D8B"/>
    <w:rsid w:val="00C75122"/>
    <w:rsid w:val="00CB5338"/>
    <w:rsid w:val="00CB77C3"/>
    <w:rsid w:val="00CB7B18"/>
    <w:rsid w:val="00CD0775"/>
    <w:rsid w:val="00D43CCC"/>
    <w:rsid w:val="00DD0D58"/>
    <w:rsid w:val="00DE0F8D"/>
    <w:rsid w:val="00DF3EB2"/>
    <w:rsid w:val="00E06D5C"/>
    <w:rsid w:val="00E1627D"/>
    <w:rsid w:val="00E21656"/>
    <w:rsid w:val="00E24B98"/>
    <w:rsid w:val="00E3759B"/>
    <w:rsid w:val="00E63060"/>
    <w:rsid w:val="00E82CC6"/>
    <w:rsid w:val="00ED54E3"/>
    <w:rsid w:val="00F16D84"/>
    <w:rsid w:val="00F26056"/>
    <w:rsid w:val="00F419B9"/>
    <w:rsid w:val="00F47D76"/>
    <w:rsid w:val="00F567A2"/>
    <w:rsid w:val="00F64CFA"/>
    <w:rsid w:val="00F76C4B"/>
    <w:rsid w:val="00F82249"/>
    <w:rsid w:val="00F90CCE"/>
    <w:rsid w:val="00FB0BA5"/>
    <w:rsid w:val="00FB4C24"/>
    <w:rsid w:val="00FC2174"/>
    <w:rsid w:val="00FC7E0B"/>
    <w:rsid w:val="039C2F5A"/>
    <w:rsid w:val="03DD4930"/>
    <w:rsid w:val="04256BA0"/>
    <w:rsid w:val="04745993"/>
    <w:rsid w:val="04911A28"/>
    <w:rsid w:val="04A15406"/>
    <w:rsid w:val="04B23DA3"/>
    <w:rsid w:val="05214CF2"/>
    <w:rsid w:val="056C73C2"/>
    <w:rsid w:val="06890A31"/>
    <w:rsid w:val="06D823F5"/>
    <w:rsid w:val="06FA2BAB"/>
    <w:rsid w:val="07A13052"/>
    <w:rsid w:val="07E1518D"/>
    <w:rsid w:val="08292036"/>
    <w:rsid w:val="088A3542"/>
    <w:rsid w:val="09275184"/>
    <w:rsid w:val="0982332F"/>
    <w:rsid w:val="0A030235"/>
    <w:rsid w:val="0A0856A7"/>
    <w:rsid w:val="0A185218"/>
    <w:rsid w:val="0AD84291"/>
    <w:rsid w:val="0B02407D"/>
    <w:rsid w:val="0B3B3D60"/>
    <w:rsid w:val="0B4E74ED"/>
    <w:rsid w:val="0CB66F97"/>
    <w:rsid w:val="0D5351A5"/>
    <w:rsid w:val="0DAE7A2A"/>
    <w:rsid w:val="0DB06638"/>
    <w:rsid w:val="0DE47B3F"/>
    <w:rsid w:val="0DF00E1B"/>
    <w:rsid w:val="0E354474"/>
    <w:rsid w:val="0F5F3066"/>
    <w:rsid w:val="0FDF4873"/>
    <w:rsid w:val="10B867CF"/>
    <w:rsid w:val="110C483A"/>
    <w:rsid w:val="1160185B"/>
    <w:rsid w:val="11FA46CA"/>
    <w:rsid w:val="1250542A"/>
    <w:rsid w:val="126C4DEA"/>
    <w:rsid w:val="12BF5534"/>
    <w:rsid w:val="13201BEB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5F2236F"/>
    <w:rsid w:val="16560F34"/>
    <w:rsid w:val="16571072"/>
    <w:rsid w:val="16745F6A"/>
    <w:rsid w:val="17055C15"/>
    <w:rsid w:val="17453034"/>
    <w:rsid w:val="17E920A9"/>
    <w:rsid w:val="18AC4243"/>
    <w:rsid w:val="1B560A32"/>
    <w:rsid w:val="1B6C4671"/>
    <w:rsid w:val="1CB15FF1"/>
    <w:rsid w:val="1CBB2747"/>
    <w:rsid w:val="1CCE2762"/>
    <w:rsid w:val="1DB20480"/>
    <w:rsid w:val="1F814DE1"/>
    <w:rsid w:val="20DC6F21"/>
    <w:rsid w:val="20EF58E5"/>
    <w:rsid w:val="212871CD"/>
    <w:rsid w:val="21420B6D"/>
    <w:rsid w:val="21E22DD2"/>
    <w:rsid w:val="2219112A"/>
    <w:rsid w:val="229A7295"/>
    <w:rsid w:val="250A3BFF"/>
    <w:rsid w:val="253B4EA9"/>
    <w:rsid w:val="25D432BE"/>
    <w:rsid w:val="25DC33E8"/>
    <w:rsid w:val="26874CA9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EE17ED7"/>
    <w:rsid w:val="2F2E08AA"/>
    <w:rsid w:val="2F9541D1"/>
    <w:rsid w:val="2FBD4C2D"/>
    <w:rsid w:val="2FFC5E53"/>
    <w:rsid w:val="30273B1E"/>
    <w:rsid w:val="30401109"/>
    <w:rsid w:val="30650773"/>
    <w:rsid w:val="3072395A"/>
    <w:rsid w:val="318C5A14"/>
    <w:rsid w:val="31B65F02"/>
    <w:rsid w:val="31C9150D"/>
    <w:rsid w:val="326E53FB"/>
    <w:rsid w:val="332026AD"/>
    <w:rsid w:val="333328D1"/>
    <w:rsid w:val="334B0167"/>
    <w:rsid w:val="33F348CD"/>
    <w:rsid w:val="34C51F5D"/>
    <w:rsid w:val="36954E2E"/>
    <w:rsid w:val="37334FB4"/>
    <w:rsid w:val="375B6016"/>
    <w:rsid w:val="38E67F6F"/>
    <w:rsid w:val="38EC628C"/>
    <w:rsid w:val="39B762CE"/>
    <w:rsid w:val="39DB4C12"/>
    <w:rsid w:val="39DD2CF7"/>
    <w:rsid w:val="3ACF77EE"/>
    <w:rsid w:val="3AD63B3F"/>
    <w:rsid w:val="3B857F2C"/>
    <w:rsid w:val="3BCC415F"/>
    <w:rsid w:val="3CA44294"/>
    <w:rsid w:val="3D1B34A6"/>
    <w:rsid w:val="3D3F4613"/>
    <w:rsid w:val="3DB216CA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3E4263E"/>
    <w:rsid w:val="44423220"/>
    <w:rsid w:val="4496320C"/>
    <w:rsid w:val="44FA618E"/>
    <w:rsid w:val="45AD2438"/>
    <w:rsid w:val="47787A34"/>
    <w:rsid w:val="4799729B"/>
    <w:rsid w:val="47C74DF6"/>
    <w:rsid w:val="47D34445"/>
    <w:rsid w:val="47D879EE"/>
    <w:rsid w:val="481B645C"/>
    <w:rsid w:val="48211873"/>
    <w:rsid w:val="48375A14"/>
    <w:rsid w:val="487E056D"/>
    <w:rsid w:val="48A65BED"/>
    <w:rsid w:val="48B773BE"/>
    <w:rsid w:val="49546931"/>
    <w:rsid w:val="49746212"/>
    <w:rsid w:val="4A404583"/>
    <w:rsid w:val="4B05495D"/>
    <w:rsid w:val="4BDB70DB"/>
    <w:rsid w:val="4C382F17"/>
    <w:rsid w:val="4E0F0416"/>
    <w:rsid w:val="4E3C48FB"/>
    <w:rsid w:val="4EF25BB8"/>
    <w:rsid w:val="4F240649"/>
    <w:rsid w:val="4F714C5E"/>
    <w:rsid w:val="4F976613"/>
    <w:rsid w:val="4FE73734"/>
    <w:rsid w:val="500A14F8"/>
    <w:rsid w:val="50FB700F"/>
    <w:rsid w:val="51312795"/>
    <w:rsid w:val="51BA7D66"/>
    <w:rsid w:val="52713FC8"/>
    <w:rsid w:val="52A07288"/>
    <w:rsid w:val="52BB09EA"/>
    <w:rsid w:val="530E6161"/>
    <w:rsid w:val="54370965"/>
    <w:rsid w:val="54FA3C3B"/>
    <w:rsid w:val="550A5C7C"/>
    <w:rsid w:val="56D67708"/>
    <w:rsid w:val="56FE0828"/>
    <w:rsid w:val="57176B16"/>
    <w:rsid w:val="57427907"/>
    <w:rsid w:val="57E22AB6"/>
    <w:rsid w:val="594E29FC"/>
    <w:rsid w:val="5A411D71"/>
    <w:rsid w:val="5BEC6393"/>
    <w:rsid w:val="5EBB2DC3"/>
    <w:rsid w:val="5F910079"/>
    <w:rsid w:val="5F9271EC"/>
    <w:rsid w:val="6077266A"/>
    <w:rsid w:val="61577891"/>
    <w:rsid w:val="61D4389A"/>
    <w:rsid w:val="61DC2F2C"/>
    <w:rsid w:val="62EC36E7"/>
    <w:rsid w:val="635C4B91"/>
    <w:rsid w:val="637B742B"/>
    <w:rsid w:val="63887929"/>
    <w:rsid w:val="64202A8D"/>
    <w:rsid w:val="643A53FA"/>
    <w:rsid w:val="64D810FE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9D00DEB"/>
    <w:rsid w:val="6A501492"/>
    <w:rsid w:val="6AC50481"/>
    <w:rsid w:val="6B7E611E"/>
    <w:rsid w:val="6BDB1AF7"/>
    <w:rsid w:val="6C1F5794"/>
    <w:rsid w:val="6D804A48"/>
    <w:rsid w:val="6E496DC5"/>
    <w:rsid w:val="6F203562"/>
    <w:rsid w:val="6F812AEF"/>
    <w:rsid w:val="6FF9096F"/>
    <w:rsid w:val="70F93405"/>
    <w:rsid w:val="716A439F"/>
    <w:rsid w:val="717735CC"/>
    <w:rsid w:val="719B7793"/>
    <w:rsid w:val="721B2E1F"/>
    <w:rsid w:val="72230DF1"/>
    <w:rsid w:val="726E5A23"/>
    <w:rsid w:val="72D05C7D"/>
    <w:rsid w:val="72F45FB6"/>
    <w:rsid w:val="73475FB0"/>
    <w:rsid w:val="735B08ED"/>
    <w:rsid w:val="73862A9C"/>
    <w:rsid w:val="74145075"/>
    <w:rsid w:val="749A4C69"/>
    <w:rsid w:val="74EA632E"/>
    <w:rsid w:val="753453A8"/>
    <w:rsid w:val="75986D6F"/>
    <w:rsid w:val="75E452E9"/>
    <w:rsid w:val="76452218"/>
    <w:rsid w:val="7717454D"/>
    <w:rsid w:val="77252497"/>
    <w:rsid w:val="78D9771E"/>
    <w:rsid w:val="79415429"/>
    <w:rsid w:val="79E27F84"/>
    <w:rsid w:val="7A032375"/>
    <w:rsid w:val="7A9B6680"/>
    <w:rsid w:val="7AB07866"/>
    <w:rsid w:val="7AC31CA9"/>
    <w:rsid w:val="7ACD28F2"/>
    <w:rsid w:val="7B493A3B"/>
    <w:rsid w:val="7B701859"/>
    <w:rsid w:val="7B7B48D2"/>
    <w:rsid w:val="7B9D775C"/>
    <w:rsid w:val="7BC978AC"/>
    <w:rsid w:val="7C4A620C"/>
    <w:rsid w:val="7C670F8F"/>
    <w:rsid w:val="7CB71857"/>
    <w:rsid w:val="7CC406CE"/>
    <w:rsid w:val="7D04554E"/>
    <w:rsid w:val="7D0455AB"/>
    <w:rsid w:val="7D140D60"/>
    <w:rsid w:val="7D272EBC"/>
    <w:rsid w:val="7D763C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hyperlink" Target="https://d.book118.com/368015141124006037" TargetMode="External" /><Relationship Id="rId5" Type="http://schemas.openxmlformats.org/officeDocument/2006/relationships/image" Target="media/image1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extobjs>
    <extobj name="C9F754DE-2CAD-44b6-B708-469DEB6407EB-1">
      <extobjdata type="C9F754DE-2CAD-44b6-B708-469DEB6407EB" data="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"/>
    </extobj>
    <extobj name="C9F754DE-2CAD-44b6-B708-469DEB6407EB-2">
      <extobjdata type="C9F754DE-2CAD-44b6-B708-469DEB6407EB" data="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4178</Words>
  <Characters>23820</Characters>
  <Application>Microsoft Office Word</Application>
  <DocSecurity>0</DocSecurity>
  <Lines>198</Lines>
  <Paragraphs>55</Paragraphs>
  <ScaleCrop>false</ScaleCrop>
  <Company/>
  <LinksUpToDate>false</LinksUpToDate>
  <CharactersWithSpaces>27943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2021-10-26T10:57:00Z</dcterms:created>
  <dcterms:modified xsi:type="dcterms:W3CDTF">2024-02-06T10:09:27Z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107D52D3E9FD407DB05F2172DE298917_13</vt:lpwstr>
  </property>
  <property fmtid="{D5CDD505-2E9C-101B-9397-08002B2CF9AE}" pid="3" name="KSOProductBuildVer">
    <vt:lpwstr>2052-12.1.0.16250</vt:lpwstr>
  </property>
</Properties>
</file>