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4"/>
        <w:jc w:val="center"/>
        <w:rPr>
          <w:rFonts w:eastAsiaTheme="minorEastAsia" w:hint="eastAsia"/>
          <w:b/>
          <w:bCs/>
          <w:sz w:val="36"/>
          <w:szCs w:val="36"/>
          <w:lang w:val="en-US"/>
        </w:rPr>
      </w:pPr>
      <w:r>
        <w:rPr>
          <w:rFonts w:eastAsiaTheme="minorEastAsia" w:cs="Times New Roman" w:hint="eastAsia"/>
          <w:b/>
          <w:bCs/>
          <w:sz w:val="36"/>
          <w:szCs w:val="36"/>
          <w:lang w:val="en-US" w:eastAsia="zh-CN"/>
        </w:rPr>
        <w:t>人教PEP六年级英语下册Unit 3 Where did you go</w:t>
      </w:r>
    </w:p>
    <w:p>
      <w:pPr>
        <w:pStyle w:val="BodyText"/>
        <w:spacing w:before="4"/>
        <w:jc w:val="center"/>
        <w:rPr>
          <w:rFonts w:eastAsiaTheme="minorEastAsia"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eastAsiaTheme="minorEastAsia" w:cs="Times New Roman" w:hint="eastAsia"/>
          <w:b/>
          <w:bCs/>
          <w:sz w:val="36"/>
          <w:szCs w:val="36"/>
          <w:lang w:val="en-US" w:eastAsia="zh-CN"/>
        </w:rPr>
        <w:t>大单元整体教学任务单</w:t>
      </w:r>
    </w:p>
    <w:tbl>
      <w:tblPr>
        <w:tblStyle w:val="TableNormal"/>
        <w:tblW w:w="8688" w:type="dxa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2122"/>
        <w:gridCol w:w="724"/>
        <w:gridCol w:w="830"/>
        <w:gridCol w:w="707"/>
        <w:gridCol w:w="1276"/>
        <w:gridCol w:w="708"/>
        <w:gridCol w:w="1080"/>
      </w:tblGrid>
      <w:tr>
        <w:tblPrEx>
          <w:tblW w:w="8688" w:type="dxa"/>
          <w:tblInd w:w="3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8688" w:type="dxa"/>
            <w:gridSpan w:val="8"/>
            <w:shd w:val="clear" w:color="auto" w:fill="CCCCCC"/>
          </w:tcPr>
          <w:p>
            <w:pPr>
              <w:pStyle w:val="TableParagraph"/>
              <w:spacing w:before="101"/>
              <w:ind w:right="3863" w:firstLine="3360" w:firstLineChars="160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课程基本信息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1241" w:type="dxa"/>
          </w:tcPr>
          <w:p>
            <w:pPr>
              <w:pStyle w:val="TableParagraph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教材版本</w:t>
            </w:r>
          </w:p>
        </w:tc>
        <w:tc>
          <w:tcPr>
            <w:tcW w:w="2122" w:type="dxa"/>
          </w:tcPr>
          <w:p>
            <w:pPr>
              <w:pStyle w:val="TableParagraph"/>
              <w:ind w:left="0" w:firstLine="420" w:leftChars="0" w:firstLineChars="20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pacing w:val="-3"/>
                <w:sz w:val="21"/>
                <w:szCs w:val="21"/>
                <w:lang w:val="en-US" w:eastAsia="zh-CN"/>
              </w:rPr>
              <w:t>人教PEP版</w:t>
            </w:r>
          </w:p>
        </w:tc>
        <w:tc>
          <w:tcPr>
            <w:tcW w:w="724" w:type="dxa"/>
          </w:tcPr>
          <w:p>
            <w:pPr>
              <w:pStyle w:val="TableParagraph"/>
              <w:ind w:left="105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学科</w:t>
            </w:r>
          </w:p>
        </w:tc>
        <w:tc>
          <w:tcPr>
            <w:tcW w:w="830" w:type="dxa"/>
          </w:tcPr>
          <w:p>
            <w:pPr>
              <w:pStyle w:val="TableParagraph"/>
              <w:ind w:left="108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英语</w:t>
            </w:r>
          </w:p>
        </w:tc>
        <w:tc>
          <w:tcPr>
            <w:tcW w:w="707" w:type="dxa"/>
          </w:tcPr>
          <w:p>
            <w:pPr>
              <w:pStyle w:val="TableParagraph"/>
              <w:ind w:left="109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年级</w:t>
            </w:r>
          </w:p>
        </w:tc>
        <w:tc>
          <w:tcPr>
            <w:tcW w:w="1276" w:type="dxa"/>
          </w:tcPr>
          <w:p>
            <w:pPr>
              <w:pStyle w:val="TableParagraph"/>
              <w:ind w:left="110" w:firstLine="210" w:firstLineChars="10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六</w:t>
            </w: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年级</w:t>
            </w:r>
          </w:p>
        </w:tc>
        <w:tc>
          <w:tcPr>
            <w:tcW w:w="708" w:type="dxa"/>
          </w:tcPr>
          <w:p>
            <w:pPr>
              <w:pStyle w:val="TableParagraph"/>
              <w:ind w:left="112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册别</w:t>
            </w:r>
          </w:p>
        </w:tc>
        <w:tc>
          <w:tcPr>
            <w:tcW w:w="1080" w:type="dxa"/>
          </w:tcPr>
          <w:p>
            <w:pPr>
              <w:pStyle w:val="TableParagraph"/>
              <w:ind w:left="14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eastAsia"/>
                <w:sz w:val="21"/>
                <w:szCs w:val="21"/>
                <w:lang w:val="en-US" w:eastAsia="zh-CN"/>
              </w:rPr>
              <w:t>下</w:t>
            </w: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册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/>
        </w:trPr>
        <w:tc>
          <w:tcPr>
            <w:tcW w:w="1241" w:type="dxa"/>
          </w:tcPr>
          <w:p>
            <w:pPr>
              <w:pStyle w:val="TableParagraph"/>
              <w:spacing w:before="116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课题</w:t>
            </w:r>
          </w:p>
        </w:tc>
        <w:tc>
          <w:tcPr>
            <w:tcW w:w="7447" w:type="dxa"/>
            <w:gridSpan w:val="7"/>
          </w:tcPr>
          <w:p>
            <w:pPr>
              <w:widowControl/>
              <w:snapToGrid w:val="0"/>
              <w:spacing w:line="360" w:lineRule="auto"/>
              <w:jc w:val="both"/>
              <w:rPr>
                <w:rFonts w:eastAsiaTheme="minorEastAsia" w:hint="default"/>
                <w:b w:val="0"/>
                <w:bCs w:val="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Unit</w:t>
            </w: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eastAsiaTheme="minorEastAsia" w:cs="Times New Roman" w:hint="eastAsia"/>
                <w:sz w:val="21"/>
                <w:szCs w:val="21"/>
                <w:lang w:val="en-US" w:eastAsia="zh-CN"/>
              </w:rPr>
              <w:t>3 Where did you go?</w:t>
            </w:r>
          </w:p>
          <w:p>
            <w:pPr>
              <w:snapToGrid w:val="0"/>
              <w:spacing w:line="360" w:lineRule="auto"/>
              <w:rPr>
                <w:rFonts w:eastAsiaTheme="minorEastAsia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 w:val="0"/>
                <w:bCs w:val="0"/>
                <w:sz w:val="21"/>
                <w:szCs w:val="21"/>
                <w:lang w:val="en-US" w:eastAsia="zh-CN"/>
              </w:rPr>
              <w:t xml:space="preserve"> Part A </w:t>
            </w:r>
            <w:r>
              <w:rPr>
                <w:rFonts w:ascii="Times New Roman" w:hAnsi="Times New Roman" w:eastAsiaTheme="minorEastAsia" w:cs="Times New Roman" w:hint="default"/>
                <w:b w:val="0"/>
                <w:bCs w:val="0"/>
                <w:sz w:val="21"/>
                <w:szCs w:val="21"/>
              </w:rPr>
              <w:t xml:space="preserve">Let’s learn </w:t>
            </w:r>
            <w:r>
              <w:rPr>
                <w:rFonts w:ascii="Times New Roman" w:hAnsi="Times New Roman" w:eastAsiaTheme="minorEastAsia" w:cs="Times New Roman" w:hint="default"/>
                <w:b w:val="0"/>
                <w:bCs w:val="0"/>
                <w:sz w:val="21"/>
                <w:szCs w:val="21"/>
                <w:lang w:val="en-US" w:eastAsia="zh-CN"/>
              </w:rPr>
              <w:t xml:space="preserve">&amp; </w:t>
            </w:r>
            <w:r>
              <w:rPr>
                <w:rFonts w:eastAsiaTheme="minorEastAsia" w:cs="Times New Roman" w:hint="eastAsia"/>
                <w:b w:val="0"/>
                <w:bCs w:val="0"/>
                <w:sz w:val="21"/>
                <w:szCs w:val="21"/>
                <w:lang w:val="en-US" w:eastAsia="zh-CN"/>
              </w:rPr>
              <w:t>Listen, answer and write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/>
        </w:trPr>
        <w:tc>
          <w:tcPr>
            <w:tcW w:w="8688" w:type="dxa"/>
            <w:gridSpan w:val="8"/>
            <w:shd w:val="clear" w:color="auto" w:fill="CCCCCC"/>
          </w:tcPr>
          <w:p>
            <w:pPr>
              <w:pStyle w:val="TableParagraph"/>
              <w:spacing w:before="100"/>
              <w:ind w:right="3863" w:firstLine="3570" w:firstLineChars="170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学生信息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1241" w:type="dxa"/>
          </w:tcPr>
          <w:p>
            <w:pPr>
              <w:pStyle w:val="TableParagrap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姓名</w:t>
            </w:r>
          </w:p>
        </w:tc>
        <w:tc>
          <w:tcPr>
            <w:tcW w:w="3676" w:type="dxa"/>
            <w:gridSpan w:val="3"/>
          </w:tcPr>
          <w:p>
            <w:pPr>
              <w:pStyle w:val="TableParagrap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学校</w:t>
            </w:r>
          </w:p>
        </w:tc>
        <w:tc>
          <w:tcPr>
            <w:tcW w:w="2691" w:type="dxa"/>
            <w:gridSpan w:val="3"/>
          </w:tcPr>
          <w:p>
            <w:pPr>
              <w:pStyle w:val="TableParagraph"/>
              <w:ind w:left="109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班级</w:t>
            </w:r>
          </w:p>
        </w:tc>
        <w:tc>
          <w:tcPr>
            <w:tcW w:w="1080" w:type="dxa"/>
          </w:tcPr>
          <w:p>
            <w:pPr>
              <w:pStyle w:val="TableParagraph"/>
              <w:ind w:left="83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学号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1241" w:type="dxa"/>
          </w:tcPr>
          <w:p>
            <w:pPr>
              <w:pStyle w:val="TableParagraph"/>
              <w:spacing w:before="0"/>
              <w:ind w:left="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3676" w:type="dxa"/>
            <w:gridSpan w:val="3"/>
          </w:tcPr>
          <w:p>
            <w:pPr>
              <w:pStyle w:val="TableParagraph"/>
              <w:spacing w:before="0"/>
              <w:ind w:left="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2691" w:type="dxa"/>
            <w:gridSpan w:val="3"/>
          </w:tcPr>
          <w:p>
            <w:pPr>
              <w:pStyle w:val="TableParagraph"/>
              <w:spacing w:before="0"/>
              <w:ind w:left="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spacing w:before="0"/>
              <w:ind w:left="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8688" w:type="dxa"/>
            <w:gridSpan w:val="8"/>
            <w:shd w:val="clear" w:color="auto" w:fill="D9D9D9"/>
          </w:tcPr>
          <w:p>
            <w:pPr>
              <w:pStyle w:val="TableParagraph"/>
              <w:ind w:right="3863" w:firstLine="3570" w:firstLineChars="170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学习目标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/>
        </w:trPr>
        <w:tc>
          <w:tcPr>
            <w:tcW w:w="8688" w:type="dxa"/>
            <w:gridSpan w:val="8"/>
          </w:tcPr>
          <w:p>
            <w:pPr>
              <w:pStyle w:val="TableParagraph"/>
              <w:spacing w:before="101" w:line="360" w:lineRule="auto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目标：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1.学生能听、说、读写过去式单词went,rode,hurt和词组went camping,went fishing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2.学生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能够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在情境中运用型Where did you go? What did you do?并正确回答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3.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学生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能够正确运用本课时五个动词短语谈论周末活动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sz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4.培养学生热爱运用，合理安排生活的习惯。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8688" w:type="dxa"/>
            <w:gridSpan w:val="8"/>
            <w:shd w:val="clear" w:color="auto" w:fill="D9D9D9"/>
          </w:tcPr>
          <w:p>
            <w:pPr>
              <w:pStyle w:val="TableParagraph"/>
              <w:ind w:right="3863" w:firstLine="3360" w:firstLineChars="1600"/>
              <w:jc w:val="both"/>
              <w:rPr>
                <w:rFonts w:ascii="Times New Roman" w:hAnsi="Times New Roman" w:eastAsiaTheme="minorEastAsia" w:cs="Times New Roman" w:hint="default"/>
                <w:sz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</w:rPr>
              <w:t>课前学习任务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/>
        </w:trPr>
        <w:tc>
          <w:tcPr>
            <w:tcW w:w="8688" w:type="dxa"/>
            <w:gridSpan w:val="8"/>
          </w:tcPr>
          <w:p>
            <w:pPr>
              <w:pStyle w:val="TableParagraph"/>
              <w:spacing w:line="360" w:lineRule="auto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预习：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1.跟读Unit 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单词音频，预习第一单元单词；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sz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2. 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预习A部分 Let</w:t>
            </w:r>
            <w:r>
              <w:rPr>
                <w:rFonts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’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s learn内容，跟读短语和句子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</w:trPr>
        <w:tc>
          <w:tcPr>
            <w:tcW w:w="8688" w:type="dxa"/>
            <w:gridSpan w:val="8"/>
            <w:shd w:val="clear" w:color="auto" w:fill="D8D8D8" w:themeFill="background1" w:themeFillShade="D8"/>
          </w:tcPr>
          <w:p>
            <w:pPr>
              <w:pStyle w:val="TableParagraph"/>
              <w:ind w:right="3863" w:firstLine="3360" w:firstLineChars="1600"/>
              <w:jc w:val="both"/>
              <w:rPr>
                <w:rFonts w:ascii="Times New Roman" w:hAnsi="Times New Roman" w:eastAsiaTheme="minorEastAsia" w:cs="Times New Roman" w:hint="default"/>
                <w:sz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lang w:val="en-US" w:eastAsia="zh-CN"/>
              </w:rPr>
              <w:t>旧知链接</w:t>
            </w:r>
          </w:p>
          <w:p>
            <w:pPr>
              <w:pStyle w:val="TableParagraph"/>
              <w:ind w:right="3863" w:firstLine="3150" w:firstLineChars="1500"/>
              <w:jc w:val="both"/>
              <w:rPr>
                <w:rFonts w:ascii="Times New Roman" w:hAnsi="Times New Roman" w:eastAsiaTheme="minorEastAsia" w:cs="Times New Roman" w:hint="default"/>
                <w:sz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lang w:val="en-US" w:eastAsia="zh-CN"/>
              </w:rPr>
              <w:t>（非必选）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/>
        </w:trPr>
        <w:tc>
          <w:tcPr>
            <w:tcW w:w="8688" w:type="dxa"/>
            <w:gridSpan w:val="8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ind w:right="0" w:rightChars="0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预习A部分 Let’s learn内容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，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完成下面的小练习。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1.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翻译下列动词短语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rode a horse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________                    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rode a bike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________               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went camping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________        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       hurt my foot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________               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 went fishing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________                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                   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      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2.翻译下面的句子。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eastAsia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eastAsia="宋体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Where did you go last Saturday?____________________________________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                                          </w:t>
            </w:r>
          </w:p>
          <w:p>
            <w:pPr>
              <w:pStyle w:val="TableParagraph"/>
              <w:numPr>
                <w:ilvl w:val="0"/>
                <w:numId w:val="0"/>
              </w:numPr>
              <w:tabs>
                <w:tab w:val="left" w:pos="467"/>
                <w:tab w:val="left" w:pos="468"/>
              </w:tabs>
              <w:spacing w:before="0" w:after="0" w:line="360" w:lineRule="auto"/>
              <w:ind w:right="0" w:rightChars="0"/>
              <w:jc w:val="left"/>
              <w:rPr>
                <w:rFonts w:ascii="Times New Roman" w:hAnsi="Times New Roman" w:cs="Times New Roman" w:hint="eastAsia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I went to a forest park._____________________________________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eastAsia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eastAsia="宋体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What did you do there?_____________________________________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eastAsia="宋体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I rode a bike._____________________________________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8688" w:type="dxa"/>
            <w:gridSpan w:val="8"/>
            <w:shd w:val="clear" w:color="auto" w:fill="D9D9D9"/>
          </w:tcPr>
          <w:p>
            <w:pPr>
              <w:pStyle w:val="TableParagraph"/>
              <w:ind w:right="3863" w:firstLine="3150" w:firstLineChars="1500"/>
              <w:jc w:val="both"/>
              <w:rPr>
                <w:rFonts w:ascii="Times New Roman" w:hAnsi="Times New Roman" w:eastAsiaTheme="minorEastAsia" w:cs="Times New Roman" w:hint="default"/>
                <w:sz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</w:rPr>
              <w:t>课上学习任务</w:t>
            </w:r>
          </w:p>
        </w:tc>
      </w:tr>
    </w:tbl>
    <w:p>
      <w:pPr>
        <w:sectPr>
          <w:pgSz w:w="11910" w:h="16840"/>
          <w:pgMar w:top="1440" w:right="1800" w:bottom="1440" w:left="1800" w:header="708" w:footer="708" w:gutter="0"/>
          <w:pgNumType w:fmt="decimal"/>
          <w:cols w:num="1" w:space="708"/>
        </w:sectPr>
      </w:pPr>
    </w:p>
    <w:tbl>
      <w:tblPr>
        <w:tblStyle w:val="TableNormal"/>
        <w:tblW w:w="8688" w:type="dxa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8"/>
      </w:tblGrid>
      <w:tr>
        <w:tblPrEx>
          <w:tblW w:w="8688" w:type="dxa"/>
          <w:tblInd w:w="3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/>
        </w:trPr>
        <w:tc>
          <w:tcPr>
            <w:tcW w:w="8688" w:type="dxa"/>
          </w:tcPr>
          <w:p>
            <w:pPr>
              <w:pStyle w:val="TableParagraph"/>
              <w:spacing w:before="22"/>
              <w:ind w:left="0" w:firstLine="0" w:leftChars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【学习任务一】</w:t>
            </w:r>
          </w:p>
          <w:p>
            <w:pPr>
              <w:pStyle w:val="TableParagraph"/>
              <w:spacing w:before="0"/>
              <w:ind w:left="0" w:firstLine="0" w:leftChars="0" w:firstLineChars="0"/>
              <w:rPr>
                <w:rFonts w:ascii="Times New Roman" w:hAnsi="Times New Roman" w:cs="Times New Roman" w:hint="default"/>
                <w:spacing w:val="-3"/>
                <w:sz w:val="21"/>
                <w:szCs w:val="21"/>
                <w:lang w:val="en-US"/>
              </w:rPr>
            </w:pPr>
            <w:r>
              <w:rPr>
                <w:rFonts w:eastAsia="宋体" w:hint="eastAsia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135890</wp:posOffset>
                  </wp:positionV>
                  <wp:extent cx="3811905" cy="1699895"/>
                  <wp:effectExtent l="0" t="0" r="17145" b="14605"/>
                  <wp:wrapNone/>
                  <wp:docPr id="2" name="图片 2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>
                            <a:clrChange>
                              <a:clrFrom>
                                <a:srgbClr val="FFFFFF">
                                  <a:alpha val="100000"/>
                                </a:srgbClr>
                              </a:clrFrom>
                              <a:clrTo>
                                <a:srgbClr val="FFFFFF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905" cy="1699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default"/>
                <w:spacing w:val="-3"/>
                <w:sz w:val="21"/>
                <w:szCs w:val="21"/>
                <w:lang w:val="en-US" w:eastAsia="zh-CN"/>
              </w:rPr>
              <w:t>Ⅰ.Read and match</w:t>
            </w:r>
          </w:p>
          <w:p>
            <w:pPr>
              <w:pStyle w:val="TableParagraph"/>
              <w:spacing w:before="0"/>
              <w:ind w:left="0" w:firstLine="0" w:leftChars="0" w:firstLineChars="0"/>
              <w:rPr>
                <w:rFonts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0"/>
              <w:ind w:left="0" w:firstLine="0" w:leftChars="0" w:firstLineChars="0"/>
              <w:rPr>
                <w:rFonts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0"/>
              <w:ind w:left="0" w:firstLine="0" w:leftChars="0" w:firstLineChars="0"/>
              <w:rPr>
                <w:rFonts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0"/>
              <w:ind w:left="0" w:firstLine="0" w:leftChars="0" w:firstLineChars="0"/>
              <w:rPr>
                <w:rFonts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0"/>
              <w:ind w:left="0" w:firstLine="0" w:leftChars="0" w:firstLineChars="0"/>
              <w:rPr>
                <w:rFonts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u w:val="none"/>
                <w:lang w:val="en-US"/>
              </w:rPr>
            </w:pP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u w:val="none"/>
                <w:lang w:val="en-US"/>
              </w:rPr>
            </w:pP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u w:val="none"/>
                <w:lang w:val="en-US"/>
              </w:rPr>
            </w:pP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u w:val="none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【学习任务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二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】</w:t>
            </w: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Ⅱ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val="en-US" w:eastAsia="zh-CN"/>
              </w:rPr>
              <w:t>.Listen and order</w:t>
            </w: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15875</wp:posOffset>
                  </wp:positionV>
                  <wp:extent cx="3767455" cy="1711960"/>
                  <wp:effectExtent l="0" t="0" r="4445" b="2540"/>
                  <wp:wrapNone/>
                  <wp:docPr id="3" name="图片 3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7455" cy="1711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>Ⅲ.Watch and answer</w:t>
            </w: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 w:eastAsia="zh-CN"/>
              </w:rPr>
              <w:t>1. Where did John go last Saturday?</w:t>
            </w: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 w:eastAsia="zh-CN"/>
              </w:rPr>
              <w:t xml:space="preserve">    He went to a __________.</w:t>
            </w: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 w:eastAsia="zh-CN"/>
              </w:rPr>
              <w:t>2. What did he do there?</w:t>
            </w: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 w:eastAsia="zh-CN"/>
              </w:rPr>
              <w:t xml:space="preserve">  </w:t>
            </w: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 w:eastAsia="zh-CN"/>
              </w:rPr>
              <w:t xml:space="preserve">    He __________. </w:t>
            </w: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>Ⅳ.Listen, answer and write</w:t>
            </w: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76835</wp:posOffset>
                  </wp:positionV>
                  <wp:extent cx="3782695" cy="1534795"/>
                  <wp:effectExtent l="0" t="0" r="8255" b="8255"/>
                  <wp:wrapNone/>
                  <wp:docPr id="4" name="图片 4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>
                            <a:clrChange>
                              <a:clrFrom>
                                <a:srgbClr val="FFFFFF">
                                  <a:alpha val="100000"/>
                                </a:srgbClr>
                              </a:clrFrom>
                              <a:clrTo>
                                <a:srgbClr val="FFFFFF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2695" cy="1534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eastAsia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【学习任务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三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】</w:t>
            </w:r>
          </w:p>
        </w:tc>
      </w:tr>
    </w:tbl>
    <w:p>
      <w:pPr>
        <w:sectPr>
          <w:type w:val="nextPage"/>
          <w:pgSz w:w="11910" w:h="16840"/>
          <w:pgMar w:top="1440" w:right="1800" w:bottom="1440" w:left="1800" w:header="708" w:footer="708" w:gutter="0"/>
          <w:pgNumType w:fmt="decimal" w:start="2"/>
          <w:cols w:num="1" w:space="708"/>
          <w:titlePg w:val="0"/>
        </w:sectPr>
      </w:pPr>
    </w:p>
    <w:tbl>
      <w:tblPr>
        <w:tblStyle w:val="TableNormal"/>
        <w:tblW w:w="8688" w:type="dxa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8"/>
      </w:tblGrid>
      <w:tr>
        <w:tblPrEx>
          <w:tblW w:w="8688" w:type="dxa"/>
          <w:tblInd w:w="3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/>
        </w:trPr>
        <w:tc>
          <w:tcPr>
            <w:tcW w:w="8688" w:type="dxa"/>
          </w:tcPr>
          <w:p>
            <w:pPr>
              <w:pStyle w:val="TableParagraph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>Ⅴ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val="en-US" w:eastAsia="zh-CN"/>
              </w:rPr>
              <w:t xml:space="preserve">. Listen and choose  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 xml:space="preserve">1. A.I read books.          </w:t>
            </w:r>
            <w:r>
              <w:rPr>
                <w:rFonts w:ascii="Times New Roman" w:hAnsi="Times New Roman" w:eastAsiaTheme="minorEastAsia" w:cs="Times New Roman" w:hint="eastAsia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B.He read books.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2. A.We went fishing.      B.We went to the library.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 xml:space="preserve">3. A.In the city.            </w:t>
            </w:r>
            <w:r>
              <w:rPr>
                <w:rFonts w:ascii="Times New Roman" w:hAnsi="Times New Roman" w:eastAsiaTheme="minorEastAsia" w:cs="Times New Roman" w:hint="eastAsia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B.With my father.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 xml:space="preserve">4. A.Yes, she did.           </w:t>
            </w:r>
            <w:r>
              <w:rPr>
                <w:rFonts w:ascii="Times New Roman" w:hAnsi="Times New Roman" w:eastAsiaTheme="minorEastAsia" w:cs="Times New Roman"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B.Yes, she was.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 xml:space="preserve">5. A.On Sunday.             </w:t>
            </w:r>
            <w:r>
              <w:rPr>
                <w:rFonts w:ascii="Times New Roman" w:hAnsi="Times New Roman" w:eastAsiaTheme="minorEastAsia" w:cs="Times New Roman"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B.By subway.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eastAsia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Ⅵ</w:t>
            </w:r>
            <w:r>
              <w:rPr>
                <w:rFonts w:ascii="Times New Roman" w:hAnsi="Times New Roman" w:eastAsiaTheme="minorEastAsia" w:cs="Times New Roman" w:hint="eastAsia"/>
                <w:sz w:val="21"/>
                <w:szCs w:val="21"/>
                <w:lang w:val="en-US" w:eastAsia="zh-CN"/>
              </w:rPr>
              <w:t>.二、按要求完成句子。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1. Sarah rode a bike there.（就画线部分提问。）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 xml:space="preserve">     ______ ______ Sarah _______ ______?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 xml:space="preserve">   2. Mike went to a forest park yesterday.（就画线部分提问。）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 xml:space="preserve">     ______ ______ Mike ______ yesterday?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 xml:space="preserve">   3. I hurt my leg last Saturday.（用Amy改写。）</w:t>
            </w:r>
          </w:p>
          <w:p>
            <w:pPr>
              <w:pStyle w:val="TableParagraph"/>
              <w:spacing w:before="0" w:line="360" w:lineRule="auto"/>
              <w:ind w:left="0" w:firstLine="0" w:leftChars="0" w:firstLineChars="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 xml:space="preserve">     ______ ______ ______ leg last Saturday.</w:t>
            </w:r>
          </w:p>
        </w:tc>
      </w:tr>
    </w:tbl>
    <w:p>
      <w:pPr>
        <w:bidi w:val="0"/>
        <w:jc w:val="left"/>
        <w:rPr>
          <w:rFonts w:eastAsiaTheme="minorEastAsia" w:hint="default"/>
          <w:sz w:val="21"/>
          <w:szCs w:val="21"/>
        </w:rPr>
      </w:pPr>
    </w:p>
    <w:p>
      <w:pPr>
        <w:bidi w:val="0"/>
        <w:jc w:val="left"/>
        <w:rPr>
          <w:rFonts w:eastAsiaTheme="minorEastAsia" w:hint="default"/>
          <w:sz w:val="21"/>
          <w:szCs w:val="21"/>
        </w:rPr>
      </w:pPr>
    </w:p>
    <w:p>
      <w:pPr>
        <w:bidi w:val="0"/>
        <w:jc w:val="left"/>
        <w:rPr>
          <w:rFonts w:eastAsiaTheme="minorEastAsia" w:hint="default"/>
          <w:sz w:val="21"/>
          <w:szCs w:val="21"/>
        </w:rPr>
      </w:pPr>
    </w:p>
    <w:p>
      <w:pPr>
        <w:bidi w:val="0"/>
        <w:jc w:val="center"/>
        <w:rPr>
          <w:rFonts w:eastAsiaTheme="minorEastAsia" w:hint="default"/>
          <w:sz w:val="28"/>
          <w:szCs w:val="28"/>
          <w:lang w:val="en-US"/>
        </w:rPr>
      </w:pPr>
      <w:r>
        <w:rPr>
          <w:rFonts w:ascii="Times New Roman" w:hAnsi="Times New Roman" w:eastAsiaTheme="minorEastAsia" w:cs="Times New Roman" w:hint="default"/>
          <w:sz w:val="28"/>
          <w:szCs w:val="28"/>
          <w:lang w:val="en-US" w:eastAsia="zh-CN"/>
        </w:rPr>
        <w:t>参考答案</w:t>
      </w:r>
    </w:p>
    <w:p>
      <w:pPr>
        <w:bidi w:val="0"/>
        <w:jc w:val="left"/>
        <w:rPr>
          <w:rFonts w:eastAsiaTheme="minorEastAsia" w:hint="default"/>
          <w:sz w:val="21"/>
          <w:szCs w:val="21"/>
          <w:lang w:val="en-US"/>
        </w:rPr>
      </w:pPr>
    </w:p>
    <w:p>
      <w:pPr>
        <w:pStyle w:val="TableParagraph"/>
        <w:ind w:right="3863"/>
        <w:jc w:val="left"/>
        <w:rPr>
          <w:rFonts w:ascii="Times New Roman" w:hAnsi="Times New Roman" w:eastAsiaTheme="minorEastAsia" w:cs="Times New Roman" w:hint="default"/>
          <w:b w:val="0"/>
          <w:bCs w:val="0"/>
          <w:color w:val="000000"/>
          <w:kern w:val="24"/>
          <w:sz w:val="21"/>
          <w:szCs w:val="21"/>
          <w:lang w:val="en-US"/>
        </w:rPr>
      </w:pPr>
      <w:r>
        <w:rPr>
          <w:rFonts w:ascii="Times New Roman" w:hAnsi="Times New Roman" w:eastAsiaTheme="minorEastAsia" w:cs="Times New Roman" w:hint="default"/>
          <w:b w:val="0"/>
          <w:bCs w:val="0"/>
          <w:sz w:val="21"/>
          <w:lang w:val="en-US" w:eastAsia="zh-CN"/>
        </w:rPr>
        <w:t>旧知链接</w:t>
      </w:r>
      <w:r>
        <w:rPr>
          <w:rFonts w:ascii="Times New Roman" w:hAnsi="Times New Roman" w:eastAsiaTheme="minorEastAsia" w:cs="Times New Roman" w:hint="eastAsia"/>
          <w:b w:val="0"/>
          <w:bCs w:val="0"/>
          <w:sz w:val="21"/>
          <w:lang w:val="en-US" w:eastAsia="zh-CN"/>
        </w:rPr>
        <w:t>:</w:t>
      </w:r>
    </w:p>
    <w:p>
      <w:pPr>
        <w:pStyle w:val="TableParagraph"/>
        <w:spacing w:before="22" w:line="360" w:lineRule="auto"/>
        <w:ind w:left="0" w:firstLine="0" w:leftChars="0" w:firstLineChars="0"/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 w:eastAsia="zh-CN"/>
        </w:rPr>
        <w:t>1.翻译下列动词短语。</w:t>
      </w:r>
    </w:p>
    <w:p>
      <w:pPr>
        <w:pStyle w:val="TableParagraph"/>
        <w:spacing w:before="22" w:line="360" w:lineRule="auto"/>
        <w:ind w:left="0" w:firstLine="0" w:leftChars="0" w:firstLineChars="0"/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 w:eastAsia="zh-CN"/>
        </w:rPr>
        <w:t xml:space="preserve">骑马                  骑单车               去野营                 伤到脚                   去钓鱼                                               </w:t>
      </w:r>
    </w:p>
    <w:p>
      <w:pPr>
        <w:pStyle w:val="TableParagraph"/>
        <w:spacing w:before="22" w:line="360" w:lineRule="auto"/>
        <w:ind w:left="0" w:firstLine="0" w:leftChars="0" w:firstLineChars="0"/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 w:eastAsia="zh-CN"/>
        </w:rPr>
        <w:t>2.翻译下面的句子。</w:t>
      </w:r>
    </w:p>
    <w:p>
      <w:pPr>
        <w:pStyle w:val="TableParagraph"/>
        <w:spacing w:before="22" w:line="360" w:lineRule="auto"/>
        <w:ind w:left="0" w:firstLine="0" w:leftChars="0" w:firstLineChars="0"/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 w:eastAsia="zh-CN"/>
        </w:rPr>
        <w:t xml:space="preserve">上周六你去哪里了？                                             </w:t>
      </w:r>
    </w:p>
    <w:p>
      <w:pPr>
        <w:pStyle w:val="TableParagraph"/>
        <w:spacing w:before="22" w:line="360" w:lineRule="auto"/>
        <w:ind w:left="0" w:firstLine="0" w:leftChars="0" w:firstLineChars="0"/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 w:eastAsia="zh-CN"/>
        </w:rPr>
        <w:t>我去了森林公园。</w:t>
      </w:r>
    </w:p>
    <w:p>
      <w:pPr>
        <w:pStyle w:val="TableParagraph"/>
        <w:spacing w:before="22" w:line="360" w:lineRule="auto"/>
        <w:ind w:left="0" w:firstLine="0" w:leftChars="0" w:firstLineChars="0"/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 w:eastAsia="zh-CN"/>
        </w:rPr>
        <w:t>你在那里做了什么？</w:t>
      </w:r>
    </w:p>
    <w:p>
      <w:pPr>
        <w:pStyle w:val="TableParagraph"/>
        <w:spacing w:before="22"/>
        <w:ind w:left="0" w:firstLine="0" w:leftChars="0" w:firstLineChars="0"/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hAnsi="Times New Roman" w:eastAsiaTheme="minorEastAsia" w:cs="Times New Roman" w:hint="eastAsia"/>
          <w:bCs/>
          <w:color w:val="000000"/>
          <w:kern w:val="24"/>
          <w:sz w:val="21"/>
          <w:szCs w:val="21"/>
          <w:lang w:val="en-US" w:eastAsia="zh-CN"/>
        </w:rPr>
        <w:t>骑单车。</w:t>
      </w: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  <w:r>
        <w:rPr>
          <w:sz w:val="21"/>
          <w:szCs w:val="21"/>
        </w:rPr>
        <w:t>【学习任务</w:t>
      </w:r>
      <w:r>
        <w:rPr>
          <w:rFonts w:hint="eastAsia"/>
          <w:sz w:val="21"/>
          <w:szCs w:val="21"/>
          <w:lang w:val="en-US" w:eastAsia="zh-CN"/>
        </w:rPr>
        <w:t>一</w:t>
      </w:r>
      <w:r>
        <w:rPr>
          <w:sz w:val="21"/>
          <w:szCs w:val="21"/>
        </w:rPr>
        <w:t>】</w:t>
      </w:r>
    </w:p>
    <w:p>
      <w:pPr>
        <w:pStyle w:val="TableParagraph"/>
        <w:spacing w:before="22"/>
        <w:ind w:left="0" w:firstLine="0" w:leftChars="0" w:firstLineChars="0"/>
        <w:rPr>
          <w:rFonts w:hint="eastAsia"/>
          <w:sz w:val="21"/>
          <w:szCs w:val="21"/>
        </w:rPr>
      </w:pPr>
      <w:r>
        <w:rPr>
          <w:rFonts w:eastAsia="宋体" w:hint="eastAsia"/>
          <w:sz w:val="21"/>
          <w:szCs w:val="21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13970</wp:posOffset>
            </wp:positionV>
            <wp:extent cx="5268595" cy="2279650"/>
            <wp:effectExtent l="0" t="0" r="8255" b="6350"/>
            <wp:wrapNone/>
            <wp:docPr id="5" name="图片 5" descr="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-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rFonts w:hint="eastAsia"/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</w:pPr>
    </w:p>
    <w:p>
      <w:pPr>
        <w:pStyle w:val="TableParagraph"/>
        <w:spacing w:before="22"/>
        <w:ind w:left="0" w:firstLine="0" w:leftChars="0" w:firstLineChars="0"/>
        <w:rPr>
          <w:sz w:val="21"/>
          <w:szCs w:val="21"/>
        </w:rPr>
        <w:sectPr>
          <w:type w:val="nextPage"/>
          <w:pgSz w:w="11910" w:h="16840"/>
          <w:pgMar w:top="1440" w:right="1800" w:bottom="1440" w:left="1800" w:header="708" w:footer="708" w:gutter="0"/>
          <w:pgNumType w:fmt="decimal" w:start="3"/>
          <w:cols w:num="1" w:space="708"/>
          <w:titlePg w:val="0"/>
        </w:sectPr>
      </w:pPr>
    </w:p>
    <w:p>
      <w:pPr>
        <w:pStyle w:val="TableParagraph"/>
        <w:spacing w:before="22"/>
        <w:ind w:left="0" w:firstLine="0" w:leftChars="0" w:firstLineChars="0"/>
        <w:rPr>
          <w:rFonts w:ascii="Times New Roman" w:hAnsi="Times New Roman" w:eastAsiaTheme="minorEastAsia" w:cs="Times New Roman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hAnsi="Times New Roman" w:eastAsiaTheme="minorEastAsia" w:cs="Times New Roman" w:hint="default"/>
          <w:sz w:val="21"/>
          <w:szCs w:val="21"/>
          <w:u w:val="none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-166370</wp:posOffset>
            </wp:positionH>
            <wp:positionV relativeFrom="paragraph">
              <wp:posOffset>153670</wp:posOffset>
            </wp:positionV>
            <wp:extent cx="5269230" cy="2480310"/>
            <wp:effectExtent l="0" t="0" r="7620" b="15240"/>
            <wp:wrapNone/>
            <wp:docPr id="6" name="图片 6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-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>【学习任务</w:t>
      </w:r>
      <w:r>
        <w:rPr>
          <w:rFonts w:hint="eastAsia"/>
          <w:sz w:val="21"/>
          <w:szCs w:val="21"/>
          <w:lang w:val="en-US" w:eastAsia="zh-CN"/>
        </w:rPr>
        <w:t>二</w:t>
      </w:r>
      <w:r>
        <w:rPr>
          <w:sz w:val="21"/>
          <w:szCs w:val="21"/>
        </w:rPr>
        <w:t>】</w:t>
      </w: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eastAsia"/>
          <w:sz w:val="21"/>
          <w:szCs w:val="21"/>
          <w:u w:val="none"/>
          <w:lang w:val="en-US"/>
        </w:rPr>
      </w:pPr>
      <w:r>
        <w:rPr>
          <w:rFonts w:ascii="Times New Roman" w:hAnsi="Times New Roman" w:eastAsiaTheme="minorEastAsia" w:cs="Times New Roman" w:hint="default"/>
          <w:sz w:val="21"/>
          <w:szCs w:val="21"/>
          <w:u w:val="none"/>
          <w:lang w:val="en-US" w:eastAsia="zh-CN"/>
        </w:rPr>
        <w:t>forest park</w:t>
      </w:r>
      <w:r>
        <w:rPr>
          <w:rFonts w:eastAsiaTheme="minorEastAsia" w:cs="Times New Roman" w:hint="eastAsia"/>
          <w:sz w:val="21"/>
          <w:szCs w:val="21"/>
          <w:u w:val="none"/>
          <w:lang w:val="en-US" w:eastAsia="zh-CN"/>
        </w:rPr>
        <w:t xml:space="preserve">             rode a bike</w:t>
      </w: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  <w:r>
        <w:rPr>
          <w:rFonts w:eastAsiaTheme="minorEastAsia" w:cs="Times New Roman" w:hint="default"/>
          <w:sz w:val="21"/>
          <w:szCs w:val="21"/>
          <w:u w:val="none"/>
          <w:lang w:val="en-US" w:eastAsia="zh-CN"/>
        </w:rPr>
        <w:t>went camping</w:t>
      </w:r>
      <w:r>
        <w:rPr>
          <w:rFonts w:eastAsiaTheme="minorEastAsia" w:cs="Times New Roman" w:hint="eastAsia"/>
          <w:sz w:val="21"/>
          <w:szCs w:val="21"/>
          <w:u w:val="none"/>
          <w:lang w:val="en-US" w:eastAsia="zh-CN"/>
        </w:rPr>
        <w:t>；hurt his foot               went fishing；rode a horse</w:t>
      </w: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eastAsia"/>
          <w:sz w:val="21"/>
          <w:szCs w:val="21"/>
          <w:u w:val="none"/>
          <w:lang w:val="en-US"/>
        </w:rPr>
      </w:pPr>
      <w:r>
        <w:rPr>
          <w:rFonts w:ascii="Times New Roman" w:hAnsi="Times New Roman" w:eastAsiaTheme="minorEastAsia" w:cs="Times New Roman" w:hint="default"/>
          <w:sz w:val="21"/>
          <w:szCs w:val="21"/>
          <w:u w:val="none"/>
          <w:lang w:val="en-US" w:eastAsia="zh-CN"/>
        </w:rPr>
        <w:t>got a new bike</w:t>
      </w:r>
      <w:r>
        <w:rPr>
          <w:rFonts w:eastAsiaTheme="minorEastAsia" w:cs="Times New Roman" w:hint="eastAsia"/>
          <w:sz w:val="21"/>
          <w:szCs w:val="21"/>
          <w:u w:val="none"/>
          <w:lang w:val="en-US" w:eastAsia="zh-CN"/>
        </w:rPr>
        <w:t>；rode it for the whole day</w:t>
      </w: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  <w:r>
        <w:rPr>
          <w:rFonts w:eastAsiaTheme="minorEastAsia" w:cs="Times New Roman" w:hint="default"/>
          <w:sz w:val="21"/>
          <w:szCs w:val="21"/>
          <w:u w:val="none"/>
          <w:lang w:val="en-US" w:eastAsia="zh-CN"/>
        </w:rPr>
        <w:t>【学习任务三】</w:t>
      </w:r>
    </w:p>
    <w:p>
      <w:pPr>
        <w:numPr>
          <w:ilvl w:val="0"/>
          <w:numId w:val="0"/>
        </w:numPr>
        <w:spacing w:line="360" w:lineRule="auto"/>
        <w:ind w:right="0" w:leftChars="0" w:rightChars="0"/>
        <w:rPr>
          <w:rFonts w:eastAsiaTheme="minorEastAsia" w:hint="eastAsia"/>
          <w:sz w:val="21"/>
          <w:szCs w:val="21"/>
          <w:u w:val="none"/>
          <w:lang w:val="en-US"/>
        </w:rPr>
      </w:pPr>
      <w:r>
        <w:rPr>
          <w:rFonts w:eastAsiaTheme="minorEastAsia" w:cs="Times New Roman" w:hint="eastAsia"/>
          <w:sz w:val="21"/>
          <w:szCs w:val="21"/>
          <w:u w:val="none"/>
          <w:lang w:val="en-US" w:eastAsia="zh-CN"/>
        </w:rPr>
        <w:t xml:space="preserve">A B A A B </w:t>
      </w:r>
    </w:p>
    <w:p>
      <w:pPr>
        <w:numPr>
          <w:ilvl w:val="0"/>
          <w:numId w:val="1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  <w:r>
        <w:rPr>
          <w:rFonts w:eastAsiaTheme="minorEastAsia" w:cs="Times New Roman" w:hint="default"/>
          <w:sz w:val="21"/>
          <w:szCs w:val="21"/>
          <w:u w:val="none"/>
          <w:lang w:val="en-US" w:eastAsia="zh-CN"/>
        </w:rPr>
        <w:t>What     did</w:t>
      </w:r>
      <w:r>
        <w:rPr>
          <w:rFonts w:eastAsiaTheme="minorEastAsia" w:cs="Times New Roman" w:hint="eastAsia"/>
          <w:sz w:val="21"/>
          <w:szCs w:val="21"/>
          <w:u w:val="none"/>
          <w:lang w:val="en-US" w:eastAsia="zh-CN"/>
        </w:rPr>
        <w:t xml:space="preserve">      do         there</w:t>
      </w:r>
    </w:p>
    <w:p>
      <w:pPr>
        <w:numPr>
          <w:ilvl w:val="0"/>
          <w:numId w:val="1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</w:pPr>
      <w:r>
        <w:rPr>
          <w:rFonts w:eastAsiaTheme="minorEastAsia" w:cs="Times New Roman" w:hint="default"/>
          <w:sz w:val="21"/>
          <w:szCs w:val="21"/>
          <w:u w:val="none"/>
          <w:lang w:val="en-US" w:eastAsia="zh-CN"/>
        </w:rPr>
        <w:t>Where    did</w:t>
      </w:r>
      <w:r>
        <w:rPr>
          <w:rFonts w:eastAsiaTheme="minorEastAsia" w:cs="Times New Roman" w:hint="eastAsia"/>
          <w:sz w:val="21"/>
          <w:szCs w:val="21"/>
          <w:u w:val="none"/>
          <w:lang w:val="en-US" w:eastAsia="zh-CN"/>
        </w:rPr>
        <w:t xml:space="preserve">     go </w:t>
      </w:r>
    </w:p>
    <w:p>
      <w:pPr>
        <w:numPr>
          <w:ilvl w:val="0"/>
          <w:numId w:val="1"/>
        </w:numPr>
        <w:spacing w:line="360" w:lineRule="auto"/>
        <w:ind w:right="0" w:leftChars="0" w:rightChars="0"/>
        <w:rPr>
          <w:rFonts w:eastAsiaTheme="minorEastAsia" w:hint="default"/>
          <w:sz w:val="21"/>
          <w:szCs w:val="21"/>
          <w:u w:val="none"/>
          <w:lang w:val="en-US"/>
        </w:rPr>
        <w:sectPr>
          <w:type w:val="nextPage"/>
          <w:pgSz w:w="11910" w:h="16840"/>
          <w:pgMar w:top="1440" w:right="1800" w:bottom="1440" w:left="1800" w:header="708" w:footer="708" w:gutter="0"/>
          <w:pgNumType w:fmt="decimal" w:start="4"/>
          <w:cols w:num="1" w:space="708"/>
          <w:titlePg w:val="0"/>
        </w:sectPr>
      </w:pPr>
      <w:r>
        <w:rPr>
          <w:rFonts w:eastAsiaTheme="minorEastAsia" w:cs="Times New Roman" w:hint="eastAsia"/>
          <w:sz w:val="21"/>
          <w:szCs w:val="21"/>
          <w:u w:val="none"/>
          <w:lang w:val="en-US" w:eastAsia="zh-CN"/>
        </w:rPr>
        <w:t xml:space="preserve"> Amy       hurt        her</w:t>
      </w:r>
    </w:p>
    <w:p>
      <w:pPr>
        <w:pStyle w:val="BodyText0"/>
        <w:spacing w:line="20" w:lineRule="exact"/>
        <w:ind w:left="102"/>
        <w:rPr>
          <w:rFonts w:eastAsiaTheme="minorEastAsia" w:hint="default"/>
          <w:sz w:val="7"/>
        </w:rPr>
      </w:pPr>
      <w:r>
        <w:rPr>
          <w:rFonts w:ascii="Times New Roman" w:hAnsi="Times New Roman" w:eastAsiaTheme="minorEastAsia" w:cs="Times New Roman" w:hint="default"/>
          <w:sz w:val="7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11950700</wp:posOffset>
            </wp:positionH>
            <wp:positionV relativeFrom="topMargin">
              <wp:posOffset>11633200</wp:posOffset>
            </wp:positionV>
            <wp:extent cx="266700" cy="254000"/>
            <wp:effectExtent l="0" t="0" r="0" b="12700"/>
            <wp:wrapNone/>
            <wp:docPr id="100031" name="图片 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Theme="minorEastAsia" w:cs="Times New Roman" w:hint="default"/>
          <w:sz w:val="7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12166600</wp:posOffset>
            </wp:positionH>
            <wp:positionV relativeFrom="page">
              <wp:posOffset>10858500</wp:posOffset>
            </wp:positionV>
            <wp:extent cx="406400" cy="419100"/>
            <wp:effectExtent l="0" t="0" r="12700" b="0"/>
            <wp:wrapNone/>
            <wp:docPr id="4395998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599880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Theme="minorEastAsia" w:cs="Times New Roman" w:hint="default"/>
          <w:sz w:val="7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10464800</wp:posOffset>
            </wp:positionH>
            <wp:positionV relativeFrom="page">
              <wp:posOffset>11811000</wp:posOffset>
            </wp:positionV>
            <wp:extent cx="406400" cy="279400"/>
            <wp:effectExtent l="0" t="0" r="12700" b="6350"/>
            <wp:wrapNone/>
            <wp:docPr id="13662674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267450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Normal0"/>
        <w:spacing w:before="62"/>
        <w:ind w:left="3250" w:right="3228" w:firstLine="0"/>
        <w:jc w:val="center"/>
        <w:rPr>
          <w:rFonts w:eastAsiaTheme="minorEastAsia" w:hint="default"/>
          <w:b/>
          <w:sz w:val="28"/>
          <w:szCs w:val="28"/>
        </w:rPr>
      </w:pPr>
      <w:r>
        <w:rPr>
          <w:rFonts w:ascii="Times New Roman" w:hAnsi="Times New Roman" w:eastAsiaTheme="minorEastAsia" w:cs="Times New Roman" w:hint="default"/>
          <w:b/>
          <w:sz w:val="28"/>
          <w:lang w:val="en-US" w:eastAsia="zh-CN"/>
        </w:rPr>
        <w:t xml:space="preserve">   </w:t>
      </w:r>
      <w:r>
        <w:rPr>
          <w:rFonts w:ascii="Times New Roman" w:hAnsi="Times New Roman" w:eastAsiaTheme="minorEastAsia" w:cs="Times New Roman" w:hint="default"/>
          <w:b/>
          <w:sz w:val="28"/>
          <w:szCs w:val="28"/>
        </w:rPr>
        <w:t>学习任务单</w:t>
      </w:r>
    </w:p>
    <w:tbl>
      <w:tblPr>
        <w:tblStyle w:val="TableNormal"/>
        <w:tblW w:w="8688" w:type="dxa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2122"/>
        <w:gridCol w:w="724"/>
        <w:gridCol w:w="830"/>
        <w:gridCol w:w="707"/>
        <w:gridCol w:w="1276"/>
        <w:gridCol w:w="708"/>
        <w:gridCol w:w="1080"/>
      </w:tblGrid>
      <w:tr>
        <w:tblPrEx>
          <w:tblW w:w="8688" w:type="dxa"/>
          <w:tblInd w:w="3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8688" w:type="dxa"/>
            <w:gridSpan w:val="8"/>
            <w:shd w:val="clear" w:color="auto" w:fill="CCCCCC"/>
          </w:tcPr>
          <w:p>
            <w:pPr>
              <w:pStyle w:val="TableParagraph0"/>
              <w:spacing w:before="101"/>
              <w:ind w:right="3863" w:firstLine="3360" w:firstLineChars="1600"/>
              <w:jc w:val="both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课程基本信息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1241" w:type="dxa"/>
          </w:tcPr>
          <w:p>
            <w:pPr>
              <w:pStyle w:val="TableParagraph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教材版本</w:t>
            </w:r>
          </w:p>
        </w:tc>
        <w:tc>
          <w:tcPr>
            <w:tcW w:w="2122" w:type="dxa"/>
          </w:tcPr>
          <w:p>
            <w:pPr>
              <w:pStyle w:val="TableParagraph0"/>
              <w:ind w:left="0" w:firstLine="420" w:leftChars="0" w:firstLineChars="20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1"/>
                <w:szCs w:val="21"/>
                <w:lang w:val="en-US" w:eastAsia="zh-CN"/>
              </w:rPr>
              <w:t>人教PEP版</w:t>
            </w:r>
          </w:p>
        </w:tc>
        <w:tc>
          <w:tcPr>
            <w:tcW w:w="724" w:type="dxa"/>
          </w:tcPr>
          <w:p>
            <w:pPr>
              <w:pStyle w:val="TableParagraph0"/>
              <w:ind w:left="105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学科</w:t>
            </w:r>
          </w:p>
        </w:tc>
        <w:tc>
          <w:tcPr>
            <w:tcW w:w="830" w:type="dxa"/>
          </w:tcPr>
          <w:p>
            <w:pPr>
              <w:pStyle w:val="TableParagraph0"/>
              <w:ind w:left="108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英语</w:t>
            </w:r>
          </w:p>
        </w:tc>
        <w:tc>
          <w:tcPr>
            <w:tcW w:w="707" w:type="dxa"/>
          </w:tcPr>
          <w:p>
            <w:pPr>
              <w:pStyle w:val="TableParagraph0"/>
              <w:ind w:left="109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年级</w:t>
            </w:r>
          </w:p>
        </w:tc>
        <w:tc>
          <w:tcPr>
            <w:tcW w:w="1276" w:type="dxa"/>
          </w:tcPr>
          <w:p>
            <w:pPr>
              <w:pStyle w:val="TableParagraph0"/>
              <w:ind w:left="110" w:firstLine="210" w:firstLineChars="10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六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年级</w:t>
            </w:r>
          </w:p>
        </w:tc>
        <w:tc>
          <w:tcPr>
            <w:tcW w:w="708" w:type="dxa"/>
          </w:tcPr>
          <w:p>
            <w:pPr>
              <w:pStyle w:val="TableParagraph0"/>
              <w:ind w:left="112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册别</w:t>
            </w:r>
          </w:p>
        </w:tc>
        <w:tc>
          <w:tcPr>
            <w:tcW w:w="1080" w:type="dxa"/>
          </w:tcPr>
          <w:p>
            <w:pPr>
              <w:pStyle w:val="TableParagraph0"/>
              <w:ind w:left="14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下册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/>
        </w:trPr>
        <w:tc>
          <w:tcPr>
            <w:tcW w:w="1241" w:type="dxa"/>
          </w:tcPr>
          <w:p>
            <w:pPr>
              <w:pStyle w:val="TableParagraph0"/>
              <w:spacing w:before="116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课题</w:t>
            </w:r>
          </w:p>
        </w:tc>
        <w:tc>
          <w:tcPr>
            <w:tcW w:w="7447" w:type="dxa"/>
            <w:gridSpan w:val="7"/>
          </w:tcPr>
          <w:p>
            <w:pPr>
              <w:pStyle w:val="Normal0"/>
              <w:widowControl/>
              <w:snapToGrid w:val="0"/>
              <w:spacing w:line="360" w:lineRule="auto"/>
              <w:jc w:val="both"/>
              <w:rPr>
                <w:rFonts w:eastAsia="宋体" w:hint="default"/>
                <w:b w:val="0"/>
                <w:bCs w:val="0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Unit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3 Where did you go?</w:t>
            </w:r>
          </w:p>
          <w:p>
            <w:pPr>
              <w:pStyle w:val="Normal0"/>
              <w:snapToGrid w:val="0"/>
              <w:spacing w:line="360" w:lineRule="auto"/>
              <w:rPr>
                <w:rFonts w:eastAsia="宋体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  <w:lang w:val="en-US" w:eastAsia="zh-CN"/>
              </w:rPr>
              <w:t xml:space="preserve"> Part A </w:t>
            </w: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</w:rPr>
              <w:t xml:space="preserve">Let’s </w:t>
            </w: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  <w:lang w:val="en-US" w:eastAsia="zh-CN"/>
              </w:rPr>
              <w:t>try</w:t>
            </w: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  <w:lang w:val="en-US" w:eastAsia="zh-CN"/>
              </w:rPr>
              <w:t>&amp; Let’s talk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/>
        </w:trPr>
        <w:tc>
          <w:tcPr>
            <w:tcW w:w="8688" w:type="dxa"/>
            <w:gridSpan w:val="8"/>
            <w:shd w:val="clear" w:color="auto" w:fill="CCCCCC"/>
          </w:tcPr>
          <w:p>
            <w:pPr>
              <w:pStyle w:val="TableParagraph0"/>
              <w:spacing w:before="100"/>
              <w:ind w:right="3863" w:firstLine="3570" w:firstLineChars="1700"/>
              <w:jc w:val="both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学生信息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1241" w:type="dxa"/>
          </w:tcPr>
          <w:p>
            <w:pPr>
              <w:pStyle w:val="TableParagraph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姓名</w:t>
            </w:r>
          </w:p>
        </w:tc>
        <w:tc>
          <w:tcPr>
            <w:tcW w:w="3676" w:type="dxa"/>
            <w:gridSpan w:val="3"/>
          </w:tcPr>
          <w:p>
            <w:pPr>
              <w:pStyle w:val="TableParagraph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学校</w:t>
            </w:r>
          </w:p>
        </w:tc>
        <w:tc>
          <w:tcPr>
            <w:tcW w:w="2691" w:type="dxa"/>
            <w:gridSpan w:val="3"/>
          </w:tcPr>
          <w:p>
            <w:pPr>
              <w:pStyle w:val="TableParagraph0"/>
              <w:ind w:left="109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班级</w:t>
            </w:r>
          </w:p>
        </w:tc>
        <w:tc>
          <w:tcPr>
            <w:tcW w:w="1080" w:type="dxa"/>
          </w:tcPr>
          <w:p>
            <w:pPr>
              <w:pStyle w:val="TableParagraph0"/>
              <w:ind w:left="83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学号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1241" w:type="dxa"/>
          </w:tcPr>
          <w:p>
            <w:pPr>
              <w:pStyle w:val="TableParagraph0"/>
              <w:spacing w:before="0"/>
              <w:ind w:left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</w:tc>
        <w:tc>
          <w:tcPr>
            <w:tcW w:w="3676" w:type="dxa"/>
            <w:gridSpan w:val="3"/>
          </w:tcPr>
          <w:p>
            <w:pPr>
              <w:pStyle w:val="TableParagraph0"/>
              <w:spacing w:before="0"/>
              <w:ind w:left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</w:tc>
        <w:tc>
          <w:tcPr>
            <w:tcW w:w="2691" w:type="dxa"/>
            <w:gridSpan w:val="3"/>
          </w:tcPr>
          <w:p>
            <w:pPr>
              <w:pStyle w:val="TableParagraph0"/>
              <w:spacing w:before="0"/>
              <w:ind w:left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</w:tc>
        <w:tc>
          <w:tcPr>
            <w:tcW w:w="1080" w:type="dxa"/>
          </w:tcPr>
          <w:p>
            <w:pPr>
              <w:pStyle w:val="TableParagraph0"/>
              <w:spacing w:before="0"/>
              <w:ind w:left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8688" w:type="dxa"/>
            <w:gridSpan w:val="8"/>
            <w:shd w:val="clear" w:color="auto" w:fill="D9D9D9"/>
          </w:tcPr>
          <w:p>
            <w:pPr>
              <w:pStyle w:val="TableParagraph0"/>
              <w:ind w:right="3863" w:firstLine="3570" w:firstLineChars="1700"/>
              <w:jc w:val="both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学习目标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/>
        </w:trPr>
        <w:tc>
          <w:tcPr>
            <w:tcW w:w="8688" w:type="dxa"/>
            <w:gridSpan w:val="8"/>
          </w:tcPr>
          <w:p>
            <w:pPr>
              <w:pStyle w:val="TableParagraph0"/>
              <w:spacing w:before="101" w:line="360" w:lineRule="auto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目标：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1.1.学生能够听、说、认读单词：fell off, look like, Turpan, mule, could, till;能够听、说、认读句型：What happened? Are you all right? It looks like a mule. 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2.学生能够在情境中运用型Where did you go? What did you do?并正确回答。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3.学生能够在情景中恰当的运用由Where和What引导的一般过去时特殊疑问句。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4.能够通过对话学习了解新疆的风土人情。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8688" w:type="dxa"/>
            <w:gridSpan w:val="8"/>
            <w:shd w:val="clear" w:color="auto" w:fill="D9D9D9"/>
          </w:tcPr>
          <w:p>
            <w:pPr>
              <w:pStyle w:val="TableParagraph0"/>
              <w:ind w:right="3863" w:firstLine="3360" w:firstLineChars="1600"/>
              <w:jc w:val="both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课前学习任务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/>
        </w:trPr>
        <w:tc>
          <w:tcPr>
            <w:tcW w:w="8688" w:type="dxa"/>
            <w:gridSpan w:val="8"/>
          </w:tcPr>
          <w:p>
            <w:pPr>
              <w:pStyle w:val="TableParagraph0"/>
              <w:spacing w:line="360" w:lineRule="auto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预习：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1.跟读Unit 3单词音频，预习第一单元单词；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2. 预习A部分 Let’s  talk内容，跟读对话。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</w:trPr>
        <w:tc>
          <w:tcPr>
            <w:tcW w:w="8688" w:type="dxa"/>
            <w:gridSpan w:val="8"/>
            <w:shd w:val="clear" w:color="auto" w:fill="D8D8D8"/>
          </w:tcPr>
          <w:p>
            <w:pPr>
              <w:pStyle w:val="TableParagraph0"/>
              <w:ind w:right="3863" w:firstLine="3360" w:firstLineChars="1600"/>
              <w:jc w:val="both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旧知链接</w:t>
            </w:r>
          </w:p>
          <w:p>
            <w:pPr>
              <w:pStyle w:val="TableParagraph0"/>
              <w:ind w:right="3863" w:firstLine="3150" w:firstLineChars="1500"/>
              <w:jc w:val="both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（非必选）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/>
        </w:trPr>
        <w:tc>
          <w:tcPr>
            <w:tcW w:w="8688" w:type="dxa"/>
            <w:gridSpan w:val="8"/>
          </w:tcPr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ind w:right="0" w:rightChars="0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预习A部分  Let’s  talk内容，完成下面的小练习。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1.写出下列动词过去式的原型。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happened________                fell________               hurt________                  did________                   rode________                        saw________               could ________                                               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2.翻译下面的句子。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What happened?____________________________________                                             </w:t>
            </w:r>
          </w:p>
          <w:p>
            <w:pPr>
              <w:pStyle w:val="TableParagraph0"/>
              <w:numPr>
                <w:ilvl w:val="0"/>
                <w:numId w:val="0"/>
              </w:numPr>
              <w:tabs>
                <w:tab w:val="left" w:pos="467"/>
                <w:tab w:val="left" w:pos="468"/>
              </w:tabs>
              <w:spacing w:before="0" w:after="0" w:line="360" w:lineRule="auto"/>
              <w:ind w:right="0" w:rightChars="0"/>
              <w:jc w:val="left"/>
              <w:rPr>
                <w:rFonts w:ascii="Times New Roman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That’s too bad._____________________________________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Are you all right now?_____________________________________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Come and look at my photos from the Labour Day holiday.___________________________________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It looks like a mule._____________________________________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We saw lots of grapes there._____________________________________</w:t>
            </w:r>
          </w:p>
        </w:tc>
      </w:tr>
    </w:tbl>
    <w:p>
      <w:pPr>
        <w:sectPr>
          <w:pgSz w:w="11910" w:h="16840"/>
          <w:pgMar w:top="1440" w:right="1800" w:bottom="1440" w:left="1800" w:header="708" w:footer="708" w:gutter="0"/>
          <w:pgNumType w:fmt="decimal" w:start="5"/>
          <w:cols w:num="1" w:space="708"/>
        </w:sectPr>
      </w:pPr>
    </w:p>
    <w:tbl>
      <w:tblPr>
        <w:tblStyle w:val="TableNormal"/>
        <w:tblW w:w="8688" w:type="dxa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8"/>
      </w:tblGrid>
      <w:tr>
        <w:tblPrEx>
          <w:tblW w:w="8688" w:type="dxa"/>
          <w:tblInd w:w="3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/>
        </w:trPr>
        <w:tc>
          <w:tcPr>
            <w:tcW w:w="8688" w:type="dxa"/>
          </w:tcPr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They won’t be ready till August._____________________________________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8688" w:type="dxa"/>
            <w:shd w:val="clear" w:color="auto" w:fill="D9D9D9"/>
          </w:tcPr>
          <w:p>
            <w:pPr>
              <w:pStyle w:val="TableParagraph0"/>
              <w:ind w:right="3863" w:firstLine="3150" w:firstLineChars="1500"/>
              <w:jc w:val="both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课上学习任务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/>
        </w:trPr>
        <w:tc>
          <w:tcPr>
            <w:tcW w:w="8688" w:type="dxa"/>
          </w:tcPr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【学习任务一】</w:t>
            </w:r>
          </w:p>
          <w:p>
            <w:pPr>
              <w:pStyle w:val="TableParagraph0"/>
              <w:spacing w:before="0"/>
              <w:ind w:left="0" w:firstLine="0" w:leftChars="0" w:firstLineChars="0"/>
              <w:rPr>
                <w:rFonts w:ascii="Times New Roman" w:hAnsi="Times New Roman" w:cs="Times New Roman" w:hint="default"/>
                <w:spacing w:val="-3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1"/>
                <w:szCs w:val="21"/>
                <w:lang w:val="en-US" w:eastAsia="zh-CN"/>
              </w:rPr>
              <w:t>Ⅰ.Listen and choose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1. John is _______now.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A. At home.    B. At hospital.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2. Amy is ______ now.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A. At home.    B. At hospital.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3. Who didn’t </w:t>
            </w: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e to school today? </w:t>
            </w:r>
          </w:p>
          <w:p>
            <w:pPr>
              <w:pStyle w:val="Normal0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="宋体" w:hint="default"/>
                <w:sz w:val="21"/>
                <w:szCs w:val="21"/>
                <w:u w:val="none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A. Amy.         B. John.</w:t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【学习任务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二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】</w:t>
            </w:r>
          </w:p>
          <w:p>
            <w:pPr>
              <w:pStyle w:val="TableParagraph0"/>
              <w:spacing w:before="22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Ⅱ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.Listen, tick or cross</w:t>
            </w:r>
          </w:p>
          <w:p>
            <w:pPr>
              <w:pStyle w:val="TableParagraph0"/>
              <w:spacing w:before="22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(       )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eastAsia="zh-CN"/>
              </w:rPr>
              <w:t>The second class is beginning.</w:t>
            </w:r>
          </w:p>
          <w:p>
            <w:pPr>
              <w:pStyle w:val="TableParagraph0"/>
              <w:spacing w:before="22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(       )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eastAsia="zh-CN"/>
              </w:rPr>
              <w:t>John is at home.</w:t>
            </w:r>
          </w:p>
          <w:p>
            <w:pPr>
              <w:pStyle w:val="TableParagraph0"/>
              <w:spacing w:before="22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eastAsia="zh-CN"/>
              </w:rPr>
              <w:t>(       )John hurt his foot.</w:t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Ⅲ.Watch and answer</w:t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1. What happened to John?  </w:t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2. Where did he go?</w:t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3. What did he do in Xinjiang?</w:t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  A. He went fishing.</w:t>
            </w:r>
          </w:p>
          <w:p>
            <w:pPr>
              <w:pStyle w:val="TableParagraph0"/>
              <w:spacing w:before="22"/>
              <w:ind w:left="0" w:firstLine="210" w:leftChars="0" w:firstLineChars="10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B. He rode a horse.</w:t>
            </w:r>
          </w:p>
          <w:p>
            <w:pPr>
              <w:pStyle w:val="TableParagraph0"/>
              <w:spacing w:before="22"/>
              <w:ind w:left="0" w:firstLine="210" w:leftChars="0" w:firstLineChars="10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C. He rode a bike.</w:t>
            </w:r>
          </w:p>
          <w:p>
            <w:pPr>
              <w:pStyle w:val="TableParagraph0"/>
              <w:spacing w:before="22"/>
              <w:ind w:left="0" w:firstLine="210" w:leftChars="0" w:firstLineChars="10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D. He saw lots of grapes.</w:t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Ⅳ.Listen and order</w:t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13970</wp:posOffset>
                  </wp:positionV>
                  <wp:extent cx="4454525" cy="2191385"/>
                  <wp:effectExtent l="0" t="0" r="3175" b="18415"/>
                  <wp:wrapNone/>
                  <wp:docPr id="7" name="图片 7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4525" cy="2191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【学习任务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三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】</w:t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Ⅴ. Fill in the blanks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John _______ his bike last Saturday and _____ his foot. Now he is ___. He went to ___________, Xinjiang over his _________ holiday. He ____ a horse. It's very _____ and it _____ like a _____. He also went to _______. He saw lots of _____  there, but he couldn't _____ them because they won't be _____ till ______.</w:t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【学习任务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四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】</w:t>
            </w:r>
          </w:p>
        </w:tc>
      </w:tr>
    </w:tbl>
    <w:p>
      <w:pPr>
        <w:sectPr>
          <w:type w:val="nextPage"/>
          <w:pgSz w:w="11910" w:h="16840"/>
          <w:pgMar w:top="1440" w:right="1800" w:bottom="1440" w:left="1800" w:header="708" w:footer="708" w:gutter="0"/>
          <w:pgNumType w:fmt="decimal" w:start="6"/>
          <w:cols w:num="1" w:space="708"/>
          <w:titlePg w:val="0"/>
        </w:sectPr>
      </w:pPr>
    </w:p>
    <w:tbl>
      <w:tblPr>
        <w:tblStyle w:val="TableNormal"/>
        <w:tblW w:w="8688" w:type="dxa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8"/>
      </w:tblGrid>
      <w:tr>
        <w:tblPrEx>
          <w:tblW w:w="8688" w:type="dxa"/>
          <w:tblInd w:w="3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/>
        </w:trPr>
        <w:tc>
          <w:tcPr>
            <w:tcW w:w="8688" w:type="dxa"/>
          </w:tcPr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Ⅵ.Read and choose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1.发生什么事了？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A. What happened?                      B. What did you do?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2.你做了什么？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A. What happened?                      B. What did you do?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3.你去了哪里？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A. Where are you going?              B. Where did you go?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4.那真是太糟糕了。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A. That’s too bad.                         B. That’s great.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Ⅶ.Read and choose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1.Did you ride a horse?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A. Yes, I did.                                B. Yes, I didn’t.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2.I had a bad cold and slept at home.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A. That’s too bad.                        B. Thank you.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3.What did you do?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A. I rode a horse.                        B. I went to Mt Tianshan.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4.What happened?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A. I’m OK now.                             B. I hurt my hand.</w:t>
            </w:r>
          </w:p>
          <w:p>
            <w:pPr>
              <w:pStyle w:val="TableParagraph0"/>
              <w:spacing w:before="22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【学习任务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五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】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Ⅷ.Read and choose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1. I ___ off my bike last Saturday.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 A. fall           B. falled        C. fell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2. Where ___ you go last weekend?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 A. do             B. did            C. does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3. It ___ like a mule.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 A. looks         B. looked       C. look 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Ⅸ.单项选择。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(    )1. —Did you go to Turpan, Mike?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        —_________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A. Yes, we do.         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ab/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B. Yes, he did.         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ab/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C. No, we didn’t.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(    )2. —_________ did you go on your holiday?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           —I went to Shanghai.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A. What              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ab/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B. Where             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ab/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C. Who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(    )3. It _________ like a horse.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A. look               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ab/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ab/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 xml:space="preserve">B. looks              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ab/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C. looking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Ⅹ.情景交际。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(    )1. 你想要知道对方的身体状况，可以说：___________</w:t>
            </w:r>
          </w:p>
        </w:tc>
      </w:tr>
    </w:tbl>
    <w:p>
      <w:pPr>
        <w:sectPr>
          <w:type w:val="nextPage"/>
          <w:pgSz w:w="11910" w:h="16840"/>
          <w:pgMar w:top="1440" w:right="1800" w:bottom="1440" w:left="1800" w:header="708" w:footer="708" w:gutter="0"/>
          <w:pgNumType w:fmt="decimal" w:start="7"/>
          <w:cols w:num="1" w:space="708"/>
          <w:titlePg w:val="0"/>
        </w:sectPr>
      </w:pPr>
    </w:p>
    <w:tbl>
      <w:tblPr>
        <w:tblStyle w:val="TableNormal"/>
        <w:tblW w:w="8688" w:type="dxa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8"/>
      </w:tblGrid>
      <w:tr>
        <w:tblPrEx>
          <w:tblW w:w="8688" w:type="dxa"/>
          <w:tblInd w:w="3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/>
        </w:trPr>
        <w:tc>
          <w:tcPr>
            <w:tcW w:w="8688" w:type="dxa"/>
          </w:tcPr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A. Are you all right?         B. Don’t worry.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(    )2. 你想知道对方发生了什么事情，可以说：_________</w:t>
            </w:r>
          </w:p>
          <w:p>
            <w:pPr>
              <w:pStyle w:val="TableParagraph0"/>
              <w:spacing w:before="0" w:line="360" w:lineRule="auto"/>
              <w:ind w:left="0" w:firstLine="0" w:leftChars="0" w:firstLineChars="0"/>
              <w:rPr>
                <w:rFonts w:ascii="Times New Roman" w:hAnsi="Times New Roman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A. What happened?           B. What did you do?</w:t>
            </w:r>
          </w:p>
        </w:tc>
      </w:tr>
    </w:tbl>
    <w:p>
      <w:pPr>
        <w:pStyle w:val="Normal0"/>
        <w:bidi w:val="0"/>
        <w:jc w:val="left"/>
        <w:rPr>
          <w:rFonts w:eastAsia="宋体" w:hint="default"/>
          <w:sz w:val="21"/>
          <w:szCs w:val="21"/>
        </w:rPr>
      </w:pPr>
    </w:p>
    <w:p>
      <w:pPr>
        <w:pStyle w:val="Normal0"/>
        <w:bidi w:val="0"/>
        <w:jc w:val="left"/>
        <w:rPr>
          <w:rFonts w:eastAsia="宋体" w:hint="default"/>
          <w:sz w:val="21"/>
          <w:szCs w:val="21"/>
        </w:rPr>
      </w:pPr>
    </w:p>
    <w:p>
      <w:pPr>
        <w:pStyle w:val="Normal0"/>
        <w:bidi w:val="0"/>
        <w:jc w:val="left"/>
        <w:rPr>
          <w:rFonts w:eastAsia="宋体" w:hint="default"/>
          <w:sz w:val="21"/>
          <w:szCs w:val="21"/>
        </w:rPr>
      </w:pPr>
    </w:p>
    <w:p>
      <w:pPr>
        <w:pStyle w:val="Heading10"/>
        <w:bidi w:val="0"/>
        <w:rPr>
          <w:rFonts w:ascii="Times New Roman" w:hAnsi="Times New Roman" w:cs="Times New Roman" w:hint="default"/>
          <w:sz w:val="21"/>
          <w:szCs w:val="21"/>
          <w:lang w:val="en-US"/>
        </w:rPr>
      </w:pPr>
    </w:p>
    <w:p>
      <w:pPr>
        <w:pStyle w:val="Normal0"/>
        <w:bidi w:val="0"/>
        <w:jc w:val="center"/>
        <w:rPr>
          <w:rFonts w:eastAsia="宋体" w:hint="default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参考答案</w:t>
      </w:r>
    </w:p>
    <w:p>
      <w:pPr>
        <w:pStyle w:val="Normal0"/>
        <w:bidi w:val="0"/>
        <w:jc w:val="left"/>
        <w:rPr>
          <w:rFonts w:eastAsia="宋体" w:hint="default"/>
          <w:sz w:val="21"/>
          <w:szCs w:val="21"/>
          <w:lang w:val="en-US"/>
        </w:rPr>
      </w:pPr>
    </w:p>
    <w:p>
      <w:pPr>
        <w:pStyle w:val="TableParagraph0"/>
        <w:ind w:right="3863"/>
        <w:jc w:val="left"/>
        <w:rPr>
          <w:rFonts w:ascii="Times New Roman" w:hAnsi="Times New Roman" w:cs="Times New Roman" w:hint="default"/>
          <w:b w:val="0"/>
          <w:bCs w:val="0"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en-US" w:eastAsia="zh-CN"/>
        </w:rPr>
        <w:t>旧知链接: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1.写出下列动词过去式的原型。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 xml:space="preserve">happen              fall              hurt                   do                  ride                        see               can                                            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2.翻译下面的句子。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 xml:space="preserve">发生什么事了？                                         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那真是太糟糕了。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你现在好了吗？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来看看我在劳动节拍的照片。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它看上去像头骡子。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我们在那里看到了许多葡萄。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到八月份它们才成熟。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【学习任务一】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Ⅰ.Listen and choose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eastAsia"/>
          <w:bCs/>
          <w:color w:val="000000"/>
          <w:kern w:val="24"/>
          <w:sz w:val="21"/>
          <w:szCs w:val="21"/>
          <w:lang w:val="en-US" w:eastAsia="zh-CN"/>
        </w:rPr>
        <w:t>B</w:t>
      </w: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 xml:space="preserve"> A B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【学习任务二】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Ⅱ.Listen, tick or cross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 xml:space="preserve">× × √ 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Ⅲ.Watch and answer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 w:bidi="zh-CN"/>
        </w:rPr>
        <w:t>He fell off his bike last Saturday and hurt his foot.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 w:bidi="zh-CN"/>
        </w:rPr>
        <w:t>He went to Xinjiang.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 w:bidi="zh-CN"/>
        </w:rPr>
        <w:t xml:space="preserve">B D 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 w:bidi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8255</wp:posOffset>
            </wp:positionH>
            <wp:positionV relativeFrom="paragraph">
              <wp:posOffset>245745</wp:posOffset>
            </wp:positionV>
            <wp:extent cx="3275330" cy="1592580"/>
            <wp:effectExtent l="0" t="0" r="1270" b="7620"/>
            <wp:wrapNone/>
            <wp:docPr id="14" name="图片 14" descr="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-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7533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Ⅳ.Listen and order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  <w:sectPr>
          <w:type w:val="nextPage"/>
          <w:pgSz w:w="11910" w:h="16840"/>
          <w:pgMar w:top="1440" w:right="1800" w:bottom="1440" w:left="1800" w:header="708" w:footer="708" w:gutter="0"/>
          <w:pgNumType w:fmt="decimal" w:start="8"/>
          <w:cols w:num="1" w:space="708"/>
          <w:titlePg w:val="0"/>
        </w:sectPr>
      </w:pP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【学习任务三】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Ⅴ. Fill in the blanks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 w:bidi="zh-CN"/>
        </w:rPr>
        <w:t xml:space="preserve">fell off     hurt     OK     Mt.Tianshan      Labour Day      rode      small       looks        mule       Turpan       grapes       eat         ready      August   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【学习任务四】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Ⅵ.Read and choose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 w:bidi="zh-CN"/>
        </w:rPr>
        <w:t>A B B A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Ⅶ.Read and choose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 w:bidi="zh-CN"/>
        </w:rPr>
        <w:t xml:space="preserve">A A A B 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【学习任务五】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Ⅷ.Read and choose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 xml:space="preserve">C B A 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Ⅸ.单项选择。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 w:bidi="zh-CN"/>
        </w:rPr>
        <w:t xml:space="preserve">C B B </w:t>
      </w:r>
    </w:p>
    <w:p>
      <w:pPr>
        <w:pStyle w:val="Normal0"/>
        <w:numPr>
          <w:ilvl w:val="0"/>
          <w:numId w:val="0"/>
        </w:numPr>
        <w:spacing w:line="360" w:lineRule="auto"/>
        <w:ind w:left="0" w:right="0" w:leftChars="0" w:rightChars="0"/>
        <w:rPr>
          <w:rFonts w:eastAsia="宋体" w:hint="default"/>
          <w:bCs/>
          <w:color w:val="000000"/>
          <w:kern w:val="24"/>
          <w:sz w:val="21"/>
          <w:szCs w:val="21"/>
          <w:lang w:val="en-US"/>
        </w:r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/>
        </w:rPr>
        <w:t>Ⅹ.情景交际。</w:t>
      </w:r>
    </w:p>
    <w:p>
      <w:pPr>
        <w:pStyle w:val="Normal0"/>
        <w:numPr>
          <w:ilvl w:val="0"/>
          <w:numId w:val="0"/>
        </w:numPr>
        <w:spacing w:line="360" w:lineRule="auto"/>
        <w:ind w:right="0" w:rightChars="0"/>
        <w:rPr>
          <w:rFonts w:eastAsiaTheme="minorEastAsia" w:hint="default"/>
          <w:bCs/>
          <w:color w:val="000000"/>
          <w:kern w:val="24"/>
          <w:sz w:val="21"/>
          <w:szCs w:val="21"/>
          <w:u w:val="none"/>
          <w:lang w:val="en-US"/>
        </w:rPr>
        <w:sectPr>
          <w:type w:val="nextPage"/>
          <w:pgSz w:w="11910" w:h="16840"/>
          <w:pgMar w:top="1440" w:right="1800" w:bottom="1440" w:left="1800" w:header="708" w:footer="708" w:gutter="0"/>
          <w:pgNumType w:fmt="decimal" w:start="9"/>
          <w:cols w:num="1" w:space="708"/>
          <w:titlePg w:val="0"/>
        </w:sectPr>
      </w:pPr>
      <w:r>
        <w:rPr>
          <w:rFonts w:ascii="Times New Roman" w:eastAsia="宋体" w:hAnsi="Times New Roman" w:cs="Times New Roman" w:hint="default"/>
          <w:bCs/>
          <w:color w:val="000000"/>
          <w:kern w:val="24"/>
          <w:sz w:val="21"/>
          <w:szCs w:val="21"/>
          <w:lang w:val="en-US" w:eastAsia="zh-CN" w:bidi="zh-CN"/>
        </w:rPr>
        <w:t xml:space="preserve">A A </w:t>
      </w:r>
    </w:p>
    <w:p>
      <w:pPr>
        <w:pStyle w:val="BodyText1"/>
        <w:spacing w:line="20" w:lineRule="exact"/>
        <w:ind w:left="102"/>
        <w:rPr>
          <w:rFonts w:eastAsiaTheme="minorEastAsia" w:hint="default"/>
          <w:sz w:val="7"/>
        </w:rPr>
      </w:pPr>
      <w:r>
        <w:rPr>
          <w:rFonts w:ascii="Times New Roman" w:hAnsi="Times New Roman" w:eastAsiaTheme="minorEastAsia" w:cs="Times New Roman" w:hint="default"/>
          <w:sz w:val="7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page">
              <wp:posOffset>11861800</wp:posOffset>
            </wp:positionH>
            <wp:positionV relativeFrom="topMargin">
              <wp:posOffset>10693400</wp:posOffset>
            </wp:positionV>
            <wp:extent cx="393700" cy="482600"/>
            <wp:effectExtent l="0" t="0" r="6350" b="12700"/>
            <wp:wrapNone/>
            <wp:docPr id="100029" name="图片 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Theme="minorEastAsia" w:cs="Times New Roman" w:hint="default"/>
          <w:sz w:val="7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page">
              <wp:posOffset>12166600</wp:posOffset>
            </wp:positionH>
            <wp:positionV relativeFrom="page">
              <wp:posOffset>10858500</wp:posOffset>
            </wp:positionV>
            <wp:extent cx="406400" cy="419100"/>
            <wp:effectExtent l="0" t="0" r="12700" b="0"/>
            <wp:wrapNone/>
            <wp:docPr id="11264052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405297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Theme="minorEastAsia" w:cs="Times New Roman" w:hint="default"/>
          <w:sz w:val="7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page">
              <wp:posOffset>10464800</wp:posOffset>
            </wp:positionH>
            <wp:positionV relativeFrom="page">
              <wp:posOffset>11811000</wp:posOffset>
            </wp:positionV>
            <wp:extent cx="406400" cy="279400"/>
            <wp:effectExtent l="0" t="0" r="12700" b="6350"/>
            <wp:wrapNone/>
            <wp:docPr id="16383474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347401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Normal1"/>
        <w:spacing w:before="62"/>
        <w:ind w:left="3250" w:right="3228" w:firstLine="0"/>
        <w:jc w:val="center"/>
        <w:rPr>
          <w:rFonts w:eastAsiaTheme="minorEastAsia" w:hint="default"/>
          <w:b/>
          <w:sz w:val="28"/>
          <w:szCs w:val="28"/>
        </w:rPr>
      </w:pPr>
      <w:r>
        <w:rPr>
          <w:rFonts w:ascii="Times New Roman" w:hAnsi="Times New Roman" w:eastAsiaTheme="minorEastAsia" w:cs="Times New Roman" w:hint="default"/>
          <w:b/>
          <w:sz w:val="28"/>
          <w:lang w:val="en-US" w:eastAsia="zh-CN"/>
        </w:rPr>
        <w:t xml:space="preserve">   </w:t>
      </w:r>
      <w:r>
        <w:rPr>
          <w:rFonts w:ascii="Times New Roman" w:hAnsi="Times New Roman" w:eastAsiaTheme="minorEastAsia" w:cs="Times New Roman" w:hint="default"/>
          <w:b/>
          <w:sz w:val="28"/>
          <w:szCs w:val="28"/>
        </w:rPr>
        <w:t>学习任务单</w:t>
      </w:r>
    </w:p>
    <w:p>
      <w:pPr>
        <w:pStyle w:val="BodyText1"/>
        <w:spacing w:before="4"/>
        <w:rPr>
          <w:rFonts w:eastAsiaTheme="minorEastAsia" w:hint="default"/>
          <w:b/>
          <w:sz w:val="10"/>
        </w:rPr>
      </w:pPr>
    </w:p>
    <w:tbl>
      <w:tblPr>
        <w:tblStyle w:val="TableNormal"/>
        <w:tblW w:w="8688" w:type="dxa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2122"/>
        <w:gridCol w:w="724"/>
        <w:gridCol w:w="830"/>
        <w:gridCol w:w="707"/>
        <w:gridCol w:w="1276"/>
        <w:gridCol w:w="708"/>
        <w:gridCol w:w="1080"/>
      </w:tblGrid>
      <w:tr>
        <w:tblPrEx>
          <w:tblW w:w="8688" w:type="dxa"/>
          <w:tblInd w:w="3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8688" w:type="dxa"/>
            <w:gridSpan w:val="8"/>
            <w:shd w:val="clear" w:color="auto" w:fill="CCCCCC"/>
          </w:tcPr>
          <w:p>
            <w:pPr>
              <w:pStyle w:val="TableParagraph1"/>
              <w:spacing w:before="101"/>
              <w:ind w:right="3863" w:firstLine="3360" w:firstLineChars="160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课程基本信息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1241" w:type="dxa"/>
          </w:tcPr>
          <w:p>
            <w:pPr>
              <w:pStyle w:val="TableParagraph1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教材版本</w:t>
            </w:r>
          </w:p>
        </w:tc>
        <w:tc>
          <w:tcPr>
            <w:tcW w:w="2122" w:type="dxa"/>
          </w:tcPr>
          <w:p>
            <w:pPr>
              <w:pStyle w:val="TableParagraph1"/>
              <w:ind w:left="0" w:firstLine="420" w:leftChars="0" w:firstLineChars="200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pacing w:val="-3"/>
                <w:sz w:val="21"/>
                <w:szCs w:val="21"/>
                <w:lang w:val="en-US" w:eastAsia="zh-CN"/>
              </w:rPr>
              <w:t>人教PEP版</w:t>
            </w:r>
          </w:p>
        </w:tc>
        <w:tc>
          <w:tcPr>
            <w:tcW w:w="724" w:type="dxa"/>
          </w:tcPr>
          <w:p>
            <w:pPr>
              <w:pStyle w:val="TableParagraph1"/>
              <w:ind w:left="105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学科</w:t>
            </w:r>
          </w:p>
        </w:tc>
        <w:tc>
          <w:tcPr>
            <w:tcW w:w="830" w:type="dxa"/>
          </w:tcPr>
          <w:p>
            <w:pPr>
              <w:pStyle w:val="TableParagraph1"/>
              <w:ind w:left="108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英语</w:t>
            </w:r>
          </w:p>
        </w:tc>
        <w:tc>
          <w:tcPr>
            <w:tcW w:w="707" w:type="dxa"/>
          </w:tcPr>
          <w:p>
            <w:pPr>
              <w:pStyle w:val="TableParagraph1"/>
              <w:ind w:left="109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年级</w:t>
            </w:r>
          </w:p>
        </w:tc>
        <w:tc>
          <w:tcPr>
            <w:tcW w:w="1276" w:type="dxa"/>
          </w:tcPr>
          <w:p>
            <w:pPr>
              <w:pStyle w:val="TableParagraph1"/>
              <w:ind w:left="110" w:firstLine="210" w:firstLineChars="10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六</w:t>
            </w: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年级</w:t>
            </w:r>
          </w:p>
        </w:tc>
        <w:tc>
          <w:tcPr>
            <w:tcW w:w="708" w:type="dxa"/>
          </w:tcPr>
          <w:p>
            <w:pPr>
              <w:pStyle w:val="TableParagraph1"/>
              <w:ind w:left="112"/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册别</w:t>
            </w:r>
          </w:p>
        </w:tc>
        <w:tc>
          <w:tcPr>
            <w:tcW w:w="1080" w:type="dxa"/>
          </w:tcPr>
          <w:p>
            <w:pPr>
              <w:pStyle w:val="TableParagraph1"/>
              <w:ind w:left="14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eastAsia"/>
                <w:sz w:val="21"/>
                <w:szCs w:val="21"/>
                <w:lang w:val="en-US" w:eastAsia="zh-CN"/>
              </w:rPr>
              <w:t>下</w:t>
            </w: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>册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/>
        </w:trPr>
        <w:tc>
          <w:tcPr>
            <w:tcW w:w="1241" w:type="dxa"/>
          </w:tcPr>
          <w:p>
            <w:pPr>
              <w:pStyle w:val="TableParagraph1"/>
              <w:spacing w:before="116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课题</w:t>
            </w:r>
          </w:p>
        </w:tc>
        <w:tc>
          <w:tcPr>
            <w:tcW w:w="7447" w:type="dxa"/>
            <w:gridSpan w:val="7"/>
          </w:tcPr>
          <w:p>
            <w:pPr>
              <w:pStyle w:val="Normal1"/>
              <w:widowControl/>
              <w:snapToGrid w:val="0"/>
              <w:spacing w:line="360" w:lineRule="auto"/>
              <w:jc w:val="both"/>
              <w:rPr>
                <w:rFonts w:eastAsiaTheme="minorEastAsia" w:hint="default"/>
                <w:b w:val="0"/>
                <w:bCs w:val="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Unit</w:t>
            </w: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eastAsiaTheme="minorEastAsia" w:cs="Times New Roman" w:hint="eastAsia"/>
                <w:sz w:val="21"/>
                <w:szCs w:val="21"/>
                <w:lang w:val="en-US" w:eastAsia="zh-CN"/>
              </w:rPr>
              <w:t>3 Where did you go?</w:t>
            </w:r>
          </w:p>
          <w:p>
            <w:pPr>
              <w:pStyle w:val="Normal1"/>
              <w:snapToGrid w:val="0"/>
              <w:spacing w:line="360" w:lineRule="auto"/>
              <w:rPr>
                <w:rFonts w:eastAsiaTheme="minorEastAsia" w:hint="default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 w:val="0"/>
                <w:bCs w:val="0"/>
                <w:sz w:val="21"/>
                <w:szCs w:val="21"/>
                <w:lang w:val="en-US" w:eastAsia="zh-CN"/>
              </w:rPr>
              <w:t xml:space="preserve"> Part B Let’s learn &amp; Look and</w:t>
            </w:r>
            <w:r>
              <w:rPr>
                <w:rFonts w:eastAsiaTheme="minorEastAsia" w:cs="Times New Roman" w:hint="eastAsia"/>
                <w:b w:val="0"/>
                <w:bCs w:val="0"/>
                <w:sz w:val="21"/>
                <w:szCs w:val="21"/>
                <w:lang w:val="en-US" w:eastAsia="zh-CN"/>
              </w:rPr>
              <w:t xml:space="preserve"> say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/>
        </w:trPr>
        <w:tc>
          <w:tcPr>
            <w:tcW w:w="8688" w:type="dxa"/>
            <w:gridSpan w:val="8"/>
            <w:shd w:val="clear" w:color="auto" w:fill="CCCCCC"/>
          </w:tcPr>
          <w:p>
            <w:pPr>
              <w:pStyle w:val="TableParagraph1"/>
              <w:spacing w:before="100"/>
              <w:ind w:right="3863" w:firstLine="3570" w:firstLineChars="170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学生信息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1241" w:type="dxa"/>
          </w:tcPr>
          <w:p>
            <w:pPr>
              <w:pStyle w:val="TableParagraph1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姓名</w:t>
            </w:r>
          </w:p>
        </w:tc>
        <w:tc>
          <w:tcPr>
            <w:tcW w:w="3676" w:type="dxa"/>
            <w:gridSpan w:val="3"/>
          </w:tcPr>
          <w:p>
            <w:pPr>
              <w:pStyle w:val="TableParagraph1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学校</w:t>
            </w:r>
          </w:p>
        </w:tc>
        <w:tc>
          <w:tcPr>
            <w:tcW w:w="2691" w:type="dxa"/>
            <w:gridSpan w:val="3"/>
          </w:tcPr>
          <w:p>
            <w:pPr>
              <w:pStyle w:val="TableParagraph1"/>
              <w:ind w:left="109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班级</w:t>
            </w:r>
          </w:p>
        </w:tc>
        <w:tc>
          <w:tcPr>
            <w:tcW w:w="1080" w:type="dxa"/>
          </w:tcPr>
          <w:p>
            <w:pPr>
              <w:pStyle w:val="TableParagraph1"/>
              <w:ind w:left="83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学号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1241" w:type="dxa"/>
          </w:tcPr>
          <w:p>
            <w:pPr>
              <w:pStyle w:val="TableParagraph1"/>
              <w:spacing w:before="0"/>
              <w:ind w:left="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3676" w:type="dxa"/>
            <w:gridSpan w:val="3"/>
          </w:tcPr>
          <w:p>
            <w:pPr>
              <w:pStyle w:val="TableParagraph1"/>
              <w:spacing w:before="0"/>
              <w:ind w:left="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2691" w:type="dxa"/>
            <w:gridSpan w:val="3"/>
          </w:tcPr>
          <w:p>
            <w:pPr>
              <w:pStyle w:val="TableParagraph1"/>
              <w:spacing w:before="0"/>
              <w:ind w:left="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  <w:tc>
          <w:tcPr>
            <w:tcW w:w="1080" w:type="dxa"/>
          </w:tcPr>
          <w:p>
            <w:pPr>
              <w:pStyle w:val="TableParagraph1"/>
              <w:spacing w:before="0"/>
              <w:ind w:left="0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8688" w:type="dxa"/>
            <w:gridSpan w:val="8"/>
            <w:shd w:val="clear" w:color="auto" w:fill="D9D9D9"/>
          </w:tcPr>
          <w:p>
            <w:pPr>
              <w:pStyle w:val="TableParagraph1"/>
              <w:ind w:right="3863" w:firstLine="3570" w:firstLineChars="1700"/>
              <w:jc w:val="both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学习目标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/>
        </w:trPr>
        <w:tc>
          <w:tcPr>
            <w:tcW w:w="8688" w:type="dxa"/>
            <w:gridSpan w:val="8"/>
          </w:tcPr>
          <w:p>
            <w:pPr>
              <w:pStyle w:val="TableParagraph1"/>
              <w:spacing w:before="101" w:line="360" w:lineRule="auto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目标：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1.学生能够听、说、读、写单词和词组：ate fresh food, went swimming, took pictures, bought gifts.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2.学生能够运用句型How was your summer holiday?询问别人的假期情况。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3.学生能够正确使用上述单词和词组描述自己的假期生活。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sz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4.引导学生关注自己身边的人，激发学生学习英语的热情，培养学生学习英语的兴趣，树立学好英语的信心。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8688" w:type="dxa"/>
            <w:gridSpan w:val="8"/>
            <w:shd w:val="clear" w:color="auto" w:fill="D9D9D9"/>
          </w:tcPr>
          <w:p>
            <w:pPr>
              <w:pStyle w:val="TableParagraph1"/>
              <w:ind w:right="3863" w:firstLine="3360" w:firstLineChars="1600"/>
              <w:jc w:val="both"/>
              <w:rPr>
                <w:rFonts w:ascii="Times New Roman" w:hAnsi="Times New Roman" w:eastAsiaTheme="minorEastAsia" w:cs="Times New Roman" w:hint="default"/>
                <w:sz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</w:rPr>
              <w:t>课前学习任务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/>
        </w:trPr>
        <w:tc>
          <w:tcPr>
            <w:tcW w:w="8688" w:type="dxa"/>
            <w:gridSpan w:val="8"/>
          </w:tcPr>
          <w:p>
            <w:pPr>
              <w:pStyle w:val="TableParagraph1"/>
              <w:spacing w:line="360" w:lineRule="auto"/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szCs w:val="21"/>
              </w:rPr>
              <w:t>预习：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1.跟读Unit 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单词音频，预习第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二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单元单词；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sz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2. 观看Let’s 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learn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课文视频，跟读课文，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完成下列学习单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</w:trPr>
        <w:tc>
          <w:tcPr>
            <w:tcW w:w="8688" w:type="dxa"/>
            <w:gridSpan w:val="8"/>
            <w:shd w:val="clear" w:color="auto" w:fill="D8D8D8"/>
          </w:tcPr>
          <w:p>
            <w:pPr>
              <w:pStyle w:val="TableParagraph1"/>
              <w:ind w:right="3863" w:firstLine="3360" w:firstLineChars="1600"/>
              <w:jc w:val="both"/>
              <w:rPr>
                <w:rFonts w:ascii="Times New Roman" w:hAnsi="Times New Roman" w:eastAsiaTheme="minorEastAsia" w:cs="Times New Roman" w:hint="default"/>
                <w:sz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lang w:val="en-US" w:eastAsia="zh-CN"/>
              </w:rPr>
              <w:t>旧知链接</w:t>
            </w:r>
          </w:p>
          <w:p>
            <w:pPr>
              <w:pStyle w:val="TableParagraph1"/>
              <w:ind w:right="3863" w:firstLine="3150" w:firstLineChars="1500"/>
              <w:jc w:val="both"/>
              <w:rPr>
                <w:rFonts w:ascii="Times New Roman" w:hAnsi="Times New Roman" w:eastAsiaTheme="minorEastAsia" w:cs="Times New Roman" w:hint="default"/>
                <w:sz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sz w:val="21"/>
                <w:lang w:val="en-US" w:eastAsia="zh-CN"/>
              </w:rPr>
              <w:t>（非必选）</w:t>
            </w:r>
          </w:p>
        </w:tc>
      </w:tr>
      <w:tr>
        <w:tblPrEx>
          <w:tblW w:w="8688" w:type="dxa"/>
          <w:tblInd w:w="3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/>
        </w:trPr>
        <w:tc>
          <w:tcPr>
            <w:tcW w:w="8688" w:type="dxa"/>
            <w:gridSpan w:val="8"/>
          </w:tcPr>
          <w:p>
            <w:pPr>
              <w:pStyle w:val="Normal1"/>
              <w:widowControl/>
              <w:numPr>
                <w:ilvl w:val="0"/>
                <w:numId w:val="2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预习Let’s learn &amp;Look and 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say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，完成下面的小练习。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1.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写出下列动词过去式的原型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。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ate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___________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                  went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___________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                 took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eastAsia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bought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             was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___________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                   hurt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fell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                   came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                   did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 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2.</w:t>
            </w: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翻译下列短语和句子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。</w:t>
            </w:r>
          </w:p>
          <w:p>
            <w:pPr>
              <w:pStyle w:val="Normal1"/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baseline"/>
              <w:rPr>
                <w:rFonts w:eastAsiaTheme="minorEastAsia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ate fresh food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 xml:space="preserve"> _____________________________________                                      </w:t>
            </w:r>
          </w:p>
          <w:p>
            <w:pPr>
              <w:pStyle w:val="TableParagraph1"/>
              <w:numPr>
                <w:ilvl w:val="0"/>
                <w:numId w:val="0"/>
              </w:numPr>
              <w:tabs>
                <w:tab w:val="left" w:pos="467"/>
                <w:tab w:val="left" w:pos="468"/>
              </w:tabs>
              <w:spacing w:before="0" w:after="0" w:line="360" w:lineRule="auto"/>
              <w:ind w:right="0" w:rightChars="0"/>
              <w:jc w:val="left"/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went swimming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_____________________________________</w:t>
            </w:r>
          </w:p>
          <w:p>
            <w:pPr>
              <w:pStyle w:val="TableParagraph1"/>
              <w:numPr>
                <w:ilvl w:val="0"/>
                <w:numId w:val="0"/>
              </w:numPr>
              <w:tabs>
                <w:tab w:val="left" w:pos="467"/>
                <w:tab w:val="left" w:pos="468"/>
              </w:tabs>
              <w:spacing w:before="0" w:after="0" w:line="360" w:lineRule="auto"/>
              <w:ind w:right="0" w:rightChars="0"/>
              <w:jc w:val="left"/>
              <w:rPr>
                <w:rFonts w:ascii="Times New Roman" w:hAnsi="Times New Roman"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took pictures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_____________________________________</w:t>
            </w:r>
          </w:p>
          <w:p>
            <w:pPr>
              <w:pStyle w:val="TableParagraph1"/>
              <w:numPr>
                <w:ilvl w:val="0"/>
                <w:numId w:val="0"/>
              </w:numPr>
              <w:tabs>
                <w:tab w:val="left" w:pos="467"/>
                <w:tab w:val="left" w:pos="468"/>
              </w:tabs>
              <w:spacing w:before="0" w:after="0" w:line="360" w:lineRule="auto"/>
              <w:ind w:right="0" w:rightChars="0"/>
              <w:jc w:val="left"/>
              <w:rPr>
                <w:rFonts w:ascii="Times New Roman" w:hAnsi="Times New Roman"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bought gifts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_____________________________________</w:t>
            </w:r>
          </w:p>
          <w:p>
            <w:pPr>
              <w:pStyle w:val="TableParagraph1"/>
              <w:numPr>
                <w:ilvl w:val="0"/>
                <w:numId w:val="0"/>
              </w:numPr>
              <w:tabs>
                <w:tab w:val="left" w:pos="467"/>
                <w:tab w:val="left" w:pos="468"/>
              </w:tabs>
              <w:spacing w:before="0" w:after="0" w:line="360" w:lineRule="auto"/>
              <w:ind w:right="0" w:rightChars="0"/>
              <w:jc w:val="left"/>
              <w:rPr>
                <w:rFonts w:ascii="Times New Roman" w:hAnsi="Times New Roman"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Theme="minorEastAsia" w:cs="Times New Roman" w:hint="eastAsia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暑假你过得怎么样？</w:t>
            </w:r>
            <w:r>
              <w:rPr>
                <w:rFonts w:ascii="Times New Roman" w:hAnsi="Times New Roman" w:eastAsiaTheme="minorEastAsia" w:cs="Times New Roman" w:hint="default"/>
                <w:bCs/>
                <w:color w:val="000000"/>
                <w:kern w:val="24"/>
                <w:sz w:val="21"/>
                <w:szCs w:val="21"/>
                <w:lang w:val="en-US" w:eastAsia="zh-CN"/>
              </w:rPr>
              <w:t>_____________________________________</w:t>
            </w:r>
          </w:p>
        </w:tc>
      </w:tr>
    </w:tbl>
    <w:p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https://d.book118.com/387121112142006042</w:t>
        </w:r>
      </w:hyperlink>
    </w:p>
    <w:p/>
    <w:sectPr>
      <w:pgSz w:w="11910" w:h="16840"/>
      <w:pgMar w:top="1440" w:right="1800" w:bottom="1440" w:left="1800" w:header="708" w:footer="708" w:gutter="0"/>
      <w:pgNumType w:fmt="decimal" w:start="10"/>
      <w:cols w:num="1"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4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48BCDD4"/>
    <w:multiLevelType w:val="singleLevel"/>
    <w:tmpl w:val="948BCDD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2FEC44B"/>
    <w:multiLevelType w:val="singleLevel"/>
    <w:tmpl w:val="C2FEC44B"/>
    <w:lvl w:ilvl="0">
      <w:start w:val="1"/>
      <w:numFmt w:val="decimal"/>
      <w:suff w:val="space"/>
      <w:lvlText w:val="%1."/>
      <w:lvlJc w:val="left"/>
    </w:lvl>
  </w:abstractNum>
  <w:abstractNum w:abstractNumId="2">
    <w:nsid w:val="F61AFCD1"/>
    <w:multiLevelType w:val="singleLevel"/>
    <w:tmpl w:val="F61AFCD1"/>
    <w:lvl w:ilvl="0">
      <w:start w:val="2"/>
      <w:numFmt w:val="decimal"/>
      <w:suff w:val="space"/>
      <w:lvlText w:val="%1."/>
      <w:lvlJc w:val="left"/>
    </w:lvl>
  </w:abstractNum>
  <w:abstractNum w:abstractNumId="3">
    <w:nsid w:val="10AE6ABE"/>
    <w:multiLevelType w:val="singleLevel"/>
    <w:tmpl w:val="10AE6ABE"/>
    <w:lvl w:ilvl="0">
      <w:start w:val="3"/>
      <w:numFmt w:val="decimal"/>
      <w:suff w:val="space"/>
      <w:lvlText w:val="%1."/>
      <w:lvlJc w:val="left"/>
    </w:lvl>
  </w:abstractNum>
  <w:abstractNum w:abstractNumId="4">
    <w:nsid w:val="1A589B6A"/>
    <w:multiLevelType w:val="singleLevel"/>
    <w:tmpl w:val="1A589B6A"/>
    <w:lvl w:ilvl="0">
      <w:start w:val="1"/>
      <w:numFmt w:val="upperRoman"/>
      <w:suff w:val="space"/>
      <w:lvlText w:val="%1.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C02FC6"/>
    <w:rsid w:val="05B9307E"/>
    <w:rsid w:val="09CD4080"/>
    <w:rsid w:val="0A0863E3"/>
    <w:rsid w:val="0B157E04"/>
    <w:rsid w:val="0C8F5B05"/>
    <w:rsid w:val="120165CD"/>
    <w:rsid w:val="12D00A8B"/>
    <w:rsid w:val="18C52CB8"/>
    <w:rsid w:val="19D83220"/>
    <w:rsid w:val="1C256F14"/>
    <w:rsid w:val="1CF77E61"/>
    <w:rsid w:val="22692592"/>
    <w:rsid w:val="22B81714"/>
    <w:rsid w:val="24D24226"/>
    <w:rsid w:val="2868151B"/>
    <w:rsid w:val="2C7D1F81"/>
    <w:rsid w:val="2DBD47AF"/>
    <w:rsid w:val="2DF45F1F"/>
    <w:rsid w:val="2E10521F"/>
    <w:rsid w:val="319A62D6"/>
    <w:rsid w:val="3CC73B45"/>
    <w:rsid w:val="3E9204B3"/>
    <w:rsid w:val="3ECF66E1"/>
    <w:rsid w:val="42711789"/>
    <w:rsid w:val="43CE5348"/>
    <w:rsid w:val="4587135F"/>
    <w:rsid w:val="489F6B33"/>
    <w:rsid w:val="49AA223F"/>
    <w:rsid w:val="4A421344"/>
    <w:rsid w:val="4BFD3C19"/>
    <w:rsid w:val="4DD86643"/>
    <w:rsid w:val="55E3665E"/>
    <w:rsid w:val="574244B4"/>
    <w:rsid w:val="590A0903"/>
    <w:rsid w:val="5AC9315B"/>
    <w:rsid w:val="5BA70FCD"/>
    <w:rsid w:val="5DB6074F"/>
    <w:rsid w:val="5E4F000A"/>
    <w:rsid w:val="605C3AC9"/>
    <w:rsid w:val="62D04C55"/>
    <w:rsid w:val="62D966ED"/>
    <w:rsid w:val="65EE51A1"/>
    <w:rsid w:val="692514BC"/>
    <w:rsid w:val="6A0E222B"/>
    <w:rsid w:val="6AB130B3"/>
    <w:rsid w:val="6FB67B0C"/>
    <w:rsid w:val="7238752D"/>
    <w:rsid w:val="74561373"/>
    <w:rsid w:val="788908D6"/>
    <w:rsid w:val="79D632DA"/>
    <w:rsid w:val="7A12711C"/>
  </w:rsids>
  <w:docVars>
    <w:docVar w:name="commondata" w:val="eyJoZGlkIjoiYTVhMDYwZDI3MjcwYzQ0MmZmNTcyNzRlOWFhMGFiMD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eastAsia="Times New Roman" w:hAnsi="Times New Roman" w:cs="Times New Roman"/>
      <w:sz w:val="22"/>
      <w:szCs w:val="22"/>
      <w:lang w:val="zh-CN" w:eastAsia="zh-CN" w:bidi="zh-CN"/>
    </w:rPr>
  </w:style>
  <w:style w:type="paragraph" w:styleId="Heading1">
    <w:name w:val="heading 1"/>
    <w:basedOn w:val="Normal"/>
    <w:next w:val="Normal"/>
    <w:autoRedefine/>
    <w:uiPriority w:val="1"/>
    <w:qFormat/>
    <w:pPr>
      <w:spacing w:before="62"/>
      <w:ind w:left="138"/>
      <w:outlineLvl w:val="0"/>
    </w:pPr>
    <w:rPr>
      <w:rFonts w:ascii="宋体" w:eastAsia="宋体" w:hAnsi="宋体" w:cs="宋体"/>
      <w:b/>
      <w:bCs/>
      <w:sz w:val="28"/>
      <w:szCs w:val="28"/>
      <w:lang w:val="zh-CN" w:eastAsia="zh-CN" w:bidi="zh-CN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1"/>
    <w:qFormat/>
    <w:rPr>
      <w:rFonts w:ascii="Times New Roman" w:eastAsia="Times New Roman" w:hAnsi="Times New Roman" w:cs="Times New Roman"/>
      <w:sz w:val="21"/>
      <w:szCs w:val="21"/>
      <w:lang w:val="zh-CN" w:eastAsia="zh-CN" w:bidi="zh-CN"/>
    </w:rPr>
  </w:style>
  <w:style w:type="paragraph" w:styleId="Footer">
    <w:name w:val="footer"/>
    <w:basedOn w:val="Normal"/>
    <w:link w:val="Char"/>
    <w:autoRedefine/>
    <w:uiPriority w:val="99"/>
    <w:unhideWhenUsed/>
    <w:qFormat/>
    <w:pPr>
      <w:tabs>
        <w:tab w:val="center" w:pos="4153"/>
        <w:tab w:val="right" w:pos="8306"/>
      </w:tabs>
      <w:autoSpaceDE/>
      <w:autoSpaceDN/>
      <w:snapToGrid w:val="0"/>
    </w:pPr>
    <w:rPr>
      <w:rFonts w:eastAsia="宋体"/>
      <w:sz w:val="18"/>
      <w:szCs w:val="18"/>
      <w:lang w:val="en-US" w:bidi="ar-SA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TableNormal0">
    <w:name w:val="Table Normal_0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autoRedefine/>
    <w:uiPriority w:val="1"/>
    <w:qFormat/>
    <w:rPr>
      <w:lang w:val="zh-CN" w:eastAsia="zh-CN" w:bidi="zh-CN"/>
    </w:rPr>
  </w:style>
  <w:style w:type="paragraph" w:customStyle="1" w:styleId="TableParagraph">
    <w:name w:val="Table Paragraph"/>
    <w:basedOn w:val="Normal"/>
    <w:autoRedefine/>
    <w:uiPriority w:val="1"/>
    <w:qFormat/>
    <w:pPr>
      <w:spacing w:before="99"/>
      <w:ind w:left="107"/>
    </w:pPr>
    <w:rPr>
      <w:rFonts w:ascii="宋体" w:eastAsia="宋体" w:hAnsi="宋体" w:cs="宋体"/>
      <w:lang w:val="zh-CN" w:eastAsia="zh-CN" w:bidi="zh-CN"/>
    </w:rPr>
  </w:style>
  <w:style w:type="character" w:customStyle="1" w:styleId="Char">
    <w:name w:val="页脚 Char"/>
    <w:link w:val="Footer"/>
    <w:autoRedefine/>
    <w:uiPriority w:val="99"/>
    <w:semiHidden/>
    <w:qFormat/>
    <w:rPr>
      <w:rFonts w:ascii="Times New Roman" w:eastAsia="宋体" w:hAnsi="Times New Roman" w:cs="Times New Roman"/>
      <w:sz w:val="18"/>
      <w:szCs w:val="18"/>
      <w:lang w:eastAsia="zh-CN"/>
    </w:rPr>
  </w:style>
  <w:style w:type="paragraph" w:customStyle="1" w:styleId="BodyText0">
    <w:name w:val="Body Text_0"/>
    <w:basedOn w:val="Normal"/>
    <w:autoRedefine/>
    <w:uiPriority w:val="1"/>
    <w:qFormat/>
    <w:rPr>
      <w:rFonts w:ascii="Times New Roman" w:eastAsia="Times New Roman" w:hAnsi="Times New Roman" w:cs="Times New Roman"/>
      <w:sz w:val="21"/>
      <w:szCs w:val="21"/>
      <w:lang w:val="zh-CN" w:eastAsia="zh-CN" w:bidi="zh-CN"/>
    </w:rPr>
  </w:style>
  <w:style w:type="paragraph" w:customStyle="1" w:styleId="Normal0">
    <w:name w:val="Normal_0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eastAsia="Times New Roman" w:hAnsi="Times New Roman" w:cs="Times New Roman"/>
      <w:sz w:val="22"/>
      <w:szCs w:val="22"/>
      <w:lang w:val="zh-CN" w:eastAsia="zh-CN" w:bidi="zh-CN"/>
    </w:rPr>
  </w:style>
  <w:style w:type="paragraph" w:customStyle="1" w:styleId="TableParagraph0">
    <w:name w:val="Table Paragraph_0"/>
    <w:basedOn w:val="Normal"/>
    <w:autoRedefine/>
    <w:uiPriority w:val="1"/>
    <w:qFormat/>
    <w:pPr>
      <w:spacing w:before="99"/>
      <w:ind w:left="107"/>
    </w:pPr>
    <w:rPr>
      <w:rFonts w:ascii="宋体" w:eastAsia="宋体" w:hAnsi="宋体" w:cs="宋体"/>
      <w:lang w:val="zh-CN" w:eastAsia="zh-CN" w:bidi="zh-CN"/>
    </w:rPr>
  </w:style>
  <w:style w:type="paragraph" w:customStyle="1" w:styleId="Heading10">
    <w:name w:val="Heading 1_0"/>
    <w:basedOn w:val="Normal"/>
    <w:next w:val="Normal0"/>
    <w:autoRedefine/>
    <w:uiPriority w:val="1"/>
    <w:qFormat/>
    <w:pPr>
      <w:spacing w:before="62"/>
      <w:ind w:left="138"/>
      <w:outlineLvl w:val="0"/>
    </w:pPr>
    <w:rPr>
      <w:rFonts w:ascii="宋体" w:eastAsia="宋体" w:hAnsi="宋体" w:cs="宋体"/>
      <w:b/>
      <w:bCs/>
      <w:sz w:val="28"/>
      <w:szCs w:val="28"/>
      <w:lang w:val="zh-CN" w:eastAsia="zh-CN" w:bidi="zh-CN"/>
    </w:rPr>
  </w:style>
  <w:style w:type="paragraph" w:customStyle="1" w:styleId="BodyText1">
    <w:name w:val="Body Text_1"/>
    <w:basedOn w:val="Normal"/>
    <w:autoRedefine/>
    <w:uiPriority w:val="1"/>
    <w:qFormat/>
    <w:rPr>
      <w:rFonts w:ascii="Times New Roman" w:eastAsia="Times New Roman" w:hAnsi="Times New Roman" w:cs="Times New Roman"/>
      <w:sz w:val="21"/>
      <w:szCs w:val="21"/>
      <w:lang w:val="zh-CN" w:eastAsia="zh-CN" w:bidi="zh-CN"/>
    </w:rPr>
  </w:style>
  <w:style w:type="paragraph" w:customStyle="1" w:styleId="Normal1">
    <w:name w:val="Normal_1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eastAsia="Times New Roman" w:hAnsi="Times New Roman" w:cs="Times New Roman"/>
      <w:sz w:val="22"/>
      <w:szCs w:val="22"/>
      <w:lang w:val="zh-CN" w:eastAsia="zh-CN" w:bidi="zh-CN"/>
    </w:rPr>
  </w:style>
  <w:style w:type="paragraph" w:customStyle="1" w:styleId="TableParagraph1">
    <w:name w:val="Table Paragraph_1"/>
    <w:basedOn w:val="Normal"/>
    <w:autoRedefine/>
    <w:uiPriority w:val="1"/>
    <w:qFormat/>
    <w:pPr>
      <w:spacing w:before="99"/>
      <w:ind w:left="107"/>
    </w:pPr>
    <w:rPr>
      <w:rFonts w:ascii="宋体" w:eastAsia="宋体" w:hAnsi="宋体" w:cs="宋体"/>
      <w:lang w:val="zh-CN" w:eastAsia="zh-CN" w:bidi="zh-CN"/>
    </w:rPr>
  </w:style>
  <w:style w:type="paragraph" w:customStyle="1" w:styleId="BodyText2">
    <w:name w:val="Body Text_2"/>
    <w:basedOn w:val="Normal"/>
    <w:autoRedefine/>
    <w:uiPriority w:val="1"/>
    <w:qFormat/>
    <w:rPr>
      <w:rFonts w:ascii="Times New Roman" w:eastAsia="Times New Roman" w:hAnsi="Times New Roman" w:cs="Times New Roman"/>
      <w:sz w:val="21"/>
      <w:szCs w:val="21"/>
      <w:lang w:val="zh-CN" w:eastAsia="zh-CN" w:bidi="zh-CN"/>
    </w:rPr>
  </w:style>
  <w:style w:type="paragraph" w:customStyle="1" w:styleId="Normal2">
    <w:name w:val="Normal_2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eastAsia="Times New Roman" w:hAnsi="Times New Roman" w:cs="Times New Roman"/>
      <w:sz w:val="22"/>
      <w:szCs w:val="22"/>
      <w:lang w:val="zh-CN" w:eastAsia="zh-CN" w:bidi="zh-CN"/>
    </w:rPr>
  </w:style>
  <w:style w:type="paragraph" w:customStyle="1" w:styleId="TableParagraph2">
    <w:name w:val="Table Paragraph_2"/>
    <w:basedOn w:val="Normal"/>
    <w:autoRedefine/>
    <w:uiPriority w:val="1"/>
    <w:qFormat/>
    <w:pPr>
      <w:spacing w:before="99"/>
      <w:ind w:left="107"/>
    </w:pPr>
    <w:rPr>
      <w:rFonts w:ascii="宋体" w:eastAsia="宋体" w:hAnsi="宋体" w:cs="宋体"/>
      <w:lang w:val="zh-CN" w:eastAsia="zh-CN" w:bidi="zh-CN"/>
    </w:rPr>
  </w:style>
  <w:style w:type="paragraph" w:customStyle="1" w:styleId="Heading11">
    <w:name w:val="Heading 1_1"/>
    <w:basedOn w:val="Normal"/>
    <w:next w:val="Normal2"/>
    <w:autoRedefine/>
    <w:uiPriority w:val="1"/>
    <w:qFormat/>
    <w:pPr>
      <w:spacing w:before="62"/>
      <w:ind w:left="138"/>
      <w:outlineLvl w:val="0"/>
    </w:pPr>
    <w:rPr>
      <w:rFonts w:ascii="宋体" w:eastAsia="宋体" w:hAnsi="宋体" w:cs="宋体"/>
      <w:b/>
      <w:bCs/>
      <w:sz w:val="28"/>
      <w:szCs w:val="28"/>
      <w:lang w:val="zh-CN" w:eastAsia="zh-CN" w:bidi="zh-CN"/>
    </w:rPr>
  </w:style>
  <w:style w:type="paragraph" w:customStyle="1" w:styleId="BodyText3">
    <w:name w:val="Body Text_3"/>
    <w:basedOn w:val="Normal"/>
    <w:autoRedefine/>
    <w:uiPriority w:val="1"/>
    <w:qFormat/>
    <w:rPr>
      <w:rFonts w:ascii="Times New Roman" w:eastAsia="Times New Roman" w:hAnsi="Times New Roman" w:cs="Times New Roman"/>
      <w:sz w:val="21"/>
      <w:szCs w:val="21"/>
      <w:lang w:val="zh-CN" w:eastAsia="zh-CN" w:bidi="zh-CN"/>
    </w:rPr>
  </w:style>
  <w:style w:type="paragraph" w:customStyle="1" w:styleId="Normal3">
    <w:name w:val="Normal_3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eastAsia="Times New Roman" w:hAnsi="Times New Roman" w:cs="Times New Roman"/>
      <w:sz w:val="22"/>
      <w:szCs w:val="22"/>
      <w:lang w:val="zh-CN" w:eastAsia="zh-CN" w:bidi="zh-CN"/>
    </w:rPr>
  </w:style>
  <w:style w:type="paragraph" w:customStyle="1" w:styleId="TableParagraph3">
    <w:name w:val="Table Paragraph_3"/>
    <w:basedOn w:val="Normal"/>
    <w:autoRedefine/>
    <w:uiPriority w:val="1"/>
    <w:qFormat/>
    <w:pPr>
      <w:spacing w:before="99"/>
      <w:ind w:left="107"/>
    </w:pPr>
    <w:rPr>
      <w:rFonts w:ascii="宋体" w:eastAsia="宋体" w:hAnsi="宋体" w:cs="宋体"/>
      <w:lang w:val="zh-CN" w:eastAsia="zh-CN" w:bidi="zh-CN"/>
    </w:rPr>
  </w:style>
  <w:style w:type="paragraph" w:customStyle="1" w:styleId="BodyText4">
    <w:name w:val="Body Text_4"/>
    <w:basedOn w:val="Normal"/>
    <w:autoRedefine/>
    <w:uiPriority w:val="1"/>
    <w:qFormat/>
    <w:rPr>
      <w:rFonts w:ascii="Times New Roman" w:eastAsia="Times New Roman" w:hAnsi="Times New Roman" w:cs="Times New Roman"/>
      <w:sz w:val="21"/>
      <w:szCs w:val="21"/>
      <w:lang w:val="zh-CN" w:eastAsia="zh-CN" w:bidi="zh-CN"/>
    </w:rPr>
  </w:style>
  <w:style w:type="paragraph" w:customStyle="1" w:styleId="Normal4">
    <w:name w:val="Normal_4"/>
    <w:autoRedefine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eastAsia="Times New Roman" w:hAnsi="Times New Roman" w:cs="Times New Roman"/>
      <w:sz w:val="22"/>
      <w:szCs w:val="22"/>
      <w:lang w:val="zh-CN" w:eastAsia="zh-CN" w:bidi="zh-CN"/>
    </w:rPr>
  </w:style>
  <w:style w:type="paragraph" w:customStyle="1" w:styleId="TableParagraph4">
    <w:name w:val="Table Paragraph_4"/>
    <w:basedOn w:val="Normal"/>
    <w:autoRedefine/>
    <w:uiPriority w:val="1"/>
    <w:qFormat/>
    <w:pPr>
      <w:spacing w:before="99"/>
      <w:ind w:left="107"/>
    </w:pPr>
    <w:rPr>
      <w:rFonts w:ascii="宋体" w:eastAsia="宋体" w:hAnsi="宋体" w:cs="宋体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387121112142006042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