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604" w:lineRule="exact"/>
        <w:ind w:left="140" w:right="0" w:firstLine="0"/>
        <w:jc w:val="left"/>
        <w:rPr>
          <w:rFonts w:ascii="幼圆" w:eastAsia="幼圆" w:hint="eastAsia"/>
          <w:sz w:val="48"/>
        </w:rPr>
      </w:pPr>
      <w:r>
        <w:rPr>
          <w:rFonts w:ascii="幼圆" w:eastAsia="幼圆" w:hint="eastAsia"/>
          <w:sz w:val="48"/>
        </w:rPr>
        <w:t>镁合金电动车轮毂结构设计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4"/>
        <w:rPr>
          <w:rFonts w:ascii="幼圆"/>
          <w:sz w:val="1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1824903</wp:posOffset>
            </wp:positionH>
            <wp:positionV relativeFrom="paragraph">
              <wp:posOffset>133359</wp:posOffset>
            </wp:positionV>
            <wp:extent cx="7242049" cy="9985248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42049" cy="9985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幼圆"/>
          <w:sz w:val="13"/>
        </w:rPr>
        <w:sectPr>
          <w:type w:val="continuous"/>
          <w:pgSz w:w="17860" w:h="25260"/>
          <w:pgMar w:top="1900" w:right="2560" w:bottom="280" w:left="2560" w:header="708" w:footer="708"/>
          <w:cols w:space="708"/>
        </w:sectPr>
      </w:pPr>
    </w:p>
    <w:p>
      <w:pPr>
        <w:pStyle w:val="BodyText"/>
        <w:ind w:left="493"/>
        <w:rPr>
          <w:rFonts w:ascii="幼圆"/>
          <w:sz w:val="20"/>
        </w:rPr>
      </w:pPr>
      <w:r>
        <w:rPr>
          <w:rFonts w:ascii="幼圆"/>
          <w:sz w:val="20"/>
        </w:rPr>
        <w:drawing>
          <wp:inline distT="0" distB="0" distL="0" distR="0">
            <wp:extent cx="7062515" cy="11462004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2515" cy="11462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幼圆"/>
          <w:sz w:val="20"/>
        </w:rPr>
        <w:sectPr>
          <w:pgSz w:w="17860" w:h="25260"/>
          <w:pgMar w:top="2200" w:right="2560" w:bottom="280" w:left="2560" w:header="708" w:footer="708"/>
          <w:pgNumType w:start="2"/>
          <w:cols w:space="708"/>
        </w:sectPr>
      </w:pPr>
    </w:p>
    <w:p>
      <w:pPr>
        <w:pStyle w:val="BodyText"/>
        <w:ind w:left="719"/>
        <w:rPr>
          <w:rFonts w:ascii="幼圆"/>
          <w:sz w:val="20"/>
        </w:rPr>
      </w:pPr>
      <w:r>
        <w:rPr>
          <w:rFonts w:ascii="幼圆"/>
          <w:sz w:val="20"/>
        </w:rPr>
        <w:drawing>
          <wp:inline distT="0" distB="0" distL="0" distR="0">
            <wp:extent cx="7205290" cy="11754707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5290" cy="11754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幼圆"/>
          <w:sz w:val="20"/>
        </w:rPr>
        <w:sectPr>
          <w:pgSz w:w="17860" w:h="25260"/>
          <w:pgMar w:top="2280" w:right="2560" w:bottom="280" w:left="2560" w:header="708" w:footer="708"/>
          <w:pgNumType w:start="3"/>
          <w:cols w:space="708"/>
        </w:sectPr>
      </w:pPr>
    </w:p>
    <w:p>
      <w:pPr>
        <w:pStyle w:val="BodyText"/>
        <w:spacing w:before="35" w:line="405" w:lineRule="auto"/>
        <w:ind w:left="735" w:right="1440" w:firstLine="606"/>
      </w:pPr>
      <w:r>
        <w:rPr>
          <w:rFonts w:ascii="Times New Roman" w:eastAsia="Times New Roman"/>
          <w:color w:val="626262"/>
          <w:spacing w:val="-20"/>
          <w:w w:val="110"/>
          <w:sz w:val="26"/>
        </w:rPr>
        <w:t xml:space="preserve">( </w:t>
      </w:r>
      <w:r>
        <w:rPr>
          <w:rFonts w:ascii="Times New Roman" w:eastAsia="Times New Roman"/>
          <w:color w:val="626262"/>
          <w:w w:val="110"/>
          <w:sz w:val="26"/>
        </w:rPr>
        <w:t>2</w:t>
      </w:r>
      <w:r>
        <w:rPr>
          <w:rFonts w:ascii="Times New Roman" w:eastAsia="Times New Roman"/>
          <w:color w:val="626262"/>
          <w:spacing w:val="-6"/>
          <w:w w:val="110"/>
          <w:sz w:val="26"/>
        </w:rPr>
        <w:t xml:space="preserve"> ) </w:t>
      </w:r>
      <w:r>
        <w:rPr>
          <w:color w:val="626262"/>
          <w:spacing w:val="-9"/>
          <w:w w:val="110"/>
        </w:rPr>
        <w:t>单元分析。根据弹性力学的基本方程和变分原理建立单元结点力和结点</w:t>
      </w:r>
      <w:r>
        <w:rPr>
          <w:color w:val="626262"/>
          <w:w w:val="110"/>
        </w:rPr>
        <w:t>位移之间的关系。</w:t>
      </w:r>
    </w:p>
    <w:p>
      <w:pPr>
        <w:pStyle w:val="BodyText"/>
        <w:spacing w:line="341" w:lineRule="exact"/>
        <w:ind w:left="1184"/>
      </w:pPr>
      <w:r>
        <w:rPr>
          <w:color w:val="757575"/>
          <w:w w:val="105"/>
          <w:sz w:val="29"/>
        </w:rPr>
        <w:t>（</w:t>
      </w:r>
      <w:r>
        <w:rPr>
          <w:rFonts w:ascii="Times New Roman" w:eastAsia="Times New Roman"/>
          <w:color w:val="757575"/>
          <w:w w:val="105"/>
          <w:sz w:val="32"/>
        </w:rPr>
        <w:t xml:space="preserve">3) </w:t>
      </w:r>
      <w:r>
        <w:rPr>
          <w:color w:val="757575"/>
          <w:w w:val="105"/>
        </w:rPr>
        <w:t>整</w:t>
      </w:r>
      <w:r>
        <w:rPr>
          <w:color w:val="525252"/>
          <w:w w:val="105"/>
        </w:rPr>
        <w:t>体分析。根据结点力的</w:t>
      </w:r>
      <w:r>
        <w:rPr>
          <w:color w:val="757575"/>
          <w:w w:val="105"/>
        </w:rPr>
        <w:t>平</w:t>
      </w:r>
      <w:r>
        <w:rPr>
          <w:color w:val="525252"/>
          <w:w w:val="105"/>
        </w:rPr>
        <w:t>衡条件建</w:t>
      </w:r>
      <w:r>
        <w:rPr>
          <w:color w:val="757575"/>
          <w:w w:val="105"/>
        </w:rPr>
        <w:t>立有限元方</w:t>
      </w:r>
      <w:r>
        <w:rPr>
          <w:color w:val="525252"/>
          <w:w w:val="105"/>
        </w:rPr>
        <w:t>程、引入边界条</w:t>
      </w:r>
      <w:r>
        <w:rPr>
          <w:color w:val="757575"/>
          <w:w w:val="105"/>
        </w:rPr>
        <w:t>件</w:t>
      </w:r>
      <w:r>
        <w:rPr>
          <w:color w:val="282828"/>
          <w:w w:val="105"/>
        </w:rPr>
        <w:t>、</w:t>
      </w:r>
      <w:r>
        <w:rPr>
          <w:color w:val="525252"/>
          <w:w w:val="105"/>
        </w:rPr>
        <w:t>解</w:t>
      </w:r>
    </w:p>
    <w:p>
      <w:pPr>
        <w:pStyle w:val="BodyText"/>
        <w:spacing w:before="244"/>
        <w:ind w:left="752"/>
      </w:pPr>
      <w:r>
        <w:rPr>
          <w:color w:val="626262"/>
          <w:w w:val="105"/>
        </w:rPr>
        <w:t>线性力程组以及计算单元应力。</w:t>
      </w:r>
    </w:p>
    <w:p>
      <w:pPr>
        <w:pStyle w:val="BodyText"/>
        <w:spacing w:before="227" w:line="405" w:lineRule="auto"/>
        <w:ind w:left="772" w:right="1256" w:firstLine="568"/>
      </w:pPr>
      <w:r>
        <w:rPr>
          <w:color w:val="626262"/>
          <w:w w:val="105"/>
        </w:rPr>
        <w:t>本文通过采用有限元法</w:t>
      </w:r>
      <w:r>
        <w:rPr>
          <w:color w:val="282828"/>
          <w:w w:val="105"/>
        </w:rPr>
        <w:t>，</w:t>
      </w:r>
      <w:r>
        <w:rPr>
          <w:color w:val="757575"/>
          <w:w w:val="105"/>
        </w:rPr>
        <w:t>引进边界</w:t>
      </w:r>
      <w:r>
        <w:rPr>
          <w:color w:val="525252"/>
          <w:w w:val="105"/>
        </w:rPr>
        <w:t>条件，对电</w:t>
      </w:r>
      <w:r>
        <w:rPr>
          <w:color w:val="757575"/>
          <w:w w:val="105"/>
        </w:rPr>
        <w:t>动车</w:t>
      </w:r>
      <w:r>
        <w:rPr>
          <w:color w:val="525252"/>
          <w:w w:val="105"/>
        </w:rPr>
        <w:t xml:space="preserve">轮毅服役状况做模拟分析， </w:t>
      </w:r>
      <w:r>
        <w:rPr>
          <w:color w:val="757575"/>
          <w:w w:val="105"/>
        </w:rPr>
        <w:t>为改进设</w:t>
      </w:r>
      <w:r>
        <w:rPr>
          <w:color w:val="525252"/>
          <w:w w:val="105"/>
        </w:rPr>
        <w:t>计提供了大虽有效信息</w:t>
      </w:r>
      <w:r>
        <w:rPr>
          <w:color w:val="757575"/>
          <w:w w:val="80"/>
        </w:rPr>
        <w:t>乙</w:t>
      </w:r>
    </w:p>
    <w:p>
      <w:pPr>
        <w:pStyle w:val="BodyText"/>
        <w:spacing w:before="8"/>
        <w:rPr>
          <w:sz w:val="26"/>
        </w:rPr>
      </w:pPr>
    </w:p>
    <w:p>
      <w:pPr>
        <w:spacing w:before="1"/>
        <w:ind w:left="754" w:right="0" w:firstLine="0"/>
        <w:jc w:val="left"/>
        <w:rPr>
          <w:sz w:val="28"/>
        </w:rPr>
      </w:pPr>
      <w:r>
        <w:rPr>
          <w:rFonts w:ascii="Arial" w:eastAsia="Arial"/>
          <w:color w:val="424242"/>
          <w:w w:val="110"/>
          <w:sz w:val="30"/>
        </w:rPr>
        <w:t>3</w:t>
      </w:r>
      <w:r>
        <w:rPr>
          <w:rFonts w:ascii="Arial" w:eastAsia="Arial"/>
          <w:color w:val="424242"/>
          <w:spacing w:val="-22"/>
          <w:w w:val="110"/>
          <w:sz w:val="30"/>
        </w:rPr>
        <w:t xml:space="preserve">. </w:t>
      </w:r>
      <w:r>
        <w:rPr>
          <w:rFonts w:ascii="Arial" w:eastAsia="Arial"/>
          <w:color w:val="525252"/>
          <w:spacing w:val="-22"/>
          <w:w w:val="110"/>
          <w:sz w:val="30"/>
        </w:rPr>
        <w:t>2</w:t>
      </w:r>
      <w:r>
        <w:rPr>
          <w:rFonts w:ascii="Arial" w:eastAsia="Arial"/>
          <w:color w:val="757575"/>
          <w:spacing w:val="-26"/>
          <w:w w:val="110"/>
          <w:sz w:val="30"/>
        </w:rPr>
        <w:t xml:space="preserve">. </w:t>
      </w:r>
      <w:r>
        <w:rPr>
          <w:rFonts w:ascii="Arial" w:eastAsia="Arial"/>
          <w:color w:val="282828"/>
          <w:w w:val="110"/>
          <w:sz w:val="30"/>
        </w:rPr>
        <w:t>1</w:t>
      </w:r>
      <w:r>
        <w:rPr>
          <w:rFonts w:ascii="Arial" w:eastAsia="Arial"/>
          <w:color w:val="282828"/>
          <w:spacing w:val="-55"/>
          <w:w w:val="110"/>
          <w:sz w:val="30"/>
        </w:rPr>
        <w:t xml:space="preserve"> </w:t>
      </w:r>
      <w:r>
        <w:rPr>
          <w:color w:val="424242"/>
          <w:spacing w:val="-3"/>
          <w:w w:val="110"/>
          <w:sz w:val="28"/>
        </w:rPr>
        <w:t>有限元基</w:t>
      </w:r>
      <w:r>
        <w:rPr>
          <w:color w:val="282828"/>
          <w:spacing w:val="-4"/>
          <w:w w:val="110"/>
          <w:sz w:val="28"/>
        </w:rPr>
        <w:t>本原</w:t>
      </w:r>
      <w:r>
        <w:rPr>
          <w:color w:val="424242"/>
          <w:w w:val="110"/>
          <w:sz w:val="28"/>
        </w:rPr>
        <w:t>理</w:t>
      </w:r>
    </w:p>
    <w:p>
      <w:pPr>
        <w:pStyle w:val="BodyText"/>
        <w:spacing w:before="9"/>
        <w:rPr>
          <w:sz w:val="39"/>
        </w:rPr>
      </w:pPr>
    </w:p>
    <w:p>
      <w:pPr>
        <w:spacing w:before="1"/>
        <w:ind w:left="771" w:right="0" w:firstLine="0"/>
        <w:jc w:val="left"/>
        <w:rPr>
          <w:rFonts w:ascii="Arial" w:eastAsia="Arial"/>
          <w:sz w:val="22"/>
        </w:rPr>
      </w:pPr>
      <w:r>
        <w:rPr>
          <w:color w:val="A1A1A1"/>
          <w:sz w:val="28"/>
        </w:rPr>
        <w:t>一</w:t>
      </w:r>
      <w:r>
        <w:rPr>
          <w:color w:val="626262"/>
          <w:sz w:val="28"/>
        </w:rPr>
        <w:t>、基本盐</w:t>
      </w:r>
      <w:r>
        <w:rPr>
          <w:color w:val="424242"/>
          <w:sz w:val="28"/>
        </w:rPr>
        <w:t>和</w:t>
      </w:r>
      <w:r>
        <w:rPr>
          <w:color w:val="757575"/>
          <w:sz w:val="28"/>
        </w:rPr>
        <w:t>基本方程</w:t>
      </w:r>
      <w:r>
        <w:rPr>
          <w:rFonts w:ascii="Arial" w:eastAsia="Arial"/>
          <w:color w:val="181818"/>
          <w:w w:val="70"/>
          <w:sz w:val="22"/>
        </w:rPr>
        <w:t xml:space="preserve">( </w:t>
      </w:r>
      <w:r>
        <w:rPr>
          <w:rFonts w:ascii="Arial" w:eastAsia="Arial"/>
          <w:color w:val="424242"/>
          <w:sz w:val="22"/>
        </w:rPr>
        <w:t xml:space="preserve">49 </w:t>
      </w:r>
      <w:r>
        <w:rPr>
          <w:rFonts w:ascii="Arial" w:eastAsia="Arial"/>
          <w:color w:val="424242"/>
          <w:w w:val="70"/>
          <w:sz w:val="22"/>
        </w:rPr>
        <w:t>1</w:t>
      </w:r>
    </w:p>
    <w:p>
      <w:pPr>
        <w:pStyle w:val="BodyText"/>
        <w:tabs>
          <w:tab w:val="left" w:pos="1968"/>
          <w:tab w:val="left" w:pos="4402"/>
          <w:tab w:val="left" w:pos="9862"/>
          <w:tab w:val="left" w:pos="10562"/>
        </w:tabs>
        <w:spacing w:before="65" w:line="393" w:lineRule="auto"/>
        <w:ind w:left="753" w:right="1367" w:firstLine="604"/>
        <w:rPr>
          <w:rFonts w:ascii="Times New Roman" w:eastAsia="Times New Roman"/>
          <w:sz w:val="27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2.1pt;height:32.15pt;margin-top:67.91pt;margin-left:677.27pt;mso-position-horizontal-relative:page;position:absolute;z-index:25165926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8"/>
                    </w:rPr>
                  </w:pPr>
                  <w:r>
                    <w:rPr>
                      <w:color w:val="525252"/>
                      <w:spacing w:val="-266"/>
                      <w:w w:val="100"/>
                      <w:position w:val="2"/>
                      <w:sz w:val="38"/>
                    </w:rPr>
                    <w:t>、</w:t>
                  </w:r>
                  <w:r>
                    <w:rPr>
                      <w:color w:val="525252"/>
                      <w:spacing w:val="-142"/>
                      <w:w w:val="100"/>
                      <w:sz w:val="38"/>
                    </w:rPr>
                    <w:t>，，</w:t>
                  </w:r>
                </w:p>
              </w:txbxContent>
            </v:textbox>
          </v:shape>
        </w:pict>
      </w:r>
      <w:r>
        <w:pict>
          <v:shape id="_x0000_s1026" type="#_x0000_t202" style="width:9.95pt;height:54.5pt;margin-top:61.35pt;margin-left:676.71pt;mso-position-horizontal-relative:page;position:absolute;z-index:251660288" filled="f" stroked="f">
            <v:textbox style="layout-flow:vertical-ideographic" inset="0,0,0,0">
              <w:txbxContent>
                <w:p>
                  <w:pPr>
                    <w:tabs>
                      <w:tab w:val="left" w:pos="755"/>
                    </w:tabs>
                    <w:spacing w:before="0" w:line="108" w:lineRule="auto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424242"/>
                      <w:w w:val="100"/>
                      <w:sz w:val="31"/>
                    </w:rPr>
                    <w:t>l</w:t>
                  </w:r>
                  <w:r>
                    <w:rPr>
                      <w:color w:val="424242"/>
                      <w:sz w:val="31"/>
                    </w:rPr>
                    <w:tab/>
                  </w:r>
                  <w:r>
                    <w:rPr>
                      <w:color w:val="424242"/>
                      <w:w w:val="100"/>
                      <w:sz w:val="31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27" type="#_x0000_t202" style="width:10.1pt;height:18.2pt;margin-top:60.5pt;margin-left:665.75pt;mso-position-horizontal-relative:page;position:absolute;z-index:-25165414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424242"/>
                      <w:w w:val="100"/>
                      <w:sz w:val="32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28" type="#_x0000_t202" style="width:17.7pt;height:17.7pt;margin-top:61.43pt;margin-left:652.6pt;mso-position-horizontal-relative:page;position:absolute;z-index:25166131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626262"/>
                      <w:w w:val="100"/>
                      <w:sz w:val="31"/>
                    </w:rPr>
                    <w:t>（</w:t>
                  </w:r>
                </w:p>
              </w:txbxContent>
            </v:textbox>
          </v:shape>
        </w:pict>
      </w:r>
      <w:r>
        <w:rPr>
          <w:color w:val="424242"/>
          <w:w w:val="70"/>
        </w:rPr>
        <w:t>弹性</w:t>
        <w:tab/>
      </w:r>
      <w:r>
        <w:rPr>
          <w:color w:val="424242"/>
          <w:w w:val="75"/>
        </w:rPr>
        <w:t>体</w:t>
      </w:r>
      <w:r>
        <w:rPr>
          <w:color w:val="424242"/>
          <w:spacing w:val="-33"/>
          <w:w w:val="75"/>
        </w:rPr>
        <w:t xml:space="preserve"> </w:t>
      </w:r>
      <w:r>
        <w:rPr>
          <w:color w:val="757575"/>
          <w:w w:val="75"/>
        </w:rPr>
        <w:t>在</w:t>
      </w:r>
      <w:r>
        <w:rPr>
          <w:color w:val="757575"/>
          <w:spacing w:val="-26"/>
          <w:w w:val="75"/>
        </w:rPr>
        <w:t xml:space="preserve"> </w:t>
      </w:r>
      <w:r>
        <w:rPr>
          <w:color w:val="757575"/>
          <w:w w:val="75"/>
        </w:rPr>
        <w:t>受</w:t>
      </w:r>
      <w:r>
        <w:rPr>
          <w:color w:val="757575"/>
          <w:spacing w:val="-33"/>
          <w:w w:val="75"/>
        </w:rPr>
        <w:t xml:space="preserve"> </w:t>
      </w:r>
      <w:r>
        <w:rPr>
          <w:color w:val="525252"/>
          <w:w w:val="75"/>
        </w:rPr>
        <w:t>外</w:t>
      </w:r>
      <w:r>
        <w:rPr>
          <w:color w:val="525252"/>
          <w:spacing w:val="-30"/>
          <w:w w:val="75"/>
        </w:rPr>
        <w:t xml:space="preserve"> </w:t>
      </w:r>
      <w:r>
        <w:rPr>
          <w:color w:val="525252"/>
          <w:w w:val="75"/>
        </w:rPr>
        <w:t>载</w:t>
      </w:r>
      <w:r>
        <w:rPr>
          <w:color w:val="525252"/>
          <w:spacing w:val="-32"/>
          <w:w w:val="75"/>
        </w:rPr>
        <w:t xml:space="preserve"> </w:t>
      </w:r>
      <w:r>
        <w:rPr>
          <w:color w:val="525252"/>
          <w:w w:val="75"/>
        </w:rPr>
        <w:t>荷作用</w:t>
        <w:tab/>
      </w:r>
      <w:r>
        <w:rPr>
          <w:color w:val="757575"/>
          <w:w w:val="90"/>
        </w:rPr>
        <w:t>时</w:t>
      </w:r>
      <w:r>
        <w:rPr>
          <w:color w:val="757575"/>
          <w:spacing w:val="5"/>
          <w:w w:val="90"/>
        </w:rPr>
        <w:t xml:space="preserve"> </w:t>
      </w:r>
      <w:r>
        <w:rPr>
          <w:color w:val="424242"/>
          <w:spacing w:val="6"/>
        </w:rPr>
        <w:t>，</w:t>
      </w:r>
      <w:r>
        <w:rPr>
          <w:color w:val="626262"/>
          <w:spacing w:val="14"/>
        </w:rPr>
        <w:t>它</w:t>
      </w:r>
      <w:r>
        <w:rPr>
          <w:color w:val="626262"/>
          <w:spacing w:val="-6"/>
        </w:rPr>
        <w:t>体</w:t>
      </w:r>
      <w:r>
        <w:rPr>
          <w:color w:val="424242"/>
        </w:rPr>
        <w:t>内</w:t>
      </w:r>
      <w:r>
        <w:rPr>
          <w:color w:val="424242"/>
          <w:spacing w:val="32"/>
        </w:rPr>
        <w:t>的</w:t>
      </w:r>
      <w:r>
        <w:rPr>
          <w:color w:val="757575"/>
        </w:rPr>
        <w:t>任</w:t>
      </w:r>
      <w:r>
        <w:rPr>
          <w:color w:val="757575"/>
          <w:spacing w:val="14"/>
        </w:rPr>
        <w:t>一</w:t>
      </w:r>
      <w:r>
        <w:rPr>
          <w:color w:val="525252"/>
          <w:w w:val="115"/>
        </w:rPr>
        <w:t>单元都会</w:t>
      </w:r>
      <w:r>
        <w:rPr>
          <w:color w:val="525252"/>
          <w:spacing w:val="-53"/>
          <w:w w:val="115"/>
        </w:rPr>
        <w:t>产</w:t>
      </w:r>
      <w:r>
        <w:rPr>
          <w:color w:val="757575"/>
          <w:w w:val="115"/>
        </w:rPr>
        <w:t>生</w:t>
      </w:r>
      <w:r>
        <w:rPr>
          <w:color w:val="525252"/>
          <w:spacing w:val="13"/>
          <w:w w:val="115"/>
        </w:rPr>
        <w:t>应</w:t>
      </w:r>
      <w:r>
        <w:rPr>
          <w:color w:val="525252"/>
        </w:rPr>
        <w:t>力和应变，</w:t>
      </w:r>
      <w:r>
        <w:rPr>
          <w:color w:val="525252"/>
          <w:spacing w:val="28"/>
        </w:rPr>
        <w:t>对</w:t>
      </w:r>
      <w:r>
        <w:rPr>
          <w:color w:val="525252"/>
          <w:w w:val="115"/>
        </w:rPr>
        <w:t>千</w:t>
      </w:r>
      <w:r>
        <w:rPr>
          <w:color w:val="525252"/>
          <w:spacing w:val="-13"/>
          <w:w w:val="115"/>
        </w:rPr>
        <w:t>空</w:t>
      </w:r>
      <w:r>
        <w:rPr>
          <w:color w:val="626262"/>
          <w:spacing w:val="22"/>
          <w:w w:val="110"/>
        </w:rPr>
        <w:t>间</w:t>
      </w:r>
      <w:r>
        <w:rPr>
          <w:color w:val="626262"/>
          <w:w w:val="110"/>
        </w:rPr>
        <w:t>三</w:t>
      </w:r>
      <w:r>
        <w:rPr>
          <w:color w:val="626262"/>
          <w:spacing w:val="-20"/>
          <w:w w:val="110"/>
        </w:rPr>
        <w:t>维</w:t>
      </w:r>
      <w:r>
        <w:rPr>
          <w:color w:val="424242"/>
          <w:w w:val="110"/>
        </w:rPr>
        <w:t>体</w:t>
      </w:r>
      <w:r>
        <w:rPr>
          <w:color w:val="626262"/>
          <w:w w:val="110"/>
        </w:rPr>
        <w:t>来讲</w:t>
      </w:r>
      <w:r>
        <w:rPr>
          <w:color w:val="626262"/>
          <w:spacing w:val="3"/>
          <w:w w:val="110"/>
        </w:rPr>
        <w:t>，</w:t>
      </w:r>
      <w:r>
        <w:rPr>
          <w:color w:val="626262"/>
          <w:spacing w:val="15"/>
          <w:w w:val="110"/>
        </w:rPr>
        <w:t>任</w:t>
      </w:r>
      <w:r>
        <w:rPr>
          <w:color w:val="626262"/>
          <w:w w:val="110"/>
        </w:rPr>
        <w:t>一点</w:t>
      </w:r>
      <w:r>
        <w:rPr>
          <w:color w:val="626262"/>
          <w:spacing w:val="-61"/>
          <w:w w:val="110"/>
        </w:rPr>
        <w:t>的</w:t>
      </w:r>
      <w:r>
        <w:rPr>
          <w:color w:val="626262"/>
          <w:w w:val="110"/>
        </w:rPr>
        <w:t>应</w:t>
      </w:r>
      <w:r>
        <w:rPr>
          <w:color w:val="626262"/>
          <w:spacing w:val="-18"/>
          <w:w w:val="110"/>
        </w:rPr>
        <w:t>力</w:t>
      </w:r>
      <w:r>
        <w:rPr>
          <w:color w:val="424242"/>
          <w:spacing w:val="-28"/>
          <w:w w:val="110"/>
        </w:rPr>
        <w:t>和</w:t>
      </w:r>
      <w:r>
        <w:rPr>
          <w:color w:val="626262"/>
          <w:w w:val="110"/>
        </w:rPr>
        <w:t>应变</w:t>
      </w:r>
      <w:r>
        <w:rPr>
          <w:color w:val="424242"/>
          <w:spacing w:val="-24"/>
          <w:w w:val="110"/>
        </w:rPr>
        <w:t>都</w:t>
      </w:r>
      <w:r>
        <w:rPr>
          <w:color w:val="626262"/>
          <w:w w:val="110"/>
        </w:rPr>
        <w:t>可</w:t>
      </w:r>
      <w:r>
        <w:rPr>
          <w:color w:val="626262"/>
          <w:spacing w:val="49"/>
          <w:w w:val="110"/>
        </w:rPr>
        <w:t>有</w:t>
      </w:r>
      <w:r>
        <w:rPr>
          <w:rFonts w:ascii="Times New Roman" w:eastAsia="Times New Roman"/>
          <w:color w:val="424242"/>
          <w:w w:val="110"/>
          <w:sz w:val="32"/>
        </w:rPr>
        <w:t>6</w:t>
      </w:r>
      <w:r>
        <w:rPr>
          <w:rFonts w:ascii="Times New Roman" w:eastAsia="Times New Roman"/>
          <w:color w:val="424242"/>
          <w:spacing w:val="-41"/>
          <w:w w:val="110"/>
          <w:sz w:val="32"/>
        </w:rPr>
        <w:t xml:space="preserve"> </w:t>
      </w:r>
      <w:r>
        <w:rPr>
          <w:color w:val="424242"/>
          <w:spacing w:val="-24"/>
          <w:w w:val="110"/>
        </w:rPr>
        <w:t>个</w:t>
      </w:r>
      <w:r>
        <w:rPr>
          <w:color w:val="626262"/>
          <w:w w:val="110"/>
        </w:rPr>
        <w:t>分</w:t>
      </w:r>
      <w:r>
        <w:rPr>
          <w:color w:val="626262"/>
          <w:spacing w:val="3"/>
          <w:w w:val="110"/>
        </w:rPr>
        <w:t>鱼</w:t>
      </w:r>
      <w:r>
        <w:rPr>
          <w:color w:val="626262"/>
          <w:w w:val="110"/>
        </w:rPr>
        <w:t>来表</w:t>
      </w:r>
      <w:r>
        <w:rPr>
          <w:color w:val="626262"/>
          <w:spacing w:val="-24"/>
          <w:w w:val="110"/>
        </w:rPr>
        <w:t>示</w:t>
      </w:r>
      <w:r>
        <w:rPr>
          <w:color w:val="424242"/>
        </w:rPr>
        <w:t>，</w:t>
      </w:r>
      <w:r>
        <w:rPr>
          <w:color w:val="424242"/>
          <w:spacing w:val="14"/>
        </w:rPr>
        <w:t>见</w:t>
      </w:r>
      <w:r>
        <w:rPr>
          <w:color w:val="626262"/>
          <w:spacing w:val="35"/>
          <w:w w:val="110"/>
        </w:rPr>
        <w:t>式</w:t>
      </w:r>
      <w:r>
        <w:rPr>
          <w:rFonts w:ascii="Times New Roman" w:eastAsia="Times New Roman"/>
          <w:color w:val="626262"/>
          <w:w w:val="110"/>
          <w:sz w:val="32"/>
        </w:rPr>
        <w:t>0</w:t>
        <w:tab/>
      </w:r>
      <w:r>
        <w:rPr>
          <w:rFonts w:ascii="Times New Roman" w:eastAsia="Times New Roman"/>
          <w:color w:val="424242"/>
          <w:spacing w:val="6"/>
          <w:sz w:val="32"/>
        </w:rPr>
        <w:t>.</w:t>
      </w:r>
      <w:r>
        <w:rPr>
          <w:rFonts w:ascii="Times New Roman" w:eastAsia="Times New Roman"/>
          <w:color w:val="181818"/>
          <w:spacing w:val="6"/>
          <w:sz w:val="32"/>
        </w:rPr>
        <w:t>1</w:t>
      </w:r>
      <w:r>
        <w:rPr>
          <w:rFonts w:ascii="Times New Roman" w:eastAsia="Times New Roman"/>
          <w:color w:val="626262"/>
          <w:spacing w:val="6"/>
          <w:sz w:val="32"/>
        </w:rPr>
        <w:t>)</w:t>
      </w:r>
      <w:r>
        <w:rPr>
          <w:rFonts w:ascii="Times New Roman" w:eastAsia="Times New Roman"/>
          <w:color w:val="626262"/>
          <w:spacing w:val="-38"/>
          <w:sz w:val="32"/>
        </w:rPr>
        <w:t xml:space="preserve"> </w:t>
      </w:r>
      <w:r>
        <w:rPr>
          <w:rFonts w:ascii="Times New Roman" w:eastAsia="Times New Roman"/>
          <w:color w:val="424242"/>
          <w:sz w:val="32"/>
        </w:rPr>
        <w:t>.</w:t>
        <w:tab/>
      </w:r>
      <w:r>
        <w:rPr>
          <w:rFonts w:ascii="Times New Roman" w:eastAsia="Times New Roman"/>
          <w:color w:val="525252"/>
          <w:w w:val="120"/>
          <w:sz w:val="27"/>
        </w:rPr>
        <w:t>(3.2)</w:t>
      </w:r>
    </w:p>
    <w:p>
      <w:pPr>
        <w:spacing w:after="0" w:line="393" w:lineRule="auto"/>
        <w:rPr>
          <w:rFonts w:ascii="Times New Roman" w:eastAsia="Times New Roman"/>
          <w:sz w:val="27"/>
        </w:rPr>
        <w:sectPr>
          <w:pgSz w:w="17860" w:h="25260"/>
          <w:pgMar w:top="2280" w:right="2560" w:bottom="280" w:left="2560" w:header="708" w:footer="708"/>
          <w:pgNumType w:start="4"/>
          <w:cols w:space="708"/>
        </w:sectPr>
      </w:pPr>
    </w:p>
    <w:p>
      <w:pPr>
        <w:pStyle w:val="BodyText"/>
        <w:spacing w:before="51"/>
        <w:jc w:val="right"/>
      </w:pPr>
      <w:r>
        <w:pict>
          <v:shape id="_x0000_s1029" type="#_x0000_t202" style="width:10.1pt;height:18.2pt;margin-top:33.54pt;margin-left:665.75pt;mso-position-horizontal-relative:page;position:absolute;z-index:25166336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424242"/>
                      <w:w w:val="100"/>
                      <w:sz w:val="32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30" type="#_x0000_t202" style="width:17.7pt;height:17.7pt;margin-top:35.48pt;margin-left:652.6pt;mso-position-horizontal-relative:page;position:absolute;z-index:25166438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626262"/>
                      <w:w w:val="100"/>
                      <w:sz w:val="31"/>
                    </w:rPr>
                    <w:t>（</w:t>
                  </w:r>
                </w:p>
              </w:txbxContent>
            </v:textbox>
          </v:shape>
        </w:pict>
      </w:r>
      <w:r>
        <w:rPr>
          <w:color w:val="626262"/>
          <w:spacing w:val="-61"/>
          <w:w w:val="115"/>
        </w:rPr>
        <w:t>应力</w:t>
      </w:r>
      <w:r>
        <w:rPr>
          <w:color w:val="282828"/>
          <w:w w:val="85"/>
        </w:rPr>
        <w:t>：</w:t>
      </w:r>
    </w:p>
    <w:p>
      <w:pPr>
        <w:tabs>
          <w:tab w:val="left" w:pos="2696"/>
          <w:tab w:val="left" w:pos="3152"/>
        </w:tabs>
        <w:spacing w:before="0" w:line="507" w:lineRule="exact"/>
        <w:ind w:left="883" w:right="0" w:firstLine="0"/>
        <w:jc w:val="left"/>
        <w:rPr>
          <w:rFonts w:ascii="Times New Roman" w:eastAsia="Times New Roman"/>
          <w:sz w:val="28"/>
        </w:rPr>
      </w:pPr>
      <w:r>
        <w:br w:type="column"/>
      </w:r>
      <w:r>
        <w:rPr>
          <w:rFonts w:ascii="Times New Roman" w:eastAsia="Times New Roman"/>
          <w:color w:val="282828"/>
          <w:w w:val="76"/>
          <w:sz w:val="17"/>
        </w:rPr>
        <w:t>(j</w:t>
      </w:r>
      <w:r>
        <w:rPr>
          <w:rFonts w:ascii="Times New Roman" w:eastAsia="Times New Roman"/>
          <w:color w:val="282828"/>
          <w:sz w:val="17"/>
        </w:rPr>
        <w:t xml:space="preserve">    </w:t>
      </w:r>
      <w:r>
        <w:rPr>
          <w:rFonts w:ascii="Times New Roman" w:eastAsia="Times New Roman"/>
          <w:color w:val="282828"/>
          <w:spacing w:val="-18"/>
          <w:sz w:val="17"/>
        </w:rPr>
        <w:t xml:space="preserve"> </w:t>
      </w:r>
      <w:r>
        <w:rPr>
          <w:color w:val="757575"/>
          <w:spacing w:val="36"/>
          <w:w w:val="84"/>
          <w:sz w:val="48"/>
        </w:rPr>
        <w:t>=</w:t>
      </w:r>
      <w:r>
        <w:rPr>
          <w:color w:val="525252"/>
          <w:spacing w:val="-25"/>
          <w:w w:val="84"/>
          <w:sz w:val="48"/>
        </w:rPr>
        <w:t>耘</w:t>
      </w:r>
      <w:r>
        <w:rPr>
          <w:color w:val="525252"/>
          <w:spacing w:val="-200"/>
          <w:w w:val="60"/>
          <w:sz w:val="48"/>
        </w:rPr>
        <w:t>，</w:t>
      </w:r>
      <w:r>
        <w:rPr>
          <w:rFonts w:ascii="Arial" w:eastAsia="Arial"/>
          <w:color w:val="525252"/>
          <w:w w:val="60"/>
          <w:sz w:val="21"/>
        </w:rPr>
        <w:t>6</w:t>
      </w:r>
      <w:r>
        <w:rPr>
          <w:rFonts w:ascii="Arial" w:eastAsia="Arial"/>
          <w:color w:val="525252"/>
          <w:sz w:val="21"/>
        </w:rPr>
        <w:t xml:space="preserve">  </w:t>
      </w:r>
      <w:r>
        <w:rPr>
          <w:rFonts w:ascii="Arial" w:eastAsia="Arial"/>
          <w:color w:val="525252"/>
          <w:spacing w:val="7"/>
          <w:sz w:val="21"/>
        </w:rPr>
        <w:t xml:space="preserve"> </w:t>
      </w:r>
      <w:r>
        <w:rPr>
          <w:color w:val="525252"/>
          <w:w w:val="60"/>
          <w:sz w:val="30"/>
        </w:rPr>
        <w:t>芯</w:t>
      </w:r>
      <w:r>
        <w:rPr>
          <w:color w:val="525252"/>
          <w:sz w:val="30"/>
        </w:rPr>
        <w:tab/>
      </w:r>
      <w:r>
        <w:rPr>
          <w:color w:val="525252"/>
          <w:w w:val="60"/>
          <w:sz w:val="30"/>
        </w:rPr>
        <w:t>屯</w:t>
      </w:r>
      <w:r>
        <w:rPr>
          <w:color w:val="525252"/>
          <w:sz w:val="30"/>
        </w:rPr>
        <w:tab/>
      </w:r>
      <w:r>
        <w:rPr>
          <w:color w:val="525252"/>
          <w:w w:val="60"/>
          <w:sz w:val="30"/>
        </w:rPr>
        <w:t>心</w:t>
      </w:r>
      <w:r>
        <w:rPr>
          <w:color w:val="525252"/>
          <w:spacing w:val="58"/>
          <w:sz w:val="30"/>
        </w:rPr>
        <w:t xml:space="preserve"> </w:t>
      </w:r>
      <w:r>
        <w:rPr>
          <w:color w:val="525252"/>
          <w:w w:val="72"/>
          <w:sz w:val="30"/>
        </w:rPr>
        <w:t>，</w:t>
      </w:r>
      <w:r>
        <w:rPr>
          <w:color w:val="525252"/>
          <w:spacing w:val="-39"/>
          <w:w w:val="72"/>
          <w:sz w:val="30"/>
        </w:rPr>
        <w:t>动</w:t>
      </w:r>
      <w:r>
        <w:rPr>
          <w:rFonts w:ascii="Times New Roman" w:eastAsia="Times New Roman"/>
          <w:color w:val="757575"/>
          <w:w w:val="92"/>
          <w:sz w:val="28"/>
        </w:rPr>
        <w:t>r</w:t>
      </w:r>
    </w:p>
    <w:p>
      <w:pPr>
        <w:spacing w:after="0" w:line="507" w:lineRule="exact"/>
        <w:jc w:val="left"/>
        <w:rPr>
          <w:rFonts w:ascii="Times New Roman" w:eastAsia="Times New Roman"/>
          <w:sz w:val="28"/>
        </w:rPr>
        <w:sectPr>
          <w:type w:val="continuous"/>
          <w:pgSz w:w="17860" w:h="25260"/>
          <w:pgMar w:top="1900" w:right="2560" w:bottom="280" w:left="2560" w:header="708" w:footer="708"/>
          <w:pgNumType w:start="5"/>
          <w:cols w:num="2" w:space="708" w:equalWidth="0">
            <w:col w:w="4002" w:space="40"/>
            <w:col w:w="8698" w:space="0"/>
          </w:cols>
        </w:sectPr>
      </w:pPr>
    </w:p>
    <w:p>
      <w:pPr>
        <w:pStyle w:val="BodyText"/>
        <w:spacing w:before="4"/>
        <w:rPr>
          <w:rFonts w:ascii="Times New Roman"/>
          <w:sz w:val="25"/>
        </w:rPr>
      </w:pPr>
    </w:p>
    <w:p>
      <w:pPr>
        <w:pStyle w:val="BodyText"/>
        <w:jc w:val="right"/>
      </w:pPr>
      <w:r>
        <w:rPr>
          <w:color w:val="626262"/>
          <w:w w:val="85"/>
        </w:rPr>
        <w:t xml:space="preserve">应 </w:t>
      </w:r>
      <w:r>
        <w:rPr>
          <w:color w:val="626262"/>
        </w:rPr>
        <w:t>变</w:t>
      </w:r>
      <w:r>
        <w:rPr>
          <w:color w:val="282828"/>
          <w:w w:val="85"/>
        </w:rPr>
        <w:t>：</w:t>
      </w:r>
    </w:p>
    <w:p>
      <w:pPr>
        <w:tabs>
          <w:tab w:val="left" w:pos="2348"/>
          <w:tab w:val="left" w:pos="2935"/>
        </w:tabs>
        <w:spacing w:before="251"/>
        <w:ind w:left="818" w:right="0" w:firstLine="0"/>
        <w:jc w:val="left"/>
        <w:rPr>
          <w:sz w:val="29"/>
        </w:rPr>
      </w:pPr>
      <w:r>
        <w:br w:type="column"/>
      </w:r>
      <w:r>
        <w:rPr>
          <w:rFonts w:ascii="Times New Roman" w:eastAsia="Times New Roman"/>
          <w:color w:val="525252"/>
          <w:spacing w:val="39"/>
          <w:w w:val="110"/>
          <w:sz w:val="43"/>
        </w:rPr>
        <w:t>c</w:t>
      </w:r>
      <w:r>
        <w:rPr>
          <w:rFonts w:ascii="Times New Roman" w:eastAsia="Times New Roman"/>
          <w:color w:val="757575"/>
          <w:w w:val="86"/>
          <w:sz w:val="43"/>
        </w:rPr>
        <w:t>=</w:t>
      </w:r>
      <w:r>
        <w:rPr>
          <w:rFonts w:ascii="Times New Roman" w:eastAsia="Times New Roman"/>
          <w:color w:val="757575"/>
          <w:spacing w:val="-66"/>
          <w:sz w:val="43"/>
        </w:rPr>
        <w:t xml:space="preserve"> </w:t>
      </w:r>
      <w:r>
        <w:rPr>
          <w:rFonts w:ascii="Times New Roman" w:eastAsia="Times New Roman"/>
          <w:color w:val="424242"/>
          <w:w w:val="102"/>
          <w:sz w:val="43"/>
        </w:rPr>
        <w:t>(</w:t>
      </w:r>
      <w:r>
        <w:rPr>
          <w:rFonts w:ascii="Times New Roman" w:eastAsia="Times New Roman"/>
          <w:color w:val="424242"/>
          <w:spacing w:val="-1"/>
          <w:w w:val="102"/>
          <w:sz w:val="43"/>
        </w:rPr>
        <w:t>c</w:t>
      </w:r>
      <w:r>
        <w:rPr>
          <w:rFonts w:ascii="Times New Roman" w:eastAsia="Times New Roman"/>
          <w:color w:val="424242"/>
          <w:spacing w:val="-104"/>
          <w:w w:val="102"/>
          <w:sz w:val="43"/>
        </w:rPr>
        <w:t>,</w:t>
      </w:r>
      <w:r>
        <w:rPr>
          <w:color w:val="626262"/>
          <w:spacing w:val="-175"/>
          <w:w w:val="102"/>
          <w:sz w:val="29"/>
        </w:rPr>
        <w:t>，</w:t>
      </w:r>
      <w:r>
        <w:rPr>
          <w:color w:val="424242"/>
          <w:w w:val="102"/>
          <w:sz w:val="29"/>
        </w:rPr>
        <w:t>卢</w:t>
      </w:r>
      <w:r>
        <w:rPr>
          <w:color w:val="424242"/>
          <w:sz w:val="29"/>
        </w:rPr>
        <w:tab/>
      </w:r>
      <w:r>
        <w:rPr>
          <w:color w:val="424242"/>
          <w:w w:val="102"/>
          <w:sz w:val="29"/>
        </w:rPr>
        <w:t>心</w:t>
      </w:r>
      <w:r>
        <w:rPr>
          <w:color w:val="424242"/>
          <w:sz w:val="29"/>
        </w:rPr>
        <w:tab/>
      </w:r>
      <w:r>
        <w:rPr>
          <w:color w:val="424242"/>
          <w:spacing w:val="-20"/>
          <w:w w:val="102"/>
          <w:sz w:val="29"/>
        </w:rPr>
        <w:t>心</w:t>
      </w:r>
    </w:p>
    <w:p>
      <w:pPr>
        <w:spacing w:before="64"/>
        <w:ind w:left="183" w:right="0" w:firstLine="0"/>
        <w:jc w:val="left"/>
        <w:rPr>
          <w:rFonts w:ascii="Times New Roman" w:hAnsi="Times New Roman"/>
          <w:sz w:val="27"/>
        </w:rPr>
      </w:pPr>
      <w:r>
        <w:br w:type="column"/>
      </w:r>
      <w:r>
        <w:rPr>
          <w:rFonts w:ascii="Times New Roman" w:hAnsi="Times New Roman"/>
          <w:color w:val="626262"/>
          <w:spacing w:val="-174"/>
          <w:w w:val="84"/>
          <w:sz w:val="63"/>
        </w:rPr>
        <w:t>“</w:t>
      </w:r>
      <w:r>
        <w:rPr>
          <w:rFonts w:ascii="Times New Roman" w:hAnsi="Times New Roman"/>
          <w:color w:val="424242"/>
          <w:w w:val="84"/>
          <w:sz w:val="63"/>
        </w:rPr>
        <w:t>r</w:t>
      </w:r>
      <w:r>
        <w:rPr>
          <w:rFonts w:ascii="Times New Roman" w:hAnsi="Times New Roman"/>
          <w:color w:val="424242"/>
          <w:spacing w:val="33"/>
          <w:sz w:val="63"/>
        </w:rPr>
        <w:t xml:space="preserve"> </w:t>
      </w:r>
      <w:r>
        <w:rPr>
          <w:rFonts w:ascii="Times New Roman" w:hAnsi="Times New Roman"/>
          <w:color w:val="626262"/>
          <w:spacing w:val="-2"/>
          <w:w w:val="68"/>
          <w:sz w:val="63"/>
        </w:rPr>
        <w:t>l</w:t>
      </w:r>
      <w:r>
        <w:rPr>
          <w:rFonts w:ascii="Times New Roman" w:hAnsi="Times New Roman"/>
          <w:color w:val="757575"/>
          <w:w w:val="92"/>
          <w:position w:val="24"/>
          <w:sz w:val="27"/>
        </w:rPr>
        <w:t>r</w:t>
      </w:r>
    </w:p>
    <w:p>
      <w:pPr>
        <w:spacing w:after="0"/>
        <w:jc w:val="left"/>
        <w:rPr>
          <w:rFonts w:ascii="Times New Roman" w:hAnsi="Times New Roman"/>
          <w:sz w:val="27"/>
        </w:rPr>
        <w:sectPr>
          <w:type w:val="continuous"/>
          <w:pgSz w:w="17860" w:h="25260"/>
          <w:pgMar w:top="1900" w:right="2560" w:bottom="280" w:left="2560" w:header="708" w:footer="708"/>
          <w:pgNumType w:start="6"/>
          <w:cols w:num="3" w:space="708" w:equalWidth="0">
            <w:col w:w="4099" w:space="40"/>
            <w:col w:w="3232" w:space="39"/>
            <w:col w:w="5330" w:space="0"/>
          </w:cols>
        </w:sectPr>
      </w:pPr>
    </w:p>
    <w:p>
      <w:pPr>
        <w:pStyle w:val="BodyText"/>
        <w:rPr>
          <w:rFonts w:ascii="Times New Roman"/>
          <w:sz w:val="11"/>
        </w:rPr>
      </w:pPr>
    </w:p>
    <w:p>
      <w:pPr>
        <w:pStyle w:val="BodyText"/>
        <w:tabs>
          <w:tab w:val="left" w:pos="2593"/>
        </w:tabs>
        <w:spacing w:before="63"/>
        <w:ind w:left="777"/>
      </w:pPr>
      <w:r>
        <w:pict>
          <v:shape id="_x0000_s1031" type="#_x0000_t202" style="width:27.55pt;height:22.5pt;margin-top:-28.12pt;margin-left:678.15pt;mso-position-horizontal-relative:page;position:absolute;z-index:251665408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38"/>
                    </w:rPr>
                  </w:pPr>
                  <w:r>
                    <w:rPr>
                      <w:color w:val="757575"/>
                      <w:spacing w:val="-359"/>
                      <w:w w:val="100"/>
                      <w:position w:val="-12"/>
                      <w:sz w:val="38"/>
                    </w:rPr>
                    <w:t>、</w:t>
                  </w:r>
                  <w:r>
                    <w:rPr>
                      <w:color w:val="424242"/>
                      <w:w w:val="100"/>
                      <w:sz w:val="38"/>
                    </w:rPr>
                    <w:t>丿</w:t>
                  </w:r>
                </w:p>
              </w:txbxContent>
            </v:textbox>
          </v:shape>
        </w:pict>
      </w:r>
      <w:r>
        <w:rPr>
          <w:color w:val="626262"/>
          <w:w w:val="75"/>
        </w:rPr>
        <w:t>对千三维问题</w:t>
        <w:tab/>
      </w:r>
      <w:r>
        <w:rPr>
          <w:color w:val="282828"/>
          <w:spacing w:val="7"/>
        </w:rPr>
        <w:t>，</w:t>
      </w:r>
      <w:r>
        <w:rPr>
          <w:color w:val="626262"/>
        </w:rPr>
        <w:t>弹</w:t>
      </w:r>
      <w:r>
        <w:rPr>
          <w:color w:val="626262"/>
          <w:spacing w:val="17"/>
        </w:rPr>
        <w:t>性</w:t>
      </w:r>
      <w:r>
        <w:rPr>
          <w:color w:val="626262"/>
        </w:rPr>
        <w:t>力</w:t>
      </w:r>
      <w:r>
        <w:rPr>
          <w:color w:val="626262"/>
          <w:spacing w:val="-10"/>
        </w:rPr>
        <w:t>学</w:t>
      </w:r>
      <w:r>
        <w:rPr>
          <w:color w:val="626262"/>
        </w:rPr>
        <w:t>基本方程如</w:t>
      </w:r>
      <w:r>
        <w:rPr>
          <w:color w:val="626262"/>
          <w:spacing w:val="-5"/>
        </w:rPr>
        <w:t>下</w:t>
      </w:r>
      <w:r>
        <w:rPr>
          <w:color w:val="626262"/>
        </w:rPr>
        <w:t>形</w:t>
      </w:r>
      <w:r>
        <w:rPr>
          <w:color w:val="626262"/>
          <w:spacing w:val="-88"/>
        </w:rPr>
        <w:t>式</w:t>
      </w:r>
      <w:r>
        <w:rPr>
          <w:color w:val="282828"/>
        </w:rPr>
        <w:t>·</w:t>
      </w:r>
    </w:p>
    <w:p>
      <w:pPr>
        <w:tabs>
          <w:tab w:val="left" w:pos="1464"/>
          <w:tab w:val="left" w:pos="3144"/>
          <w:tab w:val="left" w:pos="4911"/>
          <w:tab w:val="left" w:pos="5598"/>
        </w:tabs>
        <w:spacing w:before="188"/>
        <w:ind w:left="1012" w:right="0" w:firstLine="0"/>
        <w:jc w:val="left"/>
        <w:rPr>
          <w:sz w:val="28"/>
        </w:rPr>
      </w:pPr>
      <w:r>
        <w:pict>
          <v:shape id="_x0000_s1032" type="#_x0000_t202" style="width:23pt;height:64.9pt;margin-top:48.27pt;margin-left:554.69pt;mso-position-horizontal-relative:page;position:absolute;z-index:25166643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50"/>
                    </w:rPr>
                  </w:pPr>
                  <w:r>
                    <w:rPr>
                      <w:color w:val="626262"/>
                      <w:w w:val="100"/>
                      <w:sz w:val="41"/>
                    </w:rPr>
                    <w:t>立</w:t>
                  </w:r>
                  <w:r>
                    <w:rPr>
                      <w:color w:val="626262"/>
                      <w:w w:val="100"/>
                      <w:position w:val="1"/>
                      <w:sz w:val="41"/>
                    </w:rPr>
                    <w:t>＆</w:t>
                  </w:r>
                  <w:r>
                    <w:rPr>
                      <w:color w:val="424242"/>
                      <w:w w:val="100"/>
                      <w:position w:val="3"/>
                      <w:sz w:val="50"/>
                    </w:rPr>
                    <w:t>o</w:t>
                  </w:r>
                </w:p>
              </w:txbxContent>
            </v:textbox>
          </v:shape>
        </w:pict>
      </w:r>
      <w:r>
        <w:pict>
          <v:shape id="_x0000_s1033" type="#_x0000_t202" style="width:53.6pt;height:53.55pt;margin-top:63.17pt;margin-left:514.78pt;mso-position-horizontal-relative:page;position:absolute;z-index:25166745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03"/>
                    </w:rPr>
                  </w:pPr>
                  <w:r>
                    <w:rPr>
                      <w:color w:val="424242"/>
                      <w:w w:val="100"/>
                      <w:sz w:val="103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34" type="#_x0000_t202" style="width:22.85pt;height:75.5pt;margin-top:48.27pt;margin-left:492.01pt;mso-position-horizontal-relative:page;position:absolute;z-index:25166848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8"/>
                    </w:rPr>
                  </w:pPr>
                  <w:r>
                    <w:rPr>
                      <w:color w:val="626262"/>
                      <w:spacing w:val="-1"/>
                      <w:w w:val="100"/>
                      <w:position w:val="1"/>
                      <w:sz w:val="41"/>
                    </w:rPr>
                    <w:t>立</w:t>
                  </w:r>
                  <w:r>
                    <w:rPr>
                      <w:color w:val="626262"/>
                      <w:spacing w:val="-178"/>
                      <w:w w:val="100"/>
                      <w:position w:val="2"/>
                      <w:sz w:val="41"/>
                    </w:rPr>
                    <w:t>匈</w:t>
                  </w:r>
                  <w:r>
                    <w:rPr>
                      <w:color w:val="626262"/>
                      <w:w w:val="100"/>
                      <w:position w:val="3"/>
                      <w:sz w:val="32"/>
                    </w:rPr>
                    <w:t>3</w:t>
                  </w:r>
                  <w:r>
                    <w:rPr>
                      <w:color w:val="626262"/>
                      <w:position w:val="3"/>
                      <w:sz w:val="32"/>
                    </w:rPr>
                    <w:t xml:space="preserve"> </w:t>
                  </w:r>
                  <w:r>
                    <w:rPr>
                      <w:color w:val="626262"/>
                      <w:w w:val="100"/>
                      <w:sz w:val="38"/>
                    </w:rPr>
                    <w:t>忑</w:t>
                  </w:r>
                </w:p>
              </w:txbxContent>
            </v:textbox>
          </v:shape>
        </w:pict>
      </w:r>
      <w:r>
        <w:pict>
          <v:shape id="_x0000_s1035" type="#_x0000_t202" style="width:14.65pt;height:66.65pt;margin-top:47.54pt;margin-left:470.39pt;mso-position-horizontal-relative:page;position:absolute;z-index:25166950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0"/>
                    </w:rPr>
                  </w:pPr>
                  <w:r>
                    <w:rPr>
                      <w:color w:val="525252"/>
                      <w:w w:val="100"/>
                      <w:sz w:val="50"/>
                    </w:rPr>
                    <w:t>o</w:t>
                  </w:r>
                  <w:r>
                    <w:rPr>
                      <w:color w:val="525252"/>
                      <w:sz w:val="50"/>
                    </w:rPr>
                    <w:t xml:space="preserve"> </w:t>
                  </w:r>
                  <w:r>
                    <w:rPr>
                      <w:color w:val="525252"/>
                      <w:w w:val="100"/>
                      <w:sz w:val="50"/>
                    </w:rPr>
                    <w:t>o</w:t>
                  </w:r>
                </w:p>
              </w:txbxContent>
            </v:textbox>
          </v:shape>
        </w:pict>
      </w:r>
      <w:r>
        <w:pict>
          <v:shape id="_x0000_s1036" type="#_x0000_t202" style="width:10.1pt;height:18.2pt;margin-top:51.46pt;margin-left:441.31pt;mso-position-horizontal-relative:page;position:absolute;z-index:25167052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424242"/>
                      <w:w w:val="100"/>
                      <w:sz w:val="32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37" type="#_x0000_t202" style="width:12.85pt;height:67.95pt;margin-top:41.34pt;margin-left:407.59pt;mso-position-horizontal-relative:page;position:absolute;z-index:25167155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525252"/>
                      <w:spacing w:val="-112"/>
                      <w:w w:val="100"/>
                      <w:sz w:val="33"/>
                    </w:rPr>
                    <w:t>a</w:t>
                  </w:r>
                  <w:r>
                    <w:rPr>
                      <w:color w:val="525252"/>
                      <w:spacing w:val="-105"/>
                      <w:w w:val="100"/>
                      <w:position w:val="5"/>
                      <w:sz w:val="33"/>
                    </w:rPr>
                    <w:t>-</w:t>
                  </w:r>
                  <w:r>
                    <w:rPr>
                      <w:color w:val="525252"/>
                      <w:spacing w:val="-238"/>
                      <w:w w:val="100"/>
                      <w:position w:val="1"/>
                      <w:sz w:val="33"/>
                    </w:rPr>
                    <w:t>r</w:t>
                  </w:r>
                  <w:r>
                    <w:rPr>
                      <w:color w:val="525252"/>
                      <w:spacing w:val="-167"/>
                      <w:w w:val="100"/>
                      <w:sz w:val="33"/>
                    </w:rPr>
                    <w:t>XI</w:t>
                  </w:r>
                  <w:r>
                    <w:rPr>
                      <w:color w:val="525252"/>
                      <w:spacing w:val="-228"/>
                      <w:w w:val="100"/>
                      <w:sz w:val="33"/>
                    </w:rPr>
                    <w:t>C</w:t>
                  </w:r>
                  <w:r>
                    <w:rPr>
                      <w:color w:val="525252"/>
                      <w:w w:val="100"/>
                      <w:position w:val="5"/>
                      <w:sz w:val="33"/>
                    </w:rPr>
                    <w:t>O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282828"/>
          <w:sz w:val="32"/>
        </w:rPr>
        <w:t>1</w:t>
        <w:tab/>
      </w:r>
      <w:r>
        <w:rPr>
          <w:color w:val="525252"/>
          <w:sz w:val="28"/>
        </w:rPr>
        <w:t>平衡方</w:t>
      </w:r>
      <w:r>
        <w:rPr>
          <w:color w:val="525252"/>
          <w:spacing w:val="-5"/>
          <w:sz w:val="28"/>
        </w:rPr>
        <w:t>程</w:t>
      </w:r>
      <w:r>
        <w:rPr>
          <w:color w:val="181818"/>
          <w:w w:val="85"/>
          <w:sz w:val="28"/>
        </w:rPr>
        <w:t>：</w:t>
        <w:tab/>
      </w:r>
      <w:r>
        <w:rPr>
          <w:color w:val="525252"/>
          <w:w w:val="85"/>
          <w:position w:val="-1"/>
          <w:sz w:val="38"/>
        </w:rPr>
        <w:t>心</w:t>
      </w:r>
      <w:r>
        <w:rPr>
          <w:color w:val="525252"/>
          <w:spacing w:val="1"/>
          <w:w w:val="85"/>
          <w:position w:val="-1"/>
          <w:sz w:val="38"/>
        </w:rPr>
        <w:t xml:space="preserve"> </w:t>
      </w:r>
      <w:r>
        <w:rPr>
          <w:color w:val="525252"/>
          <w:w w:val="85"/>
          <w:position w:val="-1"/>
          <w:sz w:val="38"/>
        </w:rPr>
        <w:t>寸</w:t>
      </w:r>
      <w:r>
        <w:rPr>
          <w:color w:val="525252"/>
          <w:spacing w:val="-27"/>
          <w:w w:val="85"/>
          <w:position w:val="-1"/>
          <w:sz w:val="38"/>
        </w:rPr>
        <w:t xml:space="preserve"> </w:t>
      </w:r>
      <w:r>
        <w:rPr>
          <w:color w:val="757575"/>
          <w:spacing w:val="8"/>
          <w:w w:val="85"/>
          <w:position w:val="-1"/>
          <w:sz w:val="38"/>
        </w:rPr>
        <w:t>＝</w:t>
      </w:r>
      <w:r>
        <w:rPr>
          <w:rFonts w:ascii="Arial" w:eastAsia="Arial"/>
          <w:color w:val="424242"/>
          <w:spacing w:val="8"/>
          <w:w w:val="85"/>
          <w:position w:val="-1"/>
          <w:sz w:val="28"/>
        </w:rPr>
        <w:t>0</w:t>
        <w:tab/>
      </w:r>
      <w:r>
        <w:rPr>
          <w:color w:val="525252"/>
          <w:w w:val="85"/>
          <w:sz w:val="28"/>
        </w:rPr>
        <w:t>（在</w:t>
        <w:tab/>
      </w:r>
      <w:r>
        <w:rPr>
          <w:rFonts w:ascii="Arial" w:eastAsia="Arial"/>
          <w:color w:val="525252"/>
          <w:w w:val="85"/>
          <w:sz w:val="27"/>
        </w:rPr>
        <w:t>V</w:t>
      </w:r>
      <w:r>
        <w:rPr>
          <w:rFonts w:ascii="Arial" w:eastAsia="Arial"/>
          <w:color w:val="525252"/>
          <w:spacing w:val="42"/>
          <w:w w:val="85"/>
          <w:sz w:val="27"/>
        </w:rPr>
        <w:t xml:space="preserve"> </w:t>
      </w:r>
      <w:r>
        <w:rPr>
          <w:color w:val="525252"/>
          <w:w w:val="85"/>
          <w:sz w:val="28"/>
        </w:rPr>
        <w:t>域内）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7860" w:h="25260"/>
          <w:pgMar w:top="1900" w:right="2560" w:bottom="280" w:left="2560" w:header="708" w:footer="708"/>
          <w:pgNumType w:start="7"/>
          <w:cols w:space="708"/>
        </w:sectPr>
      </w:pPr>
    </w:p>
    <w:p>
      <w:pPr>
        <w:tabs>
          <w:tab w:val="left" w:pos="3040"/>
          <w:tab w:val="left" w:pos="3949"/>
        </w:tabs>
        <w:spacing w:before="148"/>
        <w:ind w:left="2526" w:right="0" w:firstLine="0"/>
        <w:jc w:val="left"/>
        <w:rPr>
          <w:rFonts w:ascii="Arial" w:eastAsia="Arial"/>
          <w:sz w:val="30"/>
        </w:rPr>
      </w:pPr>
      <w:r>
        <w:pict>
          <v:shape id="_x0000_s1038" type="#_x0000_t202" style="width:14.95pt;height:48.5pt;margin-top:27.63pt;margin-left:560.08pt;mso-position-horizontal-relative:page;position:absolute;z-index:25167257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0"/>
                    </w:rPr>
                  </w:pPr>
                  <w:r>
                    <w:rPr>
                      <w:color w:val="424242"/>
                      <w:spacing w:val="-145"/>
                      <w:w w:val="100"/>
                      <w:sz w:val="50"/>
                    </w:rPr>
                    <w:t>a</w:t>
                  </w:r>
                  <w:r>
                    <w:rPr>
                      <w:color w:val="626262"/>
                      <w:spacing w:val="-442"/>
                      <w:w w:val="100"/>
                      <w:position w:val="1"/>
                      <w:sz w:val="50"/>
                    </w:rPr>
                    <w:t>l</w:t>
                  </w:r>
                  <w:r>
                    <w:rPr>
                      <w:color w:val="626262"/>
                      <w:w w:val="100"/>
                      <w:sz w:val="50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039" type="#_x0000_t202" style="width:14.85pt;height:50.6pt;margin-top:27.63pt;margin-left:528.74pt;mso-position-horizontal-relative:page;position:absolute;z-index:25167360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0"/>
                    </w:rPr>
                  </w:pPr>
                  <w:r>
                    <w:rPr>
                      <w:color w:val="424242"/>
                      <w:w w:val="100"/>
                      <w:sz w:val="50"/>
                    </w:rPr>
                    <w:t>ay</w:t>
                  </w:r>
                </w:p>
              </w:txbxContent>
            </v:textbox>
          </v:shape>
        </w:pict>
      </w:r>
      <w:r>
        <w:pict>
          <v:shape id="_x0000_s1040" type="#_x0000_t202" style="width:18.35pt;height:45.25pt;margin-top:-7.99pt;margin-left:435.55pt;mso-position-horizontal-relative:page;position:absolute;z-index:251674624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626262"/>
                      <w:w w:val="100"/>
                      <w:position w:val="2"/>
                      <w:sz w:val="32"/>
                    </w:rPr>
                    <w:t>8</w:t>
                  </w:r>
                  <w:r>
                    <w:rPr>
                      <w:color w:val="626262"/>
                      <w:spacing w:val="-113"/>
                      <w:position w:val="2"/>
                      <w:sz w:val="32"/>
                    </w:rPr>
                    <w:t xml:space="preserve"> </w:t>
                  </w:r>
                  <w:r>
                    <w:rPr>
                      <w:color w:val="424242"/>
                      <w:spacing w:val="-92"/>
                      <w:w w:val="100"/>
                      <w:sz w:val="29"/>
                    </w:rPr>
                    <w:t>一</w:t>
                  </w:r>
                  <w:r>
                    <w:rPr>
                      <w:color w:val="626262"/>
                      <w:w w:val="100"/>
                      <w:position w:val="-2"/>
                      <w:sz w:val="29"/>
                    </w:rPr>
                    <w:t>句</w:t>
                  </w:r>
                </w:p>
              </w:txbxContent>
            </v:textbox>
          </v:shape>
        </w:pict>
      </w:r>
      <w:r>
        <w:pict>
          <v:shape id="_x0000_s1041" type="#_x0000_t202" style="width:10.1pt;height:18.2pt;margin-top:41.49pt;margin-left:441.31pt;mso-position-horizontal-relative:page;position:absolute;z-index:25167564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424242"/>
                      <w:w w:val="100"/>
                      <w:sz w:val="32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42" type="#_x0000_t202" style="width:10.35pt;height:18.7pt;margin-top:41.27pt;margin-left:410pt;mso-position-horizontal-relative:page;position:absolute;z-index:25167667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525252"/>
                      <w:w w:val="100"/>
                      <w:sz w:val="33"/>
                    </w:rPr>
                    <w:t>O</w:t>
                  </w:r>
                </w:p>
              </w:txbxContent>
            </v:textbox>
          </v:shape>
        </w:pict>
      </w:r>
      <w:r>
        <w:rPr>
          <w:rFonts w:ascii="Arial" w:eastAsia="Arial"/>
          <w:color w:val="525252"/>
          <w:w w:val="95"/>
          <w:sz w:val="30"/>
        </w:rPr>
        <w:t>A</w:t>
      </w:r>
      <w:r>
        <w:rPr>
          <w:rFonts w:ascii="Arial" w:eastAsia="Arial"/>
          <w:color w:val="525252"/>
          <w:spacing w:val="-4"/>
          <w:w w:val="95"/>
          <w:sz w:val="30"/>
        </w:rPr>
        <w:t xml:space="preserve"> </w:t>
      </w:r>
      <w:r>
        <w:rPr>
          <w:rFonts w:ascii="Arial" w:eastAsia="Arial"/>
          <w:color w:val="525252"/>
          <w:w w:val="95"/>
          <w:sz w:val="30"/>
        </w:rPr>
        <w:t>:</w:t>
        <w:tab/>
      </w:r>
      <w:r>
        <w:rPr>
          <w:color w:val="525252"/>
          <w:w w:val="80"/>
          <w:sz w:val="28"/>
        </w:rPr>
        <w:t>微分算</w:t>
        <w:tab/>
      </w:r>
      <w:r>
        <w:rPr>
          <w:color w:val="525252"/>
          <w:sz w:val="28"/>
        </w:rPr>
        <w:t>子，</w:t>
      </w:r>
      <w:r>
        <w:rPr>
          <w:color w:val="525252"/>
          <w:spacing w:val="25"/>
          <w:sz w:val="28"/>
        </w:rPr>
        <w:t>即</w:t>
      </w:r>
      <w:r>
        <w:rPr>
          <w:rFonts w:ascii="Arial" w:eastAsia="Arial"/>
          <w:color w:val="525252"/>
          <w:sz w:val="30"/>
        </w:rPr>
        <w:t>A</w:t>
      </w:r>
      <w:r>
        <w:rPr>
          <w:rFonts w:ascii="Arial" w:eastAsia="Arial"/>
          <w:color w:val="525252"/>
          <w:spacing w:val="29"/>
          <w:sz w:val="30"/>
        </w:rPr>
        <w:t xml:space="preserve"> </w:t>
      </w:r>
      <w:r>
        <w:rPr>
          <w:rFonts w:ascii="Arial" w:eastAsia="Arial"/>
          <w:color w:val="757575"/>
          <w:sz w:val="30"/>
        </w:rPr>
        <w:t>=</w:t>
      </w:r>
    </w:p>
    <w:p>
      <w:pPr>
        <w:pStyle w:val="Heading1"/>
        <w:spacing w:before="90"/>
        <w:ind w:left="2526"/>
      </w:pPr>
      <w:r>
        <w:br w:type="column"/>
      </w:r>
      <w:r>
        <w:rPr>
          <w:color w:val="626262"/>
        </w:rPr>
        <w:t xml:space="preserve">( </w:t>
      </w:r>
      <w:r>
        <w:rPr>
          <w:color w:val="424242"/>
        </w:rPr>
        <w:t>3.3</w:t>
      </w:r>
      <w:r>
        <w:rPr>
          <w:color w:val="282828"/>
        </w:rPr>
        <w:t>)</w:t>
      </w:r>
    </w:p>
    <w:p>
      <w:pPr>
        <w:spacing w:after="0"/>
        <w:sectPr>
          <w:type w:val="continuous"/>
          <w:pgSz w:w="17860" w:h="25260"/>
          <w:pgMar w:top="1900" w:right="2560" w:bottom="280" w:left="2560" w:header="708" w:footer="708"/>
          <w:pgNumType w:start="8"/>
          <w:cols w:num="2" w:space="708" w:equalWidth="0">
            <w:col w:w="5370" w:space="2684"/>
            <w:col w:w="4686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2"/>
        </w:rPr>
      </w:pPr>
    </w:p>
    <w:p>
      <w:pPr>
        <w:pStyle w:val="BodyText"/>
        <w:spacing w:before="82"/>
        <w:ind w:left="1746"/>
      </w:pPr>
      <w:r>
        <w:pict>
          <v:shape id="_x0000_s1043" type="#_x0000_t202" style="width:14.8pt;height:63.5pt;margin-top:-96.6pt;margin-left:532.39pt;mso-position-horizontal-relative:page;position:absolute;z-index:25167769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0"/>
                    </w:rPr>
                  </w:pPr>
                  <w:r>
                    <w:rPr>
                      <w:color w:val="626262"/>
                      <w:w w:val="100"/>
                      <w:sz w:val="50"/>
                    </w:rPr>
                    <w:t>6</w:t>
                  </w:r>
                  <w:r>
                    <w:rPr>
                      <w:color w:val="626262"/>
                      <w:sz w:val="50"/>
                    </w:rPr>
                    <w:t xml:space="preserve"> </w:t>
                  </w:r>
                  <w:r>
                    <w:rPr>
                      <w:color w:val="626262"/>
                      <w:w w:val="100"/>
                      <w:sz w:val="50"/>
                    </w:rPr>
                    <w:t>~</w:t>
                  </w:r>
                </w:p>
              </w:txbxContent>
            </v:textbox>
          </v:shape>
        </w:pict>
      </w:r>
      <w:r>
        <w:pict>
          <v:shape id="_x0000_s1044" type="#_x0000_t202" style="width:14.65pt;height:53.8pt;margin-top:-48.43pt;margin-left:532.54pt;mso-position-horizontal-relative:page;position:absolute;z-index:25167872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0"/>
                    </w:rPr>
                  </w:pPr>
                  <w:r>
                    <w:rPr>
                      <w:color w:val="424242"/>
                      <w:w w:val="100"/>
                      <w:sz w:val="50"/>
                    </w:rPr>
                    <w:t>-^</w:t>
                  </w:r>
                </w:p>
              </w:txbxContent>
            </v:textbox>
          </v:shape>
        </w:pict>
      </w:r>
      <w:r>
        <w:pict>
          <v:shape id="_x0000_s1045" type="#_x0000_t202" style="width:14.65pt;height:27.25pt;margin-top:-65.69pt;margin-left:530.76pt;mso-position-horizontal-relative:page;position:absolute;z-index:25167974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0"/>
                    </w:rPr>
                  </w:pPr>
                  <w:r>
                    <w:rPr>
                      <w:color w:val="424242"/>
                      <w:w w:val="100"/>
                      <w:sz w:val="50"/>
                    </w:rPr>
                    <w:t>}</w:t>
                  </w:r>
                </w:p>
              </w:txbxContent>
            </v:textbox>
          </v:shape>
        </w:pict>
      </w:r>
      <w:r>
        <w:pict>
          <v:shape id="_x0000_s1046" type="#_x0000_t202" style="width:14.65pt;height:27.25pt;margin-top:-78.26pt;margin-left:529.02pt;mso-position-horizontal-relative:page;position:absolute;z-index:25168076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0"/>
                    </w:rPr>
                  </w:pPr>
                  <w:r>
                    <w:rPr>
                      <w:color w:val="626262"/>
                      <w:w w:val="100"/>
                      <w:sz w:val="50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047" type="#_x0000_t202" style="width:14.65pt;height:27.25pt;margin-top:-19.18pt;margin-left:529.03pt;mso-position-horizontal-relative:page;position:absolute;z-index:25168179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0"/>
                    </w:rPr>
                  </w:pPr>
                  <w:r>
                    <w:rPr>
                      <w:color w:val="424242"/>
                      <w:w w:val="100"/>
                      <w:sz w:val="50"/>
                    </w:rPr>
                    <w:t>o</w:t>
                  </w:r>
                </w:p>
              </w:txbxContent>
            </v:textbox>
          </v:shape>
        </w:pict>
      </w:r>
      <w:r>
        <w:pict>
          <v:shape id="_x0000_s1048" type="#_x0000_t202" style="width:53.6pt;height:53.55pt;margin-top:-30.32pt;margin-left:485.46pt;mso-position-horizontal-relative:page;position:absolute;z-index:25168281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03"/>
                    </w:rPr>
                  </w:pPr>
                  <w:r>
                    <w:rPr>
                      <w:color w:val="424242"/>
                      <w:w w:val="100"/>
                      <w:sz w:val="103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49" type="#_x0000_t202" style="width:18.45pt;height:61.95pt;margin-top:-56.9pt;margin-left:470.1pt;mso-position-horizontal-relative:page;position:absolute;z-index:25168384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50"/>
                    </w:rPr>
                  </w:pPr>
                  <w:r>
                    <w:rPr>
                      <w:color w:val="525252"/>
                      <w:spacing w:val="-336"/>
                      <w:w w:val="100"/>
                      <w:sz w:val="50"/>
                    </w:rPr>
                    <w:t>a</w:t>
                  </w:r>
                  <w:r>
                    <w:rPr>
                      <w:color w:val="181818"/>
                      <w:spacing w:val="-234"/>
                      <w:w w:val="100"/>
                      <w:position w:val="8"/>
                      <w:sz w:val="50"/>
                    </w:rPr>
                    <w:t>-</w:t>
                  </w:r>
                  <w:r>
                    <w:rPr>
                      <w:color w:val="525252"/>
                      <w:spacing w:val="-253"/>
                      <w:w w:val="100"/>
                      <w:position w:val="1"/>
                      <w:sz w:val="50"/>
                    </w:rPr>
                    <w:t>z</w:t>
                  </w:r>
                  <w:r>
                    <w:rPr>
                      <w:color w:val="525252"/>
                      <w:w w:val="100"/>
                      <w:position w:val="1"/>
                      <w:sz w:val="50"/>
                    </w:rPr>
                    <w:t>o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color w:val="525252"/>
          <w:spacing w:val="15"/>
          <w:sz w:val="53"/>
        </w:rPr>
        <w:t>J</w:t>
      </w:r>
      <w:r>
        <w:rPr>
          <w:rFonts w:ascii="Times New Roman" w:eastAsia="Times New Roman" w:hAnsi="Times New Roman"/>
          <w:color w:val="080808"/>
          <w:spacing w:val="15"/>
          <w:sz w:val="53"/>
        </w:rPr>
        <w:t xml:space="preserve">· </w:t>
      </w:r>
      <w:r>
        <w:rPr>
          <w:color w:val="424242"/>
          <w:spacing w:val="24"/>
        </w:rPr>
        <w:t>体</w:t>
      </w:r>
      <w:r>
        <w:rPr>
          <w:color w:val="626262"/>
          <w:spacing w:val="-21"/>
        </w:rPr>
        <w:t xml:space="preserve">积 力向盈 </w:t>
      </w:r>
      <w:r>
        <w:rPr>
          <w:color w:val="424242"/>
          <w:spacing w:val="-55"/>
        </w:rPr>
        <w:t xml:space="preserve">， </w:t>
      </w:r>
      <w:r>
        <w:rPr>
          <w:rFonts w:ascii="Times New Roman" w:eastAsia="Times New Roman" w:hAnsi="Times New Roman"/>
          <w:color w:val="424242"/>
          <w:spacing w:val="19"/>
          <w:sz w:val="53"/>
        </w:rPr>
        <w:t>J</w:t>
      </w:r>
      <w:r>
        <w:rPr>
          <w:color w:val="626262"/>
          <w:spacing w:val="19"/>
        </w:rPr>
        <w:t>＝｛</w:t>
      </w:r>
      <w:r>
        <w:rPr>
          <w:color w:val="626262"/>
          <w:spacing w:val="-20"/>
        </w:rPr>
        <w:t>九九 ，叶</w:t>
      </w:r>
    </w:p>
    <w:p>
      <w:pPr>
        <w:pStyle w:val="BodyText"/>
        <w:tabs>
          <w:tab w:val="left" w:pos="1255"/>
        </w:tabs>
        <w:spacing w:before="250"/>
        <w:ind w:left="730"/>
      </w:pPr>
      <w:r>
        <w:rPr>
          <w:rFonts w:ascii="Arial" w:eastAsia="Arial"/>
          <w:color w:val="525252"/>
          <w:w w:val="105"/>
          <w:sz w:val="30"/>
        </w:rPr>
        <w:t>2</w:t>
        <w:tab/>
      </w:r>
      <w:r>
        <w:rPr>
          <w:color w:val="626262"/>
          <w:spacing w:val="3"/>
          <w:w w:val="105"/>
        </w:rPr>
        <w:t>几何方程一应变与位</w:t>
      </w:r>
      <w:r>
        <w:rPr>
          <w:color w:val="424242"/>
          <w:w w:val="105"/>
        </w:rPr>
        <w:t>移</w:t>
      </w:r>
      <w:r>
        <w:rPr>
          <w:color w:val="757575"/>
          <w:spacing w:val="2"/>
          <w:w w:val="105"/>
        </w:rPr>
        <w:t>关系</w:t>
      </w:r>
      <w:r>
        <w:rPr>
          <w:color w:val="181818"/>
        </w:rPr>
        <w:t>：</w:t>
      </w:r>
    </w:p>
    <w:p>
      <w:pPr>
        <w:tabs>
          <w:tab w:val="left" w:pos="10602"/>
        </w:tabs>
        <w:spacing w:before="195"/>
        <w:ind w:left="4738" w:right="0" w:firstLine="0"/>
        <w:jc w:val="left"/>
        <w:rPr>
          <w:rFonts w:ascii="Times New Roman" w:eastAsia="Times New Roman"/>
          <w:sz w:val="27"/>
        </w:rPr>
      </w:pPr>
      <w:r>
        <w:rPr>
          <w:rFonts w:ascii="Arial" w:eastAsia="Arial"/>
          <w:color w:val="525252"/>
          <w:spacing w:val="15"/>
          <w:w w:val="105"/>
          <w:sz w:val="30"/>
        </w:rPr>
        <w:t>e</w:t>
      </w:r>
      <w:r>
        <w:rPr>
          <w:rFonts w:ascii="Arial" w:eastAsia="Arial"/>
          <w:color w:val="757575"/>
          <w:spacing w:val="15"/>
          <w:w w:val="105"/>
          <w:sz w:val="30"/>
        </w:rPr>
        <w:t>=</w:t>
      </w:r>
      <w:r>
        <w:rPr>
          <w:rFonts w:ascii="Arial" w:eastAsia="Arial"/>
          <w:color w:val="757575"/>
          <w:spacing w:val="-20"/>
          <w:w w:val="105"/>
          <w:sz w:val="30"/>
        </w:rPr>
        <w:t xml:space="preserve"> </w:t>
      </w:r>
      <w:r>
        <w:rPr>
          <w:rFonts w:ascii="Arial" w:eastAsia="Arial"/>
          <w:color w:val="525252"/>
          <w:w w:val="105"/>
          <w:sz w:val="30"/>
        </w:rPr>
        <w:t xml:space="preserve">Lu </w:t>
      </w:r>
      <w:r>
        <w:rPr>
          <w:rFonts w:ascii="Arial" w:eastAsia="Arial"/>
          <w:color w:val="525252"/>
          <w:spacing w:val="26"/>
          <w:w w:val="105"/>
          <w:sz w:val="30"/>
        </w:rPr>
        <w:t xml:space="preserve"> </w:t>
      </w:r>
      <w:r>
        <w:rPr>
          <w:color w:val="626262"/>
          <w:spacing w:val="8"/>
          <w:w w:val="105"/>
          <w:sz w:val="28"/>
        </w:rPr>
        <w:t>（</w:t>
      </w:r>
      <w:r>
        <w:rPr>
          <w:color w:val="626262"/>
          <w:spacing w:val="65"/>
          <w:w w:val="105"/>
          <w:sz w:val="28"/>
        </w:rPr>
        <w:t>在</w:t>
      </w:r>
      <w:r>
        <w:rPr>
          <w:rFonts w:ascii="Times New Roman" w:eastAsia="Times New Roman"/>
          <w:color w:val="424242"/>
          <w:w w:val="105"/>
          <w:sz w:val="30"/>
        </w:rPr>
        <w:t>V</w:t>
      </w:r>
      <w:r>
        <w:rPr>
          <w:rFonts w:ascii="Times New Roman" w:eastAsia="Times New Roman"/>
          <w:color w:val="424242"/>
          <w:spacing w:val="-4"/>
          <w:w w:val="105"/>
          <w:sz w:val="30"/>
        </w:rPr>
        <w:t xml:space="preserve"> </w:t>
      </w:r>
      <w:r>
        <w:rPr>
          <w:color w:val="424242"/>
          <w:w w:val="105"/>
          <w:sz w:val="28"/>
        </w:rPr>
        <w:t>域</w:t>
      </w:r>
      <w:r>
        <w:rPr>
          <w:color w:val="424242"/>
          <w:spacing w:val="-24"/>
          <w:w w:val="105"/>
          <w:sz w:val="28"/>
        </w:rPr>
        <w:t>内</w:t>
      </w:r>
      <w:r>
        <w:rPr>
          <w:color w:val="626262"/>
          <w:w w:val="105"/>
          <w:sz w:val="28"/>
        </w:rPr>
        <w:t>）</w:t>
        <w:tab/>
      </w:r>
      <w:r>
        <w:rPr>
          <w:rFonts w:ascii="Times New Roman" w:eastAsia="Times New Roman"/>
          <w:color w:val="626262"/>
          <w:w w:val="105"/>
          <w:position w:val="6"/>
          <w:sz w:val="27"/>
        </w:rPr>
        <w:t xml:space="preserve">(3 </w:t>
      </w:r>
      <w:r>
        <w:rPr>
          <w:rFonts w:ascii="Times New Roman" w:eastAsia="Times New Roman"/>
          <w:color w:val="424242"/>
          <w:w w:val="105"/>
          <w:position w:val="6"/>
          <w:sz w:val="27"/>
        </w:rPr>
        <w:t>.4</w:t>
      </w:r>
      <w:r>
        <w:rPr>
          <w:rFonts w:ascii="Times New Roman" w:eastAsia="Times New Roman"/>
          <w:color w:val="424242"/>
          <w:spacing w:val="-37"/>
          <w:w w:val="105"/>
          <w:position w:val="6"/>
          <w:sz w:val="27"/>
        </w:rPr>
        <w:t xml:space="preserve"> </w:t>
      </w:r>
      <w:r>
        <w:rPr>
          <w:rFonts w:ascii="Times New Roman" w:eastAsia="Times New Roman"/>
          <w:color w:val="424242"/>
          <w:w w:val="105"/>
          <w:position w:val="6"/>
          <w:sz w:val="27"/>
        </w:rPr>
        <w:t>)</w:t>
      </w:r>
    </w:p>
    <w:p>
      <w:pPr>
        <w:spacing w:after="0"/>
        <w:jc w:val="left"/>
        <w:rPr>
          <w:rFonts w:ascii="Times New Roman" w:eastAsia="Times New Roman"/>
          <w:sz w:val="27"/>
        </w:rPr>
        <w:sectPr>
          <w:type w:val="continuous"/>
          <w:pgSz w:w="17860" w:h="25260"/>
          <w:pgMar w:top="1900" w:right="2560" w:bottom="280" w:left="2560" w:header="708" w:footer="708"/>
          <w:pgNumType w:start="9"/>
          <w:cols w:space="708"/>
        </w:sectPr>
      </w:pPr>
    </w:p>
    <w:p>
      <w:pPr>
        <w:pStyle w:val="BodyText"/>
        <w:ind w:left="883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774600" cy="11483340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74600" cy="1148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pgSz w:w="17860" w:h="25260"/>
          <w:pgMar w:top="2320" w:right="2560" w:bottom="280" w:left="2560" w:header="708" w:footer="708"/>
          <w:pgNumType w:start="10"/>
          <w:cols w:space="708"/>
        </w:sectPr>
      </w:pPr>
    </w:p>
    <w:p>
      <w:pPr>
        <w:pStyle w:val="BodyText"/>
        <w:ind w:left="753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867499" cy="1120521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7499" cy="1120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pgSz w:w="17860" w:h="25260"/>
          <w:pgMar w:top="2280" w:right="2560" w:bottom="280" w:left="2560" w:header="708" w:footer="708"/>
          <w:pgNumType w:start="11"/>
          <w:cols w:space="708"/>
        </w:sectPr>
      </w:pPr>
    </w:p>
    <w:p>
      <w:pPr>
        <w:pStyle w:val="BodyText"/>
        <w:ind w:left="596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981495" cy="11343703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1495" cy="11343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pgSz w:w="17860" w:h="25260"/>
          <w:pgMar w:top="2000" w:right="2560" w:bottom="280" w:left="2560" w:header="708" w:footer="708"/>
          <w:pgNumType w:start="12"/>
          <w:cols w:space="708"/>
        </w:sectPr>
      </w:pPr>
    </w:p>
    <w:p>
      <w:pPr>
        <w:pStyle w:val="BodyText"/>
        <w:ind w:left="501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080457" cy="11711178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80457" cy="11711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pgSz w:w="17860" w:h="25260"/>
          <w:pgMar w:top="2140" w:right="2560" w:bottom="280" w:left="2560" w:header="708" w:footer="708"/>
          <w:pgNumType w:start="13"/>
          <w:cols w:space="708"/>
        </w:sectPr>
      </w:pPr>
    </w:p>
    <w:p>
      <w:pPr>
        <w:pStyle w:val="BodyText"/>
        <w:ind w:left="553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943849" cy="11261502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3849" cy="11261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pgSz w:w="17860" w:h="25260"/>
          <w:pgMar w:top="2200" w:right="2560" w:bottom="280" w:left="2560" w:header="708" w:footer="708"/>
          <w:pgNumType w:start="14"/>
          <w:cols w:space="708"/>
        </w:sectPr>
      </w:pPr>
    </w:p>
    <w:p>
      <w:pPr>
        <w:pStyle w:val="BodyText"/>
        <w:ind w:left="677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192894" cy="11659362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2894" cy="11659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</w:pPr>
      <w:r>
        <w:rPr>
          <w:rFonts w:ascii="Times New Roman"/>
          <w:sz w:val="20"/>
        </w:rPr>
        <w:br/>
      </w:r>
      <w:r>
        <w:rPr>
          <w:rFonts w:ascii="Times New Roman"/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https://d.book118.com/418046013101006023</w:t>
        </w:r>
      </w:hyperlink>
    </w:p>
    <w:p>
      <w:pPr>
        <w:spacing w:after="0"/>
        <w:rPr>
          <w:rFonts w:ascii="Times New Roman"/>
          <w:sz w:val="20"/>
        </w:rPr>
      </w:pPr>
    </w:p>
    <w:sectPr>
      <w:pgSz w:w="17860" w:h="25260"/>
      <w:pgMar w:top="2060" w:right="2560" w:bottom="280" w:left="2560" w:header="708" w:footer="708"/>
      <w:pgNumType w:start="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Heading2">
    <w:name w:val="heading 2"/>
    <w:basedOn w:val="Normal"/>
    <w:uiPriority w:val="1"/>
    <w:qFormat/>
    <w:pPr>
      <w:ind w:left="20"/>
      <w:outlineLvl w:val="1"/>
    </w:pPr>
    <w:rPr>
      <w:rFonts w:ascii="Times New Roman" w:eastAsia="Times New Roman" w:hAnsi="Times New Roman" w:cs="Times New Roman"/>
      <w:sz w:val="31"/>
      <w:szCs w:val="31"/>
    </w:rPr>
  </w:style>
  <w:style w:type="paragraph" w:styleId="Heading3">
    <w:name w:val="heading 3"/>
    <w:basedOn w:val="Normal"/>
    <w:uiPriority w:val="1"/>
    <w:qFormat/>
    <w:pPr>
      <w:ind w:left="770"/>
      <w:outlineLvl w:val="2"/>
    </w:pPr>
    <w:rPr>
      <w:rFonts w:ascii="宋体" w:eastAsia="宋体" w:hAnsi="宋体" w:cs="宋体"/>
      <w:sz w:val="29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9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hyperlink" Target="https://d.book118.com/418046013101006023" TargetMode="Externa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2023-12-20T18:06:25Z</dcterms:created>
  <dcterms:modified xsi:type="dcterms:W3CDTF">2023-12-20T18:06:25Z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2023-12-20T00:00:00Z</vt:filetime>
  </property>
</Properties>
</file>