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50D5B" w14:paraId="0EDFBED7" w14:textId="77777777">
      <w:pPr>
        <w:rPr>
          <w:rFonts w:ascii="仿宋" w:eastAsia="仿宋" w:hAnsi="仿宋" w:cs="仿宋"/>
          <w:b/>
          <w:sz w:val="40"/>
        </w:rPr>
      </w:pPr>
    </w:p>
    <w:p w:rsidR="00950D5B" w14:paraId="38A8EA17" w14:textId="77777777">
      <w:pPr>
        <w:rPr>
          <w:rFonts w:ascii="仿宋" w:eastAsia="仿宋" w:hAnsi="仿宋" w:cs="仿宋"/>
          <w:b/>
          <w:sz w:val="40"/>
        </w:rPr>
      </w:pPr>
    </w:p>
    <w:p w:rsidR="00950D5B" w14:paraId="43293FBC" w14:textId="77777777">
      <w:pPr>
        <w:rPr>
          <w:rFonts w:ascii="仿宋" w:eastAsia="仿宋" w:hAnsi="仿宋" w:cs="仿宋"/>
          <w:b/>
          <w:sz w:val="40"/>
        </w:rPr>
      </w:pPr>
    </w:p>
    <w:p w:rsidR="00950D5B" w14:paraId="207EDECC"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矫形器制造相关项目投资计划书</w:t>
      </w:r>
    </w:p>
    <w:p w:rsidR="00950D5B" w14:paraId="3E36073C" w14:textId="77777777">
      <w:pPr>
        <w:jc w:val="center"/>
        <w:rPr>
          <w:rFonts w:ascii="仿宋" w:eastAsia="仿宋" w:hAnsi="仿宋" w:cs="仿宋"/>
          <w:b/>
          <w:sz w:val="40"/>
        </w:rPr>
      </w:pPr>
      <w:r>
        <w:rPr>
          <w:rFonts w:ascii="仿宋" w:eastAsia="仿宋" w:hAnsi="仿宋" w:cs="仿宋" w:hint="eastAsia"/>
          <w:b/>
          <w:sz w:val="40"/>
        </w:rPr>
        <w:t>目录</w:t>
      </w:r>
    </w:p>
    <w:p w:rsidR="00950D5B" w14:paraId="39C05B72" w14:textId="77777777">
      <w:pPr>
        <w:pStyle w:val="TOC1"/>
        <w:tabs>
          <w:tab w:val="right" w:leader="dot" w:pos="8306"/>
        </w:tabs>
      </w:pPr>
      <w:r>
        <w:fldChar w:fldCharType="begin"/>
      </w:r>
      <w:r>
        <w:instrText>TOC \h \z</w:instrText>
      </w:r>
      <w:r>
        <w:fldChar w:fldCharType="separate"/>
      </w:r>
      <w:hyperlink w:anchor="_Toc18290" w:history="1">
        <w:r>
          <w:rPr>
            <w:rFonts w:ascii="仿宋" w:eastAsia="仿宋" w:hAnsi="仿宋" w:cs="仿宋" w:hint="eastAsia"/>
          </w:rPr>
          <w:t>前言</w:t>
        </w:r>
        <w:r>
          <w:tab/>
        </w:r>
        <w:r>
          <w:fldChar w:fldCharType="begin"/>
        </w:r>
        <w:r>
          <w:instrText xml:space="preserve"> PAGEREF _Toc18290 \h </w:instrText>
        </w:r>
        <w:r>
          <w:fldChar w:fldCharType="separate"/>
        </w:r>
        <w:r>
          <w:t>3</w:t>
        </w:r>
        <w:r>
          <w:fldChar w:fldCharType="end"/>
        </w:r>
      </w:hyperlink>
    </w:p>
    <w:p w:rsidR="00950D5B" w14:paraId="2380E54E" w14:textId="77777777">
      <w:pPr>
        <w:pStyle w:val="TOC1"/>
        <w:tabs>
          <w:tab w:val="right" w:leader="dot" w:pos="8306"/>
        </w:tabs>
      </w:pPr>
      <w:hyperlink w:anchor="_Toc14339" w:history="1">
        <w:r>
          <w:rPr>
            <w:rFonts w:ascii="仿宋" w:eastAsia="仿宋" w:hAnsi="仿宋" w:cs="仿宋" w:hint="eastAsia"/>
          </w:rPr>
          <w:t>一、矫形器制造项目选址方案</w:t>
        </w:r>
        <w:r>
          <w:tab/>
        </w:r>
        <w:r>
          <w:fldChar w:fldCharType="begin"/>
        </w:r>
        <w:r>
          <w:instrText xml:space="preserve"> PAGEREF _Toc14339 \h </w:instrText>
        </w:r>
        <w:r>
          <w:fldChar w:fldCharType="separate"/>
        </w:r>
        <w:r>
          <w:t>3</w:t>
        </w:r>
        <w:r>
          <w:fldChar w:fldCharType="end"/>
        </w:r>
      </w:hyperlink>
    </w:p>
    <w:p w:rsidR="00950D5B" w14:paraId="22E9A05A" w14:textId="77777777">
      <w:pPr>
        <w:pStyle w:val="TOC2"/>
        <w:tabs>
          <w:tab w:val="right" w:leader="dot" w:pos="8306"/>
        </w:tabs>
      </w:pPr>
      <w:hyperlink w:anchor="_Toc31209" w:history="1">
        <w:r>
          <w:rPr>
            <w:rFonts w:ascii="仿宋" w:eastAsia="仿宋" w:hAnsi="仿宋" w:cs="仿宋" w:hint="eastAsia"/>
          </w:rPr>
          <w:t>（一）矫形器制造项目选址原则</w:t>
        </w:r>
        <w:r>
          <w:tab/>
        </w:r>
        <w:r>
          <w:fldChar w:fldCharType="begin"/>
        </w:r>
        <w:r>
          <w:instrText xml:space="preserve"> PAGEREF _Toc31209 \h </w:instrText>
        </w:r>
        <w:r>
          <w:fldChar w:fldCharType="separate"/>
        </w:r>
        <w:r>
          <w:t>3</w:t>
        </w:r>
        <w:r>
          <w:fldChar w:fldCharType="end"/>
        </w:r>
      </w:hyperlink>
    </w:p>
    <w:p w:rsidR="00950D5B" w14:paraId="77B96D51" w14:textId="77777777">
      <w:pPr>
        <w:pStyle w:val="TOC2"/>
        <w:tabs>
          <w:tab w:val="right" w:leader="dot" w:pos="8306"/>
        </w:tabs>
      </w:pPr>
      <w:hyperlink w:anchor="_Toc27607" w:history="1">
        <w:r>
          <w:rPr>
            <w:rFonts w:ascii="仿宋" w:eastAsia="仿宋" w:hAnsi="仿宋" w:cs="仿宋" w:hint="eastAsia"/>
          </w:rPr>
          <w:t>（二）建设区基本情况</w:t>
        </w:r>
        <w:r>
          <w:tab/>
        </w:r>
        <w:r>
          <w:fldChar w:fldCharType="begin"/>
        </w:r>
        <w:r>
          <w:instrText xml:space="preserve"> PAGEREF _Toc27607 \h </w:instrText>
        </w:r>
        <w:r>
          <w:fldChar w:fldCharType="separate"/>
        </w:r>
        <w:r>
          <w:t>3</w:t>
        </w:r>
        <w:r>
          <w:fldChar w:fldCharType="end"/>
        </w:r>
      </w:hyperlink>
    </w:p>
    <w:p w:rsidR="00950D5B" w14:paraId="1FA3A75A" w14:textId="77777777">
      <w:pPr>
        <w:pStyle w:val="TOC2"/>
        <w:tabs>
          <w:tab w:val="right" w:leader="dot" w:pos="8306"/>
        </w:tabs>
      </w:pPr>
      <w:hyperlink w:anchor="_Toc22486" w:history="1">
        <w:r>
          <w:rPr>
            <w:rFonts w:ascii="仿宋" w:eastAsia="仿宋" w:hAnsi="仿宋" w:cs="仿宋" w:hint="eastAsia"/>
          </w:rPr>
          <w:t>（三）产业发展方向</w:t>
        </w:r>
        <w:r>
          <w:tab/>
        </w:r>
        <w:r>
          <w:fldChar w:fldCharType="begin"/>
        </w:r>
        <w:r>
          <w:instrText xml:space="preserve"> PAGEREF _Toc22486 \h </w:instrText>
        </w:r>
        <w:r>
          <w:fldChar w:fldCharType="separate"/>
        </w:r>
        <w:r>
          <w:t>4</w:t>
        </w:r>
        <w:r>
          <w:fldChar w:fldCharType="end"/>
        </w:r>
      </w:hyperlink>
    </w:p>
    <w:p w:rsidR="00950D5B" w14:paraId="6457E2F6" w14:textId="77777777">
      <w:pPr>
        <w:pStyle w:val="TOC2"/>
        <w:tabs>
          <w:tab w:val="right" w:leader="dot" w:pos="8306"/>
        </w:tabs>
      </w:pPr>
      <w:hyperlink w:anchor="_Toc21616" w:history="1">
        <w:r>
          <w:rPr>
            <w:rFonts w:ascii="仿宋" w:eastAsia="仿宋" w:hAnsi="仿宋" w:cs="仿宋" w:hint="eastAsia"/>
          </w:rPr>
          <w:t>（四）矫形器制造项目选址综合评价</w:t>
        </w:r>
        <w:r>
          <w:tab/>
        </w:r>
        <w:r>
          <w:fldChar w:fldCharType="begin"/>
        </w:r>
        <w:r>
          <w:instrText xml:space="preserve"> PAGEREF _Toc21616 \h </w:instrText>
        </w:r>
        <w:r>
          <w:fldChar w:fldCharType="separate"/>
        </w:r>
        <w:r>
          <w:t>6</w:t>
        </w:r>
        <w:r>
          <w:fldChar w:fldCharType="end"/>
        </w:r>
      </w:hyperlink>
    </w:p>
    <w:p w:rsidR="00950D5B" w14:paraId="1AAAEB35" w14:textId="77777777">
      <w:pPr>
        <w:pStyle w:val="TOC1"/>
        <w:tabs>
          <w:tab w:val="right" w:leader="dot" w:pos="8306"/>
        </w:tabs>
      </w:pPr>
      <w:hyperlink w:anchor="_Toc19217" w:history="1">
        <w:r>
          <w:rPr>
            <w:rFonts w:ascii="仿宋" w:eastAsia="仿宋" w:hAnsi="仿宋" w:cs="仿宋" w:hint="eastAsia"/>
          </w:rPr>
          <w:t>二、行业前景及市场预测</w:t>
        </w:r>
        <w:r>
          <w:tab/>
        </w:r>
        <w:r>
          <w:fldChar w:fldCharType="begin"/>
        </w:r>
        <w:r>
          <w:instrText xml:space="preserve"> PAGEREF _Toc19217 \h </w:instrText>
        </w:r>
        <w:r>
          <w:fldChar w:fldCharType="separate"/>
        </w:r>
        <w:r>
          <w:t>7</w:t>
        </w:r>
        <w:r>
          <w:fldChar w:fldCharType="end"/>
        </w:r>
      </w:hyperlink>
    </w:p>
    <w:p w:rsidR="00950D5B" w14:paraId="2A0E230D" w14:textId="77777777">
      <w:pPr>
        <w:pStyle w:val="TOC2"/>
        <w:tabs>
          <w:tab w:val="right" w:leader="dot" w:pos="8306"/>
        </w:tabs>
      </w:pPr>
      <w:hyperlink w:anchor="_Toc22353" w:history="1">
        <w:r>
          <w:rPr>
            <w:rFonts w:ascii="仿宋" w:eastAsia="仿宋" w:hAnsi="仿宋" w:cs="仿宋" w:hint="eastAsia"/>
          </w:rPr>
          <w:t>（一）行业基本情况</w:t>
        </w:r>
        <w:r>
          <w:tab/>
        </w:r>
        <w:r>
          <w:fldChar w:fldCharType="begin"/>
        </w:r>
        <w:r>
          <w:instrText xml:space="preserve"> PAGEREF _Toc22353 \h </w:instrText>
        </w:r>
        <w:r>
          <w:fldChar w:fldCharType="separate"/>
        </w:r>
        <w:r>
          <w:t>7</w:t>
        </w:r>
        <w:r>
          <w:fldChar w:fldCharType="end"/>
        </w:r>
      </w:hyperlink>
    </w:p>
    <w:p w:rsidR="00950D5B" w14:paraId="7B63788B" w14:textId="77777777">
      <w:pPr>
        <w:pStyle w:val="TOC2"/>
        <w:tabs>
          <w:tab w:val="right" w:leader="dot" w:pos="8306"/>
        </w:tabs>
      </w:pPr>
      <w:hyperlink w:anchor="_Toc470" w:history="1">
        <w:r>
          <w:rPr>
            <w:rFonts w:ascii="仿宋" w:eastAsia="仿宋" w:hAnsi="仿宋" w:cs="仿宋" w:hint="eastAsia"/>
          </w:rPr>
          <w:t>（二）市场分析</w:t>
        </w:r>
        <w:r>
          <w:tab/>
        </w:r>
        <w:r>
          <w:fldChar w:fldCharType="begin"/>
        </w:r>
        <w:r>
          <w:instrText xml:space="preserve"> PAGEREF _Toc470 \h </w:instrText>
        </w:r>
        <w:r>
          <w:fldChar w:fldCharType="separate"/>
        </w:r>
        <w:r>
          <w:t>8</w:t>
        </w:r>
        <w:r>
          <w:fldChar w:fldCharType="end"/>
        </w:r>
      </w:hyperlink>
    </w:p>
    <w:p w:rsidR="00950D5B" w14:paraId="32146FFF" w14:textId="77777777">
      <w:pPr>
        <w:pStyle w:val="TOC1"/>
        <w:tabs>
          <w:tab w:val="right" w:leader="dot" w:pos="8306"/>
        </w:tabs>
      </w:pPr>
      <w:hyperlink w:anchor="_Toc30061" w:history="1">
        <w:r>
          <w:rPr>
            <w:rFonts w:ascii="仿宋" w:eastAsia="仿宋" w:hAnsi="仿宋" w:cs="仿宋" w:hint="eastAsia"/>
          </w:rPr>
          <w:t>三、原材料</w:t>
        </w:r>
        <w:r>
          <w:rPr>
            <w:rFonts w:ascii="仿宋" w:eastAsia="仿宋" w:hAnsi="仿宋" w:cs="仿宋" w:hint="eastAsia"/>
          </w:rPr>
          <w:t>及成品管理</w:t>
        </w:r>
        <w:r>
          <w:tab/>
        </w:r>
        <w:r>
          <w:fldChar w:fldCharType="begin"/>
        </w:r>
        <w:r>
          <w:instrText xml:space="preserve"> PAGEREF _Toc30061 \h </w:instrText>
        </w:r>
        <w:r>
          <w:fldChar w:fldCharType="separate"/>
        </w:r>
        <w:r>
          <w:t>9</w:t>
        </w:r>
        <w:r>
          <w:fldChar w:fldCharType="end"/>
        </w:r>
      </w:hyperlink>
    </w:p>
    <w:p w:rsidR="00950D5B" w14:paraId="55195B15" w14:textId="77777777">
      <w:pPr>
        <w:pStyle w:val="TOC2"/>
        <w:tabs>
          <w:tab w:val="right" w:leader="dot" w:pos="8306"/>
        </w:tabs>
      </w:pPr>
      <w:hyperlink w:anchor="_Toc24165" w:history="1">
        <w:r>
          <w:rPr>
            <w:rFonts w:ascii="仿宋" w:eastAsia="仿宋" w:hAnsi="仿宋" w:cs="仿宋" w:hint="eastAsia"/>
          </w:rPr>
          <w:t>（一）矫形器制造项目建设期原辅材料供应情况</w:t>
        </w:r>
        <w:r>
          <w:tab/>
        </w:r>
        <w:r>
          <w:fldChar w:fldCharType="begin"/>
        </w:r>
        <w:r>
          <w:instrText xml:space="preserve"> PAGEREF _Toc24165 \h </w:instrText>
        </w:r>
        <w:r>
          <w:fldChar w:fldCharType="separate"/>
        </w:r>
        <w:r>
          <w:t>9</w:t>
        </w:r>
        <w:r>
          <w:fldChar w:fldCharType="end"/>
        </w:r>
      </w:hyperlink>
    </w:p>
    <w:p w:rsidR="00950D5B" w14:paraId="48C81F7A" w14:textId="77777777">
      <w:pPr>
        <w:pStyle w:val="TOC2"/>
        <w:tabs>
          <w:tab w:val="right" w:leader="dot" w:pos="8306"/>
        </w:tabs>
      </w:pPr>
      <w:hyperlink w:anchor="_Toc16559" w:history="1">
        <w:r>
          <w:rPr>
            <w:rFonts w:ascii="仿宋" w:eastAsia="仿宋" w:hAnsi="仿宋" w:cs="仿宋" w:hint="eastAsia"/>
          </w:rPr>
          <w:t>（二）矫形器制造项目运营期原辅材料供应及质量管理</w:t>
        </w:r>
        <w:r>
          <w:tab/>
        </w:r>
        <w:r>
          <w:fldChar w:fldCharType="begin"/>
        </w:r>
        <w:r>
          <w:instrText xml:space="preserve"> PAGEREF _Toc16559 \h </w:instrText>
        </w:r>
        <w:r>
          <w:fldChar w:fldCharType="separate"/>
        </w:r>
        <w:r>
          <w:t>10</w:t>
        </w:r>
        <w:r>
          <w:fldChar w:fldCharType="end"/>
        </w:r>
      </w:hyperlink>
    </w:p>
    <w:p w:rsidR="00950D5B" w14:paraId="406C65E9" w14:textId="77777777">
      <w:pPr>
        <w:pStyle w:val="TOC1"/>
        <w:tabs>
          <w:tab w:val="right" w:leader="dot" w:pos="8306"/>
        </w:tabs>
      </w:pPr>
      <w:hyperlink w:anchor="_Toc18667" w:history="1">
        <w:r>
          <w:rPr>
            <w:rFonts w:ascii="仿宋" w:eastAsia="仿宋" w:hAnsi="仿宋" w:cs="仿宋" w:hint="eastAsia"/>
          </w:rPr>
          <w:t>四、建筑工程方案</w:t>
        </w:r>
        <w:r>
          <w:tab/>
        </w:r>
        <w:r>
          <w:fldChar w:fldCharType="begin"/>
        </w:r>
        <w:r>
          <w:instrText xml:space="preserve"> PAGEREF _Toc18667 \h </w:instrText>
        </w:r>
        <w:r>
          <w:fldChar w:fldCharType="separate"/>
        </w:r>
        <w:r>
          <w:t>11</w:t>
        </w:r>
        <w:r>
          <w:fldChar w:fldCharType="end"/>
        </w:r>
      </w:hyperlink>
    </w:p>
    <w:p w:rsidR="00950D5B" w14:paraId="198E6647" w14:textId="77777777">
      <w:pPr>
        <w:pStyle w:val="TOC2"/>
        <w:tabs>
          <w:tab w:val="right" w:leader="dot" w:pos="8306"/>
        </w:tabs>
      </w:pPr>
      <w:hyperlink w:anchor="_Toc20185" w:history="1">
        <w:r>
          <w:rPr>
            <w:rFonts w:ascii="仿宋" w:eastAsia="仿宋" w:hAnsi="仿宋" w:cs="仿宋" w:hint="eastAsia"/>
          </w:rPr>
          <w:t>（一）矫形器制造项目工程设计总体要求</w:t>
        </w:r>
        <w:r>
          <w:tab/>
        </w:r>
        <w:r>
          <w:fldChar w:fldCharType="begin"/>
        </w:r>
        <w:r>
          <w:instrText xml:space="preserve"> PAGEREF _Toc20185 \h </w:instrText>
        </w:r>
        <w:r>
          <w:fldChar w:fldCharType="separate"/>
        </w:r>
        <w:r>
          <w:t>11</w:t>
        </w:r>
        <w:r>
          <w:fldChar w:fldCharType="end"/>
        </w:r>
      </w:hyperlink>
    </w:p>
    <w:p w:rsidR="00950D5B" w14:paraId="06F661FA" w14:textId="77777777">
      <w:pPr>
        <w:pStyle w:val="TOC2"/>
        <w:tabs>
          <w:tab w:val="right" w:leader="dot" w:pos="8306"/>
        </w:tabs>
      </w:pPr>
      <w:hyperlink w:anchor="_Toc7515" w:history="1">
        <w:r>
          <w:rPr>
            <w:rFonts w:ascii="仿宋" w:eastAsia="仿宋" w:hAnsi="仿宋" w:cs="仿宋" w:hint="eastAsia"/>
          </w:rPr>
          <w:t>（二）建设方案</w:t>
        </w:r>
        <w:r>
          <w:tab/>
        </w:r>
        <w:r>
          <w:fldChar w:fldCharType="begin"/>
        </w:r>
        <w:r>
          <w:instrText xml:space="preserve"> PAGEREF _Toc7515 \h </w:instrText>
        </w:r>
        <w:r>
          <w:fldChar w:fldCharType="separate"/>
        </w:r>
        <w:r>
          <w:t>15</w:t>
        </w:r>
        <w:r>
          <w:fldChar w:fldCharType="end"/>
        </w:r>
      </w:hyperlink>
    </w:p>
    <w:p w:rsidR="00950D5B" w14:paraId="35195F6E" w14:textId="77777777">
      <w:pPr>
        <w:pStyle w:val="TOC2"/>
        <w:tabs>
          <w:tab w:val="right" w:leader="dot" w:pos="8306"/>
        </w:tabs>
      </w:pPr>
      <w:hyperlink w:anchor="_Toc7265" w:history="1">
        <w:r>
          <w:rPr>
            <w:rFonts w:ascii="仿宋" w:eastAsia="仿宋" w:hAnsi="仿宋" w:cs="仿宋" w:hint="eastAsia"/>
          </w:rPr>
          <w:t>（三）建筑工程建设指标</w:t>
        </w:r>
        <w:r>
          <w:tab/>
        </w:r>
        <w:r>
          <w:fldChar w:fldCharType="begin"/>
        </w:r>
        <w:r>
          <w:instrText xml:space="preserve"> PAGEREF _Toc7265 \h </w:instrText>
        </w:r>
        <w:r>
          <w:fldChar w:fldCharType="separate"/>
        </w:r>
        <w:r>
          <w:t>18</w:t>
        </w:r>
        <w:r>
          <w:fldChar w:fldCharType="end"/>
        </w:r>
      </w:hyperlink>
    </w:p>
    <w:p w:rsidR="00950D5B" w14:paraId="296ECDDD" w14:textId="77777777">
      <w:pPr>
        <w:pStyle w:val="TOC1"/>
        <w:tabs>
          <w:tab w:val="right" w:leader="dot" w:pos="8306"/>
        </w:tabs>
      </w:pPr>
      <w:hyperlink w:anchor="_Toc32093" w:history="1">
        <w:r>
          <w:rPr>
            <w:rFonts w:ascii="仿宋" w:eastAsia="仿宋" w:hAnsi="仿宋" w:cs="仿宋" w:hint="eastAsia"/>
          </w:rPr>
          <w:t>五、产品方案与建设规划</w:t>
        </w:r>
        <w:r>
          <w:tab/>
        </w:r>
        <w:r>
          <w:fldChar w:fldCharType="begin"/>
        </w:r>
        <w:r>
          <w:instrText xml:space="preserve"> PAGEREF _Toc32093 \h </w:instrText>
        </w:r>
        <w:r>
          <w:fldChar w:fldCharType="separate"/>
        </w:r>
        <w:r>
          <w:t>18</w:t>
        </w:r>
        <w:r>
          <w:fldChar w:fldCharType="end"/>
        </w:r>
      </w:hyperlink>
    </w:p>
    <w:p w:rsidR="00950D5B" w14:paraId="1ADC5507" w14:textId="77777777">
      <w:pPr>
        <w:pStyle w:val="TOC2"/>
        <w:tabs>
          <w:tab w:val="right" w:leader="dot" w:pos="8306"/>
        </w:tabs>
      </w:pPr>
      <w:hyperlink w:anchor="_Toc10035" w:history="1">
        <w:r>
          <w:rPr>
            <w:rFonts w:ascii="仿宋" w:eastAsia="仿宋" w:hAnsi="仿宋" w:cs="仿宋" w:hint="eastAsia"/>
          </w:rPr>
          <w:t>（一）矫形器制造项目场地规模</w:t>
        </w:r>
        <w:r>
          <w:tab/>
        </w:r>
        <w:r>
          <w:fldChar w:fldCharType="begin"/>
        </w:r>
        <w:r>
          <w:instrText xml:space="preserve"> PAGEREF _Toc10035 \h </w:instrText>
        </w:r>
        <w:r>
          <w:fldChar w:fldCharType="separate"/>
        </w:r>
        <w:r>
          <w:t>18</w:t>
        </w:r>
        <w:r>
          <w:fldChar w:fldCharType="end"/>
        </w:r>
      </w:hyperlink>
    </w:p>
    <w:p w:rsidR="00950D5B" w14:paraId="11B6BACC" w14:textId="77777777">
      <w:pPr>
        <w:pStyle w:val="TOC2"/>
        <w:tabs>
          <w:tab w:val="right" w:leader="dot" w:pos="8306"/>
        </w:tabs>
      </w:pPr>
      <w:hyperlink w:anchor="_Toc20101" w:history="1">
        <w:r>
          <w:rPr>
            <w:rFonts w:ascii="仿宋" w:eastAsia="仿宋" w:hAnsi="仿宋" w:cs="仿宋" w:hint="eastAsia"/>
          </w:rPr>
          <w:t>（二）产能规模</w:t>
        </w:r>
        <w:r>
          <w:tab/>
        </w:r>
        <w:r>
          <w:fldChar w:fldCharType="begin"/>
        </w:r>
        <w:r>
          <w:instrText xml:space="preserve"> PAGEREF _Toc20101 \h </w:instrText>
        </w:r>
        <w:r>
          <w:fldChar w:fldCharType="separate"/>
        </w:r>
        <w:r>
          <w:t>18</w:t>
        </w:r>
        <w:r>
          <w:fldChar w:fldCharType="end"/>
        </w:r>
      </w:hyperlink>
    </w:p>
    <w:p w:rsidR="00950D5B" w14:paraId="2A28E200" w14:textId="77777777">
      <w:pPr>
        <w:pStyle w:val="TOC2"/>
        <w:tabs>
          <w:tab w:val="right" w:leader="dot" w:pos="8306"/>
        </w:tabs>
      </w:pPr>
      <w:hyperlink w:anchor="_Toc2175" w:history="1">
        <w:r>
          <w:rPr>
            <w:rFonts w:ascii="仿宋" w:eastAsia="仿宋" w:hAnsi="仿宋" w:cs="仿宋" w:hint="eastAsia"/>
          </w:rPr>
          <w:t>（三）产品规划方案及生产纲领</w:t>
        </w:r>
        <w:r>
          <w:tab/>
        </w:r>
        <w:r>
          <w:fldChar w:fldCharType="begin"/>
        </w:r>
        <w:r>
          <w:instrText xml:space="preserve"> PAGEREF _Toc2175 \h </w:instrText>
        </w:r>
        <w:r>
          <w:fldChar w:fldCharType="separate"/>
        </w:r>
        <w:r>
          <w:t>19</w:t>
        </w:r>
        <w:r>
          <w:fldChar w:fldCharType="end"/>
        </w:r>
      </w:hyperlink>
    </w:p>
    <w:p w:rsidR="00950D5B" w14:paraId="7D72F52F" w14:textId="77777777">
      <w:pPr>
        <w:pStyle w:val="TOC1"/>
        <w:tabs>
          <w:tab w:val="right" w:leader="dot" w:pos="8306"/>
        </w:tabs>
      </w:pPr>
      <w:hyperlink w:anchor="_Toc12142" w:history="1">
        <w:r>
          <w:rPr>
            <w:rFonts w:ascii="仿宋" w:eastAsia="仿宋" w:hAnsi="仿宋" w:cs="仿宋" w:hint="eastAsia"/>
          </w:rPr>
          <w:t>六、招标方案</w:t>
        </w:r>
        <w:r>
          <w:tab/>
        </w:r>
        <w:r>
          <w:fldChar w:fldCharType="begin"/>
        </w:r>
        <w:r>
          <w:instrText xml:space="preserve"> PAGEREF _Toc12142 \h </w:instrText>
        </w:r>
        <w:r>
          <w:fldChar w:fldCharType="separate"/>
        </w:r>
        <w:r>
          <w:t>19</w:t>
        </w:r>
        <w:r>
          <w:fldChar w:fldCharType="end"/>
        </w:r>
      </w:hyperlink>
    </w:p>
    <w:p w:rsidR="00950D5B" w14:paraId="3E350E73" w14:textId="77777777">
      <w:pPr>
        <w:pStyle w:val="TOC2"/>
        <w:tabs>
          <w:tab w:val="right" w:leader="dot" w:pos="8306"/>
        </w:tabs>
      </w:pPr>
      <w:hyperlink w:anchor="_Toc19966" w:history="1">
        <w:r>
          <w:rPr>
            <w:rFonts w:ascii="仿宋" w:eastAsia="仿宋" w:hAnsi="仿宋" w:cs="仿宋" w:hint="eastAsia"/>
          </w:rPr>
          <w:t>（一）矫形器制造项目招标依据</w:t>
        </w:r>
        <w:r>
          <w:tab/>
        </w:r>
        <w:r>
          <w:fldChar w:fldCharType="begin"/>
        </w:r>
        <w:r>
          <w:instrText xml:space="preserve"> PAGEREF _Toc19966 \h </w:instrText>
        </w:r>
        <w:r>
          <w:fldChar w:fldCharType="separate"/>
        </w:r>
        <w:r>
          <w:t>19</w:t>
        </w:r>
        <w:r>
          <w:fldChar w:fldCharType="end"/>
        </w:r>
      </w:hyperlink>
    </w:p>
    <w:p w:rsidR="00950D5B" w14:paraId="14782DB8" w14:textId="77777777">
      <w:pPr>
        <w:pStyle w:val="TOC2"/>
        <w:tabs>
          <w:tab w:val="right" w:leader="dot" w:pos="8306"/>
        </w:tabs>
      </w:pPr>
      <w:hyperlink w:anchor="_Toc16998" w:history="1">
        <w:r>
          <w:rPr>
            <w:rFonts w:ascii="仿宋" w:eastAsia="仿宋" w:hAnsi="仿宋" w:cs="仿宋" w:hint="eastAsia"/>
          </w:rPr>
          <w:t>（二）矫形器制造项目招标范围</w:t>
        </w:r>
        <w:r>
          <w:tab/>
        </w:r>
        <w:r>
          <w:fldChar w:fldCharType="begin"/>
        </w:r>
        <w:r>
          <w:instrText xml:space="preserve"> PAGEREF _Toc16998 \h </w:instrText>
        </w:r>
        <w:r>
          <w:fldChar w:fldCharType="separate"/>
        </w:r>
        <w:r>
          <w:t>19</w:t>
        </w:r>
        <w:r>
          <w:fldChar w:fldCharType="end"/>
        </w:r>
      </w:hyperlink>
    </w:p>
    <w:p w:rsidR="00950D5B" w14:paraId="617E9A73" w14:textId="77777777">
      <w:pPr>
        <w:pStyle w:val="TOC2"/>
        <w:tabs>
          <w:tab w:val="right" w:leader="dot" w:pos="8306"/>
        </w:tabs>
      </w:pPr>
      <w:hyperlink w:anchor="_Toc5714" w:history="1">
        <w:r>
          <w:rPr>
            <w:rFonts w:ascii="仿宋" w:eastAsia="仿宋" w:hAnsi="仿宋" w:cs="仿宋" w:hint="eastAsia"/>
          </w:rPr>
          <w:t>（三）招标要求</w:t>
        </w:r>
        <w:r>
          <w:tab/>
        </w:r>
        <w:r>
          <w:fldChar w:fldCharType="begin"/>
        </w:r>
        <w:r>
          <w:instrText xml:space="preserve"> PAGEREF _Toc5714 \h </w:instrText>
        </w:r>
        <w:r>
          <w:fldChar w:fldCharType="separate"/>
        </w:r>
        <w:r>
          <w:t>20</w:t>
        </w:r>
        <w:r>
          <w:fldChar w:fldCharType="end"/>
        </w:r>
      </w:hyperlink>
    </w:p>
    <w:p w:rsidR="00950D5B" w14:paraId="50F806DE" w14:textId="77777777">
      <w:pPr>
        <w:pStyle w:val="TOC2"/>
        <w:tabs>
          <w:tab w:val="right" w:leader="dot" w:pos="8306"/>
        </w:tabs>
      </w:pPr>
      <w:hyperlink w:anchor="_Toc25300" w:history="1">
        <w:r>
          <w:rPr>
            <w:rFonts w:ascii="仿宋" w:eastAsia="仿宋" w:hAnsi="仿宋" w:cs="仿宋" w:hint="eastAsia"/>
          </w:rPr>
          <w:t>（四）招标组织方式</w:t>
        </w:r>
        <w:r>
          <w:tab/>
        </w:r>
        <w:r>
          <w:fldChar w:fldCharType="begin"/>
        </w:r>
        <w:r>
          <w:instrText xml:space="preserve"> PAGEREF _Toc25300 \h </w:instrText>
        </w:r>
        <w:r>
          <w:fldChar w:fldCharType="separate"/>
        </w:r>
        <w:r>
          <w:t>21</w:t>
        </w:r>
        <w:r>
          <w:fldChar w:fldCharType="end"/>
        </w:r>
      </w:hyperlink>
    </w:p>
    <w:p w:rsidR="00950D5B" w14:paraId="562C4B5D" w14:textId="77777777">
      <w:pPr>
        <w:pStyle w:val="TOC2"/>
        <w:tabs>
          <w:tab w:val="right" w:leader="dot" w:pos="8306"/>
        </w:tabs>
      </w:pPr>
      <w:hyperlink w:anchor="_Toc20842" w:history="1">
        <w:r>
          <w:rPr>
            <w:rFonts w:ascii="仿宋" w:eastAsia="仿宋" w:hAnsi="仿宋" w:cs="仿宋" w:hint="eastAsia"/>
          </w:rPr>
          <w:t>（五）招标信息发布</w:t>
        </w:r>
        <w:r>
          <w:tab/>
        </w:r>
        <w:r>
          <w:fldChar w:fldCharType="begin"/>
        </w:r>
        <w:r>
          <w:instrText xml:space="preserve"> PAGEREF _Toc20842 \h </w:instrText>
        </w:r>
        <w:r>
          <w:fldChar w:fldCharType="separate"/>
        </w:r>
        <w:r>
          <w:t>24</w:t>
        </w:r>
        <w:r>
          <w:fldChar w:fldCharType="end"/>
        </w:r>
      </w:hyperlink>
    </w:p>
    <w:p w:rsidR="00950D5B" w14:paraId="7C540B05" w14:textId="77777777">
      <w:pPr>
        <w:pStyle w:val="TOC1"/>
        <w:tabs>
          <w:tab w:val="right" w:leader="dot" w:pos="8306"/>
        </w:tabs>
      </w:pPr>
      <w:hyperlink w:anchor="_Toc17028" w:history="1">
        <w:r>
          <w:rPr>
            <w:rFonts w:ascii="仿宋" w:eastAsia="仿宋" w:hAnsi="仿宋" w:cs="仿宋" w:hint="eastAsia"/>
          </w:rPr>
          <w:t>七、矫形器制造项目规划进度</w:t>
        </w:r>
        <w:r>
          <w:tab/>
        </w:r>
        <w:r>
          <w:fldChar w:fldCharType="begin"/>
        </w:r>
        <w:r>
          <w:instrText xml:space="preserve"> PAGEREF _Toc17028 \h </w:instrText>
        </w:r>
        <w:r>
          <w:fldChar w:fldCharType="separate"/>
        </w:r>
        <w:r>
          <w:t>24</w:t>
        </w:r>
        <w:r>
          <w:fldChar w:fldCharType="end"/>
        </w:r>
      </w:hyperlink>
    </w:p>
    <w:p w:rsidR="00950D5B" w14:paraId="3F37AFA9" w14:textId="77777777">
      <w:pPr>
        <w:pStyle w:val="TOC2"/>
        <w:tabs>
          <w:tab w:val="right" w:leader="dot" w:pos="8306"/>
        </w:tabs>
      </w:pPr>
      <w:hyperlink w:anchor="_Toc19734" w:history="1">
        <w:r>
          <w:rPr>
            <w:rFonts w:ascii="仿宋" w:eastAsia="仿宋" w:hAnsi="仿宋" w:cs="仿宋" w:hint="eastAsia"/>
          </w:rPr>
          <w:t>（一）矫形</w:t>
        </w:r>
        <w:r>
          <w:rPr>
            <w:rFonts w:ascii="仿宋" w:eastAsia="仿宋" w:hAnsi="仿宋" w:cs="仿宋" w:hint="eastAsia"/>
          </w:rPr>
          <w:t>器制造项目进度安排</w:t>
        </w:r>
        <w:r>
          <w:tab/>
        </w:r>
        <w:r>
          <w:fldChar w:fldCharType="begin"/>
        </w:r>
        <w:r>
          <w:instrText xml:space="preserve"> PAGEREF _Toc19734 \h </w:instrText>
        </w:r>
        <w:r>
          <w:fldChar w:fldCharType="separate"/>
        </w:r>
        <w:r>
          <w:t>24</w:t>
        </w:r>
        <w:r>
          <w:fldChar w:fldCharType="end"/>
        </w:r>
      </w:hyperlink>
    </w:p>
    <w:p w:rsidR="00950D5B" w14:paraId="565AAF26" w14:textId="77777777">
      <w:pPr>
        <w:pStyle w:val="TOC2"/>
        <w:tabs>
          <w:tab w:val="right" w:leader="dot" w:pos="8306"/>
        </w:tabs>
      </w:pPr>
      <w:hyperlink w:anchor="_Toc5741" w:history="1">
        <w:r>
          <w:rPr>
            <w:rFonts w:ascii="仿宋" w:eastAsia="仿宋" w:hAnsi="仿宋" w:cs="仿宋" w:hint="eastAsia"/>
          </w:rPr>
          <w:t>（二）矫形器制造项目实施保障措施</w:t>
        </w:r>
        <w:r>
          <w:tab/>
        </w:r>
        <w:r>
          <w:fldChar w:fldCharType="begin"/>
        </w:r>
        <w:r>
          <w:instrText xml:space="preserve"> PAGEREF _Toc5741 \h </w:instrText>
        </w:r>
        <w:r>
          <w:fldChar w:fldCharType="separate"/>
        </w:r>
        <w:r>
          <w:t>25</w:t>
        </w:r>
        <w:r>
          <w:fldChar w:fldCharType="end"/>
        </w:r>
      </w:hyperlink>
    </w:p>
    <w:p w:rsidR="00950D5B" w14:paraId="6FFE2CF4" w14:textId="77777777">
      <w:pPr>
        <w:pStyle w:val="TOC1"/>
        <w:tabs>
          <w:tab w:val="right" w:leader="dot" w:pos="8306"/>
        </w:tabs>
      </w:pPr>
      <w:hyperlink w:anchor="_Toc14128" w:history="1">
        <w:r>
          <w:rPr>
            <w:rFonts w:ascii="仿宋" w:eastAsia="仿宋" w:hAnsi="仿宋" w:cs="仿宋" w:hint="eastAsia"/>
          </w:rPr>
          <w:t>八、劳动安全评价</w:t>
        </w:r>
        <w:r>
          <w:tab/>
        </w:r>
        <w:r>
          <w:fldChar w:fldCharType="begin"/>
        </w:r>
        <w:r>
          <w:instrText xml:space="preserve"> PAGEREF _Toc14128 \h </w:instrText>
        </w:r>
        <w:r>
          <w:fldChar w:fldCharType="separate"/>
        </w:r>
        <w:r>
          <w:t>25</w:t>
        </w:r>
        <w:r>
          <w:fldChar w:fldCharType="end"/>
        </w:r>
      </w:hyperlink>
    </w:p>
    <w:p w:rsidR="00950D5B" w14:paraId="050F78EA" w14:textId="77777777">
      <w:pPr>
        <w:pStyle w:val="TOC2"/>
        <w:tabs>
          <w:tab w:val="right" w:leader="dot" w:pos="8306"/>
        </w:tabs>
      </w:pPr>
      <w:hyperlink w:anchor="_Toc30398" w:history="1">
        <w:r>
          <w:rPr>
            <w:rFonts w:ascii="仿宋" w:eastAsia="仿宋" w:hAnsi="仿宋" w:cs="仿宋" w:hint="eastAsia"/>
          </w:rPr>
          <w:t>（一）设计依据</w:t>
        </w:r>
        <w:r>
          <w:tab/>
        </w:r>
        <w:r>
          <w:fldChar w:fldCharType="begin"/>
        </w:r>
        <w:r>
          <w:instrText xml:space="preserve"> PAGEREF _Toc30398 \h </w:instrText>
        </w:r>
        <w:r>
          <w:fldChar w:fldCharType="separate"/>
        </w:r>
        <w:r>
          <w:t>25</w:t>
        </w:r>
        <w:r>
          <w:fldChar w:fldCharType="end"/>
        </w:r>
      </w:hyperlink>
    </w:p>
    <w:p w:rsidR="00950D5B" w14:paraId="3D9E6E9E" w14:textId="77777777">
      <w:pPr>
        <w:pStyle w:val="TOC2"/>
        <w:tabs>
          <w:tab w:val="right" w:leader="dot" w:pos="8306"/>
        </w:tabs>
      </w:pPr>
      <w:hyperlink w:anchor="_Toc18942" w:history="1">
        <w:r>
          <w:rPr>
            <w:rFonts w:ascii="仿宋" w:eastAsia="仿宋" w:hAnsi="仿宋" w:cs="仿宋" w:hint="eastAsia"/>
          </w:rPr>
          <w:t>（二）主要防范措施</w:t>
        </w:r>
        <w:r>
          <w:tab/>
        </w:r>
        <w:r>
          <w:fldChar w:fldCharType="begin"/>
        </w:r>
        <w:r>
          <w:instrText xml:space="preserve"> PAGEREF _Toc18942 \h </w:instrText>
        </w:r>
        <w:r>
          <w:fldChar w:fldCharType="separate"/>
        </w:r>
        <w:r>
          <w:t>27</w:t>
        </w:r>
        <w:r>
          <w:fldChar w:fldCharType="end"/>
        </w:r>
      </w:hyperlink>
    </w:p>
    <w:p w:rsidR="00950D5B" w14:paraId="0206736D" w14:textId="77777777">
      <w:pPr>
        <w:pStyle w:val="TOC2"/>
        <w:tabs>
          <w:tab w:val="right" w:leader="dot" w:pos="8306"/>
        </w:tabs>
      </w:pPr>
      <w:hyperlink w:anchor="_Toc29743" w:history="1">
        <w:r>
          <w:rPr>
            <w:rFonts w:ascii="仿宋" w:eastAsia="仿宋" w:hAnsi="仿宋" w:cs="仿宋" w:hint="eastAsia"/>
          </w:rPr>
          <w:t>（三）劳动安全预期效果评价</w:t>
        </w:r>
        <w:r>
          <w:tab/>
        </w:r>
        <w:r>
          <w:fldChar w:fldCharType="begin"/>
        </w:r>
        <w:r>
          <w:instrText xml:space="preserve"> PAGEREF _Toc29743 \h </w:instrText>
        </w:r>
        <w:r>
          <w:fldChar w:fldCharType="separate"/>
        </w:r>
        <w:r>
          <w:t>29</w:t>
        </w:r>
        <w:r>
          <w:fldChar w:fldCharType="end"/>
        </w:r>
      </w:hyperlink>
    </w:p>
    <w:p w:rsidR="00950D5B" w14:paraId="4C86CFC6" w14:textId="77777777">
      <w:pPr>
        <w:pStyle w:val="TOC1"/>
        <w:tabs>
          <w:tab w:val="right" w:leader="dot" w:pos="8306"/>
        </w:tabs>
      </w:pPr>
      <w:hyperlink w:anchor="_Toc15550" w:history="1">
        <w:r>
          <w:rPr>
            <w:rFonts w:ascii="仿宋" w:eastAsia="仿宋" w:hAnsi="仿宋" w:cs="仿宋" w:hint="eastAsia"/>
          </w:rPr>
          <w:t>九、节</w:t>
        </w:r>
        <w:r>
          <w:rPr>
            <w:rFonts w:ascii="仿宋" w:eastAsia="仿宋" w:hAnsi="仿宋" w:cs="仿宋" w:hint="eastAsia"/>
          </w:rPr>
          <w:t>能方案</w:t>
        </w:r>
        <w:r>
          <w:tab/>
        </w:r>
        <w:r>
          <w:fldChar w:fldCharType="begin"/>
        </w:r>
        <w:r>
          <w:instrText xml:space="preserve"> PAGEREF _Toc15550 \h </w:instrText>
        </w:r>
        <w:r>
          <w:fldChar w:fldCharType="separate"/>
        </w:r>
        <w:r>
          <w:t>30</w:t>
        </w:r>
        <w:r>
          <w:fldChar w:fldCharType="end"/>
        </w:r>
      </w:hyperlink>
    </w:p>
    <w:p w:rsidR="00950D5B" w14:paraId="6ADDBB17" w14:textId="77777777">
      <w:pPr>
        <w:pStyle w:val="TOC2"/>
        <w:tabs>
          <w:tab w:val="right" w:leader="dot" w:pos="8306"/>
        </w:tabs>
      </w:pPr>
      <w:hyperlink w:anchor="_Toc13536" w:history="1">
        <w:r>
          <w:rPr>
            <w:rFonts w:ascii="仿宋" w:eastAsia="仿宋" w:hAnsi="仿宋" w:cs="仿宋" w:hint="eastAsia"/>
          </w:rPr>
          <w:t>（一）矫形器制造项目节能概述</w:t>
        </w:r>
        <w:r>
          <w:tab/>
        </w:r>
        <w:r>
          <w:fldChar w:fldCharType="begin"/>
        </w:r>
        <w:r>
          <w:instrText xml:space="preserve"> PAGEREF _Toc13536 \h </w:instrText>
        </w:r>
        <w:r>
          <w:fldChar w:fldCharType="separate"/>
        </w:r>
        <w:r>
          <w:t>30</w:t>
        </w:r>
        <w:r>
          <w:fldChar w:fldCharType="end"/>
        </w:r>
      </w:hyperlink>
    </w:p>
    <w:p w:rsidR="00950D5B" w14:paraId="575F623B" w14:textId="77777777">
      <w:pPr>
        <w:pStyle w:val="TOC2"/>
        <w:tabs>
          <w:tab w:val="right" w:leader="dot" w:pos="8306"/>
        </w:tabs>
      </w:pPr>
      <w:hyperlink w:anchor="_Toc8569" w:history="1">
        <w:r>
          <w:rPr>
            <w:rFonts w:ascii="仿宋" w:eastAsia="仿宋" w:hAnsi="仿宋" w:cs="仿宋" w:hint="eastAsia"/>
          </w:rPr>
          <w:t>（二）能源消费种类和数量分析</w:t>
        </w:r>
        <w:r>
          <w:tab/>
        </w:r>
        <w:r>
          <w:fldChar w:fldCharType="begin"/>
        </w:r>
        <w:r>
          <w:instrText xml:space="preserve"> PAGEREF _Toc8569 \h </w:instrText>
        </w:r>
        <w:r>
          <w:fldChar w:fldCharType="separate"/>
        </w:r>
        <w:r>
          <w:t>31</w:t>
        </w:r>
        <w:r>
          <w:fldChar w:fldCharType="end"/>
        </w:r>
      </w:hyperlink>
    </w:p>
    <w:p w:rsidR="00950D5B" w14:paraId="01485B76" w14:textId="77777777">
      <w:pPr>
        <w:pStyle w:val="TOC2"/>
        <w:tabs>
          <w:tab w:val="right" w:leader="dot" w:pos="8306"/>
        </w:tabs>
      </w:pPr>
      <w:hyperlink w:anchor="_Toc15710" w:history="1">
        <w:r>
          <w:rPr>
            <w:rFonts w:ascii="仿宋" w:eastAsia="仿宋" w:hAnsi="仿宋" w:cs="仿宋" w:hint="eastAsia"/>
          </w:rPr>
          <w:t>（三）矫形器制造项目节能措施</w:t>
        </w:r>
        <w:r>
          <w:tab/>
        </w:r>
        <w:r>
          <w:fldChar w:fldCharType="begin"/>
        </w:r>
        <w:r>
          <w:instrText xml:space="preserve"> PAGEREF _Toc15710 \h </w:instrText>
        </w:r>
        <w:r>
          <w:fldChar w:fldCharType="separate"/>
        </w:r>
        <w:r>
          <w:t>32</w:t>
        </w:r>
        <w:r>
          <w:fldChar w:fldCharType="end"/>
        </w:r>
      </w:hyperlink>
    </w:p>
    <w:p w:rsidR="00950D5B" w14:paraId="4FE9722B" w14:textId="77777777">
      <w:pPr>
        <w:pStyle w:val="TOC2"/>
        <w:tabs>
          <w:tab w:val="right" w:leader="dot" w:pos="8306"/>
        </w:tabs>
      </w:pPr>
      <w:hyperlink w:anchor="_Toc25236" w:history="1">
        <w:r>
          <w:rPr>
            <w:rFonts w:ascii="仿宋" w:eastAsia="仿宋" w:hAnsi="仿宋" w:cs="仿宋" w:hint="eastAsia"/>
          </w:rPr>
          <w:t>（四）节能综合评价</w:t>
        </w:r>
        <w:r>
          <w:tab/>
        </w:r>
        <w:r>
          <w:fldChar w:fldCharType="begin"/>
        </w:r>
        <w:r>
          <w:instrText xml:space="preserve"> PAGEREF _Toc25236 \h </w:instrText>
        </w:r>
        <w:r>
          <w:fldChar w:fldCharType="separate"/>
        </w:r>
        <w:r>
          <w:t>35</w:t>
        </w:r>
        <w:r>
          <w:fldChar w:fldCharType="end"/>
        </w:r>
      </w:hyperlink>
    </w:p>
    <w:p w:rsidR="00950D5B" w14:paraId="49CDAD38" w14:textId="77777777">
      <w:pPr>
        <w:pStyle w:val="TOC1"/>
        <w:tabs>
          <w:tab w:val="right" w:leader="dot" w:pos="8306"/>
        </w:tabs>
      </w:pPr>
      <w:hyperlink w:anchor="_Toc28277" w:history="1">
        <w:r>
          <w:rPr>
            <w:rFonts w:ascii="仿宋" w:eastAsia="仿宋" w:hAnsi="仿宋" w:cs="仿宋" w:hint="eastAsia"/>
          </w:rPr>
          <w:t>十、组织架构分析</w:t>
        </w:r>
        <w:r>
          <w:tab/>
        </w:r>
        <w:r>
          <w:fldChar w:fldCharType="begin"/>
        </w:r>
        <w:r>
          <w:instrText xml:space="preserve"> PAGEREF _Toc28277 \h </w:instrText>
        </w:r>
        <w:r>
          <w:fldChar w:fldCharType="separate"/>
        </w:r>
        <w:r>
          <w:t>35</w:t>
        </w:r>
        <w:r>
          <w:fldChar w:fldCharType="end"/>
        </w:r>
      </w:hyperlink>
    </w:p>
    <w:p w:rsidR="00950D5B" w14:paraId="727B1B3A" w14:textId="77777777">
      <w:pPr>
        <w:pStyle w:val="TOC2"/>
        <w:tabs>
          <w:tab w:val="right" w:leader="dot" w:pos="8306"/>
        </w:tabs>
      </w:pPr>
      <w:hyperlink w:anchor="_Toc26036" w:history="1">
        <w:r>
          <w:rPr>
            <w:rFonts w:ascii="仿宋" w:eastAsia="仿宋" w:hAnsi="仿宋" w:cs="仿宋" w:hint="eastAsia"/>
          </w:rPr>
          <w:t>（一）人力资源配置</w:t>
        </w:r>
        <w:r>
          <w:tab/>
        </w:r>
        <w:r>
          <w:fldChar w:fldCharType="begin"/>
        </w:r>
        <w:r>
          <w:instrText xml:space="preserve"> PAGEREF _Toc26036 \h </w:instrText>
        </w:r>
        <w:r>
          <w:fldChar w:fldCharType="separate"/>
        </w:r>
        <w:r>
          <w:t>35</w:t>
        </w:r>
        <w:r>
          <w:fldChar w:fldCharType="end"/>
        </w:r>
      </w:hyperlink>
    </w:p>
    <w:p w:rsidR="00950D5B" w14:paraId="77D070C2" w14:textId="77777777">
      <w:pPr>
        <w:pStyle w:val="TOC2"/>
        <w:tabs>
          <w:tab w:val="right" w:leader="dot" w:pos="8306"/>
        </w:tabs>
      </w:pPr>
      <w:hyperlink w:anchor="_Toc18177" w:history="1">
        <w:r>
          <w:rPr>
            <w:rFonts w:ascii="仿宋" w:eastAsia="仿宋" w:hAnsi="仿宋" w:cs="仿宋" w:hint="eastAsia"/>
          </w:rPr>
          <w:t>（二）员工技能培训</w:t>
        </w:r>
        <w:r>
          <w:tab/>
        </w:r>
        <w:r>
          <w:fldChar w:fldCharType="begin"/>
        </w:r>
        <w:r>
          <w:instrText xml:space="preserve"> PAGEREF _Toc18177 \h </w:instrText>
        </w:r>
        <w:r>
          <w:fldChar w:fldCharType="separate"/>
        </w:r>
        <w:r>
          <w:t>36</w:t>
        </w:r>
        <w:r>
          <w:fldChar w:fldCharType="end"/>
        </w:r>
      </w:hyperlink>
    </w:p>
    <w:p w:rsidR="00950D5B" w14:paraId="1282C9E0" w14:textId="77777777">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8158" w:history="1">
        <w:r>
          <w:rPr>
            <w:rFonts w:ascii="仿宋" w:eastAsia="仿宋" w:hAnsi="仿宋" w:cs="仿宋" w:hint="eastAsia"/>
          </w:rPr>
          <w:t>十一、矫形器制造项目工程方案</w:t>
        </w:r>
        <w:r>
          <w:tab/>
        </w:r>
        <w:r>
          <w:fldChar w:fldCharType="begin"/>
        </w:r>
        <w:r>
          <w:instrText xml:space="preserve"> PAGEREF _Toc18158 \h </w:instrText>
        </w:r>
        <w:r>
          <w:fldChar w:fldCharType="separate"/>
        </w:r>
        <w:r>
          <w:t>38</w:t>
        </w:r>
        <w:r>
          <w:fldChar w:fldCharType="end"/>
        </w:r>
      </w:hyperlink>
    </w:p>
    <w:p w:rsidR="00950D5B" w14:paraId="3E87528B" w14:textId="77777777">
      <w:pPr>
        <w:pStyle w:val="TOC2"/>
        <w:tabs>
          <w:tab w:val="right" w:leader="dot" w:pos="8306"/>
        </w:tabs>
      </w:pPr>
      <w:hyperlink w:anchor="_Toc12509" w:history="1">
        <w:r>
          <w:rPr>
            <w:rFonts w:ascii="仿宋" w:eastAsia="仿宋" w:hAnsi="仿宋" w:cs="仿宋" w:hint="eastAsia"/>
          </w:rPr>
          <w:t>（一）建筑工程设计原则</w:t>
        </w:r>
        <w:r>
          <w:tab/>
        </w:r>
        <w:r>
          <w:fldChar w:fldCharType="begin"/>
        </w:r>
        <w:r>
          <w:instrText xml:space="preserve"> PAGEREF _Toc12509 \h </w:instrText>
        </w:r>
        <w:r>
          <w:fldChar w:fldCharType="separate"/>
        </w:r>
        <w:r>
          <w:t>38</w:t>
        </w:r>
        <w:r>
          <w:fldChar w:fldCharType="end"/>
        </w:r>
      </w:hyperlink>
    </w:p>
    <w:p w:rsidR="00950D5B" w14:paraId="687672DD" w14:textId="77777777">
      <w:pPr>
        <w:pStyle w:val="TOC2"/>
        <w:tabs>
          <w:tab w:val="right" w:leader="dot" w:pos="8306"/>
        </w:tabs>
      </w:pPr>
      <w:hyperlink w:anchor="_Toc30304" w:history="1">
        <w:r>
          <w:rPr>
            <w:rFonts w:ascii="仿宋" w:eastAsia="仿宋" w:hAnsi="仿宋" w:cs="仿宋" w:hint="eastAsia"/>
          </w:rPr>
          <w:t>（二）土建工程设计年限及安全等级</w:t>
        </w:r>
        <w:r>
          <w:tab/>
        </w:r>
        <w:r>
          <w:fldChar w:fldCharType="begin"/>
        </w:r>
        <w:r>
          <w:instrText xml:space="preserve"> PAGEREF _Toc30304 \h </w:instrText>
        </w:r>
        <w:r>
          <w:fldChar w:fldCharType="separate"/>
        </w:r>
        <w:r>
          <w:t>39</w:t>
        </w:r>
        <w:r>
          <w:fldChar w:fldCharType="end"/>
        </w:r>
      </w:hyperlink>
    </w:p>
    <w:p w:rsidR="00950D5B" w14:paraId="2321765B" w14:textId="77777777">
      <w:pPr>
        <w:pStyle w:val="TOC2"/>
        <w:tabs>
          <w:tab w:val="right" w:leader="dot" w:pos="8306"/>
        </w:tabs>
      </w:pPr>
      <w:hyperlink w:anchor="_Toc6806" w:history="1">
        <w:r>
          <w:rPr>
            <w:rFonts w:ascii="仿宋" w:eastAsia="仿宋" w:hAnsi="仿宋" w:cs="仿宋" w:hint="eastAsia"/>
          </w:rPr>
          <w:t>（三）建筑工程设计总体要求</w:t>
        </w:r>
        <w:r>
          <w:tab/>
        </w:r>
        <w:r>
          <w:fldChar w:fldCharType="begin"/>
        </w:r>
        <w:r>
          <w:instrText xml:space="preserve"> PAGEREF _Toc6806 \h </w:instrText>
        </w:r>
        <w:r>
          <w:fldChar w:fldCharType="separate"/>
        </w:r>
        <w:r>
          <w:t>40</w:t>
        </w:r>
        <w:r>
          <w:fldChar w:fldCharType="end"/>
        </w:r>
      </w:hyperlink>
    </w:p>
    <w:p w:rsidR="00950D5B" w14:paraId="55C65461" w14:textId="77777777">
      <w:pPr>
        <w:pStyle w:val="TOC2"/>
        <w:tabs>
          <w:tab w:val="right" w:leader="dot" w:pos="8306"/>
        </w:tabs>
      </w:pPr>
      <w:hyperlink w:anchor="_Toc5027" w:history="1">
        <w:r>
          <w:rPr>
            <w:rFonts w:ascii="仿宋" w:eastAsia="仿宋" w:hAnsi="仿宋" w:cs="仿宋" w:hint="eastAsia"/>
          </w:rPr>
          <w:t>（四）土建工程建设指标</w:t>
        </w:r>
        <w:r>
          <w:tab/>
        </w:r>
        <w:r>
          <w:fldChar w:fldCharType="begin"/>
        </w:r>
        <w:r>
          <w:instrText xml:space="preserve"> PAGEREF _Toc5027 \h </w:instrText>
        </w:r>
        <w:r>
          <w:fldChar w:fldCharType="separate"/>
        </w:r>
        <w:r>
          <w:t>40</w:t>
        </w:r>
        <w:r>
          <w:fldChar w:fldCharType="end"/>
        </w:r>
      </w:hyperlink>
    </w:p>
    <w:p w:rsidR="00950D5B" w14:paraId="349FE67B" w14:textId="77777777">
      <w:pPr>
        <w:pStyle w:val="TOC1"/>
        <w:tabs>
          <w:tab w:val="right" w:leader="dot" w:pos="8306"/>
        </w:tabs>
      </w:pPr>
      <w:hyperlink w:anchor="_Toc27551" w:history="1">
        <w:r>
          <w:rPr>
            <w:rFonts w:ascii="仿宋" w:eastAsia="仿宋" w:hAnsi="仿宋" w:cs="仿宋" w:hint="eastAsia"/>
          </w:rPr>
          <w:t>十二、矫形器制造项目建设单位</w:t>
        </w:r>
        <w:r>
          <w:tab/>
        </w:r>
        <w:r>
          <w:fldChar w:fldCharType="begin"/>
        </w:r>
        <w:r>
          <w:instrText xml:space="preserve"> PAGEREF _Toc27551 \h </w:instrText>
        </w:r>
        <w:r>
          <w:fldChar w:fldCharType="separate"/>
        </w:r>
        <w:r>
          <w:t>41</w:t>
        </w:r>
        <w:r>
          <w:fldChar w:fldCharType="end"/>
        </w:r>
      </w:hyperlink>
    </w:p>
    <w:p w:rsidR="00950D5B" w14:paraId="7559BCF8" w14:textId="77777777">
      <w:pPr>
        <w:pStyle w:val="TOC2"/>
        <w:tabs>
          <w:tab w:val="right" w:leader="dot" w:pos="8306"/>
        </w:tabs>
      </w:pPr>
      <w:hyperlink w:anchor="_Toc32181" w:history="1">
        <w:r>
          <w:rPr>
            <w:rFonts w:ascii="仿宋" w:eastAsia="仿宋" w:hAnsi="仿宋" w:cs="仿宋" w:hint="eastAsia"/>
          </w:rPr>
          <w:t>（一）矫形器制造项目承办单位基本情况</w:t>
        </w:r>
        <w:r>
          <w:tab/>
        </w:r>
        <w:r>
          <w:fldChar w:fldCharType="begin"/>
        </w:r>
        <w:r>
          <w:instrText xml:space="preserve"> PAGEREF _Toc32181 \h </w:instrText>
        </w:r>
        <w:r>
          <w:fldChar w:fldCharType="separate"/>
        </w:r>
        <w:r>
          <w:t>41</w:t>
        </w:r>
        <w:r>
          <w:fldChar w:fldCharType="end"/>
        </w:r>
      </w:hyperlink>
    </w:p>
    <w:p w:rsidR="00950D5B" w14:paraId="0EB37074" w14:textId="77777777">
      <w:pPr>
        <w:pStyle w:val="TOC2"/>
        <w:tabs>
          <w:tab w:val="right" w:leader="dot" w:pos="8306"/>
        </w:tabs>
      </w:pPr>
      <w:hyperlink w:anchor="_Toc3845" w:history="1">
        <w:r>
          <w:rPr>
            <w:rFonts w:ascii="仿宋" w:eastAsia="仿宋" w:hAnsi="仿宋" w:cs="仿宋" w:hint="eastAsia"/>
          </w:rPr>
          <w:t>（二）公司经济效益分析</w:t>
        </w:r>
        <w:r>
          <w:tab/>
        </w:r>
        <w:r>
          <w:fldChar w:fldCharType="begin"/>
        </w:r>
        <w:r>
          <w:instrText xml:space="preserve"> PAGEREF _Toc3845 \h </w:instrText>
        </w:r>
        <w:r>
          <w:fldChar w:fldCharType="separate"/>
        </w:r>
        <w:r>
          <w:t>42</w:t>
        </w:r>
        <w:r>
          <w:fldChar w:fldCharType="end"/>
        </w:r>
      </w:hyperlink>
    </w:p>
    <w:p w:rsidR="00950D5B" w14:paraId="14EDDD72" w14:textId="77777777">
      <w:pPr>
        <w:pStyle w:val="TOC1"/>
        <w:tabs>
          <w:tab w:val="right" w:leader="dot" w:pos="8306"/>
        </w:tabs>
      </w:pPr>
      <w:hyperlink w:anchor="_Toc845" w:history="1">
        <w:r>
          <w:rPr>
            <w:rFonts w:ascii="仿宋" w:eastAsia="仿宋" w:hAnsi="仿宋" w:cs="仿宋" w:hint="eastAsia"/>
          </w:rPr>
          <w:t>十三、市场分析、调研</w:t>
        </w:r>
        <w:r>
          <w:tab/>
        </w:r>
        <w:r>
          <w:fldChar w:fldCharType="begin"/>
        </w:r>
        <w:r>
          <w:instrText xml:space="preserve"> PAGEREF _Toc845 \h </w:instrText>
        </w:r>
        <w:r>
          <w:fldChar w:fldCharType="separate"/>
        </w:r>
        <w:r>
          <w:t>43</w:t>
        </w:r>
        <w:r>
          <w:fldChar w:fldCharType="end"/>
        </w:r>
      </w:hyperlink>
    </w:p>
    <w:p w:rsidR="00950D5B" w14:paraId="045526F3" w14:textId="77777777">
      <w:pPr>
        <w:pStyle w:val="TOC2"/>
        <w:tabs>
          <w:tab w:val="right" w:leader="dot" w:pos="8306"/>
        </w:tabs>
      </w:pPr>
      <w:hyperlink w:anchor="_Toc28928" w:history="1">
        <w:r>
          <w:rPr>
            <w:rFonts w:ascii="仿宋" w:eastAsia="仿宋" w:hAnsi="仿宋" w:cs="仿宋" w:hint="eastAsia"/>
          </w:rPr>
          <w:t>（一）矫形器制造行业分析</w:t>
        </w:r>
        <w:r>
          <w:tab/>
        </w:r>
        <w:r>
          <w:fldChar w:fldCharType="begin"/>
        </w:r>
        <w:r>
          <w:instrText xml:space="preserve"> PAGEREF _Toc28928 \h </w:instrText>
        </w:r>
        <w:r>
          <w:fldChar w:fldCharType="separate"/>
        </w:r>
        <w:r>
          <w:t>43</w:t>
        </w:r>
        <w:r>
          <w:fldChar w:fldCharType="end"/>
        </w:r>
      </w:hyperlink>
    </w:p>
    <w:p w:rsidR="00950D5B" w14:paraId="51C3E529" w14:textId="77777777">
      <w:pPr>
        <w:pStyle w:val="TOC2"/>
        <w:tabs>
          <w:tab w:val="right" w:leader="dot" w:pos="8306"/>
        </w:tabs>
      </w:pPr>
      <w:hyperlink w:anchor="_Toc16055" w:history="1">
        <w:r>
          <w:rPr>
            <w:rFonts w:ascii="仿宋" w:eastAsia="仿宋" w:hAnsi="仿宋" w:cs="仿宋" w:hint="eastAsia"/>
          </w:rPr>
          <w:t>（二）矫形器制造市场分析预测</w:t>
        </w:r>
        <w:r>
          <w:tab/>
        </w:r>
        <w:r>
          <w:fldChar w:fldCharType="begin"/>
        </w:r>
        <w:r>
          <w:instrText xml:space="preserve"> PAGEREF _Toc16055 \h </w:instrText>
        </w:r>
        <w:r>
          <w:fldChar w:fldCharType="separate"/>
        </w:r>
        <w:r>
          <w:t>44</w:t>
        </w:r>
        <w:r>
          <w:fldChar w:fldCharType="end"/>
        </w:r>
      </w:hyperlink>
    </w:p>
    <w:p w:rsidR="00950D5B" w14:paraId="633B282A" w14:textId="77777777">
      <w:pPr>
        <w:pStyle w:val="TOC1"/>
        <w:tabs>
          <w:tab w:val="right" w:leader="dot" w:pos="8306"/>
        </w:tabs>
      </w:pPr>
      <w:hyperlink w:anchor="_Toc28115" w:history="1">
        <w:r>
          <w:rPr>
            <w:rFonts w:ascii="仿宋" w:eastAsia="仿宋" w:hAnsi="仿宋" w:cs="仿宋" w:hint="eastAsia"/>
          </w:rPr>
          <w:t>十四、社会责任</w:t>
        </w:r>
        <w:r>
          <w:tab/>
        </w:r>
        <w:r>
          <w:fldChar w:fldCharType="begin"/>
        </w:r>
        <w:r>
          <w:instrText xml:space="preserve"> PAGEREF _Toc28115 \h </w:instrText>
        </w:r>
        <w:r>
          <w:fldChar w:fldCharType="separate"/>
        </w:r>
        <w:r>
          <w:t>45</w:t>
        </w:r>
        <w:r>
          <w:fldChar w:fldCharType="end"/>
        </w:r>
      </w:hyperlink>
    </w:p>
    <w:p w:rsidR="00950D5B" w14:paraId="6F80BE07" w14:textId="77777777">
      <w:pPr>
        <w:pStyle w:val="TOC2"/>
        <w:tabs>
          <w:tab w:val="right" w:leader="dot" w:pos="8306"/>
        </w:tabs>
      </w:pPr>
      <w:hyperlink w:anchor="_Toc16810" w:history="1">
        <w:r>
          <w:rPr>
            <w:rFonts w:ascii="仿宋" w:eastAsia="仿宋" w:hAnsi="仿宋" w:cs="仿宋" w:hint="eastAsia"/>
          </w:rPr>
          <w:t>（一）社会责任政策</w:t>
        </w:r>
        <w:r>
          <w:tab/>
        </w:r>
        <w:r>
          <w:fldChar w:fldCharType="begin"/>
        </w:r>
        <w:r>
          <w:instrText xml:space="preserve"> PAGEREF _Toc16810 \h </w:instrText>
        </w:r>
        <w:r>
          <w:fldChar w:fldCharType="separate"/>
        </w:r>
        <w:r>
          <w:t>45</w:t>
        </w:r>
        <w:r>
          <w:fldChar w:fldCharType="end"/>
        </w:r>
      </w:hyperlink>
    </w:p>
    <w:p w:rsidR="00950D5B" w14:paraId="39070C87" w14:textId="77777777">
      <w:pPr>
        <w:pStyle w:val="TOC2"/>
        <w:tabs>
          <w:tab w:val="right" w:leader="dot" w:pos="8306"/>
        </w:tabs>
      </w:pPr>
      <w:hyperlink w:anchor="_Toc25812" w:history="1">
        <w:r>
          <w:rPr>
            <w:rFonts w:ascii="仿宋" w:eastAsia="仿宋" w:hAnsi="仿宋" w:cs="仿宋" w:hint="eastAsia"/>
          </w:rPr>
          <w:t>（二）可持续性计划</w:t>
        </w:r>
        <w:r>
          <w:tab/>
        </w:r>
        <w:r>
          <w:fldChar w:fldCharType="begin"/>
        </w:r>
        <w:r>
          <w:instrText xml:space="preserve"> PAGEREF _Toc25812 \h </w:instrText>
        </w:r>
        <w:r>
          <w:fldChar w:fldCharType="separate"/>
        </w:r>
        <w:r>
          <w:t>47</w:t>
        </w:r>
        <w:r>
          <w:fldChar w:fldCharType="end"/>
        </w:r>
      </w:hyperlink>
    </w:p>
    <w:p w:rsidR="00950D5B" w14:paraId="5E7865CB" w14:textId="77777777">
      <w:pPr>
        <w:pStyle w:val="TOC2"/>
        <w:tabs>
          <w:tab w:val="right" w:leader="dot" w:pos="8306"/>
        </w:tabs>
      </w:pPr>
      <w:hyperlink w:anchor="_Toc6328" w:history="1">
        <w:r>
          <w:rPr>
            <w:rFonts w:ascii="仿宋" w:eastAsia="仿宋" w:hAnsi="仿宋" w:cs="仿宋" w:hint="eastAsia"/>
          </w:rPr>
          <w:t>（三）社区参与</w:t>
        </w:r>
        <w:r>
          <w:tab/>
        </w:r>
        <w:r>
          <w:fldChar w:fldCharType="begin"/>
        </w:r>
        <w:r>
          <w:instrText xml:space="preserve"> PAGEREF _Toc6328 \h </w:instrText>
        </w:r>
        <w:r>
          <w:fldChar w:fldCharType="separate"/>
        </w:r>
        <w:r>
          <w:t>48</w:t>
        </w:r>
        <w:r>
          <w:fldChar w:fldCharType="end"/>
        </w:r>
      </w:hyperlink>
    </w:p>
    <w:p w:rsidR="00950D5B" w14:paraId="4BE5F2EA"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950D5B" w14:paraId="00DFA202" w14:textId="77777777">
      <w:pPr>
        <w:pStyle w:val="Heading1"/>
        <w:jc w:val="center"/>
        <w:rPr>
          <w:rFonts w:ascii="仿宋" w:eastAsia="仿宋" w:hAnsi="仿宋" w:cs="仿宋"/>
        </w:rPr>
      </w:pPr>
      <w:bookmarkStart w:id="0" w:name="_Toc18290"/>
      <w:r>
        <w:rPr>
          <w:rFonts w:ascii="仿宋" w:eastAsia="仿宋" w:hAnsi="仿宋" w:cs="仿宋" w:hint="eastAsia"/>
        </w:rPr>
        <w:t>前言</w:t>
      </w:r>
      <w:bookmarkEnd w:id="0"/>
    </w:p>
    <w:p w:rsidR="00950D5B" w14:paraId="1E56E299"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950D5B" w14:paraId="063FC015" w14:textId="77777777">
      <w:pPr>
        <w:pStyle w:val="Heading1"/>
        <w:ind w:firstLine="560" w:firstLineChars="200"/>
        <w:rPr>
          <w:rFonts w:ascii="仿宋" w:eastAsia="仿宋" w:hAnsi="仿宋" w:cs="仿宋"/>
          <w:sz w:val="28"/>
        </w:rPr>
      </w:pPr>
      <w:bookmarkStart w:id="1" w:name="_Toc14339"/>
      <w:r>
        <w:rPr>
          <w:rFonts w:ascii="仿宋" w:eastAsia="仿宋" w:hAnsi="仿宋" w:cs="仿宋" w:hint="eastAsia"/>
          <w:sz w:val="28"/>
        </w:rPr>
        <w:t>一、矫形器制造项目选址方案</w:t>
      </w:r>
      <w:bookmarkEnd w:id="1"/>
    </w:p>
    <w:p w:rsidR="00950D5B" w14:paraId="56B8A2F5" w14:textId="77777777">
      <w:pPr>
        <w:pStyle w:val="Heading2"/>
        <w:rPr>
          <w:rFonts w:ascii="仿宋" w:eastAsia="仿宋" w:hAnsi="仿宋" w:cs="仿宋"/>
        </w:rPr>
      </w:pPr>
      <w:bookmarkStart w:id="2" w:name="_Toc31209"/>
      <w:r>
        <w:rPr>
          <w:rFonts w:ascii="仿宋" w:eastAsia="仿宋" w:hAnsi="仿宋" w:cs="仿宋" w:hint="eastAsia"/>
        </w:rPr>
        <w:t>（一）矫形器制造项目选址原则</w:t>
      </w:r>
      <w:bookmarkEnd w:id="2"/>
    </w:p>
    <w:p w:rsidR="00950D5B" w14:paraId="0450717A" w14:textId="77777777">
      <w:pPr>
        <w:ind w:firstLine="560" w:firstLineChars="200"/>
        <w:rPr>
          <w:rFonts w:ascii="仿宋" w:eastAsia="仿宋" w:hAnsi="仿宋" w:cs="仿宋"/>
          <w:sz w:val="28"/>
        </w:rPr>
      </w:pPr>
      <w:r>
        <w:rPr>
          <w:rFonts w:ascii="仿宋" w:eastAsia="仿宋" w:hAnsi="仿宋" w:cs="仿宋" w:hint="eastAsia"/>
          <w:sz w:val="28"/>
        </w:rPr>
        <w:t>矫形器制造项目选址的确定应当遵循城乡规划以及相关标准规范，以确保选址符合产业发展的需求，同时也有</w:t>
      </w:r>
      <w:r>
        <w:rPr>
          <w:rFonts w:ascii="仿宋" w:eastAsia="仿宋" w:hAnsi="仿宋" w:cs="仿宋" w:hint="eastAsia"/>
          <w:sz w:val="28"/>
        </w:rPr>
        <w:t>助于城乡功能的完善和城乡空间资源的合理配置与利用。此外，在选址决策中，我们将秉持节能、环境保护以及可持续发展的原则，确保矫形器制造项目的建设与运营过程中不仅实现了经济效益的提升，还顾及社会效益和环境效益，以实现这三者的统一。最终选址将以土地利用最优化为目标，以确保矫形器制造项目的可行性和可持续性。</w:t>
      </w:r>
    </w:p>
    <w:p w:rsidR="00950D5B" w14:paraId="1D1E16A9" w14:textId="77777777">
      <w:pPr>
        <w:pStyle w:val="Heading2"/>
        <w:ind w:firstLine="560" w:firstLineChars="200"/>
        <w:rPr>
          <w:rFonts w:ascii="仿宋" w:eastAsia="仿宋" w:hAnsi="仿宋" w:cs="仿宋"/>
          <w:sz w:val="28"/>
        </w:rPr>
      </w:pPr>
      <w:bookmarkStart w:id="3" w:name="_Toc27607"/>
      <w:r>
        <w:rPr>
          <w:rFonts w:ascii="仿宋" w:eastAsia="仿宋" w:hAnsi="仿宋" w:cs="仿宋" w:hint="eastAsia"/>
          <w:sz w:val="28"/>
        </w:rPr>
        <w:t>（二）建设区基本情况</w:t>
      </w:r>
      <w:bookmarkEnd w:id="3"/>
    </w:p>
    <w:p w:rsidR="00950D5B" w14:paraId="265813DC"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950D5B" w14:paraId="1BFE96D2"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p>
    <w:p w:rsidR="00950D5B"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950D5B" w14:paraId="10ECBD19"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950D5B" w14:paraId="651F3482"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w:t>
      </w:r>
      <w:r>
        <w:rPr>
          <w:rFonts w:ascii="仿宋" w:eastAsia="仿宋" w:hAnsi="仿宋" w:cs="仿宋" w:hint="eastAsia"/>
          <w:sz w:val="28"/>
        </w:rPr>
        <w:t>设施和公共服务设施），并拥有完善的（列出交通、能源、通信等基础设施）。这些设施为企业提供了良好的生产和运营环境。</w:t>
      </w:r>
    </w:p>
    <w:p w:rsidR="00950D5B" w14:paraId="792E438D"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950D5B" w14:paraId="7EE280BD"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建设区还承载了多个重要的产业园区或工业集聚区，如（列举已存在的重要产业园区）。这些区域已经孵化了众多知名企业，为新投资矫形器制造项目提供了合作和资源整合的机会。</w:t>
      </w:r>
    </w:p>
    <w:p w:rsidR="00950D5B" w14:paraId="5271D110"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w:t>
      </w:r>
      <w:r>
        <w:rPr>
          <w:rFonts w:ascii="仿宋" w:eastAsia="仿宋" w:hAnsi="仿宋" w:cs="仿宋" w:hint="eastAsia"/>
          <w:sz w:val="28"/>
        </w:rPr>
        <w:t>质的生活服务使其成为一个理想的投资目的地。</w:t>
      </w:r>
    </w:p>
    <w:p w:rsidR="00950D5B" w14:paraId="736E3D22" w14:textId="77777777">
      <w:pPr>
        <w:pStyle w:val="Heading2"/>
        <w:ind w:firstLine="560" w:firstLineChars="200"/>
        <w:rPr>
          <w:rFonts w:ascii="仿宋" w:eastAsia="仿宋" w:hAnsi="仿宋" w:cs="仿宋"/>
          <w:sz w:val="28"/>
        </w:rPr>
      </w:pPr>
      <w:bookmarkStart w:id="4" w:name="_Toc22486"/>
      <w:r>
        <w:rPr>
          <w:rFonts w:ascii="仿宋" w:eastAsia="仿宋" w:hAnsi="仿宋" w:cs="仿宋" w:hint="eastAsia"/>
          <w:sz w:val="28"/>
        </w:rPr>
        <w:t>（三）产业发展方向</w:t>
      </w:r>
      <w:bookmarkEnd w:id="4"/>
    </w:p>
    <w:p w:rsidR="00950D5B" w14:paraId="672C37E3"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950D5B" w14:paraId="2668E718" w14:textId="3465D27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950D5B" w14:paraId="21763F37" w14:textId="4147380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950D5B" w14:paraId="5063DCFF" w14:textId="643E465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950D5B" w14:paraId="22220F6F" w14:textId="441DDFA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950D5B" w14:paraId="0FB6E547" w14:textId="491A1EA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w:t>
      </w:r>
      <w:r>
        <w:rPr>
          <w:rFonts w:ascii="仿宋" w:eastAsia="仿宋" w:hAnsi="仿宋" w:cs="仿宋" w:hint="eastAsia"/>
          <w:sz w:val="28"/>
        </w:rPr>
        <w:t>品加工和农村旅游，促进农村经济多元化。</w:t>
      </w:r>
    </w:p>
    <w:p w:rsidR="00950D5B" w14:paraId="768680FF" w14:textId="0A15BDD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950D5B" w14:paraId="210FBD49" w14:textId="7F2183A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950D5B" w14:paraId="73DD5CBA" w14:textId="43C56D1F">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950D5B" w14:paraId="0E3B4927" w14:textId="07F8200C">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人才培养和创新：加强教育和研究机构，培养高素质人才，支持科研和创新矫形器制造项目。鼓励企业</w:t>
      </w:r>
      <w:r>
        <w:rPr>
          <w:rFonts w:ascii="仿宋" w:eastAsia="仿宋" w:hAnsi="仿宋" w:cs="仿宋" w:hint="eastAsia"/>
          <w:sz w:val="28"/>
        </w:rPr>
        <w:t>与学术界合作，推动科技创新。</w:t>
      </w:r>
    </w:p>
    <w:p w:rsidR="00950D5B" w14:paraId="13722122" w14:textId="54F22168">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950D5B" w14:paraId="1C6DBF2A"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吸引更多的投资，并实现可持续发展的目标。</w:t>
      </w:r>
    </w:p>
    <w:p w:rsidR="00950D5B" w14:paraId="394B6F5F" w14:textId="77777777">
      <w:pPr>
        <w:pStyle w:val="Heading2"/>
        <w:ind w:firstLine="560" w:firstLineChars="200"/>
        <w:rPr>
          <w:rFonts w:ascii="仿宋" w:eastAsia="仿宋" w:hAnsi="仿宋" w:cs="仿宋"/>
          <w:sz w:val="28"/>
        </w:rPr>
      </w:pPr>
      <w:bookmarkStart w:id="5" w:name="_Toc21616"/>
      <w:r>
        <w:rPr>
          <w:rFonts w:ascii="仿宋" w:eastAsia="仿宋" w:hAnsi="仿宋" w:cs="仿宋" w:hint="eastAsia"/>
          <w:sz w:val="28"/>
        </w:rPr>
        <w:t>（四）矫形器制造项目选址综合评价</w:t>
      </w:r>
      <w:bookmarkEnd w:id="5"/>
    </w:p>
    <w:p w:rsidR="00950D5B" w14:paraId="1DFC636F"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矫形器制造项目选址的考虑因素应包括城乡建设总体规划以及占地使用规划的要求，确保矫形器制造项目的布局与当地的城市和农村发展规划相一</w:t>
      </w:r>
      <w:r>
        <w:rPr>
          <w:rFonts w:ascii="仿宋" w:eastAsia="仿宋" w:hAnsi="仿宋" w:cs="仿宋" w:hint="eastAsia"/>
          <w:sz w:val="28"/>
        </w:rPr>
        <w:t>致。此外，选址应考虑便捷的陆路交通，以便材料运输和工作人员的出行，同时，施工场址应具备方便的条件，以支持矫形器制造项目的高效实施。此外，选址也需要与大气污染防治政策、水资源保护政策以及自然生态资源保护政策相一致，以确保矫形器制造项目的环保性和可持续性。这些综合因素的考虑将有助于选择最合适的矫形器制造项目选址，以支持矫形器制造项目的顺利进行。</w:t>
      </w:r>
    </w:p>
    <w:p w:rsidR="00950D5B" w14:paraId="767F5D95" w14:textId="77777777">
      <w:pPr>
        <w:pStyle w:val="Heading1"/>
        <w:ind w:firstLine="560" w:firstLineChars="200"/>
        <w:rPr>
          <w:rFonts w:ascii="仿宋" w:eastAsia="仿宋" w:hAnsi="仿宋" w:cs="仿宋"/>
          <w:sz w:val="28"/>
        </w:rPr>
      </w:pPr>
      <w:bookmarkStart w:id="6" w:name="_Toc19217"/>
      <w:r>
        <w:rPr>
          <w:rFonts w:ascii="仿宋" w:eastAsia="仿宋" w:hAnsi="仿宋" w:cs="仿宋" w:hint="eastAsia"/>
          <w:sz w:val="28"/>
        </w:rPr>
        <w:t>二、行业前景及市场预测</w:t>
      </w:r>
      <w:bookmarkEnd w:id="6"/>
    </w:p>
    <w:p w:rsidR="00950D5B" w14:paraId="0F36092E" w14:textId="77777777">
      <w:pPr>
        <w:pStyle w:val="Heading2"/>
        <w:rPr>
          <w:rFonts w:ascii="仿宋" w:eastAsia="仿宋" w:hAnsi="仿宋" w:cs="仿宋"/>
        </w:rPr>
      </w:pPr>
      <w:bookmarkStart w:id="7" w:name="_Toc22353"/>
      <w:r>
        <w:rPr>
          <w:rFonts w:ascii="仿宋" w:eastAsia="仿宋" w:hAnsi="仿宋" w:cs="仿宋" w:hint="eastAsia"/>
        </w:rPr>
        <w:t>（一）行业基本情况</w:t>
      </w:r>
      <w:bookmarkEnd w:id="7"/>
    </w:p>
    <w:p w:rsidR="00950D5B" w14:paraId="270ADA7E" w14:textId="67F883B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行业定义：矫形器制造行业是一个关键的产业领域，专注于生产、分离和供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w:t>
      </w:r>
      <w:r>
        <w:rPr>
          <w:rFonts w:ascii="仿宋" w:eastAsia="仿宋" w:hAnsi="仿宋" w:cs="仿宋" w:hint="eastAsia"/>
          <w:sz w:val="28"/>
        </w:rPr>
        <w:t>子、医疗、能源、制造和其他领域。</w:t>
      </w:r>
    </w:p>
    <w:p w:rsidR="00950D5B" w14:paraId="666CD0C3" w14:textId="43E1399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市场规模：矫形器制造行业的市场规模庞大。全球范围内，该行业的市场价值数以百亿美元计。在国内市场，该行业也呈现出强劲增长势头。</w:t>
      </w:r>
    </w:p>
    <w:p w:rsidR="00950D5B" w14:paraId="7791C37F" w14:textId="326B9F0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行业分类：矫形器制造行业通常可以分为以下几个子领域，包括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950D5B" w14:paraId="2E05C63D" w14:textId="65C1112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950D5B" w14:paraId="2E92E99A" w14:textId="3ABC132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w:t>
      </w:r>
      <w:r>
        <w:rPr>
          <w:rFonts w:ascii="仿宋" w:eastAsia="仿宋" w:hAnsi="仿宋" w:cs="仿宋" w:hint="eastAsia"/>
          <w:sz w:val="28"/>
        </w:rPr>
        <w:t>增加。</w:t>
      </w:r>
    </w:p>
    <w:p w:rsidR="00950D5B" w14:paraId="551891CF" w14:textId="5C37C76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950D5B" w14:paraId="2A9E9C60" w14:textId="62E9035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竞争格局：全球矫形器制造行业竞争激烈，存在一些大型国际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950D5B" w14:paraId="21E1D11D" w14:textId="203233C4">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8.</w:t>
      </w:r>
    </w:p>
    <w:p w:rsidR="00950D5B" w14:textId="203233C4">
      <w:pPr>
        <w:ind w:firstLine="560" w:firstLineChars="200"/>
        <w:rPr>
          <w:rFonts w:ascii="仿宋" w:eastAsia="仿宋" w:hAnsi="仿宋" w:cs="仿宋"/>
          <w:sz w:val="28"/>
        </w:rPr>
      </w:pPr>
      <w:r>
        <w:rPr>
          <w:rFonts w:ascii="仿宋" w:eastAsia="仿宋" w:hAnsi="仿宋" w:cs="仿宋" w:hint="eastAsia"/>
          <w:sz w:val="28"/>
        </w:rPr>
        <w:t>政策和法规：环保法规、安全标准和质量管理要求对矫形器制造行业产生重大影响。政府制定的法规和政策对行业的合规性和可持续性产生关键作用。</w:t>
      </w:r>
    </w:p>
    <w:p w:rsidR="00950D5B" w14:paraId="6F200EE3" w14:textId="40F8B627">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国际市场：国际市场对矫形器制造行业至关重要，特别是出口市场。国际市场的稳</w:t>
      </w:r>
      <w:r>
        <w:rPr>
          <w:rFonts w:ascii="仿宋" w:eastAsia="仿宋" w:hAnsi="仿宋" w:cs="仿宋" w:hint="eastAsia"/>
          <w:sz w:val="28"/>
        </w:rPr>
        <w:t>定性和竞争格局影响着行业内企业的国际化战略。</w:t>
      </w:r>
    </w:p>
    <w:p w:rsidR="00950D5B" w14:paraId="3BE81400" w14:textId="2070C8BE">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矫形器制造行业有望继续保持增长。国内外市场都将提供丰富的机会，但同时也伴随着激烈的竞争和各种挑战。因此，企业需要不断创新和适应市场变化，以确保行业的可持续发展。</w:t>
      </w:r>
    </w:p>
    <w:p w:rsidR="00950D5B" w14:paraId="51540F74" w14:textId="77777777">
      <w:pPr>
        <w:pStyle w:val="Heading2"/>
        <w:ind w:firstLine="560" w:firstLineChars="200"/>
        <w:rPr>
          <w:rFonts w:ascii="仿宋" w:eastAsia="仿宋" w:hAnsi="仿宋" w:cs="仿宋"/>
          <w:sz w:val="28"/>
        </w:rPr>
      </w:pPr>
      <w:bookmarkStart w:id="8" w:name="_Toc470"/>
      <w:r>
        <w:rPr>
          <w:rFonts w:ascii="仿宋" w:eastAsia="仿宋" w:hAnsi="仿宋" w:cs="仿宋" w:hint="eastAsia"/>
          <w:sz w:val="28"/>
        </w:rPr>
        <w:t>（二）市场分析</w:t>
      </w:r>
      <w:bookmarkEnd w:id="8"/>
    </w:p>
    <w:p w:rsidR="00950D5B" w14:paraId="20E1AB9C"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950D5B" w14:paraId="0C814AAE" w14:textId="77777777">
      <w:pPr>
        <w:ind w:firstLine="560" w:firstLineChars="200"/>
        <w:rPr>
          <w:rFonts w:ascii="仿宋" w:eastAsia="仿宋" w:hAnsi="仿宋" w:cs="仿宋"/>
          <w:sz w:val="28"/>
        </w:rPr>
      </w:pPr>
      <w:r>
        <w:rPr>
          <w:rFonts w:ascii="仿宋" w:eastAsia="仿宋" w:hAnsi="仿宋" w:cs="仿宋" w:hint="eastAsia"/>
          <w:sz w:val="28"/>
        </w:rPr>
        <w:t>矫形器制造行业是一个多元化的领域，包括多种不同产品和服务的提供。</w:t>
      </w:r>
    </w:p>
    <w:p w:rsidR="00950D5B" w14:paraId="571AA1DE"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950D5B" w14:paraId="33C0A561"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950D5B" w14:paraId="00954B04" w14:textId="77777777">
      <w:pPr>
        <w:ind w:firstLine="560" w:firstLineChars="200"/>
        <w:rPr>
          <w:rFonts w:ascii="仿宋" w:eastAsia="仿宋" w:hAnsi="仿宋" w:cs="仿宋"/>
          <w:sz w:val="28"/>
        </w:rPr>
      </w:pPr>
      <w:r>
        <w:rPr>
          <w:rFonts w:ascii="仿宋" w:eastAsia="仿宋" w:hAnsi="仿宋" w:cs="仿宋" w:hint="eastAsia"/>
          <w:sz w:val="28"/>
        </w:rPr>
        <w:t>矫形器制造行业的市场规模巨大，全球市值数以百亿美元计。</w:t>
      </w:r>
    </w:p>
    <w:p w:rsidR="00950D5B" w14:paraId="7A6B8495" w14:textId="77777777">
      <w:pPr>
        <w:ind w:firstLine="560" w:firstLineChars="200"/>
        <w:rPr>
          <w:rFonts w:ascii="仿宋" w:eastAsia="仿宋" w:hAnsi="仿宋" w:cs="仿宋"/>
          <w:sz w:val="28"/>
        </w:rPr>
      </w:pPr>
      <w:r>
        <w:rPr>
          <w:rFonts w:ascii="仿宋" w:eastAsia="仿宋" w:hAnsi="仿宋" w:cs="仿宋" w:hint="eastAsia"/>
          <w:sz w:val="28"/>
        </w:rPr>
        <w:t>在国内市场，矫形器制造行业也呈现强劲增长趋势，为国内经济做出了重要贡献。</w:t>
      </w:r>
    </w:p>
    <w:p w:rsidR="00950D5B" w14:paraId="09CA47D0"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950D5B" w14:paraId="3031A2FF"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矫形器制造行业可分为多个子领域，每个领域提供不同的产品和服务。</w:t>
      </w:r>
    </w:p>
    <w:p w:rsidR="00950D5B" w14:paraId="7B46DF75"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950D5B" w14:paraId="68F78F00"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950D5B" w14:paraId="7C35EACF" w14:textId="77777777">
      <w:pPr>
        <w:ind w:firstLine="560" w:firstLineChars="200"/>
        <w:rPr>
          <w:rFonts w:ascii="仿宋" w:eastAsia="仿宋" w:hAnsi="仿宋" w:cs="仿宋"/>
          <w:sz w:val="28"/>
        </w:rPr>
      </w:pPr>
      <w:r>
        <w:rPr>
          <w:rFonts w:ascii="仿宋" w:eastAsia="仿宋" w:hAnsi="仿宋" w:cs="仿宋" w:hint="eastAsia"/>
          <w:sz w:val="28"/>
        </w:rPr>
        <w:t>矫形器制造行业的全球供应商包括国际公司和本土企业。</w:t>
      </w:r>
    </w:p>
    <w:p w:rsidR="00950D5B" w14:paraId="3B7DF20C"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950D5B" w14:paraId="69BB9118"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950D5B" w14:paraId="5BBA44A5" w14:textId="77777777">
      <w:pPr>
        <w:ind w:firstLine="560" w:firstLineChars="200"/>
        <w:rPr>
          <w:rFonts w:ascii="仿宋" w:eastAsia="仿宋" w:hAnsi="仿宋" w:cs="仿宋"/>
          <w:sz w:val="28"/>
        </w:rPr>
      </w:pPr>
      <w:r>
        <w:rPr>
          <w:rFonts w:ascii="仿宋" w:eastAsia="仿宋" w:hAnsi="仿宋" w:cs="仿宋" w:hint="eastAsia"/>
          <w:sz w:val="28"/>
        </w:rPr>
        <w:t>矫形器制造行业的产品和服务广泛应用于下游行业，包括制造业、医疗保健、食品和饮料、交通、能源等多个领域。</w:t>
      </w:r>
    </w:p>
    <w:p w:rsidR="00950D5B" w14:paraId="13E8629C"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950D5B" w14:paraId="551BA707"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950D5B" w14:paraId="20E3A5C4" w14:textId="77777777">
      <w:pPr>
        <w:ind w:firstLine="560" w:firstLineChars="200"/>
        <w:rPr>
          <w:rFonts w:ascii="仿宋" w:eastAsia="仿宋" w:hAnsi="仿宋" w:cs="仿宋"/>
          <w:sz w:val="28"/>
        </w:rPr>
      </w:pPr>
      <w:r>
        <w:rPr>
          <w:rFonts w:ascii="仿宋" w:eastAsia="仿宋" w:hAnsi="仿宋" w:cs="仿宋" w:hint="eastAsia"/>
          <w:sz w:val="28"/>
        </w:rPr>
        <w:t>矫形器制造行业具有全球性影响，因为它为多个国家和地区的经济和产业提供了关键支持。</w:t>
      </w:r>
    </w:p>
    <w:p w:rsidR="00950D5B" w14:paraId="585B0B18"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950D5B" w14:paraId="37C58F15" w14:textId="77777777">
      <w:pPr>
        <w:ind w:firstLine="560" w:firstLineChars="200"/>
        <w:rPr>
          <w:rFonts w:ascii="仿宋" w:eastAsia="仿宋" w:hAnsi="仿宋" w:cs="仿宋"/>
          <w:sz w:val="28"/>
        </w:rPr>
      </w:pPr>
    </w:p>
    <w:p w:rsidR="00950D5B" w14:paraId="310ED9AB" w14:textId="77777777">
      <w:pPr>
        <w:pStyle w:val="Heading1"/>
        <w:ind w:firstLine="560" w:firstLineChars="200"/>
        <w:rPr>
          <w:rFonts w:ascii="仿宋" w:eastAsia="仿宋" w:hAnsi="仿宋" w:cs="仿宋"/>
          <w:sz w:val="28"/>
        </w:rPr>
      </w:pPr>
      <w:bookmarkStart w:id="9" w:name="_Toc30061"/>
      <w:r>
        <w:rPr>
          <w:rFonts w:ascii="仿宋" w:eastAsia="仿宋" w:hAnsi="仿宋" w:cs="仿宋" w:hint="eastAsia"/>
          <w:sz w:val="28"/>
        </w:rPr>
        <w:t>三、原材料及成品管理</w:t>
      </w:r>
      <w:bookmarkEnd w:id="9"/>
    </w:p>
    <w:p w:rsidR="00950D5B" w14:paraId="21C14213" w14:textId="77777777">
      <w:pPr>
        <w:pStyle w:val="Heading2"/>
        <w:rPr>
          <w:rFonts w:ascii="仿宋" w:eastAsia="仿宋" w:hAnsi="仿宋" w:cs="仿宋"/>
        </w:rPr>
      </w:pPr>
      <w:bookmarkStart w:id="10" w:name="_Toc24165"/>
      <w:r>
        <w:rPr>
          <w:rFonts w:ascii="仿宋" w:eastAsia="仿宋" w:hAnsi="仿宋" w:cs="仿宋" w:hint="eastAsia"/>
        </w:rPr>
        <w:t>（一）矫形器制造项目建设期原辅材料供应情况</w:t>
      </w:r>
      <w:bookmarkEnd w:id="10"/>
    </w:p>
    <w:p w:rsidR="00950D5B" w14:paraId="0E109B49"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本期矫形器制造项目在施工阶段所需的原辅材料主要包括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w:t>
      </w:r>
    </w:p>
    <w:p w:rsidR="00950D5B" w14:textId="77777777">
      <w:pPr>
        <w:ind w:firstLine="560" w:firstLineChars="200"/>
        <w:rPr>
          <w:rFonts w:ascii="仿宋" w:eastAsia="仿宋" w:hAnsi="仿宋" w:cs="仿宋"/>
          <w:sz w:val="28"/>
        </w:rPr>
      </w:pPr>
      <w:r>
        <w:rPr>
          <w:rFonts w:ascii="仿宋" w:eastAsia="仿宋" w:hAnsi="仿宋" w:cs="仿宋" w:hint="eastAsia"/>
          <w:sz w:val="28"/>
        </w:rPr>
        <w:t>市场上供应充足，满足了矫形器制造项目建设的需求。此外，我们还将与当地的供货厂家和商户进行密切合作，以确保材料的及时供应和质量可控。市场上存在多家可供选择的供货商，这为矫形器制造项目提供了充分的材料采购选择，也有助于维护竞争性的价格水平。矫形器制造项目管理团队将密切监测原辅材料市场的变化，以确保矫形器制造项目的施工进度不受材料供应方面的干扰。这一合理的供应链策略将有助于矫形器制造项目的高效推进和成本控制。</w:t>
      </w:r>
    </w:p>
    <w:p w:rsidR="00950D5B" w14:paraId="2E2204D4" w14:textId="77777777">
      <w:pPr>
        <w:pStyle w:val="Heading2"/>
        <w:ind w:firstLine="560" w:firstLineChars="200"/>
        <w:rPr>
          <w:rFonts w:ascii="仿宋" w:eastAsia="仿宋" w:hAnsi="仿宋" w:cs="仿宋"/>
          <w:sz w:val="28"/>
        </w:rPr>
      </w:pPr>
      <w:bookmarkStart w:id="11" w:name="_Toc16559"/>
      <w:r>
        <w:rPr>
          <w:rFonts w:ascii="仿宋" w:eastAsia="仿宋" w:hAnsi="仿宋" w:cs="仿宋" w:hint="eastAsia"/>
          <w:sz w:val="28"/>
        </w:rPr>
        <w:t>（二）矫形器制造项目运营期原辅材料供应及质量管理</w:t>
      </w:r>
      <w:bookmarkEnd w:id="11"/>
    </w:p>
    <w:p w:rsidR="00950D5B" w14:paraId="6A201387" w14:textId="77777777">
      <w:pPr>
        <w:ind w:firstLine="560" w:firstLineChars="200"/>
        <w:rPr>
          <w:rFonts w:ascii="仿宋" w:eastAsia="仿宋" w:hAnsi="仿宋" w:cs="仿宋"/>
          <w:sz w:val="28"/>
        </w:rPr>
      </w:pPr>
    </w:p>
    <w:p w:rsidR="00950D5B" w14:paraId="6B9A0C10" w14:textId="21D1DAF2">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950D5B" w14:paraId="0FCDC2D8" w14:textId="649E77F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矫形</w:t>
      </w:r>
      <w:r>
        <w:rPr>
          <w:rFonts w:ascii="仿宋" w:eastAsia="仿宋" w:hAnsi="仿宋" w:cs="仿宋" w:hint="eastAsia"/>
          <w:sz w:val="28"/>
        </w:rPr>
        <w:t>器制造项目所需的混凝土和水泥等主要建筑材料将从当地可信赖的供应商采购。这些供应商具有稳定的生产能力，以满足矫形器制造项目的日常需求。</w:t>
      </w:r>
    </w:p>
    <w:p w:rsidR="00950D5B" w14:paraId="63B883DA" w14:textId="332AA4E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金属材料如钢铁、铝等，将从多个合格的供应商处采购，以确保供应的多样性和可靠性。这有助于降低矫形器制造项目在原材料方面的风险。</w:t>
      </w:r>
    </w:p>
    <w:p w:rsidR="00950D5B" w14:paraId="38A7228E" w14:textId="3571560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矫形器制造项目将使用一系列辅助材料，如绝缘材料、密封材料等。这些将从专业的供应商处获得，并严格按照产品规格和质量标准进行选择。</w:t>
      </w:r>
    </w:p>
    <w:p w:rsidR="00950D5B" w14:paraId="7EE56BB0" w14:textId="57FE334B">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950D5B" w14:paraId="4261316E" w14:textId="5515C80F">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矫形器制造项目管理团队将建立有效的库存管理系统，以确保原材料和辅助材料的充足供应。库存将按照先进先出（</w:t>
      </w:r>
      <w:r>
        <w:rPr>
          <w:rFonts w:ascii="仿宋" w:eastAsia="仿宋" w:hAnsi="仿宋" w:cs="仿宋" w:hint="eastAsia"/>
          <w:sz w:val="28"/>
        </w:rPr>
        <w:t>FIFO</w:t>
      </w:r>
    </w:p>
    <w:p w:rsidR="00950D5B" w14:textId="5515C80F">
      <w:pPr>
        <w:ind w:firstLine="560" w:firstLineChars="200"/>
        <w:rPr>
          <w:rFonts w:ascii="仿宋" w:eastAsia="仿宋" w:hAnsi="仿宋" w:cs="仿宋"/>
          <w:sz w:val="28"/>
        </w:rPr>
      </w:pPr>
      <w:r>
        <w:rPr>
          <w:rFonts w:ascii="仿宋" w:eastAsia="仿宋" w:hAnsi="仿宋" w:cs="仿宋" w:hint="eastAsia"/>
          <w:sz w:val="28"/>
        </w:rPr>
        <w:t>）原则进行管理，以确保材料的新鲜度和质量。</w:t>
      </w:r>
    </w:p>
    <w:p w:rsidR="00950D5B" w14:paraId="25B2116B" w14:textId="4BBADB2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所有原材料和辅助材料的质量将在供应商交付前进行检查。只有符合矫形器制造项目规格和质量标准的材料才能接受。在生产过程中，将定期对原材料和成品进行质量检测，以确保</w:t>
      </w:r>
      <w:r>
        <w:rPr>
          <w:rFonts w:ascii="仿宋" w:eastAsia="仿宋" w:hAnsi="仿宋" w:cs="仿宋" w:hint="eastAsia"/>
          <w:sz w:val="28"/>
        </w:rPr>
        <w:t>产品符合相关标准。</w:t>
      </w:r>
    </w:p>
    <w:p w:rsidR="00950D5B" w14:paraId="3B530226" w14:textId="6D3F948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矫形器制造项目将建立多样的供应链，与不同供应商建立合作伙伴关系，以降低风险。在供应商之间建立合理的竞争关系，以确保价格合理竞争。</w:t>
      </w:r>
    </w:p>
    <w:p w:rsidR="00950D5B" w14:paraId="7A864232" w14:textId="27DAF7E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矫形器制造项目管理团队将持续跟踪原材料和辅助材料的质量和供应情况。如果出现任何质量问题或供应中断，将采取迅速的纠正措施，并与供应商共同解决问题。</w:t>
      </w:r>
    </w:p>
    <w:p w:rsidR="00950D5B" w14:paraId="0BA66291" w14:textId="3FC9D72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矫形器制造项目鼓励可持续采购实践，如回收材料的使用和减少浪费。这有助于降低矫形器制造项目的环境足迹，并提高可持续性。</w:t>
      </w:r>
    </w:p>
    <w:p w:rsidR="00950D5B" w14:paraId="09200575" w14:textId="77777777">
      <w:pPr>
        <w:ind w:firstLine="560" w:firstLineChars="200"/>
        <w:rPr>
          <w:rFonts w:ascii="仿宋" w:eastAsia="仿宋" w:hAnsi="仿宋" w:cs="仿宋"/>
          <w:sz w:val="28"/>
        </w:rPr>
      </w:pPr>
    </w:p>
    <w:p w:rsidR="00950D5B" w14:paraId="2C7E167F" w14:textId="77777777">
      <w:pPr>
        <w:pStyle w:val="Heading1"/>
        <w:ind w:firstLine="560" w:firstLineChars="200"/>
        <w:rPr>
          <w:rFonts w:ascii="仿宋" w:eastAsia="仿宋" w:hAnsi="仿宋" w:cs="仿宋"/>
          <w:sz w:val="28"/>
        </w:rPr>
      </w:pPr>
      <w:bookmarkStart w:id="12" w:name="_Toc18667"/>
      <w:r>
        <w:rPr>
          <w:rFonts w:ascii="仿宋" w:eastAsia="仿宋" w:hAnsi="仿宋" w:cs="仿宋" w:hint="eastAsia"/>
          <w:sz w:val="28"/>
        </w:rPr>
        <w:t>四、建筑工程方案</w:t>
      </w:r>
      <w:bookmarkEnd w:id="12"/>
    </w:p>
    <w:p w:rsidR="00950D5B" w14:paraId="7C31DA6D" w14:textId="77777777">
      <w:pPr>
        <w:pStyle w:val="Heading2"/>
        <w:rPr>
          <w:rFonts w:ascii="仿宋" w:eastAsia="仿宋" w:hAnsi="仿宋" w:cs="仿宋"/>
        </w:rPr>
      </w:pPr>
      <w:bookmarkStart w:id="13" w:name="_Toc20185"/>
      <w:r>
        <w:rPr>
          <w:rFonts w:ascii="仿宋" w:eastAsia="仿宋" w:hAnsi="仿宋" w:cs="仿宋" w:hint="eastAsia"/>
        </w:rPr>
        <w:t>（一）矫形器制造</w:t>
      </w:r>
      <w:r>
        <w:rPr>
          <w:rFonts w:ascii="仿宋" w:eastAsia="仿宋" w:hAnsi="仿宋" w:cs="仿宋" w:hint="eastAsia"/>
        </w:rPr>
        <w:t>项目工程设计总体要求</w:t>
      </w:r>
      <w:bookmarkEnd w:id="13"/>
    </w:p>
    <w:p w:rsidR="00950D5B" w14:paraId="1F959511" w14:textId="3D4F81DB">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950D5B" w14:paraId="48845E41" w14:textId="54741D1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https://d.book118.com/506020043110010051</w:t>
        </w:r>
      </w:hyperlink>
    </w:p>
    <w:p w:rsidR="00950D5B">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D5B" w14:paraId="634134C2" w14:textId="77777777">
    <w:pPr>
      <w:pStyle w:val="Header"/>
      <w:jc w:val="center"/>
      <w:rPr>
        <w:rFonts w:ascii="仿宋" w:eastAsia="仿宋" w:hAnsi="仿宋" w:cs="仿宋"/>
      </w:rPr>
    </w:pPr>
    <w:r>
      <w:rPr>
        <w:rFonts w:ascii="仿宋" w:eastAsia="仿宋" w:hAnsi="仿宋" w:cs="仿宋" w:hint="eastAsia"/>
      </w:rPr>
      <w:t>矫形器制造相关项目投资计划书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D5B" w14:textId="77777777">
    <w:pPr>
      <w:pStyle w:val="Header"/>
      <w:jc w:val="center"/>
      <w:rPr>
        <w:rFonts w:ascii="仿宋" w:eastAsia="仿宋" w:hAnsi="仿宋" w:cs="仿宋"/>
      </w:rPr>
    </w:pPr>
    <w:r>
      <w:rPr>
        <w:rFonts w:ascii="仿宋" w:eastAsia="仿宋" w:hAnsi="仿宋" w:cs="仿宋" w:hint="eastAsia"/>
      </w:rPr>
      <w:t>矫形器制造相关项目投资计划书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D5B" w14:textId="77777777">
    <w:pPr>
      <w:pStyle w:val="Header"/>
      <w:jc w:val="center"/>
      <w:rPr>
        <w:rFonts w:ascii="仿宋" w:eastAsia="仿宋" w:hAnsi="仿宋" w:cs="仿宋"/>
      </w:rPr>
    </w:pPr>
    <w:r>
      <w:rPr>
        <w:rFonts w:ascii="仿宋" w:eastAsia="仿宋" w:hAnsi="仿宋" w:cs="仿宋" w:hint="eastAsia"/>
      </w:rPr>
      <w:t>矫形器制造相关项目投资计划书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D5B" w14:textId="77777777">
    <w:pPr>
      <w:pStyle w:val="Header"/>
      <w:jc w:val="center"/>
      <w:rPr>
        <w:rFonts w:ascii="仿宋" w:eastAsia="仿宋" w:hAnsi="仿宋" w:cs="仿宋"/>
      </w:rPr>
    </w:pPr>
    <w:r>
      <w:rPr>
        <w:rFonts w:ascii="仿宋" w:eastAsia="仿宋" w:hAnsi="仿宋" w:cs="仿宋" w:hint="eastAsia"/>
      </w:rPr>
      <w:t>矫形器制造相关项目投资计划书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D5B" w14:textId="77777777">
    <w:pPr>
      <w:pStyle w:val="Header"/>
      <w:jc w:val="center"/>
      <w:rPr>
        <w:rFonts w:ascii="仿宋" w:eastAsia="仿宋" w:hAnsi="仿宋" w:cs="仿宋"/>
      </w:rPr>
    </w:pPr>
    <w:r>
      <w:rPr>
        <w:rFonts w:ascii="仿宋" w:eastAsia="仿宋" w:hAnsi="仿宋" w:cs="仿宋" w:hint="eastAsia"/>
      </w:rPr>
      <w:t>矫形器制造相关项目投资计划书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D5B" w14:textId="77777777">
    <w:pPr>
      <w:pStyle w:val="Header"/>
      <w:jc w:val="center"/>
      <w:rPr>
        <w:rFonts w:ascii="仿宋" w:eastAsia="仿宋" w:hAnsi="仿宋" w:cs="仿宋"/>
      </w:rPr>
    </w:pPr>
    <w:r>
      <w:rPr>
        <w:rFonts w:ascii="仿宋" w:eastAsia="仿宋" w:hAnsi="仿宋" w:cs="仿宋" w:hint="eastAsia"/>
      </w:rPr>
      <w:t>矫形器制造相关项目投资计划书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D5B" w14:textId="77777777">
    <w:pPr>
      <w:pStyle w:val="Header"/>
      <w:jc w:val="center"/>
      <w:rPr>
        <w:rFonts w:ascii="仿宋" w:eastAsia="仿宋" w:hAnsi="仿宋" w:cs="仿宋"/>
      </w:rPr>
    </w:pPr>
    <w:r>
      <w:rPr>
        <w:rFonts w:ascii="仿宋" w:eastAsia="仿宋" w:hAnsi="仿宋" w:cs="仿宋" w:hint="eastAsia"/>
      </w:rPr>
      <w:t>矫形器制造相关项目投资计划书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D5B" w14:textId="77777777">
    <w:pPr>
      <w:pStyle w:val="Header"/>
      <w:jc w:val="center"/>
      <w:rPr>
        <w:rFonts w:ascii="仿宋" w:eastAsia="仿宋" w:hAnsi="仿宋" w:cs="仿宋"/>
      </w:rPr>
    </w:pPr>
    <w:r>
      <w:rPr>
        <w:rFonts w:ascii="仿宋" w:eastAsia="仿宋" w:hAnsi="仿宋" w:cs="仿宋" w:hint="eastAsia"/>
      </w:rPr>
      <w:t>矫形器制造相关项目投资计划书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D5B" w14:textId="77777777">
    <w:pPr>
      <w:pStyle w:val="Header"/>
      <w:jc w:val="center"/>
      <w:rPr>
        <w:rFonts w:ascii="仿宋" w:eastAsia="仿宋" w:hAnsi="仿宋" w:cs="仿宋"/>
      </w:rPr>
    </w:pPr>
    <w:r>
      <w:rPr>
        <w:rFonts w:ascii="仿宋" w:eastAsia="仿宋" w:hAnsi="仿宋" w:cs="仿宋" w:hint="eastAsia"/>
      </w:rPr>
      <w:t>矫形器制造相关项目投资计划书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D5B" w14:textId="77777777">
    <w:pPr>
      <w:pStyle w:val="Header"/>
      <w:jc w:val="center"/>
      <w:rPr>
        <w:rFonts w:ascii="仿宋" w:eastAsia="仿宋" w:hAnsi="仿宋" w:cs="仿宋"/>
      </w:rPr>
    </w:pPr>
    <w:r>
      <w:rPr>
        <w:rFonts w:ascii="仿宋" w:eastAsia="仿宋" w:hAnsi="仿宋" w:cs="仿宋" w:hint="eastAsia"/>
      </w:rPr>
      <w:t>矫形器制造相关项目投资计划书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D5B" w14:textId="77777777">
    <w:pPr>
      <w:pStyle w:val="Header"/>
      <w:jc w:val="center"/>
      <w:rPr>
        <w:rFonts w:ascii="仿宋" w:eastAsia="仿宋" w:hAnsi="仿宋" w:cs="仿宋"/>
      </w:rPr>
    </w:pPr>
    <w:r>
      <w:rPr>
        <w:rFonts w:ascii="仿宋" w:eastAsia="仿宋" w:hAnsi="仿宋" w:cs="仿宋" w:hint="eastAsia"/>
      </w:rPr>
      <w:t>矫形器制造相关项目投资计划书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D5B" w14:textId="77777777">
    <w:pPr>
      <w:pStyle w:val="Header"/>
      <w:jc w:val="center"/>
      <w:rPr>
        <w:rFonts w:ascii="仿宋" w:eastAsia="仿宋" w:hAnsi="仿宋" w:cs="仿宋"/>
      </w:rPr>
    </w:pPr>
    <w:r>
      <w:rPr>
        <w:rFonts w:ascii="仿宋" w:eastAsia="仿宋" w:hAnsi="仿宋" w:cs="仿宋" w:hint="eastAsia"/>
      </w:rPr>
      <w:t>矫形器制造相关项目投资计划书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CFF018F"/>
    <w:rsid w:val="00950D5B"/>
    <w:rsid w:val="00B8161D"/>
    <w:rsid w:val="2CFF01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B62232"/>
  <w15:docId w15:val="{CD553004-E1AF-4C33-B8CE-2403B3EC0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0602004311001005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3968</Words>
  <Characters>22620</Characters>
  <Application>Microsoft Office Word</Application>
  <DocSecurity>0</DocSecurity>
  <Lines>188</Lines>
  <Paragraphs>53</Paragraphs>
  <ScaleCrop>false</ScaleCrop>
  <Company/>
  <LinksUpToDate>false</LinksUpToDate>
  <CharactersWithSpaces>26535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2023-11-29T14:37:00Z</dcterms:created>
  <dcterms:modified xsi:type="dcterms:W3CDTF">2024-01-01T12:01:00Z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F170078ED3714A1EA46D4A140B6302EF_11</vt:lpwstr>
  </property>
  <property fmtid="{D5CDD505-2E9C-101B-9397-08002B2CF9AE}" pid="3" name="KSOProductBuildVer">
    <vt:lpwstr>2052-12.1.0.15712</vt:lpwstr>
  </property>
</Properties>
</file>