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2872" w14:paraId="47DCEA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872" w14:paraId="5C6B86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872" w14:paraId="72966C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872" w:rsidRPr="00C52872" w14:paraId="5639775A" w14:textId="721E37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2872">
        <w:rPr>
          <w:rFonts w:ascii="宋体" w:eastAsia="宋体" w:hAnsi="宋体" w:hint="eastAsia"/>
          <w:b/>
          <w:sz w:val="60"/>
        </w:rPr>
        <w:t>酊剂项目可行性研究分析报告</w:t>
      </w:r>
    </w:p>
    <w:p w:rsidR="00C52872" w:rsidP="00C52872" w14:paraId="228E78EB" w14:textId="6CBAD2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2872">
        <w:rPr>
          <w:rFonts w:ascii="仿宋" w:eastAsia="仿宋" w:hAnsi="仿宋" w:hint="eastAsia"/>
          <w:b/>
          <w:sz w:val="40"/>
        </w:rPr>
        <w:t>目录</w:t>
      </w:r>
    </w:p>
    <w:p w:rsidR="00C52872" w14:paraId="433F7467" w14:textId="291CA3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52872" w14:paraId="746177F8" w14:textId="3E712D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一、酊剂项目概论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872" w14:paraId="5A445C27" w14:textId="3A8A9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(一)、酊剂项目名称及承办单位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872" w14:paraId="0B903623" w14:textId="4EC60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(二)、酊剂项目拟建地址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872" w14:paraId="36799AC2" w14:textId="0DD23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(三)、酊剂项目提出的背景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2872" w14:paraId="7232C73C" w14:textId="723FA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2872" w14:paraId="211242EF" w14:textId="38D95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(五)、酊剂项目建设必要性分析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2872" w14:paraId="549E814C" w14:textId="1C2D2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2872" w14:paraId="5FD31C78" w14:textId="7B8C5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(七)、酊剂项目总投资估算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2872" w14:paraId="40F81BF5" w14:textId="4F220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(八)、酊剂项目工艺技术装备方案的选择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2872" w14:paraId="09556338" w14:textId="7766D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(九)、酊剂项目实施进度建议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2872" w14:paraId="2BCC0D53" w14:textId="19553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(十)、酊剂相关研究结论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2872" w14:paraId="4E27E28C" w14:textId="323A8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(十一)、酊剂项目规划及市场分析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872" w14:paraId="6B2AF3F1" w14:textId="5CC351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872" w14:paraId="69DD51A5" w14:textId="4B243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872" w14:paraId="6A9212C3" w14:textId="187BD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(二)、酊剂项目的技术难点及解决方案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872" w14:paraId="00E6AB4B" w14:textId="5802F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2872" w14:paraId="2C4617AA" w14:textId="28E0EE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三、酊剂行业项目技术方案与设备的选择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2872" w14:paraId="1806B02D" w14:textId="120A7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2872" w14:paraId="53A15E0A" w14:textId="0B2DE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2872" w14:paraId="70A183DA" w14:textId="1CBB24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_Toc158123350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https://d.book118.com/548123065062006034</w:t>
        </w:r>
      </w:hyperlink>
    </w:p>
    <w:p w:rsidR="00C5287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:rsidP="00786691" w14:paraId="554FA4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872" w14:paraId="265C64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:rsidP="00786691" w14:paraId="6B67A68F" w14:textId="41FE2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2872" w14:paraId="1819A1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14:paraId="41BF1B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:rsidP="0078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8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:rsidP="00786691" w14:textId="41FE2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28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14:paraId="6EC530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:rsidRPr="00C52872" w:rsidP="00C52872" w14:paraId="4A22282E" w14:textId="6F269D8A">
    <w:pPr>
      <w:pStyle w:val="Header"/>
      <w:rPr>
        <w:rFonts w:ascii="仿宋" w:eastAsia="仿宋" w:hAnsi="仿宋"/>
      </w:rPr>
    </w:pPr>
    <w:r w:rsidRPr="00C52872">
      <w:rPr>
        <w:rFonts w:ascii="仿宋" w:eastAsia="仿宋" w:hAnsi="仿宋" w:hint="eastAsia"/>
      </w:rPr>
      <w:t>酊剂可行性报告</w:t>
    </w:r>
    <w:r w:rsidRPr="00C5287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14:paraId="165319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:rsidRPr="00C52872" w:rsidP="00C52872" w14:textId="6F269D8A">
    <w:pPr>
      <w:pStyle w:val="Header"/>
      <w:rPr>
        <w:rFonts w:ascii="仿宋" w:eastAsia="仿宋" w:hAnsi="仿宋"/>
      </w:rPr>
    </w:pPr>
    <w:r w:rsidRPr="00C52872">
      <w:rPr>
        <w:rFonts w:ascii="仿宋" w:eastAsia="仿宋" w:hAnsi="仿宋" w:hint="eastAsia"/>
      </w:rPr>
      <w:t>酊剂可行性报告</w:t>
    </w:r>
    <w:r w:rsidRPr="00C5287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8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872"/>
    <w:rsid w:val="00786691"/>
    <w:rsid w:val="00C528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68B932"/>
  <w15:chartTrackingRefBased/>
  <w15:docId w15:val="{8B103E1C-0C0C-4735-BF95-C8C82F315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28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28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28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28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28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28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2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28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2872"/>
  </w:style>
  <w:style w:type="paragraph" w:styleId="TOC1">
    <w:name w:val="toc 1"/>
    <w:basedOn w:val="Normal"/>
    <w:next w:val="Normal"/>
    <w:autoRedefine/>
    <w:uiPriority w:val="39"/>
    <w:unhideWhenUsed/>
    <w:rsid w:val="00C52872"/>
  </w:style>
  <w:style w:type="paragraph" w:styleId="TOC2">
    <w:name w:val="toc 2"/>
    <w:basedOn w:val="Normal"/>
    <w:next w:val="Normal"/>
    <w:autoRedefine/>
    <w:uiPriority w:val="39"/>
    <w:unhideWhenUsed/>
    <w:rsid w:val="00C528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8123065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4845</Words>
  <Characters>27621</Characters>
  <Application>Microsoft Office Word</Application>
  <DocSecurity>0</DocSecurity>
  <Lines>230</Lines>
  <Paragraphs>64</Paragraphs>
  <ScaleCrop>false</ScaleCrop>
  <Company/>
  <LinksUpToDate>false</LinksUpToDate>
  <CharactersWithSpaces>32402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2024-02-06T06:48:00Z</dcterms:created>
  <dcterms:modified xsi:type="dcterms:W3CDTF">2024-02-06T06:48:00Z</dcterms:modified>
</cp:coreProperties>
</file>