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工业Ｘ射线探伤机相关行业公司成立报告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32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_Toc25326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52" w:history="1">
        <w:r>
          <w:rPr>
            <w:rFonts w:ascii="仿宋" w:eastAsia="仿宋" w:hAnsi="仿宋" w:cs="仿宋" w:hint="eastAsia"/>
            <w:lang w:eastAsia="zh-CN"/>
          </w:rPr>
          <w:t>一、工业Ｘ射线探伤机筹建公司基本信息</w:t>
        </w:r>
        <w:r>
          <w:tab/>
        </w:r>
        <w:r>
          <w:fldChar w:fldCharType="begin"/>
        </w:r>
        <w:r>
          <w:instrText xml:space="preserve"> PAGEREF _Toc26052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_Toc27796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_Toc27230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_Toc14788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_Toc13044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_Toc3119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_Toc336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59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_Toc29159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_Toc30946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_Toc16288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_Toc26252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7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_Toc5571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3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_Toc7131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_Toc3919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5" w:history="1">
        <w:r>
          <w:rPr>
            <w:rFonts w:ascii="仿宋" w:eastAsia="仿宋" w:hAnsi="仿宋" w:cs="仿宋" w:hint="eastAsia"/>
            <w:lang w:eastAsia="zh-CN"/>
          </w:rPr>
          <w:t>(七)、工业Ｘ射线探伤机项目建设必要性分析</w:t>
        </w:r>
        <w:r>
          <w:tab/>
        </w:r>
        <w:r>
          <w:fldChar w:fldCharType="begin"/>
        </w:r>
        <w:r>
          <w:instrText xml:space="preserve"> PAGEREF _Toc8425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38" w:history="1">
        <w:r>
          <w:rPr>
            <w:rFonts w:ascii="仿宋" w:eastAsia="仿宋" w:hAnsi="仿宋" w:cs="仿宋" w:hint="eastAsia"/>
            <w:lang w:eastAsia="zh-CN"/>
          </w:rPr>
          <w:t>三、工业Ｘ射线探伤机项目概况</w:t>
        </w:r>
        <w:r>
          <w:tab/>
        </w:r>
        <w:r>
          <w:fldChar w:fldCharType="begin"/>
        </w:r>
        <w:r>
          <w:instrText xml:space="preserve"> PAGEREF _Toc28838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_Toc23171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8" w:history="1">
        <w:r>
          <w:rPr>
            <w:rFonts w:ascii="仿宋" w:eastAsia="仿宋" w:hAnsi="仿宋" w:cs="仿宋" w:hint="eastAsia"/>
            <w:lang w:eastAsia="zh-CN"/>
          </w:rPr>
          <w:t>(二)、工业Ｘ射线探伤机项目提出的理由</w:t>
        </w:r>
        <w:r>
          <w:tab/>
        </w:r>
        <w:r>
          <w:fldChar w:fldCharType="begin"/>
        </w:r>
        <w:r>
          <w:instrText xml:space="preserve"> PAGEREF _Toc7588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9" w:history="1">
        <w:r>
          <w:rPr>
            <w:rFonts w:ascii="仿宋" w:eastAsia="仿宋" w:hAnsi="仿宋" w:cs="仿宋" w:hint="eastAsia"/>
            <w:lang w:eastAsia="zh-CN"/>
          </w:rPr>
          <w:t>(三)、工业Ｘ射线探伤机项目选址</w:t>
        </w:r>
        <w:r>
          <w:tab/>
        </w:r>
        <w:r>
          <w:fldChar w:fldCharType="begin"/>
        </w:r>
        <w:r>
          <w:instrText xml:space="preserve"> PAGEREF _Toc28229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_Toc6598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5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_Toc15559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9" w:history="1">
        <w:r>
          <w:rPr>
            <w:rFonts w:ascii="仿宋" w:eastAsia="仿宋" w:hAnsi="仿宋" w:cs="仿宋" w:hint="eastAsia"/>
            <w:lang w:eastAsia="zh-CN"/>
          </w:rPr>
          <w:t>(六)、工业Ｘ射线探伤机项目投资</w:t>
        </w:r>
        <w:r>
          <w:tab/>
        </w:r>
        <w:r>
          <w:fldChar w:fldCharType="begin"/>
        </w:r>
        <w:r>
          <w:instrText xml:space="preserve"> PAGEREF _Toc10789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9" w:history="1">
        <w:r>
          <w:rPr>
            <w:rFonts w:ascii="仿宋" w:eastAsia="仿宋" w:hAnsi="仿宋" w:cs="仿宋" w:hint="eastAsia"/>
            <w:lang w:eastAsia="zh-CN"/>
          </w:rPr>
          <w:t>(七)、工业Ｘ射线探伤机项目进度规划</w:t>
        </w:r>
        <w:r>
          <w:tab/>
        </w:r>
        <w:r>
          <w:fldChar w:fldCharType="begin"/>
        </w:r>
        <w:r>
          <w:instrText xml:space="preserve"> PAGEREF _Toc18969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2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_Toc12422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6" w:history="1">
        <w:r>
          <w:rPr>
            <w:rFonts w:ascii="仿宋" w:eastAsia="仿宋" w:hAnsi="仿宋" w:cs="仿宋" w:hint="eastAsia"/>
            <w:lang w:eastAsia="zh-CN"/>
          </w:rPr>
          <w:t>(九)、工业Ｘ射线探伤机项目综合评价</w:t>
        </w:r>
        <w:r>
          <w:tab/>
        </w:r>
        <w:r>
          <w:fldChar w:fldCharType="begin"/>
        </w:r>
        <w:r>
          <w:instrText xml:space="preserve"> PAGEREF _Toc28436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46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_Toc20446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_Toc16976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_Toc11765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_Toc24006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4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_Toc774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_Toc3674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_Toc28567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_Toc9444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_Toc4575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92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_Toc7292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5" w:history="1">
        <w:r>
          <w:rPr>
            <w:rFonts w:ascii="仿宋" w:eastAsia="仿宋" w:hAnsi="仿宋" w:cs="仿宋" w:hint="eastAsia"/>
            <w:lang w:eastAsia="zh-CN"/>
          </w:rPr>
          <w:t>(一)、工业Ｘ射线探伤机项目进度安排</w:t>
        </w:r>
        <w:r>
          <w:tab/>
        </w:r>
        <w:r>
          <w:fldChar w:fldCharType="begin"/>
        </w:r>
        <w:r>
          <w:instrText xml:space="preserve"> PAGEREF _Toc24425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0" w:history="1">
        <w:r>
          <w:rPr>
            <w:rFonts w:ascii="仿宋" w:eastAsia="仿宋" w:hAnsi="仿宋" w:cs="仿宋" w:hint="eastAsia"/>
            <w:lang w:eastAsia="zh-CN"/>
          </w:rPr>
          <w:t>(二)、工业Ｘ射线探伤机项目实施保障措施</w:t>
        </w:r>
        <w:r>
          <w:tab/>
        </w:r>
        <w:r>
          <w:fldChar w:fldCharType="begin"/>
        </w:r>
        <w:r>
          <w:instrText xml:space="preserve"> PAGEREF _Toc10250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86" w:history="1">
        <w:r>
          <w:rPr>
            <w:rFonts w:ascii="仿宋" w:eastAsia="仿宋" w:hAnsi="仿宋" w:cs="仿宋" w:hint="eastAsia"/>
            <w:lang w:eastAsia="zh-CN"/>
          </w:rPr>
          <w:t>七、工业Ｘ射线探伤机项目经济效益</w:t>
        </w:r>
        <w:r>
          <w:tab/>
        </w:r>
        <w:r>
          <w:fldChar w:fldCharType="begin"/>
        </w:r>
        <w:r>
          <w:instrText xml:space="preserve"> PAGEREF _Toc11486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_Toc2410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3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_Toc23839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278" w:history="1">
        <w:r>
          <w:rPr>
            <w:rFonts w:ascii="仿宋" w:eastAsia="仿宋" w:hAnsi="仿宋" w:cs="仿宋" w:hint="eastAsia"/>
            <w:lang w:eastAsia="zh-CN"/>
          </w:rPr>
          <w:t>(三)、工业Ｘ射线探伤机项目盈利能力分析</w:t>
        </w:r>
        <w:r>
          <w:tab/>
        </w:r>
        <w:r>
          <w:fldChar w:fldCharType="begin"/>
        </w:r>
        <w:r>
          <w:instrText xml:space="preserve"> PAGEREF _Toc26278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_Toc14860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_Toc13847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_Toc19632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79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_Toc24679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_Toc30636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_Toc28620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_Toc28180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_Toc7667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_Toc12830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_Toc24184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_Toc25164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_Toc12761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_Toc4355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_Toc11591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_Toc420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_Toc17862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_Toc16290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65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_Toc8565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_Toc26421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_Toc2043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_Toc29835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_Toc4965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33" w:history="1">
        <w:r>
          <w:rPr>
            <w:rFonts w:ascii="仿宋" w:eastAsia="仿宋" w:hAnsi="仿宋" w:cs="仿宋" w:hint="eastAsia"/>
            <w:lang w:eastAsia="zh-CN"/>
          </w:rPr>
          <w:t>十、工业Ｘ射线探伤机项目风险分析</w:t>
        </w:r>
        <w:r>
          <w:tab/>
        </w:r>
        <w:r>
          <w:fldChar w:fldCharType="begin"/>
        </w:r>
        <w:r>
          <w:instrText xml:space="preserve"> PAGEREF _Toc21933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6" w:history="1">
        <w:r>
          <w:rPr>
            <w:rFonts w:ascii="仿宋" w:eastAsia="仿宋" w:hAnsi="仿宋" w:cs="仿宋" w:hint="eastAsia"/>
            <w:lang w:eastAsia="zh-CN"/>
          </w:rPr>
          <w:t>(一)、工业Ｘ射线探伤机项目风险分析</w:t>
        </w:r>
        <w:r>
          <w:tab/>
        </w:r>
        <w:r>
          <w:fldChar w:fldCharType="begin"/>
        </w:r>
        <w:r>
          <w:instrText xml:space="preserve"> PAGEREF _Toc3326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9" w:history="1">
        <w:r>
          <w:rPr>
            <w:rFonts w:ascii="仿宋" w:eastAsia="仿宋" w:hAnsi="仿宋" w:cs="仿宋" w:hint="eastAsia"/>
            <w:lang w:eastAsia="zh-CN"/>
          </w:rPr>
          <w:t>(二)、工业Ｘ射线探伤机项目风险对策</w:t>
        </w:r>
        <w:r>
          <w:tab/>
        </w:r>
        <w:r>
          <w:fldChar w:fldCharType="begin"/>
        </w:r>
        <w:r>
          <w:instrText xml:space="preserve"> PAGEREF _Toc7289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37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_Toc32237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_Toc22867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0" w:history="1">
        <w:r>
          <w:rPr>
            <w:rFonts w:ascii="仿宋" w:eastAsia="仿宋" w:hAnsi="仿宋" w:cs="仿宋" w:hint="eastAsia"/>
            <w:lang w:eastAsia="zh-CN"/>
          </w:rPr>
          <w:t>(二)、合作工业Ｘ射线探伤机项目</w:t>
        </w:r>
        <w:r>
          <w:tab/>
        </w:r>
        <w:r>
          <w:fldChar w:fldCharType="begin"/>
        </w:r>
        <w:r>
          <w:instrText xml:space="preserve"> PAGEREF _Toc31120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9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_Toc11389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32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_Toc6132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_Toc19269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_Toc2272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9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_Toc24409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28" w:history="1">
        <w:r>
          <w:rPr>
            <w:rFonts w:ascii="仿宋" w:eastAsia="仿宋" w:hAnsi="仿宋" w:cs="仿宋" w:hint="eastAsia"/>
            <w:lang w:eastAsia="zh-CN"/>
          </w:rPr>
          <w:t>十三、工业Ｘ射线探伤机项目总结分析</w:t>
        </w:r>
        <w:r>
          <w:tab/>
        </w:r>
        <w:r>
          <w:fldChar w:fldCharType="begin"/>
        </w:r>
        <w:r>
          <w:instrText xml:space="preserve"> PAGEREF _Toc11328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32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052"/>
      <w:r>
        <w:rPr>
          <w:rFonts w:ascii="仿宋" w:eastAsia="仿宋" w:hAnsi="仿宋" w:cs="仿宋" w:hint="eastAsia"/>
          <w:sz w:val="28"/>
          <w:lang w:eastAsia="zh-CN"/>
        </w:rPr>
        <w:t>一、工业Ｘ射线探伤机筹建公司基本信息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796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7230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4788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3044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119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经营范围：从事XXX相关业务(企业依法自主选择经营工业Ｘ射线探伤机项目，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开展经营活动；依法须经批准的工业Ｘ射线探伤机项目，经相关部门批准后依批准的内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容开展经营活动；不得从事本市产业政策禁止和限制类工业Ｘ射线探伤机项目的经营活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36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https://d.book118.com/568075142051006031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工业Ｘ射线探伤机相关行业公司成立报告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工业Ｘ射线探伤机相关行业公司成立报告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工业Ｘ射线探伤机相关行业公司成立报告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工业Ｘ射线探伤机相关行业公司成立报告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工业Ｘ射线探伤机相关行业公司成立报告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68075142051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2024-01-03T23:17:00Z</dcterms:created>
  <dcterms:modified xsi:type="dcterms:W3CDTF">2024-01-03T23:17:44Z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233DB334B9ED4F4FA30A51695311496A_11</vt:lpwstr>
  </property>
  <property fmtid="{D5CDD505-2E9C-101B-9397-08002B2CF9AE}" pid="3" name="KSOProductBuildVer">
    <vt:lpwstr>2052-12.1.0.16120</vt:lpwstr>
  </property>
</Properties>
</file>