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409B4" w:rsidP="00E409B4">
      <w:pPr>
        <w:spacing w:line="360" w:lineRule="auto"/>
        <w:jc w:val="center"/>
        <w:rPr>
          <w:rFonts w:ascii="汉语拼音" w:eastAsia="微软雅黑" w:hAnsi="汉语拼音" w:cs="汉语拼音"/>
          <w:b/>
          <w:bCs/>
          <w:color w:val="FF0000"/>
          <w:sz w:val="30"/>
          <w:szCs w:val="3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00011" o:spid="_x0000_s1025" type="#_x0000_t75" style="width:22pt;height:27pt;margin-top:969pt;margin-left:830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z-index:251658240">
            <v:imagedata r:id="rId4" o:title=""/>
          </v:shape>
        </w:pict>
      </w:r>
      <w:r w:rsidRPr="00E409B4" w:rsidR="00952522">
        <w:rPr>
          <w:rFonts w:ascii="汉语拼音" w:eastAsia="微软雅黑" w:hAnsi="汉语拼音" w:cs="汉语拼音" w:hint="eastAsia"/>
          <w:b/>
          <w:bCs/>
          <w:color w:val="FF0000"/>
          <w:kern w:val="0"/>
          <w:sz w:val="30"/>
          <w:szCs w:val="30"/>
          <w:lang w:bidi="ar"/>
        </w:rPr>
        <w:t>2024</w:t>
      </w:r>
      <w:r w:rsidRPr="00E409B4" w:rsidR="00952522">
        <w:rPr>
          <w:rFonts w:ascii="汉语拼音" w:eastAsia="微软雅黑" w:hAnsi="汉语拼音" w:cs="汉语拼音" w:hint="eastAsia"/>
          <w:b/>
          <w:bCs/>
          <w:color w:val="FF0000"/>
          <w:kern w:val="0"/>
          <w:sz w:val="30"/>
          <w:szCs w:val="30"/>
          <w:lang w:bidi="ar"/>
        </w:rPr>
        <w:t>年高考冲刺作文</w:t>
      </w:r>
      <w:r w:rsidRPr="00E409B4" w:rsidR="00952522">
        <w:rPr>
          <w:rFonts w:ascii="汉语拼音" w:eastAsia="微软雅黑" w:hAnsi="汉语拼音" w:cs="汉语拼音" w:hint="eastAsia"/>
          <w:b/>
          <w:bCs/>
          <w:color w:val="FF0000"/>
          <w:kern w:val="0"/>
          <w:sz w:val="30"/>
          <w:szCs w:val="30"/>
          <w:lang w:bidi="ar"/>
        </w:rPr>
        <w:t>6</w:t>
      </w:r>
      <w:r w:rsidRPr="00E409B4" w:rsidR="00952522">
        <w:rPr>
          <w:rFonts w:ascii="汉语拼音" w:eastAsia="微软雅黑" w:hAnsi="汉语拼音" w:cs="汉语拼音" w:hint="eastAsia"/>
          <w:b/>
          <w:bCs/>
          <w:color w:val="FF0000"/>
          <w:kern w:val="0"/>
          <w:sz w:val="30"/>
          <w:szCs w:val="30"/>
          <w:lang w:bidi="ar"/>
        </w:rPr>
        <w:t>大核心素养命题材料</w:t>
      </w:r>
    </w:p>
    <w:p w:rsidR="00952522" w:rsidRPr="00E409B4" w:rsidP="00E409B4">
      <w:pPr>
        <w:spacing w:line="360" w:lineRule="auto"/>
        <w:jc w:val="center"/>
        <w:rPr>
          <w:rFonts w:ascii="汉语拼音" w:eastAsia="微软雅黑" w:hAnsi="汉语拼音" w:cs="汉语拼音"/>
          <w:b/>
          <w:bCs/>
          <w:color w:val="FF0000"/>
          <w:sz w:val="28"/>
          <w:szCs w:val="28"/>
        </w:rPr>
      </w:pPr>
      <w:r w:rsidRPr="00E409B4">
        <w:rPr>
          <w:rFonts w:ascii="汉语拼音" w:eastAsia="微软雅黑" w:hAnsi="汉语拼音" w:cs="汉语拼音" w:hint="eastAsia"/>
          <w:b/>
          <w:bCs/>
          <w:color w:val="FF0000"/>
          <w:kern w:val="0"/>
          <w:sz w:val="28"/>
          <w:szCs w:val="28"/>
          <w:lang w:bidi="ar"/>
        </w:rPr>
        <w:t>核心素养</w:t>
      </w:r>
      <w:r w:rsidRPr="00E409B4">
        <w:rPr>
          <w:rFonts w:ascii="汉语拼音" w:eastAsia="微软雅黑" w:hAnsi="汉语拼音" w:cs="汉语拼音" w:hint="eastAsia"/>
          <w:b/>
          <w:bCs/>
          <w:color w:val="FF0000"/>
          <w:kern w:val="0"/>
          <w:sz w:val="28"/>
          <w:szCs w:val="28"/>
          <w:lang w:bidi="ar"/>
        </w:rPr>
        <w:t>01</w:t>
      </w:r>
      <w:r w:rsidR="00E409B4">
        <w:rPr>
          <w:rFonts w:ascii="汉语拼音" w:eastAsia="微软雅黑" w:hAnsi="汉语拼音" w:cs="汉语拼音" w:hint="eastAsia"/>
          <w:b/>
          <w:bCs/>
          <w:color w:val="FF0000"/>
          <w:kern w:val="0"/>
          <w:sz w:val="28"/>
          <w:szCs w:val="28"/>
          <w:lang w:bidi="ar"/>
        </w:rPr>
        <w:t xml:space="preserve">  </w:t>
      </w:r>
      <w:r w:rsidRPr="00E409B4">
        <w:rPr>
          <w:rFonts w:ascii="汉语拼音" w:eastAsia="微软雅黑" w:hAnsi="汉语拼音" w:cs="汉语拼音" w:hint="eastAsia"/>
          <w:b/>
          <w:bCs/>
          <w:color w:val="FF0000"/>
          <w:kern w:val="0"/>
          <w:sz w:val="28"/>
          <w:szCs w:val="28"/>
          <w:lang w:bidi="ar"/>
        </w:rPr>
        <w:t>人文底蕴</w:t>
      </w:r>
    </w:p>
    <w:p w:rsidR="00952522" w:rsidRPr="00E409B4" w:rsidP="00E409B4">
      <w:pPr>
        <w:pStyle w:val="msolistparagraph"/>
        <w:widowControl/>
        <w:spacing w:line="360" w:lineRule="auto"/>
        <w:ind w:left="576" w:hanging="576" w:firstLineChars="0"/>
        <w:rPr>
          <w:rFonts w:ascii="汉语拼音" w:eastAsia="黑体" w:hAnsi="汉语拼音" w:cs="汉语拼音"/>
          <w:b/>
          <w:bCs/>
          <w:sz w:val="28"/>
          <w:szCs w:val="28"/>
        </w:rPr>
      </w:pPr>
      <w:bookmarkStart w:id="0" w:name="_Hlk159784275"/>
      <w:r w:rsidRPr="00E409B4">
        <w:rPr>
          <w:rFonts w:ascii="汉语拼音" w:eastAsia="黑体" w:hAnsi="汉语拼音" w:cs="汉语拼音" w:hint="eastAsia"/>
          <w:b/>
          <w:bCs/>
          <w:sz w:val="28"/>
          <w:szCs w:val="28"/>
        </w:rPr>
        <w:t>一、核心素养命题材料</w:t>
      </w:r>
    </w:p>
    <w:bookmarkEnd w:id="0"/>
    <w:p w:rsidR="00952522" w:rsidRPr="00E409B4" w:rsidP="00E409B4">
      <w:pPr>
        <w:pStyle w:val="msolistparagraph"/>
        <w:widowControl/>
        <w:spacing w:line="360" w:lineRule="auto"/>
        <w:ind w:firstLine="0" w:firstLineChars="0"/>
        <w:jc w:val="center"/>
        <w:rPr>
          <w:rFonts w:ascii="汉语拼音" w:eastAsia="黑体" w:hAnsi="汉语拼音" w:cs="汉语拼音"/>
          <w:b/>
          <w:bCs/>
          <w:sz w:val="28"/>
          <w:szCs w:val="28"/>
        </w:rPr>
      </w:pPr>
      <w:r w:rsidRPr="00E409B4">
        <w:rPr>
          <w:rFonts w:ascii="汉语拼音" w:eastAsia="黑体" w:hAnsi="汉语拼音" w:cs="汉语拼音" w:hint="eastAsia"/>
          <w:b/>
          <w:bCs/>
          <w:sz w:val="28"/>
          <w:szCs w:val="28"/>
        </w:rPr>
        <w:t>渐</w:t>
      </w:r>
      <w:r w:rsidRPr="00E409B4">
        <w:rPr>
          <w:rFonts w:ascii="汉语拼音" w:eastAsia="黑体" w:hAnsi="汉语拼音" w:cs="汉语拼音" w:hint="eastAsia"/>
          <w:b/>
          <w:bCs/>
          <w:sz w:val="28"/>
          <w:szCs w:val="28"/>
        </w:rPr>
        <w:t xml:space="preserve"> </w:t>
      </w:r>
      <w:r w:rsidRPr="00E409B4">
        <w:rPr>
          <w:rFonts w:ascii="汉语拼音" w:eastAsia="黑体" w:hAnsi="汉语拼音" w:cs="汉语拼音" w:hint="eastAsia"/>
          <w:b/>
          <w:bCs/>
          <w:sz w:val="28"/>
          <w:szCs w:val="28"/>
        </w:rPr>
        <w:t>境</w:t>
      </w:r>
    </w:p>
    <w:p w:rsidR="00952522" w:rsidRPr="00E409B4" w:rsidP="00E409B4">
      <w:pPr>
        <w:pStyle w:val="msolistparagraph"/>
        <w:widowControl/>
        <w:spacing w:line="360" w:lineRule="auto"/>
        <w:ind w:firstLine="480"/>
        <w:rPr>
          <w:rFonts w:ascii="汉语拼音" w:eastAsia="黑体" w:hAnsi="汉语拼音" w:cs="汉语拼音"/>
          <w:b/>
          <w:bCs/>
          <w:sz w:val="28"/>
          <w:szCs w:val="28"/>
        </w:rPr>
      </w:pPr>
      <w:r w:rsidRPr="00E409B4">
        <w:rPr>
          <w:rFonts w:ascii="汉语拼音" w:eastAsia="宋体" w:hAnsi="汉语拼音" w:cs="汉语拼音" w:hint="eastAsia"/>
          <w:sz w:val="24"/>
          <w:szCs w:val="24"/>
        </w:rPr>
        <w:t>美好的事物，都有一个渐进的过程。</w:t>
      </w:r>
    </w:p>
    <w:p w:rsidR="00952522" w:rsidRPr="00E409B4" w:rsidP="00E409B4">
      <w:pPr>
        <w:pStyle w:val="msolistparagraph"/>
        <w:widowControl/>
        <w:spacing w:line="360" w:lineRule="auto"/>
        <w:ind w:firstLine="480"/>
        <w:rPr>
          <w:rFonts w:ascii="汉语拼音" w:eastAsia="宋体" w:hAnsi="汉语拼音" w:cs="汉语拼音"/>
          <w:sz w:val="24"/>
          <w:szCs w:val="24"/>
        </w:rPr>
      </w:pPr>
      <w:r w:rsidRPr="00E409B4">
        <w:rPr>
          <w:rFonts w:ascii="汉语拼音" w:eastAsia="宋体" w:hAnsi="汉语拼音" w:cs="汉语拼音" w:hint="eastAsia"/>
          <w:sz w:val="24"/>
          <w:szCs w:val="24"/>
        </w:rPr>
        <w:t>比如看小说和影视剧，又或者欣赏表演，最精彩的部分往往只有最后那么一点儿。那么前面的部分只能算是浮沫吗</w:t>
      </w:r>
      <w:r w:rsidRPr="00E409B4">
        <w:rPr>
          <w:rFonts w:ascii="汉语拼音" w:eastAsia="宋体" w:hAnsi="汉语拼音" w:cs="汉语拼音" w:hint="eastAsia"/>
          <w:sz w:val="24"/>
          <w:szCs w:val="24"/>
        </w:rPr>
        <w:t>?</w:t>
      </w:r>
      <w:r w:rsidRPr="00E409B4">
        <w:rPr>
          <w:rFonts w:ascii="汉语拼音" w:eastAsia="宋体" w:hAnsi="汉语拼音" w:cs="汉语拼音" w:hint="eastAsia"/>
          <w:sz w:val="24"/>
          <w:szCs w:val="24"/>
        </w:rPr>
        <w:t>也不见得。如果把前面十之八九的篇章当成无用的浮沫，直接抹去，一上来就亮出最精彩的部分，结果往往不如预期，甚至会令观者云里雾里，观感大打折扣。</w:t>
      </w:r>
    </w:p>
    <w:p w:rsidR="00952522" w:rsidRPr="00E409B4" w:rsidP="00E409B4">
      <w:pPr>
        <w:pStyle w:val="msolistparagraph"/>
        <w:widowControl/>
        <w:spacing w:line="360" w:lineRule="auto"/>
        <w:ind w:firstLine="480"/>
        <w:rPr>
          <w:rFonts w:ascii="汉语拼音" w:eastAsia="宋体" w:hAnsi="汉语拼音" w:cs="汉语拼音"/>
          <w:sz w:val="24"/>
          <w:szCs w:val="24"/>
        </w:rPr>
      </w:pPr>
      <w:r w:rsidRPr="00E409B4">
        <w:rPr>
          <w:rFonts w:ascii="汉语拼音" w:eastAsia="宋体" w:hAnsi="汉语拼音" w:cs="汉语拼音" w:hint="eastAsia"/>
          <w:sz w:val="24"/>
          <w:szCs w:val="24"/>
        </w:rPr>
        <w:t>怎么会这样</w:t>
      </w:r>
      <w:r w:rsidRPr="00E409B4">
        <w:rPr>
          <w:rFonts w:ascii="汉语拼音" w:eastAsia="宋体" w:hAnsi="汉语拼音" w:cs="汉语拼音" w:hint="eastAsia"/>
          <w:sz w:val="24"/>
          <w:szCs w:val="24"/>
        </w:rPr>
        <w:t>?</w:t>
      </w:r>
      <w:r w:rsidRPr="00E409B4">
        <w:rPr>
          <w:rFonts w:ascii="汉语拼音" w:eastAsia="宋体" w:hAnsi="汉语拼音" w:cs="汉语拼音" w:hint="eastAsia"/>
          <w:sz w:val="24"/>
          <w:szCs w:val="24"/>
        </w:rPr>
        <w:t>要令人感受深刻，就得一层层地铺陈外头的迷障，把精彩包在核心之中。在这一点儿一点儿的铺垫中，观者渐入情境，情绪被一步步带上去。等到观者的情绪到达巅峰时，再把最精彩的部分抖出来。这样一来，才能产生最好的效果。</w:t>
      </w:r>
    </w:p>
    <w:p w:rsidR="00952522" w:rsidRPr="00E409B4" w:rsidP="00E409B4">
      <w:pPr>
        <w:pStyle w:val="msolistparagraph"/>
        <w:widowControl/>
        <w:spacing w:line="360" w:lineRule="auto"/>
        <w:ind w:firstLine="480"/>
        <w:rPr>
          <w:rFonts w:ascii="汉语拼音" w:eastAsia="宋体" w:hAnsi="汉语拼音" w:cs="汉语拼音"/>
          <w:sz w:val="24"/>
          <w:szCs w:val="24"/>
        </w:rPr>
      </w:pPr>
      <w:r w:rsidRPr="00E409B4">
        <w:rPr>
          <w:rFonts w:ascii="汉语拼音" w:eastAsia="宋体" w:hAnsi="汉语拼音" w:cs="汉语拼音" w:hint="eastAsia"/>
          <w:sz w:val="24"/>
          <w:szCs w:val="24"/>
        </w:rPr>
        <w:t>好的事物，好的成功，或者令人印象深刻的表演，需要的不仅仅是最后的精彩，还需要一个可供培养情绪的渐进境界。</w:t>
      </w:r>
    </w:p>
    <w:p w:rsidR="00952522" w:rsidRPr="00E409B4" w:rsidP="00E409B4">
      <w:pPr>
        <w:pStyle w:val="msolistparagraph"/>
        <w:widowControl/>
        <w:spacing w:line="360" w:lineRule="auto"/>
        <w:ind w:firstLine="480"/>
        <w:rPr>
          <w:rFonts w:ascii="汉语拼音" w:eastAsia="宋体" w:hAnsi="汉语拼音" w:cs="汉语拼音"/>
          <w:sz w:val="24"/>
          <w:szCs w:val="24"/>
        </w:rPr>
      </w:pPr>
      <w:r w:rsidRPr="00E409B4">
        <w:rPr>
          <w:rFonts w:ascii="汉语拼音" w:eastAsia="宋体" w:hAnsi="汉语拼音" w:cs="汉语拼音" w:hint="eastAsia"/>
          <w:sz w:val="24"/>
          <w:szCs w:val="24"/>
        </w:rPr>
        <w:t>人生中，有渐境，才美好。</w:t>
      </w:r>
    </w:p>
    <w:p w:rsidR="00952522" w:rsidRPr="00E409B4" w:rsidP="00E409B4">
      <w:pPr>
        <w:pStyle w:val="msolistparagraph"/>
        <w:widowControl/>
        <w:spacing w:line="360" w:lineRule="auto"/>
        <w:ind w:left="576" w:hanging="576" w:firstLineChars="0"/>
        <w:rPr>
          <w:rFonts w:ascii="汉语拼音" w:eastAsia="宋体" w:hAnsi="汉语拼音" w:cs="汉语拼音"/>
          <w:sz w:val="24"/>
          <w:szCs w:val="24"/>
        </w:rPr>
      </w:pPr>
      <w:r w:rsidRPr="00E409B4">
        <w:rPr>
          <w:rFonts w:ascii="汉语拼音" w:eastAsia="微软雅黑" w:hAnsi="汉语拼音" w:cs="汉语拼音" w:hint="eastAsia"/>
          <w:b/>
          <w:bCs/>
          <w:color w:val="0070C0"/>
          <w:sz w:val="28"/>
          <w:szCs w:val="28"/>
        </w:rPr>
        <w:t>【适用话题】</w:t>
      </w:r>
      <w:r w:rsidRPr="00E409B4">
        <w:rPr>
          <w:rFonts w:ascii="汉语拼音" w:eastAsia="宋体" w:hAnsi="汉语拼音" w:cs="汉语拼音" w:hint="eastAsia"/>
          <w:sz w:val="24"/>
          <w:szCs w:val="24"/>
        </w:rPr>
        <w:t>渐境</w:t>
      </w:r>
      <w:r w:rsidRPr="00E409B4">
        <w:rPr>
          <w:rFonts w:ascii="汉语拼音" w:eastAsia="宋体" w:hAnsi="汉语拼音" w:cs="汉语拼音" w:hint="eastAsia"/>
          <w:sz w:val="24"/>
          <w:szCs w:val="24"/>
        </w:rPr>
        <w:t>;</w:t>
      </w:r>
      <w:r w:rsidRPr="00E409B4">
        <w:rPr>
          <w:rFonts w:ascii="汉语拼音" w:eastAsia="宋体" w:hAnsi="汉语拼音" w:cs="汉语拼音" w:hint="eastAsia"/>
          <w:sz w:val="24"/>
          <w:szCs w:val="24"/>
        </w:rPr>
        <w:t>情绪培养</w:t>
      </w:r>
      <w:r w:rsidRPr="00E409B4">
        <w:rPr>
          <w:rFonts w:ascii="汉语拼音" w:eastAsia="宋体" w:hAnsi="汉语拼音" w:cs="汉语拼音" w:hint="eastAsia"/>
          <w:sz w:val="24"/>
          <w:szCs w:val="24"/>
        </w:rPr>
        <w:t>;</w:t>
      </w:r>
      <w:r w:rsidRPr="00E409B4">
        <w:rPr>
          <w:rFonts w:ascii="汉语拼音" w:eastAsia="宋体" w:hAnsi="汉语拼音" w:cs="汉语拼音" w:hint="eastAsia"/>
          <w:sz w:val="24"/>
          <w:szCs w:val="24"/>
        </w:rPr>
        <w:t>铺陈</w:t>
      </w:r>
    </w:p>
    <w:p w:rsidR="00952522" w:rsidRPr="00E409B4" w:rsidP="00E409B4">
      <w:pPr>
        <w:pStyle w:val="msolistparagraph"/>
        <w:widowControl/>
        <w:spacing w:line="360" w:lineRule="auto"/>
        <w:ind w:left="576" w:hanging="576" w:firstLineChars="0"/>
        <w:jc w:val="center"/>
        <w:rPr>
          <w:rFonts w:ascii="汉语拼音" w:eastAsia="黑体" w:hAnsi="汉语拼音" w:cs="汉语拼音"/>
          <w:b/>
          <w:bCs/>
          <w:sz w:val="28"/>
          <w:szCs w:val="28"/>
        </w:rPr>
      </w:pPr>
      <w:r w:rsidRPr="00E409B4">
        <w:rPr>
          <w:rFonts w:ascii="汉语拼音" w:eastAsia="黑体" w:hAnsi="汉语拼音" w:cs="汉语拼音" w:hint="eastAsia"/>
          <w:b/>
          <w:bCs/>
          <w:sz w:val="28"/>
          <w:szCs w:val="28"/>
        </w:rPr>
        <w:t>颜色之源</w:t>
      </w:r>
    </w:p>
    <w:p w:rsidR="00952522" w:rsidRPr="00E409B4" w:rsidP="00E409B4">
      <w:pPr>
        <w:pStyle w:val="msolistparagraph"/>
        <w:widowControl/>
        <w:spacing w:line="360" w:lineRule="auto"/>
        <w:ind w:left="576" w:hanging="576" w:firstLineChars="0"/>
        <w:jc w:val="center"/>
        <w:rPr>
          <w:rFonts w:ascii="汉语拼音" w:eastAsia="黑体" w:hAnsi="汉语拼音" w:cs="汉语拼音"/>
          <w:sz w:val="28"/>
          <w:szCs w:val="28"/>
        </w:rPr>
      </w:pPr>
      <w:r w:rsidRPr="00E409B4">
        <w:rPr>
          <w:rFonts w:ascii="汉语拼音" w:eastAsia="黑体" w:hAnsi="汉语拼音" w:cs="汉语拼音" w:hint="eastAsia"/>
          <w:sz w:val="28"/>
          <w:szCs w:val="28"/>
        </w:rPr>
        <w:t>胡菊人</w:t>
      </w:r>
    </w:p>
    <w:p w:rsidR="00952522" w:rsidRPr="00E409B4" w:rsidP="00E409B4">
      <w:pPr>
        <w:pStyle w:val="msolistparagraph"/>
        <w:widowControl/>
        <w:spacing w:line="360" w:lineRule="auto"/>
        <w:ind w:firstLine="480"/>
        <w:rPr>
          <w:rFonts w:ascii="汉语拼音" w:eastAsia="宋体" w:hAnsi="汉语拼音" w:cs="汉语拼音"/>
          <w:sz w:val="24"/>
          <w:szCs w:val="24"/>
        </w:rPr>
      </w:pPr>
      <w:r w:rsidRPr="00E409B4">
        <w:rPr>
          <w:rFonts w:ascii="汉语拼音" w:eastAsia="宋体" w:hAnsi="汉语拼音" w:cs="汉语拼音" w:hint="eastAsia"/>
          <w:sz w:val="24"/>
          <w:szCs w:val="24"/>
        </w:rPr>
        <w:t>你观察过从秋天到冬天树叶的变化吗</w:t>
      </w:r>
      <w:r w:rsidRPr="00E409B4">
        <w:rPr>
          <w:rFonts w:ascii="汉语拼音" w:eastAsia="宋体" w:hAnsi="汉语拼音" w:cs="汉语拼音" w:hint="eastAsia"/>
          <w:sz w:val="24"/>
          <w:szCs w:val="24"/>
        </w:rPr>
        <w:t>?</w:t>
      </w:r>
      <w:r w:rsidRPr="00E409B4">
        <w:rPr>
          <w:rFonts w:ascii="汉语拼音" w:eastAsia="宋体" w:hAnsi="汉语拼音" w:cs="汉语拼音" w:hint="eastAsia"/>
          <w:sz w:val="24"/>
          <w:szCs w:val="24"/>
        </w:rPr>
        <w:t>注意过仲夏的山头，一色深绿，忽然之间，都泛了红、染了祸，又匆匆换上了嫩紫与深</w:t>
      </w:r>
      <w:r w:rsidRPr="00E409B4">
        <w:rPr>
          <w:rFonts w:ascii="汉语拼音" w:eastAsia="宋体" w:hAnsi="汉语拼音" w:cs="汉语拼音" w:hint="eastAsia"/>
          <w:sz w:val="24"/>
          <w:szCs w:val="24"/>
        </w:rPr>
        <w:t>黄吗</w:t>
      </w:r>
      <w:r w:rsidRPr="00E409B4">
        <w:rPr>
          <w:rFonts w:ascii="汉语拼音" w:eastAsia="宋体" w:hAnsi="汉语拼音" w:cs="汉语拼音" w:hint="eastAsia"/>
          <w:sz w:val="24"/>
          <w:szCs w:val="24"/>
        </w:rPr>
        <w:t>?</w:t>
      </w:r>
      <w:r w:rsidRPr="00E409B4">
        <w:rPr>
          <w:rFonts w:ascii="汉语拼音" w:eastAsia="宋体" w:hAnsi="汉语拼音" w:cs="汉语拼音" w:hint="eastAsia"/>
          <w:sz w:val="24"/>
          <w:szCs w:val="24"/>
        </w:rPr>
        <w:t>你拿着一部颜料百科词典，也无法把所有的色泽都分出类来。</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决定颜色的，是光与阴的时序推移，自然气温的变化，不单使青草绿树换装添衣，山川河湖移旧换新，人类也会随气候而变换不同的衣料和色泽。画家说，冷色暖色，亦非自己独创，而是学于自然。</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sectPr w:rsidSect="00E409B4">
          <w:headerReference w:type="default" r:id="rId5"/>
          <w:footerReference w:type="default" r:id="rId6"/>
          <w:pgSz w:w="12240" w:h="15840"/>
          <w:pgMar w:top="1418" w:right="1077" w:bottom="1418" w:left="1077" w:header="720" w:footer="720" w:gutter="0"/>
          <w:cols w:space="720"/>
          <w:docGrid w:type="lines" w:linePitch="312"/>
        </w:sectPr>
      </w:pPr>
      <w:r w:rsidRPr="00E409B4">
        <w:rPr>
          <w:rFonts w:ascii="汉语拼音" w:hAnsi="汉语拼音" w:cs="汉语拼音" w:hint="eastAsia"/>
          <w:lang w:bidi="ar"/>
        </w:rPr>
        <w:t>曹雪芹是画家，对颜色极其敏感。他说一个冷夜，宝玉“起来揭起窗屉，从玻璃窗内往外一看，原来不是日光，竟是一夜的雪，下的将有一尺厚，天上仍是搓棉扯絮一般”。这是描写冬雪</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的色泽和景象。不用“白”字，却是极白、极亮的了。为什么不用白</w:t>
      </w:r>
      <w:r w:rsidRPr="00E409B4">
        <w:rPr>
          <w:rFonts w:ascii="汉语拼音" w:hAnsi="汉语拼音" w:cs="汉语拼音" w:hint="eastAsia"/>
          <w:lang w:bidi="ar"/>
        </w:rPr>
        <w:t>?</w:t>
      </w:r>
      <w:r w:rsidRPr="00E409B4">
        <w:rPr>
          <w:rFonts w:ascii="汉语拼音" w:hAnsi="汉语拼音" w:cs="汉语拼音" w:hint="eastAsia"/>
          <w:lang w:bidi="ar"/>
        </w:rPr>
        <w:t>因为雪与光才是白之真源。</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自然、气候、万物、人类</w:t>
      </w:r>
      <w:r w:rsidRPr="00E409B4">
        <w:rPr>
          <w:rFonts w:ascii="汉语拼音" w:hAnsi="汉语拼音" w:cs="汉语拼音" w:hint="eastAsia"/>
          <w:lang w:bidi="ar"/>
        </w:rPr>
        <w:t>的色泽都是一体相关。季节变了，颜色就变</w:t>
      </w:r>
      <w:r w:rsidRPr="00E409B4">
        <w:rPr>
          <w:rFonts w:ascii="汉语拼音" w:hAnsi="汉语拼音" w:cs="汉语拼音" w:hint="eastAsia"/>
          <w:lang w:bidi="ar"/>
        </w:rPr>
        <w:t>!</w:t>
      </w:r>
      <w:r w:rsidRPr="00E409B4">
        <w:rPr>
          <w:rFonts w:ascii="汉语拼音" w:hAnsi="汉语拼音" w:cs="汉语拼音" w:hint="eastAsia"/>
          <w:lang w:bidi="ar"/>
        </w:rPr>
        <w:t>不在人为。</w:t>
      </w:r>
    </w:p>
    <w:p w:rsidR="00952522" w:rsidRPr="00E409B4" w:rsidP="00E409B4">
      <w:pPr>
        <w:pStyle w:val="NormalWeb"/>
        <w:spacing w:before="0" w:beforeAutospacing="0" w:after="0" w:afterAutospacing="0" w:line="360" w:lineRule="auto"/>
        <w:ind w:left="576" w:hanging="576"/>
        <w:jc w:val="both"/>
        <w:rPr>
          <w:rFonts w:ascii="汉语拼音" w:hAnsi="汉语拼音" w:cs="汉语拼音"/>
        </w:rPr>
      </w:pPr>
      <w:r w:rsidRPr="00E409B4">
        <w:rPr>
          <w:rFonts w:ascii="汉语拼音" w:eastAsia="微软雅黑" w:hAnsi="汉语拼音" w:cs="汉语拼音" w:hint="eastAsia"/>
          <w:b/>
          <w:bCs/>
          <w:color w:val="0070C0"/>
          <w:sz w:val="28"/>
          <w:szCs w:val="28"/>
          <w:lang w:bidi="ar"/>
        </w:rPr>
        <w:t>【适用话题】</w:t>
      </w:r>
      <w:r w:rsidRPr="00E409B4">
        <w:rPr>
          <w:rFonts w:ascii="汉语拼音" w:hAnsi="汉语拼音" w:cs="汉语拼音" w:hint="eastAsia"/>
          <w:lang w:bidi="ar"/>
        </w:rPr>
        <w:t>自然</w:t>
      </w:r>
      <w:r w:rsidRPr="00E409B4">
        <w:rPr>
          <w:rFonts w:ascii="汉语拼音" w:hAnsi="汉语拼音" w:cs="汉语拼音" w:hint="eastAsia"/>
          <w:lang w:bidi="ar"/>
        </w:rPr>
        <w:t>;</w:t>
      </w:r>
      <w:r w:rsidRPr="00E409B4">
        <w:rPr>
          <w:rFonts w:ascii="汉语拼音" w:hAnsi="汉语拼音" w:cs="汉语拼音" w:hint="eastAsia"/>
          <w:lang w:bidi="ar"/>
        </w:rPr>
        <w:t>整体性</w:t>
      </w:r>
      <w:r w:rsidRPr="00E409B4">
        <w:rPr>
          <w:rFonts w:ascii="汉语拼音" w:hAnsi="汉语拼音" w:cs="汉语拼音" w:hint="eastAsia"/>
          <w:lang w:bidi="ar"/>
        </w:rPr>
        <w:t>;</w:t>
      </w:r>
      <w:r w:rsidRPr="00E409B4">
        <w:rPr>
          <w:rFonts w:ascii="汉语拼音" w:hAnsi="汉语拼音" w:cs="汉语拼音" w:hint="eastAsia"/>
          <w:lang w:bidi="ar"/>
        </w:rPr>
        <w:t>颜色敏感性</w:t>
      </w:r>
    </w:p>
    <w:p w:rsidR="00952522" w:rsidRPr="00E409B4" w:rsidP="00E409B4">
      <w:pPr>
        <w:pStyle w:val="NormalWeb"/>
        <w:spacing w:before="0" w:beforeAutospacing="0" w:after="0" w:afterAutospacing="0" w:line="360" w:lineRule="auto"/>
        <w:ind w:left="576" w:hanging="576"/>
        <w:jc w:val="center"/>
        <w:rPr>
          <w:rFonts w:ascii="汉语拼音" w:eastAsia="黑体" w:hAnsi="汉语拼音" w:cs="汉语拼音"/>
          <w:sz w:val="28"/>
          <w:szCs w:val="28"/>
        </w:rPr>
      </w:pPr>
      <w:r w:rsidRPr="00E409B4">
        <w:rPr>
          <w:rFonts w:ascii="汉语拼音" w:eastAsia="黑体" w:hAnsi="汉语拼音" w:cs="汉语拼音" w:hint="eastAsia"/>
          <w:b/>
          <w:bCs/>
          <w:sz w:val="28"/>
          <w:szCs w:val="28"/>
          <w:lang w:bidi="ar"/>
        </w:rPr>
        <w:t>不遇</w:t>
      </w:r>
    </w:p>
    <w:p w:rsidR="00952522" w:rsidRPr="00E409B4" w:rsidP="00E409B4">
      <w:pPr>
        <w:pStyle w:val="NormalWeb"/>
        <w:spacing w:before="0" w:beforeAutospacing="0" w:after="0" w:afterAutospacing="0" w:line="360" w:lineRule="auto"/>
        <w:ind w:left="576" w:hanging="576"/>
        <w:jc w:val="center"/>
        <w:rPr>
          <w:rFonts w:ascii="汉语拼音" w:eastAsia="黑体" w:hAnsi="汉语拼音" w:cs="汉语拼音"/>
          <w:sz w:val="28"/>
          <w:szCs w:val="28"/>
        </w:rPr>
      </w:pPr>
      <w:r w:rsidRPr="00E409B4">
        <w:rPr>
          <w:rFonts w:ascii="汉语拼音" w:eastAsia="黑体" w:hAnsi="汉语拼音" w:cs="汉语拼音" w:hint="eastAsia"/>
          <w:sz w:val="28"/>
          <w:szCs w:val="28"/>
          <w:lang w:bidi="ar"/>
        </w:rPr>
        <w:t>陆苏</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听说芍药美，一只蜜蜂慕名从邻村赶来探访。</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没想到雨也跟着来了。忘了带油纸伞，也没顾上拿竹斗笠，偏偏芍药家又晴耕雨读闭门谢客，所有的花朵都关好了花瓣。俊朗的蜜蜂只好忙忙地在层层叠叠的绿叶间翻来翻去，莫非是想找一朵重重花门虚掩的花墅，还是想找到一片肯满怀柔情地收留自己的叶子</w:t>
      </w:r>
      <w:r w:rsidRPr="00E409B4">
        <w:rPr>
          <w:rFonts w:ascii="汉语拼音" w:hAnsi="汉语拼音" w:cs="汉语拼音" w:hint="eastAsia"/>
          <w:lang w:bidi="ar"/>
        </w:rPr>
        <w:t>?</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看他那慌乱可爱的样子，忍不住在花旁支一锄柄，佯装无心地挂上一件蓑衣。大约那蜜蜂也是读过诗书的，也懂得斜风细雨不须归的意境，马上就掸掸翅膀上的雨水，安静地席叶而坐，守在一朵芍药的花窗下，听花铺纸研墨，听火烹水煮茶，听风翻书填词……</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不知道那雨是啥时停的，也不知道那蜜蜂是啥时离开的，只知道那是个缓慢而微醺的下午，有一朵芍药花被一根丝线绣在了时光的金帛上，而怀念，是绣架，是展框。</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可惜无从问，那蜜蜂，若有一天记起了，这个访芍药不遇的夏日，是不是，遗憾里也会有隐约的，欢喜</w:t>
      </w:r>
      <w:r w:rsidRPr="00E409B4">
        <w:rPr>
          <w:rFonts w:ascii="汉语拼音" w:hAnsi="汉语拼音" w:cs="汉语拼音" w:hint="eastAsia"/>
          <w:lang w:bidi="ar"/>
        </w:rPr>
        <w:t>?</w:t>
      </w:r>
    </w:p>
    <w:p w:rsidR="00952522" w:rsidRPr="00E409B4" w:rsidP="00E409B4">
      <w:pPr>
        <w:pStyle w:val="NormalWeb"/>
        <w:spacing w:before="0" w:beforeAutospacing="0" w:after="0" w:afterAutospacing="0" w:line="360" w:lineRule="auto"/>
        <w:ind w:left="576" w:hanging="576"/>
        <w:jc w:val="both"/>
        <w:rPr>
          <w:rFonts w:ascii="汉语拼音" w:hAnsi="汉语拼音" w:cs="汉语拼音"/>
        </w:rPr>
      </w:pPr>
      <w:r w:rsidRPr="00E409B4">
        <w:rPr>
          <w:rFonts w:ascii="汉语拼音" w:eastAsia="微软雅黑" w:hAnsi="汉语拼音" w:cs="汉语拼音" w:hint="eastAsia"/>
          <w:b/>
          <w:bCs/>
          <w:color w:val="0070C0"/>
          <w:sz w:val="28"/>
          <w:szCs w:val="28"/>
          <w:lang w:bidi="ar"/>
        </w:rPr>
        <w:t>【适用话题】</w:t>
      </w:r>
      <w:r w:rsidRPr="00E409B4">
        <w:rPr>
          <w:rFonts w:ascii="汉语拼音" w:hAnsi="汉语拼音" w:cs="汉语拼音" w:hint="eastAsia"/>
          <w:lang w:bidi="ar"/>
        </w:rPr>
        <w:t>什么是美的</w:t>
      </w:r>
      <w:r w:rsidRPr="00E409B4">
        <w:rPr>
          <w:rFonts w:ascii="汉语拼音" w:hAnsi="汉语拼音" w:cs="汉语拼音" w:hint="eastAsia"/>
          <w:lang w:bidi="ar"/>
        </w:rPr>
        <w:t>;</w:t>
      </w:r>
      <w:r w:rsidRPr="00E409B4">
        <w:rPr>
          <w:rFonts w:ascii="汉语拼音" w:hAnsi="汉语拼音" w:cs="汉语拼音" w:hint="eastAsia"/>
          <w:lang w:bidi="ar"/>
        </w:rPr>
        <w:t>相遇和错过</w:t>
      </w:r>
      <w:r w:rsidRPr="00E409B4">
        <w:rPr>
          <w:rFonts w:ascii="汉语拼音" w:hAnsi="汉语拼音" w:cs="汉语拼音" w:hint="eastAsia"/>
          <w:lang w:bidi="ar"/>
        </w:rPr>
        <w:t>;</w:t>
      </w:r>
      <w:r w:rsidRPr="00E409B4">
        <w:rPr>
          <w:rFonts w:ascii="汉语拼音" w:hAnsi="汉语拼音" w:cs="汉语拼音" w:hint="eastAsia"/>
          <w:lang w:bidi="ar"/>
        </w:rPr>
        <w:t>欢喜</w:t>
      </w:r>
    </w:p>
    <w:p w:rsidR="00952522" w:rsidRPr="00E409B4" w:rsidP="00E409B4">
      <w:pPr>
        <w:pStyle w:val="NormalWeb"/>
        <w:spacing w:before="0" w:beforeAutospacing="0" w:after="0" w:afterAutospacing="0" w:line="360" w:lineRule="auto"/>
        <w:ind w:left="576" w:hanging="576"/>
        <w:jc w:val="center"/>
        <w:rPr>
          <w:rFonts w:ascii="汉语拼音" w:eastAsia="黑体" w:hAnsi="汉语拼音" w:cs="汉语拼音"/>
          <w:b/>
          <w:bCs/>
          <w:sz w:val="28"/>
          <w:szCs w:val="28"/>
        </w:rPr>
      </w:pPr>
      <w:r w:rsidRPr="00E409B4">
        <w:rPr>
          <w:rFonts w:ascii="汉语拼音" w:eastAsia="黑体" w:hAnsi="汉语拼音" w:cs="汉语拼音" w:hint="eastAsia"/>
          <w:b/>
          <w:bCs/>
          <w:sz w:val="28"/>
          <w:szCs w:val="28"/>
          <w:lang w:bidi="ar"/>
        </w:rPr>
        <w:t>故乡的抚慰</w:t>
      </w:r>
    </w:p>
    <w:p w:rsidR="00952522" w:rsidRPr="00E409B4" w:rsidP="00E409B4">
      <w:pPr>
        <w:pStyle w:val="NormalWeb"/>
        <w:spacing w:before="0" w:beforeAutospacing="0" w:after="0" w:afterAutospacing="0" w:line="360" w:lineRule="auto"/>
        <w:ind w:left="576" w:hanging="576"/>
        <w:jc w:val="center"/>
        <w:rPr>
          <w:rFonts w:ascii="汉语拼音" w:eastAsia="黑体" w:hAnsi="汉语拼音" w:cs="汉语拼音"/>
          <w:sz w:val="28"/>
          <w:szCs w:val="28"/>
        </w:rPr>
      </w:pPr>
      <w:r w:rsidRPr="00E409B4">
        <w:rPr>
          <w:rFonts w:ascii="汉语拼音" w:eastAsia="黑体" w:hAnsi="汉语拼音" w:cs="汉语拼音" w:hint="eastAsia"/>
          <w:sz w:val="28"/>
          <w:szCs w:val="28"/>
          <w:lang w:bidi="ar"/>
        </w:rPr>
        <w:t>黄永玉</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小时候讲起或想到“故乡”，非常明确，没有第二个地方是这样子的。</w:t>
      </w:r>
    </w:p>
    <w:p w:rsidR="00952522" w:rsidRPr="00E409B4" w:rsidP="00E409B4">
      <w:pPr>
        <w:pStyle w:val="NormalWeb"/>
        <w:spacing w:before="0" w:beforeAutospacing="0" w:after="0" w:afterAutospacing="0" w:line="360" w:lineRule="auto"/>
        <w:jc w:val="both"/>
        <w:rPr>
          <w:rFonts w:ascii="汉语拼音" w:hAnsi="汉语拼音" w:cs="汉语拼音"/>
        </w:rPr>
      </w:pPr>
      <w:r w:rsidRPr="00E409B4">
        <w:rPr>
          <w:rFonts w:ascii="汉语拼音" w:hAnsi="汉语拼音" w:cs="汉语拼音" w:hint="eastAsia"/>
          <w:lang w:bidi="ar"/>
        </w:rPr>
        <w:t>跟爹妈走亲戚回来，闭眼就能摸到自家大门。</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上学路上闭眼闻得到黄丝烟铺，油炸洗沙粑粑，兵工厂，硝牛皮厂，鼻子耳朵带路，就晓得走到哪里了。</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sectPr w:rsidSect="00E409B4">
          <w:headerReference w:type="default" r:id="rId7"/>
          <w:footerReference w:type="default" r:id="rId8"/>
          <w:type w:val="nextPage"/>
          <w:pgSz w:w="12240" w:h="15840"/>
          <w:pgMar w:top="1418" w:right="1077" w:bottom="1418" w:left="1077" w:header="720" w:footer="720" w:gutter="0"/>
          <w:pgNumType w:start="2"/>
          <w:cols w:space="720"/>
          <w:titlePg w:val="0"/>
          <w:docGrid w:type="lines" w:linePitch="312"/>
        </w:sectPr>
      </w:pPr>
      <w:r w:rsidRPr="00E409B4">
        <w:rPr>
          <w:rFonts w:ascii="汉语拼音" w:hAnsi="汉语拼音" w:cs="汉语拼音" w:hint="eastAsia"/>
          <w:lang w:bidi="ar"/>
        </w:rPr>
        <w:t>如果不想当年身边的那些地方，长大在外，晚上睡不着回忆脚板走过的城，城城都不一样。山里是山里，海边是海边，一片片村子，一座座小城，一眼望不到边的中城、大城，都各有各的</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特别样子。听同学和朋友夸自己家乡的好处的时候，都为他们高兴、骄傲。</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各人有各人的故乡，各人有各人甜蜜的回忆，那些小生活、小角落</w:t>
      </w:r>
      <w:r w:rsidRPr="00E409B4">
        <w:rPr>
          <w:rFonts w:ascii="汉语拼音" w:hAnsi="汉语拼音" w:cs="汉语拼音" w:hint="eastAsia"/>
          <w:lang w:bidi="ar"/>
        </w:rPr>
        <w:t>，永远永远不会再回来的“故乡”</w:t>
      </w:r>
      <w:r w:rsidRPr="00E409B4">
        <w:rPr>
          <w:rFonts w:ascii="汉语拼音" w:hAnsi="汉语拼音" w:cs="汉语拼音" w:hint="eastAsia"/>
          <w:lang w:bidi="ar"/>
        </w:rPr>
        <w:t>!</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天下故乡各不相同</w:t>
      </w:r>
      <w:r w:rsidRPr="00E409B4">
        <w:rPr>
          <w:rFonts w:ascii="汉语拼音" w:hAnsi="汉语拼音" w:cs="汉语拼音" w:hint="eastAsia"/>
          <w:lang w:bidi="ar"/>
        </w:rPr>
        <w:t>!</w:t>
      </w:r>
      <w:r w:rsidRPr="00E409B4">
        <w:rPr>
          <w:rFonts w:ascii="汉语拼音" w:hAnsi="汉语拼音" w:cs="汉语拼音" w:hint="eastAsia"/>
          <w:lang w:bidi="ar"/>
        </w:rPr>
        <w:t>我们的情感自小由那里萌发，很坚实，很顽固。</w:t>
      </w:r>
    </w:p>
    <w:p w:rsidR="00952522" w:rsidRPr="00E409B4" w:rsidP="00E409B4">
      <w:pPr>
        <w:pStyle w:val="NormalWeb"/>
        <w:spacing w:before="0" w:beforeAutospacing="0" w:after="0" w:afterAutospacing="0" w:line="360" w:lineRule="auto"/>
        <w:jc w:val="both"/>
        <w:rPr>
          <w:rFonts w:ascii="汉语拼音" w:hAnsi="汉语拼音" w:cs="汉语拼音"/>
        </w:rPr>
      </w:pPr>
      <w:r w:rsidRPr="00E409B4">
        <w:rPr>
          <w:rFonts w:ascii="汉语拼音" w:eastAsia="微软雅黑" w:hAnsi="汉语拼音" w:cs="汉语拼音" w:hint="eastAsia"/>
          <w:b/>
          <w:bCs/>
          <w:color w:val="0070C0"/>
          <w:sz w:val="28"/>
          <w:szCs w:val="28"/>
          <w:lang w:bidi="ar"/>
        </w:rPr>
        <w:t>【适用话题】</w:t>
      </w:r>
      <w:r w:rsidRPr="00E409B4">
        <w:rPr>
          <w:rFonts w:ascii="汉语拼音" w:hAnsi="汉语拼音" w:cs="汉语拼音" w:hint="eastAsia"/>
          <w:lang w:bidi="ar"/>
        </w:rPr>
        <w:t>忆昔抚今</w:t>
      </w:r>
      <w:r w:rsidRPr="00E409B4">
        <w:rPr>
          <w:rFonts w:ascii="汉语拼音" w:hAnsi="汉语拼音" w:cs="汉语拼音" w:hint="eastAsia"/>
          <w:lang w:bidi="ar"/>
        </w:rPr>
        <w:t>;</w:t>
      </w:r>
      <w:r w:rsidRPr="00E409B4">
        <w:rPr>
          <w:rFonts w:ascii="汉语拼音" w:hAnsi="汉语拼音" w:cs="汉语拼音" w:hint="eastAsia"/>
          <w:lang w:bidi="ar"/>
        </w:rPr>
        <w:t>故乡</w:t>
      </w:r>
      <w:r w:rsidRPr="00E409B4">
        <w:rPr>
          <w:rFonts w:ascii="汉语拼音" w:hAnsi="汉语拼音" w:cs="汉语拼音" w:hint="eastAsia"/>
          <w:lang w:bidi="ar"/>
        </w:rPr>
        <w:t>;</w:t>
      </w:r>
      <w:r w:rsidRPr="00E409B4">
        <w:rPr>
          <w:rFonts w:ascii="汉语拼音" w:hAnsi="汉语拼音" w:cs="汉语拼音" w:hint="eastAsia"/>
          <w:lang w:bidi="ar"/>
        </w:rPr>
        <w:t>锦瑟年华</w:t>
      </w:r>
      <w:r w:rsidRPr="00E409B4">
        <w:rPr>
          <w:rFonts w:ascii="汉语拼音" w:hAnsi="汉语拼音" w:cs="汉语拼音" w:hint="eastAsia"/>
          <w:lang w:bidi="ar"/>
        </w:rPr>
        <w:t>;</w:t>
      </w:r>
      <w:r w:rsidRPr="00E409B4">
        <w:rPr>
          <w:rFonts w:ascii="汉语拼音" w:hAnsi="汉语拼音" w:cs="汉语拼音" w:hint="eastAsia"/>
          <w:lang w:bidi="ar"/>
        </w:rPr>
        <w:t>背井离乡</w:t>
      </w:r>
    </w:p>
    <w:p w:rsidR="00952522" w:rsidRPr="00E409B4" w:rsidP="00E409B4">
      <w:pPr>
        <w:pStyle w:val="NormalWeb"/>
        <w:spacing w:before="0" w:beforeAutospacing="0" w:after="0" w:afterAutospacing="0" w:line="360" w:lineRule="auto"/>
        <w:jc w:val="both"/>
        <w:rPr>
          <w:rFonts w:ascii="汉语拼音" w:eastAsia="黑体" w:hAnsi="汉语拼音" w:cs="汉语拼音"/>
          <w:b/>
          <w:bCs/>
          <w:sz w:val="28"/>
          <w:szCs w:val="28"/>
        </w:rPr>
      </w:pPr>
      <w:r w:rsidRPr="00E409B4">
        <w:rPr>
          <w:rFonts w:ascii="汉语拼音" w:eastAsia="黑体" w:hAnsi="汉语拼音" w:cs="汉语拼音" w:hint="eastAsia"/>
          <w:b/>
          <w:bCs/>
          <w:sz w:val="28"/>
          <w:szCs w:val="28"/>
          <w:lang w:bidi="ar"/>
        </w:rPr>
        <w:t>二、热考名篇阅读</w:t>
      </w:r>
    </w:p>
    <w:p w:rsidR="00952522" w:rsidRPr="00E409B4" w:rsidP="00E409B4">
      <w:pPr>
        <w:pStyle w:val="NormalWeb"/>
        <w:spacing w:before="0" w:beforeAutospacing="0" w:after="0" w:afterAutospacing="0" w:line="360" w:lineRule="auto"/>
        <w:ind w:left="576" w:hanging="576"/>
        <w:jc w:val="center"/>
        <w:rPr>
          <w:rFonts w:ascii="汉语拼音" w:eastAsia="黑体" w:hAnsi="汉语拼音" w:cs="汉语拼音"/>
          <w:b/>
          <w:bCs/>
          <w:sz w:val="28"/>
          <w:szCs w:val="28"/>
        </w:rPr>
      </w:pPr>
      <w:r w:rsidRPr="00E409B4">
        <w:rPr>
          <w:rFonts w:ascii="汉语拼音" w:eastAsia="黑体" w:hAnsi="汉语拼音" w:cs="汉语拼音" w:hint="eastAsia"/>
          <w:b/>
          <w:bCs/>
          <w:sz w:val="28"/>
          <w:szCs w:val="28"/>
          <w:lang w:bidi="ar"/>
        </w:rPr>
        <w:t>最美好的摇篮</w:t>
      </w:r>
    </w:p>
    <w:p w:rsidR="00952522" w:rsidRPr="00E409B4" w:rsidP="00E409B4">
      <w:pPr>
        <w:pStyle w:val="NormalWeb"/>
        <w:spacing w:before="0" w:beforeAutospacing="0" w:after="0" w:afterAutospacing="0" w:line="360" w:lineRule="auto"/>
        <w:jc w:val="center"/>
        <w:rPr>
          <w:rFonts w:ascii="汉语拼音" w:eastAsia="黑体" w:hAnsi="汉语拼音" w:cs="汉语拼音"/>
          <w:sz w:val="28"/>
          <w:szCs w:val="28"/>
        </w:rPr>
      </w:pPr>
      <w:r w:rsidRPr="00E409B4">
        <w:rPr>
          <w:rFonts w:ascii="汉语拼音" w:eastAsia="黑体" w:hAnsi="汉语拼音" w:cs="汉语拼音" w:hint="eastAsia"/>
          <w:sz w:val="28"/>
          <w:szCs w:val="28"/>
          <w:lang w:bidi="ar"/>
        </w:rPr>
        <w:t>余华</w:t>
      </w:r>
    </w:p>
    <w:p w:rsidR="00952522" w:rsidRPr="00E409B4" w:rsidP="00E409B4">
      <w:pPr>
        <w:pStyle w:val="NormalWeb"/>
        <w:spacing w:before="0" w:beforeAutospacing="0" w:after="0" w:afterAutospacing="0" w:line="360" w:lineRule="auto"/>
        <w:jc w:val="both"/>
        <w:rPr>
          <w:rFonts w:ascii="汉语拼音" w:hAnsi="汉语拼音" w:cs="汉语拼音"/>
        </w:rPr>
      </w:pPr>
      <w:r w:rsidRPr="00E409B4">
        <w:rPr>
          <w:rFonts w:ascii="汉语拼音" w:eastAsia="微软雅黑" w:hAnsi="汉语拼音" w:cs="汉语拼音" w:hint="eastAsia"/>
          <w:b/>
          <w:bCs/>
          <w:color w:val="0070C0"/>
          <w:sz w:val="28"/>
          <w:szCs w:val="28"/>
          <w:lang w:bidi="ar"/>
        </w:rPr>
        <w:t>【适用话题】</w:t>
      </w:r>
      <w:r w:rsidRPr="00E409B4">
        <w:rPr>
          <w:rFonts w:ascii="汉语拼音" w:hAnsi="汉语拼音" w:cs="汉语拼音" w:hint="eastAsia"/>
          <w:lang w:bidi="ar"/>
        </w:rPr>
        <w:t>大爱</w:t>
      </w:r>
      <w:r w:rsidRPr="00E409B4">
        <w:rPr>
          <w:rFonts w:ascii="汉语拼音" w:hAnsi="汉语拼音" w:cs="汉语拼音" w:hint="eastAsia"/>
          <w:lang w:bidi="ar"/>
        </w:rPr>
        <w:t>;</w:t>
      </w:r>
      <w:r w:rsidRPr="00E409B4">
        <w:rPr>
          <w:rFonts w:ascii="汉语拼音" w:hAnsi="汉语拼音" w:cs="汉语拼音" w:hint="eastAsia"/>
          <w:lang w:bidi="ar"/>
        </w:rPr>
        <w:t>温情</w:t>
      </w:r>
      <w:r w:rsidRPr="00E409B4">
        <w:rPr>
          <w:rFonts w:ascii="汉语拼音" w:hAnsi="汉语拼音" w:cs="汉语拼音" w:hint="eastAsia"/>
          <w:lang w:bidi="ar"/>
        </w:rPr>
        <w:t>;</w:t>
      </w:r>
      <w:r w:rsidRPr="00E409B4">
        <w:rPr>
          <w:rFonts w:ascii="汉语拼音" w:hAnsi="汉语拼音" w:cs="汉语拼音" w:hint="eastAsia"/>
          <w:lang w:bidi="ar"/>
        </w:rPr>
        <w:t>美好</w:t>
      </w:r>
      <w:r w:rsidRPr="00E409B4">
        <w:rPr>
          <w:rFonts w:ascii="汉语拼音" w:hAnsi="汉语拼音" w:cs="汉语拼音" w:hint="eastAsia"/>
          <w:lang w:bidi="ar"/>
        </w:rPr>
        <w:t>;</w:t>
      </w:r>
      <w:r w:rsidRPr="00E409B4">
        <w:rPr>
          <w:rFonts w:ascii="汉语拼音" w:hAnsi="汉语拼音" w:cs="汉语拼音" w:hint="eastAsia"/>
          <w:lang w:bidi="ar"/>
        </w:rPr>
        <w:t>感动</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年轻的扳道工杨金彪在铁轨上捡到了我，这个突然成为我父亲的年轻人，在很长一段时间里，都固执地认为我的亲生父母把我遗弃在铁轨上是想让我被车轮碾死，为此他常常自言自语</w:t>
      </w:r>
      <w:r w:rsidRPr="00E409B4">
        <w:rPr>
          <w:rFonts w:ascii="汉语拼音" w:hAnsi="汉语拼音" w:cs="汉语拼音" w:hint="eastAsia"/>
          <w:lang w:bidi="ar"/>
        </w:rPr>
        <w:t>:</w:t>
      </w:r>
      <w:r w:rsidRPr="00E409B4">
        <w:rPr>
          <w:rFonts w:ascii="汉语拼音" w:hAnsi="汉语拼音" w:cs="汉语拼音" w:hint="eastAsia"/>
          <w:lang w:bidi="ar"/>
        </w:rPr>
        <w:t>“天底下还有这么狠心的父母。”这个固执的想法让他格外疼爱我。我离开铁轨来到他的怀抱以后，就和他形影不离。</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起初，我在他胸口的布兜里成长。他每天出门上班时，先是将奶粉冲泡后倒入奶瓶，将奶瓶塞进胸口的衣服里，贴着跳动的心脏，让自己的体温为奶瓶保温。然后将我放进胸前的布兜，肩上斜挎着一只军用水壶，身后背着两个包裹，一个包裹里面塞满干净的尿布，另一个包裹准备装沾满我排泄物的尿布。</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他在铁道岔口扳道时走来走去，我在他的胸前摇摇晃晃，这是人世间最美好的摇篮，我婴儿时期的睡眠也是最为甜蜜的，如果没有饥饿的话，我想自己也许永远不会在这个父亲的怀抱里醒来。</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父亲与我的成长默契配合，他知道我什么时候是饿了，什么时候是渴了。我渴了他</w:t>
      </w:r>
      <w:r w:rsidRPr="00E409B4">
        <w:rPr>
          <w:rFonts w:ascii="汉语拼音" w:hAnsi="汉语拼音" w:cs="汉语拼音" w:hint="eastAsia"/>
          <w:lang w:bidi="ar"/>
        </w:rPr>
        <w:t>就会打开水壶喝上一口，然后嘴对嘴慢慢地将水流到我这里。他甚至能够分辨出我饥饿声音和口渴声音的细微区别。</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我们的家是距离铁轨</w:t>
      </w:r>
      <w:r w:rsidRPr="00E409B4">
        <w:rPr>
          <w:rFonts w:ascii="汉语拼音" w:hAnsi="汉语拼音" w:cs="汉语拼音" w:hint="eastAsia"/>
          <w:lang w:bidi="ar"/>
        </w:rPr>
        <w:t>20</w:t>
      </w:r>
      <w:r w:rsidRPr="00E409B4">
        <w:rPr>
          <w:rFonts w:ascii="汉语拼音" w:hAnsi="汉语拼音" w:cs="汉语拼音" w:hint="eastAsia"/>
          <w:lang w:bidi="ar"/>
        </w:rPr>
        <w:t>多米的一间小屋，家门口上上下下晾满了尿布，仿佛是一片片树叶，我们的家就像是一棵张开片片树叶的树。</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sectPr w:rsidSect="00E409B4">
          <w:headerReference w:type="default" r:id="rId9"/>
          <w:footerReference w:type="default" r:id="rId10"/>
          <w:type w:val="nextPage"/>
          <w:pgSz w:w="12240" w:h="15840"/>
          <w:pgMar w:top="1418" w:right="1077" w:bottom="1418" w:left="1077" w:header="720" w:footer="720" w:gutter="0"/>
          <w:pgNumType w:start="3"/>
          <w:cols w:space="720"/>
          <w:titlePg w:val="0"/>
          <w:docGrid w:type="lines" w:linePitch="312"/>
        </w:sectPr>
      </w:pPr>
      <w:r w:rsidRPr="00E409B4">
        <w:rPr>
          <w:rFonts w:ascii="汉语拼音" w:hAnsi="汉语拼音" w:cs="汉语拼音" w:hint="eastAsia"/>
          <w:lang w:bidi="ar"/>
        </w:rPr>
        <w:t>我是在火车隆隆的响声和摇晃震动的小屋里成长起来的，稍微长大一些，就在父亲背上继续</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成长。</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父亲胸前的布兜变成了背后的布兜，背后的布兜也在慢慢长大。父亲心灵手巧，他学会自己裁缝衣服和织毛衣。他上班时同事们见到他都会忍不住笑出声来，因为他背着我，一边行走在铁路上一边织着我的小毛衣，他手指的动作</w:t>
      </w:r>
      <w:r w:rsidRPr="00E409B4">
        <w:rPr>
          <w:rFonts w:ascii="汉语拼音" w:hAnsi="汉语拼音" w:cs="汉语拼音" w:hint="eastAsia"/>
          <w:lang w:bidi="ar"/>
        </w:rPr>
        <w:t>已经熟练到不需要眼睛去看。</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我学会走路以后，我们手拉手了。周末父亲带我去公园游玩，在公园里父亲会安心放开我的手，跟随着我到处乱跑。我和父亲心有灵犀，我们两个走在公园的小路上时，只要父亲的手向我一伸，我不用看就感受到了，立刻将小手递给他。</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回到铁轨旁的小屋后，父亲就会十分警惕，他在屋子里做饭时，我想在屋外玩，他就用一根绳子连着我们两个，一头系在他的脚上，另一头系在我的脚上，这是父亲划定的安全区域。</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正因此，我只能在家门口晃荡，每当我看见火车驶来忍不住向前走去时就会听到父亲在屋子里警告的喊叫</w:t>
      </w:r>
      <w:r w:rsidRPr="00E409B4">
        <w:rPr>
          <w:rFonts w:ascii="汉语拼音" w:hAnsi="汉语拼音" w:cs="汉语拼音" w:hint="eastAsia"/>
          <w:lang w:bidi="ar"/>
        </w:rPr>
        <w:t>:</w:t>
      </w:r>
      <w:r w:rsidRPr="00E409B4">
        <w:rPr>
          <w:rFonts w:ascii="汉语拼音" w:hAnsi="汉语拼音" w:cs="汉语拼音" w:hint="eastAsia"/>
          <w:lang w:bidi="ar"/>
        </w:rPr>
        <w:t>“杨飞，回来</w:t>
      </w:r>
      <w:r w:rsidRPr="00E409B4">
        <w:rPr>
          <w:rFonts w:ascii="汉语拼音" w:hAnsi="汉语拼音" w:cs="汉语拼音" w:hint="eastAsia"/>
          <w:lang w:bidi="ar"/>
        </w:rPr>
        <w:t>!</w:t>
      </w:r>
    </w:p>
    <w:p w:rsidR="00952522" w:rsidRPr="00E409B4" w:rsidP="00E409B4">
      <w:pPr>
        <w:pStyle w:val="NormalWeb"/>
        <w:spacing w:before="0" w:beforeAutospacing="0" w:after="0" w:afterAutospacing="0" w:line="360" w:lineRule="auto"/>
        <w:jc w:val="both"/>
        <w:rPr>
          <w:rFonts w:ascii="汉语拼音" w:eastAsia="微软雅黑" w:hAnsi="汉语拼音" w:cs="汉语拼音"/>
          <w:b/>
          <w:bCs/>
          <w:color w:val="0070C0"/>
          <w:sz w:val="28"/>
          <w:szCs w:val="28"/>
        </w:rPr>
      </w:pPr>
      <w:r w:rsidRPr="00E409B4">
        <w:rPr>
          <w:rFonts w:ascii="汉语拼音" w:eastAsia="微软雅黑" w:hAnsi="汉语拼音" w:cs="汉语拼音" w:hint="eastAsia"/>
          <w:b/>
          <w:bCs/>
          <w:color w:val="0070C0"/>
          <w:sz w:val="28"/>
          <w:szCs w:val="28"/>
          <w:lang w:bidi="ar"/>
        </w:rPr>
        <w:t>【</w:t>
      </w:r>
      <w:r w:rsidRPr="00E409B4">
        <w:rPr>
          <w:rFonts w:ascii="汉语拼音" w:eastAsia="微软雅黑" w:hAnsi="汉语拼音" w:cs="汉语拼音" w:hint="eastAsia"/>
          <w:b/>
          <w:bCs/>
          <w:color w:val="0070C0"/>
          <w:sz w:val="28"/>
          <w:szCs w:val="28"/>
          <w:lang w:bidi="ar"/>
        </w:rPr>
        <w:t>素材运用】</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不幸的是，“我”是一个弃婴，被亲生父母遗弃在铁轨上</w:t>
      </w:r>
      <w:r w:rsidRPr="00E409B4">
        <w:rPr>
          <w:rFonts w:ascii="汉语拼音" w:hAnsi="汉语拼音" w:cs="汉语拼音" w:hint="eastAsia"/>
          <w:lang w:bidi="ar"/>
        </w:rPr>
        <w:t>;</w:t>
      </w:r>
      <w:r w:rsidRPr="00E409B4">
        <w:rPr>
          <w:rFonts w:ascii="汉语拼音" w:hAnsi="汉语拼音" w:cs="汉语拼音" w:hint="eastAsia"/>
          <w:lang w:bidi="ar"/>
        </w:rPr>
        <w:t>幸运的是，“我”被人发现，姓杨的扳道工捡到并给予“我”格外的疼爱。“我”自小在父亲的布兜里长大，从胸前的布兜变成了背后的布兜，布兜对“我”而言，简直是人世间最美好的摇篮。“我”在父亲划定的安全区域里成长，与父亲建立起亲密无间的情感。这对没有血缘关系的父子的故事，读之令人垂泪。</w:t>
      </w:r>
    </w:p>
    <w:p w:rsidR="00952522" w:rsidRPr="00E409B4" w:rsidP="00E409B4">
      <w:pPr>
        <w:spacing w:line="360" w:lineRule="auto"/>
        <w:jc w:val="center"/>
        <w:rPr>
          <w:rFonts w:ascii="汉语拼音" w:eastAsia="微软雅黑" w:hAnsi="汉语拼音" w:cs="汉语拼音"/>
          <w:b/>
          <w:bCs/>
          <w:color w:val="FF0000"/>
          <w:sz w:val="28"/>
          <w:szCs w:val="28"/>
        </w:rPr>
      </w:pPr>
      <w:r w:rsidRPr="00E409B4">
        <w:rPr>
          <w:rFonts w:ascii="汉语拼音" w:eastAsia="微软雅黑" w:hAnsi="汉语拼音" w:cs="汉语拼音" w:hint="eastAsia"/>
          <w:b/>
          <w:bCs/>
          <w:color w:val="FF0000"/>
          <w:kern w:val="0"/>
          <w:sz w:val="28"/>
          <w:szCs w:val="28"/>
          <w:lang w:bidi="ar"/>
        </w:rPr>
        <w:t>核心素养</w:t>
      </w:r>
      <w:r w:rsidRPr="00E409B4">
        <w:rPr>
          <w:rFonts w:ascii="汉语拼音" w:eastAsia="微软雅黑" w:hAnsi="汉语拼音" w:cs="汉语拼音" w:hint="eastAsia"/>
          <w:b/>
          <w:bCs/>
          <w:color w:val="FF0000"/>
          <w:kern w:val="0"/>
          <w:sz w:val="28"/>
          <w:szCs w:val="28"/>
          <w:lang w:bidi="ar"/>
        </w:rPr>
        <w:t xml:space="preserve">02    </w:t>
      </w:r>
      <w:r w:rsidRPr="00E409B4">
        <w:rPr>
          <w:rFonts w:ascii="汉语拼音" w:eastAsia="微软雅黑" w:hAnsi="汉语拼音" w:cs="汉语拼音" w:hint="eastAsia"/>
          <w:b/>
          <w:bCs/>
          <w:color w:val="FF0000"/>
          <w:kern w:val="0"/>
          <w:sz w:val="28"/>
          <w:szCs w:val="28"/>
          <w:lang w:bidi="ar"/>
        </w:rPr>
        <w:t>科学精神</w:t>
      </w:r>
    </w:p>
    <w:p w:rsidR="00952522" w:rsidRPr="00E409B4" w:rsidP="00E409B4">
      <w:pPr>
        <w:pStyle w:val="NormalWeb"/>
        <w:spacing w:before="0" w:beforeAutospacing="0" w:after="0" w:afterAutospacing="0" w:line="360" w:lineRule="auto"/>
        <w:ind w:left="576" w:hanging="576"/>
        <w:jc w:val="both"/>
        <w:rPr>
          <w:rFonts w:ascii="汉语拼音" w:eastAsia="黑体" w:hAnsi="汉语拼音" w:cs="汉语拼音"/>
          <w:b/>
          <w:bCs/>
          <w:sz w:val="28"/>
          <w:szCs w:val="28"/>
        </w:rPr>
      </w:pPr>
      <w:r w:rsidRPr="00E409B4">
        <w:rPr>
          <w:rFonts w:ascii="汉语拼音" w:eastAsia="黑体" w:hAnsi="汉语拼音" w:cs="汉语拼音" w:hint="eastAsia"/>
          <w:b/>
          <w:bCs/>
          <w:sz w:val="28"/>
          <w:szCs w:val="28"/>
          <w:lang w:bidi="ar"/>
        </w:rPr>
        <w:t>一、核心素养命题材料</w:t>
      </w:r>
    </w:p>
    <w:p w:rsidR="00952522" w:rsidRPr="00E409B4" w:rsidP="00E409B4">
      <w:pPr>
        <w:pStyle w:val="NormalWeb"/>
        <w:spacing w:before="0" w:beforeAutospacing="0" w:after="0" w:afterAutospacing="0" w:line="360" w:lineRule="auto"/>
        <w:jc w:val="center"/>
        <w:rPr>
          <w:rFonts w:ascii="汉语拼音" w:eastAsia="黑体" w:hAnsi="汉语拼音" w:cs="汉语拼音"/>
          <w:b/>
          <w:bCs/>
          <w:sz w:val="28"/>
          <w:szCs w:val="28"/>
        </w:rPr>
      </w:pPr>
      <w:r w:rsidRPr="00E409B4">
        <w:rPr>
          <w:rFonts w:ascii="汉语拼音" w:eastAsia="黑体" w:hAnsi="汉语拼音" w:cs="汉语拼音" w:hint="eastAsia"/>
          <w:b/>
          <w:bCs/>
          <w:sz w:val="28"/>
          <w:szCs w:val="28"/>
          <w:lang w:bidi="ar"/>
        </w:rPr>
        <w:t>数字系统为什么会压榨人</w:t>
      </w:r>
    </w:p>
    <w:p w:rsidR="00952522" w:rsidRPr="00E409B4" w:rsidP="00E409B4">
      <w:pPr>
        <w:pStyle w:val="NormalWeb"/>
        <w:spacing w:before="0" w:beforeAutospacing="0" w:after="0" w:afterAutospacing="0" w:line="360" w:lineRule="auto"/>
        <w:jc w:val="center"/>
        <w:rPr>
          <w:rFonts w:ascii="汉语拼音" w:eastAsia="黑体" w:hAnsi="汉语拼音" w:cs="汉语拼音"/>
          <w:sz w:val="28"/>
          <w:szCs w:val="28"/>
        </w:rPr>
      </w:pPr>
      <w:r w:rsidRPr="00E409B4">
        <w:rPr>
          <w:rFonts w:ascii="汉语拼音" w:eastAsia="黑体" w:hAnsi="汉语拼音" w:cs="汉语拼音" w:hint="eastAsia"/>
          <w:sz w:val="28"/>
          <w:szCs w:val="28"/>
          <w:lang w:bidi="ar"/>
        </w:rPr>
        <w:t>罗振宇</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有一个话题很热，就是数字系统对劳动者的压榨，比如说外卖小哥。说压榨，不是指工作忙，收入低，而是说这种工作不能给人对生活的掌控感。你想，一个外卖小哥工作了几年，不会有什么技能上的提升，因为数字系统太厉害了。</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sectPr w:rsidSect="00E409B4">
          <w:headerReference w:type="default" r:id="rId11"/>
          <w:footerReference w:type="default" r:id="rId12"/>
          <w:type w:val="nextPage"/>
          <w:pgSz w:w="12240" w:h="15840"/>
          <w:pgMar w:top="1418" w:right="1077" w:bottom="1418" w:left="1077" w:header="720" w:footer="720" w:gutter="0"/>
          <w:pgNumType w:start="4"/>
          <w:cols w:space="720"/>
          <w:titlePg w:val="0"/>
          <w:docGrid w:type="lines" w:linePitch="312"/>
        </w:sectPr>
      </w:pPr>
      <w:r w:rsidRPr="00E409B4">
        <w:rPr>
          <w:rFonts w:ascii="汉语拼音" w:hAnsi="汉语拼音" w:cs="汉语拼音" w:hint="eastAsia"/>
          <w:lang w:bidi="ar"/>
        </w:rPr>
        <w:t>还有，他就算搞出了什么创新，比如这次送餐他抄了一条近道儿，数字系统会立即吸收这个创新，变更路线。所以你看，一个劳动者不能因为自己的聪明才智积累出来优势</w:t>
      </w:r>
      <w:r w:rsidRPr="00E409B4">
        <w:rPr>
          <w:rFonts w:ascii="汉语拼音" w:hAnsi="汉语拼音" w:cs="汉语拼音" w:hint="eastAsia"/>
          <w:lang w:bidi="ar"/>
        </w:rPr>
        <w:t>;</w:t>
      </w:r>
      <w:r w:rsidRPr="00E409B4">
        <w:rPr>
          <w:rFonts w:ascii="汉语拼音" w:hAnsi="汉语拼音" w:cs="汉语拼音" w:hint="eastAsia"/>
          <w:lang w:bidi="ar"/>
        </w:rPr>
        <w:t>他也很难交到朋友，因为在数字系统里每个人都是孤立的个体。还有，他也很难有成就感。一位建筑工人，即使</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收入不高，但是他知道，他在建筑一座大楼，这种意义感能给一</w:t>
      </w:r>
      <w:r w:rsidRPr="00E409B4">
        <w:rPr>
          <w:rFonts w:ascii="汉语拼音" w:hAnsi="汉语拼音" w:cs="汉语拼音" w:hint="eastAsia"/>
          <w:lang w:bidi="ar"/>
        </w:rPr>
        <w:t>个劳动者非常重要的心理支撑，而外卖小哥是没有的。</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现在大家都在搞数字化转型，对数字系统带来的这些问题找到解决方案，也是数字化转型的一部分啊</w:t>
      </w:r>
      <w:r w:rsidRPr="00E409B4">
        <w:rPr>
          <w:rFonts w:ascii="汉语拼音" w:hAnsi="汉语拼音" w:cs="汉语拼音" w:hint="eastAsia"/>
          <w:lang w:bidi="ar"/>
        </w:rPr>
        <w:t>!</w:t>
      </w:r>
    </w:p>
    <w:p w:rsidR="00952522" w:rsidRPr="00E409B4" w:rsidP="00E409B4">
      <w:pPr>
        <w:pStyle w:val="NormalWeb"/>
        <w:spacing w:before="0" w:beforeAutospacing="0" w:after="0" w:afterAutospacing="0" w:line="360" w:lineRule="auto"/>
        <w:jc w:val="both"/>
        <w:rPr>
          <w:rFonts w:ascii="汉语拼音" w:hAnsi="汉语拼音" w:cs="汉语拼音"/>
        </w:rPr>
      </w:pPr>
      <w:r w:rsidRPr="00E409B4">
        <w:rPr>
          <w:rFonts w:ascii="汉语拼音" w:eastAsia="微软雅黑" w:hAnsi="汉语拼音" w:cs="汉语拼音" w:hint="eastAsia"/>
          <w:b/>
          <w:bCs/>
          <w:color w:val="0070C0"/>
          <w:sz w:val="28"/>
          <w:szCs w:val="28"/>
          <w:lang w:bidi="ar"/>
        </w:rPr>
        <w:t>【适用话题】</w:t>
      </w:r>
      <w:r w:rsidRPr="00E409B4">
        <w:rPr>
          <w:rFonts w:ascii="汉语拼音" w:hAnsi="汉语拼音" w:cs="汉语拼音" w:hint="eastAsia"/>
          <w:lang w:bidi="ar"/>
        </w:rPr>
        <w:t>劳动者</w:t>
      </w:r>
      <w:r w:rsidRPr="00E409B4">
        <w:rPr>
          <w:rFonts w:ascii="汉语拼音" w:hAnsi="汉语拼音" w:cs="汉语拼音" w:hint="eastAsia"/>
          <w:lang w:bidi="ar"/>
        </w:rPr>
        <w:t>;</w:t>
      </w:r>
      <w:r w:rsidRPr="00E409B4">
        <w:rPr>
          <w:rFonts w:ascii="汉语拼音" w:hAnsi="汉语拼音" w:cs="汉语拼音" w:hint="eastAsia"/>
          <w:lang w:bidi="ar"/>
        </w:rPr>
        <w:t>技术与人</w:t>
      </w:r>
      <w:r w:rsidRPr="00E409B4">
        <w:rPr>
          <w:rFonts w:ascii="汉语拼音" w:hAnsi="汉语拼音" w:cs="汉语拼音" w:hint="eastAsia"/>
          <w:lang w:bidi="ar"/>
        </w:rPr>
        <w:t>;</w:t>
      </w:r>
      <w:r w:rsidRPr="00E409B4">
        <w:rPr>
          <w:rFonts w:ascii="汉语拼音" w:hAnsi="汉语拼音" w:cs="汉语拼音" w:hint="eastAsia"/>
          <w:lang w:bidi="ar"/>
        </w:rPr>
        <w:t>劳动关系</w:t>
      </w:r>
      <w:r w:rsidRPr="00E409B4">
        <w:rPr>
          <w:rFonts w:ascii="汉语拼音" w:hAnsi="汉语拼音" w:cs="汉语拼音" w:hint="eastAsia"/>
          <w:lang w:bidi="ar"/>
        </w:rPr>
        <w:t>;</w:t>
      </w:r>
      <w:r w:rsidRPr="00E409B4">
        <w:rPr>
          <w:rFonts w:ascii="汉语拼音" w:hAnsi="汉语拼音" w:cs="汉语拼音" w:hint="eastAsia"/>
          <w:lang w:bidi="ar"/>
        </w:rPr>
        <w:t>转型</w:t>
      </w:r>
    </w:p>
    <w:p w:rsidR="00952522" w:rsidRPr="00E409B4" w:rsidP="00E409B4">
      <w:pPr>
        <w:pStyle w:val="NormalWeb"/>
        <w:spacing w:before="0" w:beforeAutospacing="0" w:after="0" w:afterAutospacing="0" w:line="360" w:lineRule="auto"/>
        <w:jc w:val="center"/>
        <w:rPr>
          <w:rFonts w:ascii="汉语拼音" w:eastAsia="黑体" w:hAnsi="汉语拼音" w:cs="汉语拼音"/>
          <w:b/>
          <w:bCs/>
          <w:sz w:val="28"/>
          <w:szCs w:val="28"/>
        </w:rPr>
      </w:pPr>
      <w:r w:rsidRPr="00E409B4">
        <w:rPr>
          <w:rFonts w:ascii="汉语拼音" w:eastAsia="黑体" w:hAnsi="汉语拼音" w:cs="汉语拼音" w:hint="eastAsia"/>
          <w:b/>
          <w:bCs/>
          <w:sz w:val="28"/>
          <w:szCs w:val="28"/>
          <w:lang w:bidi="ar"/>
        </w:rPr>
        <w:t>为什么要有刹车</w:t>
      </w:r>
    </w:p>
    <w:p w:rsidR="00952522" w:rsidRPr="00E409B4" w:rsidP="00E409B4">
      <w:pPr>
        <w:pStyle w:val="NormalWeb"/>
        <w:spacing w:before="0" w:beforeAutospacing="0" w:after="0" w:afterAutospacing="0" w:line="360" w:lineRule="auto"/>
        <w:jc w:val="center"/>
        <w:rPr>
          <w:rFonts w:ascii="汉语拼音" w:eastAsia="黑体" w:hAnsi="汉语拼音" w:cs="汉语拼音"/>
          <w:sz w:val="28"/>
          <w:szCs w:val="28"/>
        </w:rPr>
      </w:pPr>
      <w:r w:rsidRPr="00E409B4">
        <w:rPr>
          <w:rFonts w:ascii="汉语拼音" w:eastAsia="黑体" w:hAnsi="汉语拼音" w:cs="汉语拼音" w:hint="eastAsia"/>
          <w:sz w:val="28"/>
          <w:szCs w:val="28"/>
          <w:lang w:bidi="ar"/>
        </w:rPr>
        <w:t>【美</w:t>
      </w:r>
      <w:r w:rsidRPr="00E409B4">
        <w:rPr>
          <w:rFonts w:ascii="汉语拼音" w:eastAsia="黑体" w:hAnsi="汉语拼音" w:cs="汉语拼音" w:hint="eastAsia"/>
          <w:sz w:val="28"/>
          <w:szCs w:val="28"/>
          <w:lang w:bidi="ar"/>
        </w:rPr>
        <w:t>]</w:t>
      </w:r>
      <w:r w:rsidRPr="00E409B4">
        <w:rPr>
          <w:rFonts w:ascii="汉语拼音" w:eastAsia="黑体" w:hAnsi="汉语拼音" w:cs="汉语拼音" w:hint="eastAsia"/>
          <w:sz w:val="28"/>
          <w:szCs w:val="28"/>
          <w:lang w:bidi="ar"/>
        </w:rPr>
        <w:t>詹姆斯·克利尔</w:t>
      </w:r>
      <w:r w:rsidRPr="00E409B4">
        <w:rPr>
          <w:rFonts w:ascii="汉语拼音" w:eastAsia="黑体" w:hAnsi="汉语拼音" w:cs="汉语拼音" w:hint="eastAsia"/>
          <w:sz w:val="28"/>
          <w:szCs w:val="28"/>
          <w:lang w:bidi="ar"/>
        </w:rPr>
        <w:t xml:space="preserve"> </w:t>
      </w:r>
      <w:r w:rsidRPr="00E409B4">
        <w:rPr>
          <w:rFonts w:ascii="汉语拼音" w:eastAsia="黑体" w:hAnsi="汉语拼音" w:cs="汉语拼音" w:hint="eastAsia"/>
          <w:sz w:val="28"/>
          <w:szCs w:val="28"/>
          <w:lang w:bidi="ar"/>
        </w:rPr>
        <w:t>译</w:t>
      </w:r>
      <w:r w:rsidRPr="00E409B4">
        <w:rPr>
          <w:rFonts w:ascii="汉语拼音" w:eastAsia="黑体" w:hAnsi="汉语拼音" w:cs="汉语拼音" w:hint="eastAsia"/>
          <w:sz w:val="28"/>
          <w:szCs w:val="28"/>
          <w:lang w:bidi="ar"/>
        </w:rPr>
        <w:t>/</w:t>
      </w:r>
      <w:r w:rsidRPr="00E409B4">
        <w:rPr>
          <w:rFonts w:ascii="汉语拼音" w:eastAsia="黑体" w:hAnsi="汉语拼音" w:cs="汉语拼音" w:hint="eastAsia"/>
          <w:sz w:val="28"/>
          <w:szCs w:val="28"/>
          <w:lang w:bidi="ar"/>
        </w:rPr>
        <w:t>邓</w:t>
      </w:r>
      <w:r w:rsidRPr="00E409B4">
        <w:rPr>
          <w:rFonts w:ascii="汉语拼音" w:eastAsia="黑体" w:hAnsi="汉语拼音" w:cs="汉语拼音" w:hint="eastAsia"/>
          <w:sz w:val="28"/>
          <w:szCs w:val="28"/>
          <w:lang w:bidi="ar"/>
        </w:rPr>
        <w:t xml:space="preserve"> </w:t>
      </w:r>
      <w:r w:rsidRPr="00E409B4">
        <w:rPr>
          <w:rFonts w:ascii="汉语拼音" w:eastAsia="黑体" w:hAnsi="汉语拼音" w:cs="汉语拼音" w:hint="eastAsia"/>
          <w:sz w:val="28"/>
          <w:szCs w:val="28"/>
          <w:lang w:bidi="ar"/>
        </w:rPr>
        <w:t>迪</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小的时候，父亲问过我一个问题</w:t>
      </w:r>
      <w:r w:rsidRPr="00E409B4">
        <w:rPr>
          <w:rFonts w:ascii="汉语拼音" w:hAnsi="汉语拼音" w:cs="汉语拼音" w:hint="eastAsia"/>
          <w:lang w:bidi="ar"/>
        </w:rPr>
        <w:t>:</w:t>
      </w:r>
      <w:r w:rsidRPr="00E409B4">
        <w:rPr>
          <w:rFonts w:ascii="汉语拼音" w:hAnsi="汉语拼音" w:cs="汉语拼音" w:hint="eastAsia"/>
          <w:lang w:bidi="ar"/>
        </w:rPr>
        <w:t>“为什么车子要有刹车</w:t>
      </w:r>
      <w:r w:rsidRPr="00E409B4">
        <w:rPr>
          <w:rFonts w:ascii="汉语拼音" w:hAnsi="汉语拼音" w:cs="汉语拼音" w:hint="eastAsia"/>
          <w:lang w:bidi="ar"/>
        </w:rPr>
        <w:t>?</w:t>
      </w:r>
      <w:r w:rsidRPr="00E409B4">
        <w:rPr>
          <w:rFonts w:ascii="汉语拼音" w:hAnsi="汉语拼音" w:cs="汉语拼音" w:hint="eastAsia"/>
          <w:lang w:bidi="ar"/>
        </w:rPr>
        <w:t>”</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我回答说</w:t>
      </w:r>
      <w:r w:rsidRPr="00E409B4">
        <w:rPr>
          <w:rFonts w:ascii="汉语拼音" w:hAnsi="汉语拼音" w:cs="汉语拼音" w:hint="eastAsia"/>
          <w:lang w:bidi="ar"/>
        </w:rPr>
        <w:t>:</w:t>
      </w:r>
      <w:r w:rsidRPr="00E409B4">
        <w:rPr>
          <w:rFonts w:ascii="汉语拼音" w:hAnsi="汉语拼音" w:cs="汉语拼音" w:hint="eastAsia"/>
          <w:lang w:bidi="ar"/>
        </w:rPr>
        <w:t>“停车。”</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“这是一个答案，还有其他答案吗</w:t>
      </w:r>
      <w:r w:rsidRPr="00E409B4">
        <w:rPr>
          <w:rFonts w:ascii="汉语拼音" w:hAnsi="汉语拼音" w:cs="汉语拼音" w:hint="eastAsia"/>
          <w:lang w:bidi="ar"/>
        </w:rPr>
        <w:t>?</w:t>
      </w:r>
      <w:r w:rsidRPr="00E409B4">
        <w:rPr>
          <w:rFonts w:ascii="汉语拼音" w:hAnsi="汉语拼音" w:cs="汉语拼音" w:hint="eastAsia"/>
          <w:lang w:bidi="ar"/>
        </w:rPr>
        <w:t>”父亲说。</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“减速。”我说。</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“这也是一个很好的答案，还有吗</w:t>
      </w:r>
      <w:r w:rsidRPr="00E409B4">
        <w:rPr>
          <w:rFonts w:ascii="汉语拼音" w:hAnsi="汉语拼音" w:cs="汉语拼音" w:hint="eastAsia"/>
          <w:lang w:bidi="ar"/>
        </w:rPr>
        <w:t>?</w:t>
      </w:r>
      <w:r w:rsidRPr="00E409B4">
        <w:rPr>
          <w:rFonts w:ascii="汉语拼音" w:hAnsi="汉语拼音" w:cs="汉语拼音" w:hint="eastAsia"/>
          <w:lang w:bidi="ar"/>
        </w:rPr>
        <w:t>”父亲说。接着我还说了“避免碰撞”等其他答案，父亲都给予肯定，但是他后来还告诉我另一个让我完全没有想到</w:t>
      </w:r>
      <w:r w:rsidRPr="00E409B4">
        <w:rPr>
          <w:rFonts w:ascii="汉语拼音" w:hAnsi="汉语拼音" w:cs="汉语拼音" w:hint="eastAsia"/>
          <w:lang w:bidi="ar"/>
        </w:rPr>
        <w:t>的答案</w:t>
      </w:r>
      <w:r w:rsidRPr="00E409B4">
        <w:rPr>
          <w:rFonts w:ascii="汉语拼音" w:hAnsi="汉语拼音" w:cs="汉语拼音" w:hint="eastAsia"/>
          <w:lang w:bidi="ar"/>
        </w:rPr>
        <w:t>:</w:t>
      </w:r>
      <w:r w:rsidRPr="00E409B4">
        <w:rPr>
          <w:rFonts w:ascii="汉语拼音" w:hAnsi="汉语拼音" w:cs="汉语拼音" w:hint="eastAsia"/>
          <w:lang w:bidi="ar"/>
        </w:rPr>
        <w:t>“让车子开得更快。”</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开始我不理解这个答案，但经父亲解释后，我对这个答案有了深刻的印象。假如没有刹车，你还敢把车子开得很快吗</w:t>
      </w:r>
      <w:r w:rsidRPr="00E409B4">
        <w:rPr>
          <w:rFonts w:ascii="汉语拼音" w:hAnsi="汉语拼音" w:cs="汉语拼音" w:hint="eastAsia"/>
          <w:lang w:bidi="ar"/>
        </w:rPr>
        <w:t>?</w:t>
      </w:r>
      <w:r w:rsidRPr="00E409B4">
        <w:rPr>
          <w:rFonts w:ascii="汉语拼音" w:hAnsi="汉语拼音" w:cs="汉语拼音" w:hint="eastAsia"/>
          <w:lang w:bidi="ar"/>
        </w:rPr>
        <w:t>正是因为有了刹车，我们才敢于加速疾驰、敢于毫无顾虑地驶向目的地。</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在人生的不同阶段，家人、老师、领导、朋友等，都质疑过我们的行动、方向或决定，他们也可能制约或限制过我们。对此，我们是因而心生不快，还是心存感激，把这些质疑当成有助于我们生活顺风顺水、事业突飞猛进的“刹车”呢</w:t>
      </w:r>
      <w:r w:rsidRPr="00E409B4">
        <w:rPr>
          <w:rFonts w:ascii="汉语拼音" w:hAnsi="汉语拼音" w:cs="汉语拼音" w:hint="eastAsia"/>
          <w:lang w:bidi="ar"/>
        </w:rPr>
        <w:t>?</w:t>
      </w:r>
    </w:p>
    <w:p w:rsidR="00952522" w:rsidRPr="00E409B4" w:rsidP="00E409B4">
      <w:pPr>
        <w:pStyle w:val="NormalWeb"/>
        <w:spacing w:before="0" w:beforeAutospacing="0" w:after="0" w:afterAutospacing="0" w:line="360" w:lineRule="auto"/>
        <w:jc w:val="both"/>
        <w:rPr>
          <w:rFonts w:ascii="汉语拼音" w:hAnsi="汉语拼音" w:cs="汉语拼音"/>
        </w:rPr>
      </w:pPr>
      <w:r w:rsidRPr="00E409B4">
        <w:rPr>
          <w:rFonts w:ascii="汉语拼音" w:eastAsia="微软雅黑" w:hAnsi="汉语拼音" w:cs="汉语拼音" w:hint="eastAsia"/>
          <w:b/>
          <w:bCs/>
          <w:color w:val="0070C0"/>
          <w:sz w:val="28"/>
          <w:szCs w:val="28"/>
          <w:lang w:bidi="ar"/>
        </w:rPr>
        <w:t>【适用话题】</w:t>
      </w:r>
      <w:r w:rsidRPr="00E409B4">
        <w:rPr>
          <w:rFonts w:ascii="汉语拼音" w:hAnsi="汉语拼音" w:cs="汉语拼音" w:hint="eastAsia"/>
          <w:lang w:bidi="ar"/>
        </w:rPr>
        <w:t>辩证思考</w:t>
      </w:r>
      <w:r w:rsidRPr="00E409B4">
        <w:rPr>
          <w:rFonts w:ascii="汉语拼音" w:hAnsi="汉语拼音" w:cs="汉语拼音" w:hint="eastAsia"/>
          <w:lang w:bidi="ar"/>
        </w:rPr>
        <w:t>;</w:t>
      </w:r>
      <w:r w:rsidRPr="00E409B4">
        <w:rPr>
          <w:rFonts w:ascii="汉语拼音" w:hAnsi="汉语拼音" w:cs="汉语拼音" w:hint="eastAsia"/>
          <w:lang w:bidi="ar"/>
        </w:rPr>
        <w:t>直面质疑</w:t>
      </w:r>
      <w:r w:rsidRPr="00E409B4">
        <w:rPr>
          <w:rFonts w:ascii="汉语拼音" w:hAnsi="汉语拼音" w:cs="汉语拼音" w:hint="eastAsia"/>
          <w:lang w:bidi="ar"/>
        </w:rPr>
        <w:t>;</w:t>
      </w:r>
      <w:r w:rsidRPr="00E409B4">
        <w:rPr>
          <w:rFonts w:ascii="汉语拼音" w:hAnsi="汉语拼音" w:cs="汉语拼音" w:hint="eastAsia"/>
          <w:lang w:bidi="ar"/>
        </w:rPr>
        <w:t>反思</w:t>
      </w:r>
    </w:p>
    <w:p w:rsidR="00952522" w:rsidRPr="00E409B4" w:rsidP="00E409B4">
      <w:pPr>
        <w:pStyle w:val="NormalWeb"/>
        <w:spacing w:before="0" w:beforeAutospacing="0" w:after="0" w:afterAutospacing="0" w:line="360" w:lineRule="auto"/>
        <w:jc w:val="center"/>
        <w:rPr>
          <w:rFonts w:ascii="汉语拼音" w:eastAsia="黑体" w:hAnsi="汉语拼音" w:cs="汉语拼音"/>
          <w:b/>
          <w:bCs/>
          <w:sz w:val="28"/>
          <w:szCs w:val="28"/>
        </w:rPr>
      </w:pPr>
      <w:r w:rsidRPr="00E409B4">
        <w:rPr>
          <w:rFonts w:ascii="汉语拼音" w:eastAsia="黑体" w:hAnsi="汉语拼音" w:cs="汉语拼音" w:hint="eastAsia"/>
          <w:b/>
          <w:bCs/>
          <w:sz w:val="28"/>
          <w:szCs w:val="28"/>
          <w:lang w:bidi="ar"/>
        </w:rPr>
        <w:t>领导力</w:t>
      </w:r>
    </w:p>
    <w:p w:rsidR="00952522" w:rsidRPr="00E409B4" w:rsidP="00E409B4">
      <w:pPr>
        <w:pStyle w:val="NormalWeb"/>
        <w:spacing w:before="0" w:beforeAutospacing="0" w:after="0" w:afterAutospacing="0" w:line="360" w:lineRule="auto"/>
        <w:jc w:val="center"/>
        <w:rPr>
          <w:rFonts w:ascii="汉语拼音" w:eastAsia="黑体" w:hAnsi="汉语拼音" w:cs="汉语拼音"/>
          <w:sz w:val="28"/>
          <w:szCs w:val="28"/>
        </w:rPr>
      </w:pPr>
      <w:r w:rsidRPr="00E409B4">
        <w:rPr>
          <w:rFonts w:ascii="汉语拼音" w:eastAsia="黑体" w:hAnsi="汉语拼音" w:cs="汉语拼音" w:hint="eastAsia"/>
          <w:sz w:val="28"/>
          <w:szCs w:val="28"/>
          <w:lang w:bidi="ar"/>
        </w:rPr>
        <w:t>万维钢</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sectPr w:rsidSect="00E409B4">
          <w:headerReference w:type="default" r:id="rId13"/>
          <w:footerReference w:type="default" r:id="rId14"/>
          <w:type w:val="nextPage"/>
          <w:pgSz w:w="12240" w:h="15840"/>
          <w:pgMar w:top="1418" w:right="1077" w:bottom="1418" w:left="1077" w:header="720" w:footer="720" w:gutter="0"/>
          <w:pgNumType w:start="5"/>
          <w:cols w:space="720"/>
          <w:titlePg w:val="0"/>
          <w:docGrid w:type="lines" w:linePitch="312"/>
        </w:sectPr>
      </w:pPr>
      <w:r w:rsidRPr="00E409B4">
        <w:rPr>
          <w:rFonts w:ascii="汉语拼音" w:hAnsi="汉语拼音" w:cs="汉语拼音" w:hint="eastAsia"/>
          <w:lang w:bidi="ar"/>
        </w:rPr>
        <w:t>有个女学生，</w:t>
      </w:r>
      <w:r w:rsidRPr="00E409B4">
        <w:rPr>
          <w:rFonts w:ascii="汉语拼音" w:hAnsi="汉语拼音" w:cs="汉语拼音" w:hint="eastAsia"/>
          <w:lang w:bidi="ar"/>
        </w:rPr>
        <w:t>13</w:t>
      </w:r>
      <w:r w:rsidRPr="00E409B4">
        <w:rPr>
          <w:rFonts w:ascii="汉语拼音" w:hAnsi="汉语拼音" w:cs="汉语拼音" w:hint="eastAsia"/>
          <w:lang w:bidi="ar"/>
        </w:rPr>
        <w:t>岁时得了一场重病，在医院里等待手术。有一天医生将她的父亲叫到病房外，说了两个坏消息。第一，你女儿的病情已经非常严重，原计划一个星期之后的手术必须提前到今天晚上。第二，医院出现了一个状况，没法给孩子提供麻醉，手术只能在没有麻醉的情况下进行。</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没有哪个父亲受得了这样的消息，但是回到病房，父亲带给女儿的，却是两个好消息</w:t>
      </w:r>
      <w:r w:rsidRPr="00E409B4">
        <w:rPr>
          <w:rFonts w:ascii="汉语拼音" w:hAnsi="汉语拼音" w:cs="汉语拼音" w:hint="eastAsia"/>
          <w:lang w:bidi="ar"/>
        </w:rPr>
        <w:t>:</w:t>
      </w:r>
      <w:r w:rsidRPr="00E409B4">
        <w:rPr>
          <w:rFonts w:ascii="汉语拼音" w:hAnsi="汉语拼音" w:cs="汉语拼音" w:hint="eastAsia"/>
          <w:lang w:bidi="ar"/>
        </w:rPr>
        <w:t>第一，医生说今天就可以做手术了，不用再等一个星期，这意味着三天之后你就能出院回家了</w:t>
      </w:r>
      <w:r w:rsidRPr="00E409B4">
        <w:rPr>
          <w:rFonts w:ascii="汉语拼音" w:hAnsi="汉语拼音" w:cs="汉语拼音" w:hint="eastAsia"/>
          <w:lang w:bidi="ar"/>
        </w:rPr>
        <w:t>!</w:t>
      </w:r>
      <w:r w:rsidRPr="00E409B4">
        <w:rPr>
          <w:rFonts w:ascii="汉语拼音" w:hAnsi="汉语拼音" w:cs="汉语拼音" w:hint="eastAsia"/>
          <w:lang w:bidi="ar"/>
        </w:rPr>
        <w:t>第二，医生一直在观察你，他们认为你是最勇敢的少女，所以手术甚至不需要麻醉</w:t>
      </w:r>
      <w:r w:rsidRPr="00E409B4">
        <w:rPr>
          <w:rFonts w:ascii="汉语拼音" w:hAnsi="汉语拼音" w:cs="汉语拼音" w:hint="eastAsia"/>
          <w:lang w:bidi="ar"/>
        </w:rPr>
        <w:t>!</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很多年以后，女孩才知</w:t>
      </w:r>
      <w:r w:rsidRPr="00E409B4">
        <w:rPr>
          <w:rFonts w:ascii="汉语拼音" w:hAnsi="汉语拼音" w:cs="汉语拼音" w:hint="eastAsia"/>
          <w:lang w:bidi="ar"/>
        </w:rPr>
        <w:t>道这番话背后的真相。她早就忘了当年自己是如何经历那场手术的，但是她永远都记得父亲给她的两个好消息。</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这是广义上的领导力。领导力不是说非得调动多少资源，也不一定是使用什么权谋获得成功，领导力是你能不能、敢不敢让人和事产生积极的改。变。多数人都是按剧本走，别人安排什么就干什么，那等于工具人</w:t>
      </w:r>
      <w:r w:rsidRPr="00E409B4">
        <w:rPr>
          <w:rFonts w:ascii="汉语拼音" w:hAnsi="汉语拼音" w:cs="汉语拼音" w:hint="eastAsia"/>
          <w:lang w:bidi="ar"/>
        </w:rPr>
        <w:t>;</w:t>
      </w:r>
      <w:r w:rsidRPr="00E409B4">
        <w:rPr>
          <w:rFonts w:ascii="汉语拼音" w:hAnsi="汉语拼音" w:cs="汉语拼音" w:hint="eastAsia"/>
          <w:lang w:bidi="ar"/>
        </w:rPr>
        <w:t>只有当你跳出剧本，施加主动性的时候，你才算活出了自己。</w:t>
      </w:r>
    </w:p>
    <w:p w:rsidR="00952522" w:rsidRPr="00E409B4" w:rsidP="00E409B4">
      <w:pPr>
        <w:pStyle w:val="NormalWeb"/>
        <w:spacing w:before="0" w:beforeAutospacing="0" w:after="0" w:afterAutospacing="0" w:line="360" w:lineRule="auto"/>
        <w:jc w:val="both"/>
        <w:rPr>
          <w:rFonts w:ascii="汉语拼音" w:hAnsi="汉语拼音" w:cs="汉语拼音"/>
        </w:rPr>
      </w:pPr>
      <w:r w:rsidRPr="00E409B4">
        <w:rPr>
          <w:rFonts w:ascii="汉语拼音" w:eastAsia="微软雅黑" w:hAnsi="汉语拼音" w:cs="汉语拼音" w:hint="eastAsia"/>
          <w:b/>
          <w:bCs/>
          <w:color w:val="0070C0"/>
          <w:sz w:val="28"/>
          <w:szCs w:val="28"/>
          <w:lang w:bidi="ar"/>
        </w:rPr>
        <w:t>【适用话题】</w:t>
      </w:r>
      <w:r w:rsidRPr="00E409B4">
        <w:rPr>
          <w:rFonts w:ascii="汉语拼音" w:hAnsi="汉语拼音" w:cs="汉语拼音" w:hint="eastAsia"/>
          <w:lang w:bidi="ar"/>
        </w:rPr>
        <w:t>能力</w:t>
      </w:r>
      <w:r w:rsidRPr="00E409B4">
        <w:rPr>
          <w:rFonts w:ascii="汉语拼音" w:hAnsi="汉语拼音" w:cs="汉语拼音" w:hint="eastAsia"/>
          <w:lang w:bidi="ar"/>
        </w:rPr>
        <w:t>;</w:t>
      </w:r>
      <w:r w:rsidRPr="00E409B4">
        <w:rPr>
          <w:rFonts w:ascii="汉语拼音" w:hAnsi="汉语拼音" w:cs="汉语拼音" w:hint="eastAsia"/>
          <w:lang w:bidi="ar"/>
        </w:rPr>
        <w:t>软实力</w:t>
      </w:r>
      <w:r w:rsidRPr="00E409B4">
        <w:rPr>
          <w:rFonts w:ascii="汉语拼音" w:hAnsi="汉语拼音" w:cs="汉语拼音" w:hint="eastAsia"/>
          <w:lang w:bidi="ar"/>
        </w:rPr>
        <w:t>;</w:t>
      </w:r>
      <w:r w:rsidRPr="00E409B4">
        <w:rPr>
          <w:rFonts w:ascii="汉语拼音" w:hAnsi="汉语拼音" w:cs="汉语拼音" w:hint="eastAsia"/>
          <w:lang w:bidi="ar"/>
        </w:rPr>
        <w:t>解决问题</w:t>
      </w:r>
      <w:r w:rsidRPr="00E409B4">
        <w:rPr>
          <w:rFonts w:ascii="汉语拼音" w:hAnsi="汉语拼音" w:cs="汉语拼音" w:hint="eastAsia"/>
          <w:lang w:bidi="ar"/>
        </w:rPr>
        <w:t>;</w:t>
      </w:r>
      <w:r w:rsidRPr="00E409B4">
        <w:rPr>
          <w:rFonts w:ascii="汉语拼音" w:hAnsi="汉语拼音" w:cs="汉语拼音" w:hint="eastAsia"/>
          <w:lang w:bidi="ar"/>
        </w:rPr>
        <w:t>沟通方式</w:t>
      </w:r>
      <w:r w:rsidRPr="00E409B4">
        <w:rPr>
          <w:rFonts w:ascii="汉语拼音" w:hAnsi="汉语拼音" w:cs="汉语拼音" w:hint="eastAsia"/>
          <w:lang w:bidi="ar"/>
        </w:rPr>
        <w:t>;</w:t>
      </w:r>
      <w:r w:rsidRPr="00E409B4">
        <w:rPr>
          <w:rFonts w:ascii="汉语拼音" w:hAnsi="汉语拼音" w:cs="汉语拼音" w:hint="eastAsia"/>
          <w:lang w:bidi="ar"/>
        </w:rPr>
        <w:t>改变</w:t>
      </w:r>
    </w:p>
    <w:p w:rsidR="00952522" w:rsidRPr="00E409B4" w:rsidP="00E409B4">
      <w:pPr>
        <w:pStyle w:val="NormalWeb"/>
        <w:spacing w:before="0" w:beforeAutospacing="0" w:after="0" w:afterAutospacing="0" w:line="360" w:lineRule="auto"/>
        <w:jc w:val="center"/>
        <w:rPr>
          <w:rFonts w:ascii="汉语拼音" w:eastAsia="黑体" w:hAnsi="汉语拼音" w:cs="汉语拼音"/>
          <w:b/>
          <w:bCs/>
          <w:sz w:val="28"/>
          <w:szCs w:val="28"/>
        </w:rPr>
      </w:pPr>
      <w:r w:rsidRPr="00E409B4">
        <w:rPr>
          <w:rFonts w:ascii="汉语拼音" w:eastAsia="黑体" w:hAnsi="汉语拼音" w:cs="汉语拼音" w:hint="eastAsia"/>
          <w:b/>
          <w:bCs/>
          <w:sz w:val="28"/>
          <w:szCs w:val="28"/>
          <w:lang w:bidi="ar"/>
        </w:rPr>
        <w:t>哲学对孩子有多重要</w:t>
      </w:r>
    </w:p>
    <w:p w:rsidR="00952522" w:rsidRPr="00E409B4" w:rsidP="00E409B4">
      <w:pPr>
        <w:pStyle w:val="NormalWeb"/>
        <w:spacing w:before="0" w:beforeAutospacing="0" w:after="0" w:afterAutospacing="0" w:line="360" w:lineRule="auto"/>
        <w:jc w:val="center"/>
        <w:rPr>
          <w:rFonts w:ascii="汉语拼音" w:eastAsia="黑体" w:hAnsi="汉语拼音" w:cs="汉语拼音"/>
          <w:sz w:val="28"/>
          <w:szCs w:val="28"/>
        </w:rPr>
      </w:pPr>
      <w:r w:rsidRPr="00E409B4">
        <w:rPr>
          <w:rFonts w:ascii="汉语拼音" w:eastAsia="黑体" w:hAnsi="汉语拼音" w:cs="汉语拼音" w:hint="eastAsia"/>
          <w:sz w:val="28"/>
          <w:szCs w:val="28"/>
          <w:lang w:bidi="ar"/>
        </w:rPr>
        <w:t>吴伯凡</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我有一次震撼灵魂的记忆</w:t>
      </w:r>
      <w:r w:rsidRPr="00E409B4">
        <w:rPr>
          <w:rFonts w:ascii="汉语拼音" w:hAnsi="汉语拼音" w:cs="汉语拼音" w:hint="eastAsia"/>
          <w:lang w:bidi="ar"/>
        </w:rPr>
        <w:t>:</w:t>
      </w:r>
      <w:r w:rsidRPr="00E409B4">
        <w:rPr>
          <w:rFonts w:ascii="汉语拼音" w:hAnsi="汉语拼音" w:cs="汉语拼音" w:hint="eastAsia"/>
          <w:lang w:bidi="ar"/>
        </w:rPr>
        <w:t>一天我在巴黎的街头闲逛，在报刊亭看到一本非常流行的杂志叫《哲学》，我怎么都不会想到，哲学这种看起来深奥又没有什么用的东西竟会在市井之中的报刊亭里栖身，而且像娱乐小报那样畅销。我曾看过法国的高考题，里面涉及的哲学方面的题目，很多时候连我都需要思考半天，才能弄明白题目的意思，在法国却是衡量普通高中生的标准测试题。</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在我们周遭的世界里，对哲学的漠视或者认知无能，也许就是对我们孩子的逻辑思考能力、创造力、想象力培养的致命戕害。我曾经特意去拜访华为在巴黎的美学研究所。位置就在临近埃菲尔铁塔的寸</w:t>
      </w:r>
      <w:r w:rsidRPr="00E409B4">
        <w:rPr>
          <w:rFonts w:ascii="汉语拼音" w:hAnsi="汉语拼音" w:cs="汉语拼音" w:hint="eastAsia"/>
          <w:lang w:bidi="ar"/>
        </w:rPr>
        <w:t>土寸金地段，华为在那里租了一个办公场所，“供养”着一大帮看着并不直接创造价值的所谓“闲人”</w:t>
      </w:r>
      <w:r w:rsidRPr="00E409B4">
        <w:rPr>
          <w:rFonts w:ascii="汉语拼音" w:hAnsi="汉语拼音" w:cs="汉语拼音" w:hint="eastAsia"/>
          <w:lang w:bidi="ar"/>
        </w:rPr>
        <w:t>:</w:t>
      </w:r>
      <w:r w:rsidRPr="00E409B4">
        <w:rPr>
          <w:rFonts w:ascii="汉语拼音" w:hAnsi="汉语拼音" w:cs="汉语拼音" w:hint="eastAsia"/>
          <w:lang w:bidi="ar"/>
        </w:rPr>
        <w:t>他们不搞软件，也不搞硬件，而是在做美学研究。</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这是要干什么</w:t>
      </w:r>
      <w:r w:rsidRPr="00E409B4">
        <w:rPr>
          <w:rFonts w:ascii="汉语拼音" w:hAnsi="汉语拼音" w:cs="汉语拼音" w:hint="eastAsia"/>
          <w:lang w:bidi="ar"/>
        </w:rPr>
        <w:t>?</w:t>
      </w:r>
      <w:r w:rsidRPr="00E409B4">
        <w:rPr>
          <w:rFonts w:ascii="汉语拼音" w:hAnsi="汉语拼音" w:cs="汉语拼音" w:hint="eastAsia"/>
          <w:lang w:bidi="ar"/>
        </w:rPr>
        <w:t>一开始，我也不是很明白华为的意图。然而当华为</w:t>
      </w:r>
      <w:r w:rsidRPr="00E409B4">
        <w:rPr>
          <w:rFonts w:ascii="汉语拼音" w:hAnsi="汉语拼音" w:cs="汉语拼音" w:hint="eastAsia"/>
          <w:lang w:bidi="ar"/>
        </w:rPr>
        <w:t>P10</w:t>
      </w:r>
      <w:r w:rsidRPr="00E409B4">
        <w:rPr>
          <w:rFonts w:ascii="汉语拼音" w:hAnsi="汉语拼音" w:cs="汉语拼音" w:hint="eastAsia"/>
          <w:lang w:bidi="ar"/>
        </w:rPr>
        <w:t>手机发布时，我看到那绚丽的八种色彩才恍然大悟</w:t>
      </w:r>
      <w:r w:rsidRPr="00E409B4">
        <w:rPr>
          <w:rFonts w:ascii="汉语拼音" w:hAnsi="汉语拼音" w:cs="汉语拼音" w:hint="eastAsia"/>
          <w:lang w:bidi="ar"/>
        </w:rPr>
        <w:t>:</w:t>
      </w:r>
      <w:r w:rsidRPr="00E409B4">
        <w:rPr>
          <w:rFonts w:ascii="汉语拼音" w:hAnsi="汉语拼音" w:cs="汉语拼音" w:hint="eastAsia"/>
          <w:lang w:bidi="ar"/>
        </w:rPr>
        <w:t>基于美的感知力在顶级竞争中具有核武器般的杀伤力</w:t>
      </w:r>
      <w:r w:rsidRPr="00E409B4">
        <w:rPr>
          <w:rFonts w:ascii="汉语拼音" w:hAnsi="汉语拼音" w:cs="汉语拼音" w:hint="eastAsia"/>
          <w:lang w:bidi="ar"/>
        </w:rPr>
        <w:t>!</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丹尼尔·平克说过，未来人类的六大竞争力是设计感、娱乐感、意义感、故事力、交响力、共情力。其中有一半可以归属于感知能力。越是智能的时代，越是需要这种类似于孩子的天然感知力。</w:t>
      </w:r>
    </w:p>
    <w:p w:rsidR="00952522" w:rsidRPr="00E409B4" w:rsidP="00E409B4">
      <w:pPr>
        <w:pStyle w:val="NormalWeb"/>
        <w:spacing w:before="0" w:beforeAutospacing="0" w:after="0" w:afterAutospacing="0" w:line="360" w:lineRule="auto"/>
        <w:jc w:val="both"/>
        <w:rPr>
          <w:rFonts w:ascii="汉语拼音" w:hAnsi="汉语拼音" w:cs="汉语拼音"/>
        </w:rPr>
      </w:pPr>
      <w:r w:rsidRPr="00E409B4">
        <w:rPr>
          <w:rFonts w:ascii="汉语拼音" w:eastAsia="微软雅黑" w:hAnsi="汉语拼音" w:cs="汉语拼音" w:hint="eastAsia"/>
          <w:b/>
          <w:bCs/>
          <w:color w:val="0070C0"/>
          <w:sz w:val="28"/>
          <w:szCs w:val="28"/>
          <w:lang w:bidi="ar"/>
        </w:rPr>
        <w:t>【适用话题】</w:t>
      </w:r>
      <w:r w:rsidRPr="00E409B4">
        <w:rPr>
          <w:rFonts w:ascii="汉语拼音" w:hAnsi="汉语拼音" w:cs="汉语拼音" w:hint="eastAsia"/>
          <w:lang w:bidi="ar"/>
        </w:rPr>
        <w:t>感知力</w:t>
      </w:r>
      <w:r w:rsidRPr="00E409B4">
        <w:rPr>
          <w:rFonts w:ascii="汉语拼音" w:hAnsi="汉语拼音" w:cs="汉语拼音" w:hint="eastAsia"/>
          <w:lang w:bidi="ar"/>
        </w:rPr>
        <w:t>;</w:t>
      </w:r>
      <w:r w:rsidRPr="00E409B4">
        <w:rPr>
          <w:rFonts w:ascii="汉语拼音" w:hAnsi="汉语拼音" w:cs="汉语拼音" w:hint="eastAsia"/>
          <w:lang w:bidi="ar"/>
        </w:rPr>
        <w:t>智能化时代的竞争</w:t>
      </w:r>
      <w:r w:rsidRPr="00E409B4">
        <w:rPr>
          <w:rFonts w:ascii="汉语拼音" w:hAnsi="汉语拼音" w:cs="汉语拼音" w:hint="eastAsia"/>
          <w:lang w:bidi="ar"/>
        </w:rPr>
        <w:t>;</w:t>
      </w:r>
      <w:r w:rsidRPr="00E409B4">
        <w:rPr>
          <w:rFonts w:ascii="汉语拼音" w:hAnsi="汉语拼音" w:cs="汉语拼音" w:hint="eastAsia"/>
          <w:lang w:bidi="ar"/>
        </w:rPr>
        <w:t>无用</w:t>
      </w:r>
      <w:r w:rsidRPr="00E409B4">
        <w:rPr>
          <w:rFonts w:ascii="汉语拼音" w:hAnsi="汉语拼音" w:cs="汉语拼音" w:hint="eastAsia"/>
          <w:lang w:bidi="ar"/>
        </w:rPr>
        <w:t>与大用</w:t>
      </w:r>
    </w:p>
    <w:p w:rsidR="00952522" w:rsidRPr="00E409B4" w:rsidP="00E409B4">
      <w:pPr>
        <w:pStyle w:val="NormalWeb"/>
        <w:spacing w:before="0" w:beforeAutospacing="0" w:after="0" w:afterAutospacing="0" w:line="360" w:lineRule="auto"/>
        <w:jc w:val="both"/>
        <w:rPr>
          <w:rFonts w:ascii="汉语拼音" w:eastAsia="黑体" w:hAnsi="汉语拼音" w:cs="汉语拼音"/>
          <w:b/>
          <w:bCs/>
          <w:sz w:val="28"/>
          <w:szCs w:val="28"/>
        </w:rPr>
        <w:sectPr w:rsidSect="00E409B4">
          <w:headerReference w:type="default" r:id="rId15"/>
          <w:footerReference w:type="default" r:id="rId16"/>
          <w:type w:val="nextPage"/>
          <w:pgSz w:w="12240" w:h="15840"/>
          <w:pgMar w:top="1418" w:right="1077" w:bottom="1418" w:left="1077" w:header="720" w:footer="720" w:gutter="0"/>
          <w:pgNumType w:start="6"/>
          <w:cols w:space="720"/>
          <w:titlePg w:val="0"/>
          <w:docGrid w:type="lines" w:linePitch="312"/>
        </w:sectPr>
      </w:pPr>
      <w:r w:rsidRPr="00E409B4">
        <w:rPr>
          <w:rFonts w:ascii="汉语拼音" w:eastAsia="黑体" w:hAnsi="汉语拼音" w:cs="汉语拼音" w:hint="eastAsia"/>
          <w:b/>
          <w:bCs/>
          <w:sz w:val="28"/>
          <w:szCs w:val="28"/>
          <w:lang w:bidi="ar"/>
        </w:rPr>
        <w:t>二、热考名篇阅读</w:t>
      </w:r>
    </w:p>
    <w:p w:rsidR="00952522" w:rsidRPr="00E409B4" w:rsidP="00E409B4">
      <w:pPr>
        <w:spacing w:line="360" w:lineRule="auto"/>
        <w:jc w:val="center"/>
        <w:rPr>
          <w:rFonts w:ascii="汉语拼音" w:eastAsia="黑体" w:hAnsi="汉语拼音" w:cs="汉语拼音"/>
          <w:b/>
          <w:bCs/>
          <w:sz w:val="28"/>
          <w:szCs w:val="28"/>
        </w:rPr>
      </w:pPr>
      <w:r w:rsidRPr="00E409B4">
        <w:rPr>
          <w:rFonts w:ascii="汉语拼音" w:eastAsia="黑体" w:hAnsi="汉语拼音" w:cs="汉语拼音" w:hint="eastAsia"/>
          <w:b/>
          <w:bCs/>
          <w:kern w:val="0"/>
          <w:sz w:val="28"/>
          <w:szCs w:val="28"/>
          <w:lang w:bidi="ar"/>
        </w:rPr>
        <w:t>优秀第一，成功第二</w:t>
      </w:r>
    </w:p>
    <w:p w:rsidR="00952522" w:rsidRPr="00E409B4" w:rsidP="00E409B4">
      <w:pPr>
        <w:spacing w:line="360" w:lineRule="auto"/>
        <w:jc w:val="center"/>
        <w:rPr>
          <w:rFonts w:ascii="汉语拼音" w:eastAsia="黑体" w:hAnsi="汉语拼音" w:cs="汉语拼音"/>
          <w:sz w:val="28"/>
          <w:szCs w:val="28"/>
        </w:rPr>
      </w:pPr>
      <w:r w:rsidRPr="00E409B4">
        <w:rPr>
          <w:rFonts w:ascii="汉语拼音" w:eastAsia="黑体" w:hAnsi="汉语拼音" w:cs="汉语拼音" w:hint="eastAsia"/>
          <w:kern w:val="0"/>
          <w:sz w:val="28"/>
          <w:szCs w:val="28"/>
          <w:lang w:bidi="ar"/>
        </w:rPr>
        <w:t>周国平</w:t>
      </w:r>
    </w:p>
    <w:p w:rsidR="00952522" w:rsidRPr="00E409B4" w:rsidP="00E409B4">
      <w:pPr>
        <w:spacing w:line="360" w:lineRule="auto"/>
        <w:rPr>
          <w:rFonts w:ascii="汉语拼音" w:hAnsi="汉语拼音" w:cs="汉语拼音"/>
          <w:sz w:val="24"/>
        </w:rPr>
      </w:pPr>
      <w:r w:rsidRPr="00E409B4">
        <w:rPr>
          <w:rFonts w:ascii="汉语拼音" w:eastAsia="微软雅黑" w:hAnsi="汉语拼音" w:cs="汉语拼音" w:hint="eastAsia"/>
          <w:b/>
          <w:bCs/>
          <w:color w:val="0070C0"/>
          <w:kern w:val="0"/>
          <w:sz w:val="28"/>
          <w:szCs w:val="28"/>
          <w:lang w:bidi="ar"/>
        </w:rPr>
        <w:t>【适用话题】</w:t>
      </w:r>
      <w:r w:rsidRPr="00E409B4">
        <w:rPr>
          <w:rFonts w:ascii="汉语拼音" w:hAnsi="汉语拼音" w:cs="汉语拼音" w:hint="eastAsia"/>
          <w:kern w:val="0"/>
          <w:sz w:val="24"/>
          <w:lang w:bidi="ar"/>
        </w:rPr>
        <w:t>水到渠成</w:t>
      </w:r>
      <w:r w:rsidRPr="00E409B4">
        <w:rPr>
          <w:rFonts w:ascii="汉语拼音" w:hAnsi="汉语拼音" w:cs="汉语拼音" w:hint="eastAsia"/>
          <w:kern w:val="0"/>
          <w:sz w:val="24"/>
          <w:lang w:bidi="ar"/>
        </w:rPr>
        <w:t>;</w:t>
      </w:r>
      <w:r w:rsidRPr="00E409B4">
        <w:rPr>
          <w:rFonts w:ascii="汉语拼音" w:hAnsi="汉语拼音" w:cs="汉语拼音" w:hint="eastAsia"/>
          <w:kern w:val="0"/>
          <w:sz w:val="24"/>
          <w:lang w:bidi="ar"/>
        </w:rPr>
        <w:t>脚踏实地</w:t>
      </w:r>
      <w:r w:rsidRPr="00E409B4">
        <w:rPr>
          <w:rFonts w:ascii="汉语拼音" w:hAnsi="汉语拼音" w:cs="汉语拼音" w:hint="eastAsia"/>
          <w:kern w:val="0"/>
          <w:sz w:val="24"/>
          <w:lang w:bidi="ar"/>
        </w:rPr>
        <w:t>;</w:t>
      </w:r>
      <w:r w:rsidRPr="00E409B4">
        <w:rPr>
          <w:rFonts w:ascii="汉语拼音" w:hAnsi="汉语拼音" w:cs="汉语拼音" w:hint="eastAsia"/>
          <w:kern w:val="0"/>
          <w:sz w:val="24"/>
          <w:lang w:bidi="ar"/>
        </w:rPr>
        <w:t>宠辱不惊</w:t>
      </w:r>
    </w:p>
    <w:p w:rsidR="00952522" w:rsidRPr="00E409B4" w:rsidP="00E409B4">
      <w:pPr>
        <w:spacing w:line="360" w:lineRule="auto"/>
        <w:ind w:firstLine="480" w:firstLineChars="200"/>
        <w:rPr>
          <w:rFonts w:ascii="汉语拼音" w:hAnsi="汉语拼音" w:cs="汉语拼音"/>
          <w:sz w:val="24"/>
        </w:rPr>
      </w:pPr>
      <w:r w:rsidRPr="00E409B4">
        <w:rPr>
          <w:rFonts w:ascii="汉语拼音" w:hAnsi="汉语拼音" w:cs="汉语拼音" w:hint="eastAsia"/>
          <w:kern w:val="0"/>
          <w:sz w:val="24"/>
          <w:lang w:bidi="ar"/>
        </w:rPr>
        <w:t>我建议大家在确立人生目标时，把优秀放在第一位，而不要太看重外在的成功。一个人如果过于看重外在的成功，就会去找各种机会或关系，你也许能够得到一时的成功，但是在我看来，那种成功没有太大价值，因为你的内心并不感到喜悦。</w:t>
      </w:r>
    </w:p>
    <w:p w:rsidR="00952522" w:rsidRPr="00E409B4" w:rsidP="00E409B4">
      <w:pPr>
        <w:spacing w:line="360" w:lineRule="auto"/>
        <w:ind w:firstLine="480" w:firstLineChars="200"/>
        <w:rPr>
          <w:rFonts w:ascii="汉语拼音" w:hAnsi="汉语拼音" w:cs="汉语拼音"/>
          <w:sz w:val="24"/>
        </w:rPr>
      </w:pPr>
      <w:r w:rsidRPr="00E409B4">
        <w:rPr>
          <w:rFonts w:ascii="汉语拼音" w:hAnsi="汉语拼音" w:cs="汉语拼音" w:hint="eastAsia"/>
          <w:kern w:val="0"/>
          <w:sz w:val="24"/>
          <w:lang w:bidi="ar"/>
        </w:rPr>
        <w:t>在广西的那段时间，我就体会到了</w:t>
      </w:r>
      <w:r w:rsidRPr="00E409B4">
        <w:rPr>
          <w:rFonts w:ascii="汉语拼音" w:hAnsi="汉语拼音" w:cs="汉语拼音" w:hint="eastAsia"/>
          <w:kern w:val="0"/>
          <w:sz w:val="24"/>
          <w:lang w:bidi="ar"/>
        </w:rPr>
        <w:t>:</w:t>
      </w:r>
      <w:r w:rsidRPr="00E409B4">
        <w:rPr>
          <w:rFonts w:ascii="汉语拼音" w:hAnsi="汉语拼音" w:cs="汉语拼音" w:hint="eastAsia"/>
          <w:kern w:val="0"/>
          <w:sz w:val="24"/>
          <w:lang w:bidi="ar"/>
        </w:rPr>
        <w:t>一个人并不能完全支配自己的遭遇。就像我被分配到了一个山沟里而不是大城市，这是我支配不了的。但是，要怎样对待这样的环境，如何在这样的环境里让自己变得更加优秀，这一点却是我可以支配的。</w:t>
      </w:r>
    </w:p>
    <w:p w:rsidR="00952522" w:rsidRPr="00E409B4" w:rsidP="00E409B4">
      <w:pPr>
        <w:spacing w:line="360" w:lineRule="auto"/>
        <w:ind w:firstLine="480" w:firstLineChars="200"/>
        <w:rPr>
          <w:rFonts w:ascii="汉语拼音" w:hAnsi="汉语拼音" w:cs="汉语拼音"/>
          <w:sz w:val="24"/>
        </w:rPr>
      </w:pPr>
      <w:r w:rsidRPr="00E409B4">
        <w:rPr>
          <w:rFonts w:ascii="汉语拼音" w:hAnsi="汉语拼音" w:cs="汉语拼音" w:hint="eastAsia"/>
          <w:kern w:val="0"/>
          <w:sz w:val="24"/>
          <w:lang w:bidi="ar"/>
        </w:rPr>
        <w:t>外在的成功取决于很多偶然的因素，你无法支配，但是自身的素质是你可以支配的，因此要不断地在这方面努力。荀子有一句话让我有特别大的感悟</w:t>
      </w:r>
      <w:r w:rsidRPr="00E409B4">
        <w:rPr>
          <w:rFonts w:ascii="汉语拼音" w:hAnsi="汉语拼音" w:cs="汉语拼音" w:hint="eastAsia"/>
          <w:kern w:val="0"/>
          <w:sz w:val="24"/>
          <w:lang w:bidi="ar"/>
        </w:rPr>
        <w:t>:</w:t>
      </w:r>
      <w:r w:rsidRPr="00E409B4">
        <w:rPr>
          <w:rFonts w:ascii="汉语拼音" w:hAnsi="汉语拼音" w:cs="汉语拼音" w:hint="eastAsia"/>
          <w:kern w:val="0"/>
          <w:sz w:val="24"/>
          <w:lang w:bidi="ar"/>
        </w:rPr>
        <w:t>“君子敬其在己者，而不慕其在天者，是以口进也。”</w:t>
      </w:r>
      <w:r w:rsidRPr="00E409B4">
        <w:rPr>
          <w:rFonts w:ascii="汉语拼音" w:hAnsi="汉语拼音" w:cs="汉语拼音" w:hint="eastAsia"/>
          <w:kern w:val="0"/>
          <w:sz w:val="24"/>
          <w:lang w:bidi="ar"/>
        </w:rPr>
        <w:t>也就是说，优秀的人往往看重那些自己能支配的条件，而不去羡慕那些自己不能支配、由命运决定的因素，这样的人就会不断地进步。小人则相反，看重的是那些自己不能支配的条件，反而放弃自己能支配的因素，结果就会不断地退步。</w:t>
      </w:r>
    </w:p>
    <w:p w:rsidR="00952522" w:rsidRPr="00E409B4" w:rsidP="00E409B4">
      <w:pPr>
        <w:spacing w:line="360" w:lineRule="auto"/>
        <w:ind w:firstLine="480" w:firstLineChars="200"/>
        <w:rPr>
          <w:rFonts w:ascii="汉语拼音" w:hAnsi="汉语拼音" w:cs="汉语拼音"/>
          <w:sz w:val="24"/>
        </w:rPr>
      </w:pPr>
      <w:r w:rsidRPr="00E409B4">
        <w:rPr>
          <w:rFonts w:ascii="汉语拼音" w:hAnsi="汉语拼音" w:cs="汉语拼音" w:hint="eastAsia"/>
          <w:kern w:val="0"/>
          <w:sz w:val="24"/>
          <w:lang w:bidi="ar"/>
        </w:rPr>
        <w:t>那么，我就要做这样的君子，自己能支配的，我就好好完成</w:t>
      </w:r>
      <w:r w:rsidRPr="00E409B4">
        <w:rPr>
          <w:rFonts w:ascii="汉语拼音" w:hAnsi="汉语拼音" w:cs="汉语拼音" w:hint="eastAsia"/>
          <w:kern w:val="0"/>
          <w:sz w:val="24"/>
          <w:lang w:bidi="ar"/>
        </w:rPr>
        <w:t>;</w:t>
      </w:r>
      <w:r w:rsidRPr="00E409B4">
        <w:rPr>
          <w:rFonts w:ascii="汉语拼音" w:hAnsi="汉语拼音" w:cs="汉语拼音" w:hint="eastAsia"/>
          <w:kern w:val="0"/>
          <w:sz w:val="24"/>
          <w:lang w:bidi="ar"/>
        </w:rPr>
        <w:t>如若不能支配，我也不强求。我在山沟里自觉读书、写作的时候，并没有想到有一天自己会从山沟里走出来实际上我当初所积累的这些学识，后来都用上了，一点儿都没有浪费，这是我完全没有想到的。当时的我心想</w:t>
      </w:r>
      <w:r w:rsidRPr="00E409B4">
        <w:rPr>
          <w:rFonts w:ascii="汉语拼音" w:hAnsi="汉语拼音" w:cs="汉语拼音" w:hint="eastAsia"/>
          <w:kern w:val="0"/>
          <w:sz w:val="24"/>
          <w:lang w:bidi="ar"/>
        </w:rPr>
        <w:t>:</w:t>
      </w:r>
      <w:r w:rsidRPr="00E409B4">
        <w:rPr>
          <w:rFonts w:ascii="汉语拼音" w:hAnsi="汉语拼音" w:cs="汉语拼音" w:hint="eastAsia"/>
          <w:kern w:val="0"/>
          <w:sz w:val="24"/>
          <w:lang w:bidi="ar"/>
        </w:rPr>
        <w:t>即使不被人赏识，即使我的这些作品永远发表不了，即使我读的</w:t>
      </w:r>
      <w:r w:rsidRPr="00E409B4">
        <w:rPr>
          <w:rFonts w:ascii="汉语拼音" w:hAnsi="汉语拼音" w:cs="汉语拼音" w:hint="eastAsia"/>
          <w:kern w:val="0"/>
          <w:sz w:val="24"/>
          <w:lang w:bidi="ar"/>
        </w:rPr>
        <w:t>那些书永远都派不上用场，但是我的生活是有意义的，我的内心是充实的，这才是更重要的。如果我的内心是空虚的、贫乏的，纵然很会与人打交道，也许可以靠自己的精明得到比较好的职务，但我觉得这没有多大的意义。</w:t>
      </w:r>
    </w:p>
    <w:p w:rsidR="00952522" w:rsidRPr="00E409B4" w:rsidP="00E409B4">
      <w:pPr>
        <w:spacing w:line="360" w:lineRule="auto"/>
        <w:ind w:firstLine="480" w:firstLineChars="200"/>
        <w:rPr>
          <w:rFonts w:ascii="汉语拼音" w:hAnsi="汉语拼音" w:cs="汉语拼音"/>
          <w:sz w:val="24"/>
        </w:rPr>
      </w:pPr>
      <w:r w:rsidRPr="00E409B4">
        <w:rPr>
          <w:rFonts w:ascii="汉语拼音" w:hAnsi="汉语拼音" w:cs="汉语拼音" w:hint="eastAsia"/>
          <w:kern w:val="0"/>
          <w:sz w:val="24"/>
          <w:lang w:bidi="ar"/>
        </w:rPr>
        <w:t>就外在的成功来说，今天的我可以说已经取得了相当程度的成功，甚至完全超出了我的预料，不过，这些并不是我最初所追求的目标，可以说是“天上掉馅饼”了，因为我根本没有想到有一天自己会成为所谓的知名作家、知名学者，也没有想到我的书会受到这么多读者的欢迎，更没有想到那些滚滚而来的版税。</w:t>
      </w:r>
    </w:p>
    <w:p w:rsidR="00952522" w:rsidRPr="00E409B4" w:rsidP="00E409B4">
      <w:pPr>
        <w:spacing w:line="360" w:lineRule="auto"/>
        <w:ind w:firstLine="480" w:firstLineChars="200"/>
        <w:rPr>
          <w:rFonts w:ascii="汉语拼音" w:hAnsi="汉语拼音" w:cs="汉语拼音"/>
          <w:sz w:val="24"/>
        </w:rPr>
        <w:sectPr w:rsidSect="00E409B4">
          <w:headerReference w:type="default" r:id="rId17"/>
          <w:footerReference w:type="default" r:id="rId18"/>
          <w:type w:val="nextPage"/>
          <w:pgSz w:w="12240" w:h="15840"/>
          <w:pgMar w:top="1418" w:right="1077" w:bottom="1418" w:left="1077" w:header="720" w:footer="720" w:gutter="0"/>
          <w:pgNumType w:start="7"/>
          <w:cols w:space="720"/>
          <w:titlePg w:val="0"/>
          <w:docGrid w:type="lines" w:linePitch="312"/>
        </w:sectPr>
      </w:pPr>
      <w:r w:rsidRPr="00E409B4">
        <w:rPr>
          <w:rFonts w:ascii="汉语拼音" w:hAnsi="汉语拼音" w:cs="汉语拼音" w:hint="eastAsia"/>
          <w:kern w:val="0"/>
          <w:sz w:val="24"/>
          <w:lang w:bidi="ar"/>
        </w:rPr>
        <w:t>所以，我觉得最好的定位就是把优秀作为第</w:t>
      </w:r>
      <w:r w:rsidRPr="00E409B4">
        <w:rPr>
          <w:rFonts w:ascii="汉语拼音" w:hAnsi="汉语拼音" w:cs="汉语拼音" w:hint="eastAsia"/>
          <w:kern w:val="0"/>
          <w:sz w:val="24"/>
          <w:lang w:bidi="ar"/>
        </w:rPr>
        <w:t>一目标，把成功作为第二日标或是优秀的副产品。你必须首先让自己优秀起来，这样活出来的人生才是充实的、有意义的。当你成为一个优秀的人，</w:t>
      </w:r>
    </w:p>
    <w:p w:rsidR="00952522" w:rsidRPr="00E409B4" w:rsidP="00E409B4">
      <w:pPr>
        <w:spacing w:line="360" w:lineRule="auto"/>
        <w:ind w:firstLine="480" w:firstLineChars="200"/>
        <w:rPr>
          <w:rFonts w:ascii="汉语拼音" w:hAnsi="汉语拼音" w:cs="汉语拼音"/>
          <w:sz w:val="24"/>
        </w:rPr>
      </w:pPr>
      <w:r w:rsidRPr="00E409B4">
        <w:rPr>
          <w:rFonts w:ascii="汉语拼音" w:hAnsi="汉语拼音" w:cs="汉语拼音" w:hint="eastAsia"/>
          <w:kern w:val="0"/>
          <w:sz w:val="24"/>
          <w:lang w:bidi="ar"/>
        </w:rPr>
        <w:t>自然就能实现自己主要的目标，如果外在的成功也能随之获得，自然是最好的</w:t>
      </w:r>
      <w:r w:rsidRPr="00E409B4">
        <w:rPr>
          <w:rFonts w:ascii="汉语拼音" w:hAnsi="汉语拼音" w:cs="汉语拼音" w:hint="eastAsia"/>
          <w:kern w:val="0"/>
          <w:sz w:val="24"/>
          <w:lang w:bidi="ar"/>
        </w:rPr>
        <w:t>;</w:t>
      </w:r>
      <w:r w:rsidRPr="00E409B4">
        <w:rPr>
          <w:rFonts w:ascii="汉语拼音" w:hAnsi="汉语拼音" w:cs="汉语拼音" w:hint="eastAsia"/>
          <w:kern w:val="0"/>
          <w:sz w:val="24"/>
          <w:lang w:bidi="ar"/>
        </w:rPr>
        <w:t>如果没有得到，也没什么大不了。你越是抱着这样的态度，越容易成功，因为你的心态是健康的。</w:t>
      </w:r>
    </w:p>
    <w:p w:rsidR="00952522" w:rsidRPr="00E409B4" w:rsidP="00E409B4">
      <w:pPr>
        <w:spacing w:line="360" w:lineRule="auto"/>
        <w:rPr>
          <w:rFonts w:ascii="汉语拼音" w:eastAsia="微软雅黑" w:hAnsi="汉语拼音" w:cs="汉语拼音"/>
          <w:b/>
          <w:bCs/>
          <w:color w:val="0070C0"/>
          <w:sz w:val="28"/>
          <w:szCs w:val="28"/>
        </w:rPr>
      </w:pPr>
      <w:r w:rsidRPr="00E409B4">
        <w:rPr>
          <w:rFonts w:ascii="汉语拼音" w:eastAsia="微软雅黑" w:hAnsi="汉语拼音" w:cs="汉语拼音" w:hint="eastAsia"/>
          <w:b/>
          <w:bCs/>
          <w:color w:val="0070C0"/>
          <w:kern w:val="0"/>
          <w:sz w:val="28"/>
          <w:szCs w:val="28"/>
          <w:lang w:bidi="ar"/>
        </w:rPr>
        <w:t>【素材运用】</w:t>
      </w:r>
    </w:p>
    <w:p w:rsidR="00952522" w:rsidRPr="00E409B4" w:rsidP="00E409B4">
      <w:pPr>
        <w:spacing w:line="360" w:lineRule="auto"/>
        <w:ind w:firstLine="480" w:firstLineChars="200"/>
        <w:rPr>
          <w:rFonts w:ascii="汉语拼音" w:eastAsia="微软雅黑" w:hAnsi="汉语拼音" w:cs="汉语拼音"/>
          <w:b/>
          <w:bCs/>
          <w:color w:val="0070C0"/>
          <w:sz w:val="28"/>
          <w:szCs w:val="28"/>
        </w:rPr>
      </w:pPr>
      <w:r w:rsidRPr="00E409B4">
        <w:rPr>
          <w:rFonts w:ascii="汉语拼音" w:hAnsi="汉语拼音" w:cs="汉语拼音" w:hint="eastAsia"/>
          <w:kern w:val="0"/>
          <w:sz w:val="24"/>
          <w:lang w:bidi="ar"/>
        </w:rPr>
        <w:t>什么才是成功</w:t>
      </w:r>
      <w:r w:rsidRPr="00E409B4">
        <w:rPr>
          <w:rFonts w:ascii="汉语拼音" w:hAnsi="汉语拼音" w:cs="汉语拼音" w:hint="eastAsia"/>
          <w:kern w:val="0"/>
          <w:sz w:val="24"/>
          <w:lang w:bidi="ar"/>
        </w:rPr>
        <w:t>?</w:t>
      </w:r>
      <w:r w:rsidRPr="00E409B4">
        <w:rPr>
          <w:rFonts w:ascii="汉语拼音" w:hAnsi="汉语拼音" w:cs="汉语拼音" w:hint="eastAsia"/>
          <w:kern w:val="0"/>
          <w:sz w:val="24"/>
          <w:lang w:bidi="ar"/>
        </w:rPr>
        <w:t>一千个人有一千个答案。渴望成功的人很多，成功的人却那么少。世人沉迷于对外在物质名利的追求，岂知到头来，终究是空幻的大梦一场。简单讲，成功是达到自我预期的目标，但现实生活中，没人能给出准确的、科学的</w:t>
      </w:r>
      <w:r w:rsidRPr="00E409B4">
        <w:rPr>
          <w:rFonts w:ascii="汉语拼音" w:hAnsi="汉语拼音" w:cs="汉语拼音" w:hint="eastAsia"/>
          <w:kern w:val="0"/>
          <w:sz w:val="24"/>
          <w:lang w:bidi="ar"/>
        </w:rPr>
        <w:t>、符合“真正的成功只有一种——用自己的理想规范的成功学定义。有句话被很多人推崇</w:t>
      </w:r>
      <w:r w:rsidRPr="00E409B4">
        <w:rPr>
          <w:rFonts w:ascii="汉语拼音" w:hAnsi="汉语拼音" w:cs="汉语拼音" w:hint="eastAsia"/>
          <w:kern w:val="0"/>
          <w:sz w:val="24"/>
          <w:lang w:bidi="ar"/>
        </w:rPr>
        <w:t>:</w:t>
      </w:r>
      <w:r w:rsidRPr="00E409B4">
        <w:rPr>
          <w:rFonts w:ascii="汉语拼音" w:hAnsi="汉语拼音" w:cs="汉语拼音" w:hint="eastAsia"/>
          <w:kern w:val="0"/>
          <w:sz w:val="24"/>
          <w:lang w:bidi="ar"/>
        </w:rPr>
        <w:t>方式去度过一生。”或许以自己的节奏踏实前行，宠辱不惊，先让自己变得优秀，成功也就离我们不远了。</w:t>
      </w:r>
    </w:p>
    <w:p w:rsidR="00952522" w:rsidRPr="00E409B4" w:rsidP="00E409B4">
      <w:pPr>
        <w:spacing w:line="360" w:lineRule="auto"/>
        <w:jc w:val="center"/>
        <w:rPr>
          <w:rFonts w:ascii="汉语拼音" w:eastAsia="微软雅黑" w:hAnsi="汉语拼音" w:cs="汉语拼音"/>
          <w:b/>
          <w:bCs/>
          <w:color w:val="FF0000"/>
          <w:sz w:val="28"/>
          <w:szCs w:val="28"/>
        </w:rPr>
      </w:pPr>
      <w:r w:rsidRPr="00E409B4">
        <w:rPr>
          <w:rFonts w:ascii="汉语拼音" w:eastAsia="微软雅黑" w:hAnsi="汉语拼音" w:cs="汉语拼音" w:hint="eastAsia"/>
          <w:b/>
          <w:bCs/>
          <w:color w:val="FF0000"/>
          <w:kern w:val="0"/>
          <w:sz w:val="28"/>
          <w:szCs w:val="28"/>
          <w:lang w:bidi="ar"/>
        </w:rPr>
        <w:t>核心素养</w:t>
      </w:r>
      <w:r w:rsidRPr="00E409B4">
        <w:rPr>
          <w:rFonts w:ascii="汉语拼音" w:eastAsia="微软雅黑" w:hAnsi="汉语拼音" w:cs="汉语拼音" w:hint="eastAsia"/>
          <w:b/>
          <w:bCs/>
          <w:color w:val="FF0000"/>
          <w:kern w:val="0"/>
          <w:sz w:val="28"/>
          <w:szCs w:val="28"/>
          <w:lang w:bidi="ar"/>
        </w:rPr>
        <w:t xml:space="preserve">03    </w:t>
      </w:r>
      <w:r w:rsidRPr="00E409B4">
        <w:rPr>
          <w:rFonts w:ascii="汉语拼音" w:eastAsia="微软雅黑" w:hAnsi="汉语拼音" w:cs="汉语拼音" w:hint="eastAsia"/>
          <w:b/>
          <w:bCs/>
          <w:color w:val="FF0000"/>
          <w:kern w:val="0"/>
          <w:sz w:val="28"/>
          <w:szCs w:val="28"/>
          <w:lang w:bidi="ar"/>
        </w:rPr>
        <w:t>学会学习</w:t>
      </w:r>
    </w:p>
    <w:p w:rsidR="00952522" w:rsidRPr="00E409B4" w:rsidP="00E409B4">
      <w:pPr>
        <w:pStyle w:val="NormalWeb"/>
        <w:spacing w:before="0" w:beforeAutospacing="0" w:after="0" w:afterAutospacing="0" w:line="360" w:lineRule="auto"/>
        <w:ind w:left="576" w:hanging="576"/>
        <w:jc w:val="both"/>
        <w:rPr>
          <w:rFonts w:ascii="汉语拼音" w:eastAsia="黑体" w:hAnsi="汉语拼音" w:cs="汉语拼音"/>
          <w:b/>
          <w:bCs/>
          <w:sz w:val="28"/>
          <w:szCs w:val="28"/>
        </w:rPr>
      </w:pPr>
      <w:r w:rsidRPr="00E409B4">
        <w:rPr>
          <w:rFonts w:ascii="汉语拼音" w:eastAsia="黑体" w:hAnsi="汉语拼音" w:cs="汉语拼音" w:hint="eastAsia"/>
          <w:b/>
          <w:bCs/>
          <w:sz w:val="28"/>
          <w:szCs w:val="28"/>
          <w:lang w:bidi="ar"/>
        </w:rPr>
        <w:t>一、核心素养命题材料</w:t>
      </w:r>
    </w:p>
    <w:p w:rsidR="00952522" w:rsidRPr="00E409B4" w:rsidP="00E409B4">
      <w:pPr>
        <w:pStyle w:val="NormalWeb"/>
        <w:spacing w:before="0" w:beforeAutospacing="0" w:after="0" w:afterAutospacing="0" w:line="360" w:lineRule="auto"/>
        <w:jc w:val="center"/>
        <w:rPr>
          <w:rFonts w:ascii="汉语拼音" w:eastAsia="黑体" w:hAnsi="汉语拼音" w:cs="汉语拼音"/>
          <w:b/>
          <w:bCs/>
          <w:sz w:val="28"/>
          <w:szCs w:val="28"/>
        </w:rPr>
      </w:pPr>
      <w:r w:rsidRPr="00E409B4">
        <w:rPr>
          <w:rFonts w:ascii="汉语拼音" w:eastAsia="黑体" w:hAnsi="汉语拼音" w:cs="汉语拼音" w:hint="eastAsia"/>
          <w:b/>
          <w:bCs/>
          <w:sz w:val="28"/>
          <w:szCs w:val="28"/>
          <w:lang w:bidi="ar"/>
        </w:rPr>
        <w:t>读书是与作者的头脑合作</w:t>
      </w:r>
    </w:p>
    <w:p w:rsidR="00952522" w:rsidRPr="00E409B4" w:rsidP="00E409B4">
      <w:pPr>
        <w:pStyle w:val="NormalWeb"/>
        <w:spacing w:before="0" w:beforeAutospacing="0" w:after="0" w:afterAutospacing="0" w:line="360" w:lineRule="auto"/>
        <w:jc w:val="center"/>
        <w:rPr>
          <w:rFonts w:ascii="汉语拼音" w:eastAsia="黑体" w:hAnsi="汉语拼音" w:cs="汉语拼音"/>
          <w:sz w:val="28"/>
          <w:szCs w:val="28"/>
        </w:rPr>
      </w:pPr>
      <w:r w:rsidRPr="00E409B4">
        <w:rPr>
          <w:rFonts w:ascii="汉语拼音" w:eastAsia="黑体" w:hAnsi="汉语拼音" w:cs="汉语拼音" w:hint="eastAsia"/>
          <w:sz w:val="28"/>
          <w:szCs w:val="28"/>
          <w:lang w:bidi="ar"/>
        </w:rPr>
        <w:t>[</w:t>
      </w:r>
      <w:r w:rsidRPr="00E409B4">
        <w:rPr>
          <w:rFonts w:ascii="汉语拼音" w:eastAsia="黑体" w:hAnsi="汉语拼音" w:cs="汉语拼音" w:hint="eastAsia"/>
          <w:sz w:val="28"/>
          <w:szCs w:val="28"/>
          <w:lang w:bidi="ar"/>
        </w:rPr>
        <w:t>美</w:t>
      </w:r>
      <w:r w:rsidRPr="00E409B4">
        <w:rPr>
          <w:rFonts w:ascii="汉语拼音" w:eastAsia="黑体" w:hAnsi="汉语拼音" w:cs="汉语拼音" w:hint="eastAsia"/>
          <w:sz w:val="28"/>
          <w:szCs w:val="28"/>
          <w:lang w:bidi="ar"/>
        </w:rPr>
        <w:t>]</w:t>
      </w:r>
      <w:r w:rsidRPr="00E409B4">
        <w:rPr>
          <w:rFonts w:ascii="汉语拼音" w:eastAsia="黑体" w:hAnsi="汉语拼音" w:cs="汉语拼音" w:hint="eastAsia"/>
          <w:sz w:val="28"/>
          <w:szCs w:val="28"/>
          <w:lang w:bidi="ar"/>
        </w:rPr>
        <w:t>厄休拉·勒古恩</w:t>
      </w:r>
      <w:r w:rsidRPr="00E409B4">
        <w:rPr>
          <w:rFonts w:ascii="汉语拼音" w:eastAsia="黑体" w:hAnsi="汉语拼音" w:cs="汉语拼音" w:hint="eastAsia"/>
          <w:sz w:val="28"/>
          <w:szCs w:val="28"/>
          <w:lang w:bidi="ar"/>
        </w:rPr>
        <w:t xml:space="preserve"> </w:t>
      </w:r>
      <w:r w:rsidRPr="00E409B4">
        <w:rPr>
          <w:rFonts w:ascii="汉语拼音" w:eastAsia="黑体" w:hAnsi="汉语拼音" w:cs="汉语拼音" w:hint="eastAsia"/>
          <w:sz w:val="28"/>
          <w:szCs w:val="28"/>
          <w:lang w:bidi="ar"/>
        </w:rPr>
        <w:t>译</w:t>
      </w:r>
      <w:r w:rsidRPr="00E409B4">
        <w:rPr>
          <w:rFonts w:ascii="汉语拼音" w:eastAsia="黑体" w:hAnsi="汉语拼音" w:cs="汉语拼音" w:hint="eastAsia"/>
          <w:sz w:val="28"/>
          <w:szCs w:val="28"/>
          <w:lang w:bidi="ar"/>
        </w:rPr>
        <w:t>/</w:t>
      </w:r>
      <w:r w:rsidRPr="00E409B4">
        <w:rPr>
          <w:rFonts w:ascii="汉语拼音" w:eastAsia="黑体" w:hAnsi="汉语拼音" w:cs="汉语拼音" w:hint="eastAsia"/>
          <w:sz w:val="28"/>
          <w:szCs w:val="28"/>
          <w:lang w:bidi="ar"/>
        </w:rPr>
        <w:t>夏</w:t>
      </w:r>
      <w:r w:rsidRPr="00E409B4">
        <w:rPr>
          <w:rFonts w:ascii="汉语拼音" w:eastAsia="黑体" w:hAnsi="汉语拼音" w:cs="汉语拼音" w:hint="eastAsia"/>
          <w:sz w:val="28"/>
          <w:szCs w:val="28"/>
          <w:lang w:bidi="ar"/>
        </w:rPr>
        <w:t xml:space="preserve"> </w:t>
      </w:r>
      <w:r w:rsidRPr="00E409B4">
        <w:rPr>
          <w:rFonts w:ascii="汉语拼音" w:eastAsia="黑体" w:hAnsi="汉语拼音" w:cs="汉语拼音" w:hint="eastAsia"/>
          <w:sz w:val="28"/>
          <w:szCs w:val="28"/>
          <w:lang w:bidi="ar"/>
        </w:rPr>
        <w:t>笳</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一种需要警觉性的活动——读书是积极的，是一种付出注意力的活动，实际上，这方面读书与打猎或者采集并无太大不同。</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一本书在寂静无声中带来挑战</w:t>
      </w:r>
      <w:r w:rsidRPr="00E409B4">
        <w:rPr>
          <w:rFonts w:ascii="汉语拼音" w:hAnsi="汉语拼音" w:cs="汉语拼音" w:hint="eastAsia"/>
          <w:lang w:bidi="ar"/>
        </w:rPr>
        <w:t>:</w:t>
      </w:r>
      <w:r w:rsidRPr="00E409B4">
        <w:rPr>
          <w:rFonts w:ascii="汉语拼音" w:hAnsi="汉语拼音" w:cs="汉语拼音" w:hint="eastAsia"/>
          <w:lang w:bidi="ar"/>
        </w:rPr>
        <w:t>它无法用波澜壮阔的音乐吸引你，无法用尖厉的大笑或枪炮声击穿你的卧室，震破你的耳膜。你只能在自己的头脑中聆听它。一本书无法像屏幕上的图像那样移动你的目光。它无法触动你的思想，除非你将思想交给它</w:t>
      </w:r>
      <w:r w:rsidRPr="00E409B4">
        <w:rPr>
          <w:rFonts w:ascii="汉语拼音" w:hAnsi="汉语拼音" w:cs="汉语拼音" w:hint="eastAsia"/>
          <w:lang w:bidi="ar"/>
        </w:rPr>
        <w:t>;</w:t>
      </w:r>
      <w:r w:rsidRPr="00E409B4">
        <w:rPr>
          <w:rFonts w:ascii="汉语拼音" w:hAnsi="汉语拼音" w:cs="汉语拼音" w:hint="eastAsia"/>
          <w:lang w:bidi="ar"/>
        </w:rPr>
        <w:t>它无法触动你的心灵，除非你将心灵放入其中。它无法替你完成一切。要读好一本书，就要跟随它，演绎它，感受它，成为它——凡此种种，除了书写它之外。</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读书并不像玩游戏，读书实际上是与作者的头脑合作，难怪并非每个人都能做到这一点。</w:t>
      </w:r>
    </w:p>
    <w:p w:rsidR="00952522" w:rsidRPr="00E409B4" w:rsidP="00E409B4">
      <w:pPr>
        <w:pStyle w:val="NormalWeb"/>
        <w:spacing w:before="0" w:beforeAutospacing="0" w:after="0" w:afterAutospacing="0" w:line="360" w:lineRule="auto"/>
        <w:jc w:val="both"/>
        <w:rPr>
          <w:rFonts w:ascii="汉语拼音" w:hAnsi="汉语拼音" w:cs="汉语拼音"/>
        </w:rPr>
      </w:pPr>
      <w:r w:rsidRPr="00E409B4">
        <w:rPr>
          <w:rFonts w:ascii="汉语拼音" w:eastAsia="微软雅黑" w:hAnsi="汉语拼音" w:cs="汉语拼音" w:hint="eastAsia"/>
          <w:b/>
          <w:bCs/>
          <w:color w:val="0070C0"/>
          <w:sz w:val="28"/>
          <w:szCs w:val="28"/>
          <w:lang w:bidi="ar"/>
        </w:rPr>
        <w:t>【适用话题】</w:t>
      </w:r>
      <w:r w:rsidRPr="00E409B4">
        <w:rPr>
          <w:rFonts w:ascii="汉语拼音" w:hAnsi="汉语拼音" w:cs="汉语拼音" w:hint="eastAsia"/>
          <w:lang w:bidi="ar"/>
        </w:rPr>
        <w:t>专注</w:t>
      </w:r>
      <w:r w:rsidRPr="00E409B4">
        <w:rPr>
          <w:rFonts w:ascii="汉语拼音" w:hAnsi="汉语拼音" w:cs="汉语拼音" w:hint="eastAsia"/>
          <w:lang w:bidi="ar"/>
        </w:rPr>
        <w:t>;</w:t>
      </w:r>
      <w:r w:rsidRPr="00E409B4">
        <w:rPr>
          <w:rFonts w:ascii="汉语拼音" w:hAnsi="汉语拼音" w:cs="汉语拼音" w:hint="eastAsia"/>
          <w:lang w:bidi="ar"/>
        </w:rPr>
        <w:t>阅读方式</w:t>
      </w:r>
      <w:r w:rsidRPr="00E409B4">
        <w:rPr>
          <w:rFonts w:ascii="汉语拼音" w:hAnsi="汉语拼音" w:cs="汉语拼音" w:hint="eastAsia"/>
          <w:lang w:bidi="ar"/>
        </w:rPr>
        <w:t>;</w:t>
      </w:r>
      <w:r w:rsidRPr="00E409B4">
        <w:rPr>
          <w:rFonts w:ascii="汉语拼音" w:hAnsi="汉语拼音" w:cs="汉语拼音" w:hint="eastAsia"/>
          <w:lang w:bidi="ar"/>
        </w:rPr>
        <w:t>好学深思</w:t>
      </w:r>
    </w:p>
    <w:p w:rsidR="00952522" w:rsidRPr="00E409B4" w:rsidP="00E409B4">
      <w:pPr>
        <w:pStyle w:val="NormalWeb"/>
        <w:spacing w:before="0" w:beforeAutospacing="0" w:after="0" w:afterAutospacing="0" w:line="360" w:lineRule="auto"/>
        <w:jc w:val="center"/>
        <w:rPr>
          <w:rFonts w:ascii="汉语拼音" w:eastAsia="黑体" w:hAnsi="汉语拼音" w:cs="汉语拼音"/>
          <w:b/>
          <w:bCs/>
          <w:sz w:val="28"/>
          <w:szCs w:val="28"/>
        </w:rPr>
      </w:pPr>
      <w:r w:rsidRPr="00E409B4">
        <w:rPr>
          <w:rFonts w:ascii="汉语拼音" w:eastAsia="黑体" w:hAnsi="汉语拼音" w:cs="汉语拼音" w:hint="eastAsia"/>
          <w:b/>
          <w:bCs/>
          <w:sz w:val="28"/>
          <w:szCs w:val="28"/>
          <w:lang w:bidi="ar"/>
        </w:rPr>
        <w:t>钱理群致一位高中毕业生</w:t>
      </w:r>
      <w:r w:rsidRPr="00E409B4">
        <w:rPr>
          <w:rFonts w:ascii="汉语拼音" w:eastAsia="黑体" w:hAnsi="汉语拼音" w:cs="汉语拼音" w:hint="eastAsia"/>
          <w:b/>
          <w:bCs/>
          <w:sz w:val="28"/>
          <w:szCs w:val="28"/>
          <w:lang w:bidi="ar"/>
        </w:rPr>
        <w:t>:</w:t>
      </w:r>
      <w:r w:rsidRPr="00E409B4">
        <w:rPr>
          <w:rFonts w:ascii="汉语拼音" w:eastAsia="黑体" w:hAnsi="汉语拼音" w:cs="汉语拼音" w:hint="eastAsia"/>
          <w:b/>
          <w:bCs/>
          <w:sz w:val="28"/>
          <w:szCs w:val="28"/>
          <w:lang w:bidi="ar"/>
        </w:rPr>
        <w:t>永不放弃</w:t>
      </w:r>
      <w:r w:rsidRPr="00E409B4">
        <w:rPr>
          <w:rFonts w:ascii="汉语拼音" w:eastAsia="黑体" w:hAnsi="汉语拼音" w:cs="汉语拼音" w:hint="eastAsia"/>
          <w:b/>
          <w:bCs/>
          <w:sz w:val="28"/>
          <w:szCs w:val="28"/>
          <w:lang w:bidi="ar"/>
        </w:rPr>
        <w:t>地走自己的路</w:t>
      </w:r>
    </w:p>
    <w:p w:rsidR="00952522" w:rsidRPr="00E409B4" w:rsidP="00E409B4">
      <w:pPr>
        <w:pStyle w:val="NormalWeb"/>
        <w:spacing w:before="0" w:beforeAutospacing="0" w:after="0" w:afterAutospacing="0" w:line="360" w:lineRule="auto"/>
        <w:jc w:val="center"/>
        <w:rPr>
          <w:rFonts w:ascii="汉语拼音" w:eastAsia="黑体" w:hAnsi="汉语拼音" w:cs="汉语拼音"/>
          <w:sz w:val="28"/>
          <w:szCs w:val="28"/>
        </w:rPr>
      </w:pPr>
      <w:r w:rsidRPr="00E409B4">
        <w:rPr>
          <w:rFonts w:ascii="汉语拼音" w:eastAsia="黑体" w:hAnsi="汉语拼音" w:cs="汉语拼音" w:hint="eastAsia"/>
          <w:sz w:val="28"/>
          <w:szCs w:val="28"/>
          <w:lang w:bidi="ar"/>
        </w:rPr>
        <w:t>钱理群</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sectPr w:rsidSect="00E409B4">
          <w:headerReference w:type="default" r:id="rId19"/>
          <w:footerReference w:type="default" r:id="rId20"/>
          <w:type w:val="nextPage"/>
          <w:pgSz w:w="12240" w:h="15840"/>
          <w:pgMar w:top="1418" w:right="1077" w:bottom="1418" w:left="1077" w:header="720" w:footer="720" w:gutter="0"/>
          <w:pgNumType w:start="8"/>
          <w:cols w:space="720"/>
          <w:titlePg w:val="0"/>
          <w:docGrid w:type="lines" w:linePitch="312"/>
        </w:sectPr>
      </w:pPr>
      <w:r w:rsidRPr="00E409B4">
        <w:rPr>
          <w:rFonts w:ascii="汉语拼音" w:hAnsi="汉语拼音" w:cs="汉语拼音" w:hint="eastAsia"/>
          <w:lang w:bidi="ar"/>
        </w:rPr>
        <w:t>收到一封高中毕业生的来信，只有一句话</w:t>
      </w:r>
      <w:r w:rsidRPr="00E409B4">
        <w:rPr>
          <w:rFonts w:ascii="汉语拼音" w:hAnsi="汉语拼音" w:cs="汉语拼音" w:hint="eastAsia"/>
          <w:lang w:bidi="ar"/>
        </w:rPr>
        <w:t>:</w:t>
      </w:r>
      <w:r w:rsidRPr="00E409B4">
        <w:rPr>
          <w:rFonts w:ascii="汉语拼音" w:hAnsi="汉语拼音" w:cs="汉语拼音" w:hint="eastAsia"/>
          <w:lang w:bidi="ar"/>
        </w:rPr>
        <w:t>“我想知道一个青年人在这个时代应该怎样做，什么是判断正误的标准，人生的底线是什么。”这大概是他步入大学之前萦绕于心的问题。</w:t>
      </w:r>
    </w:p>
    <w:p w:rsidR="00952522" w:rsidRPr="00E409B4" w:rsidP="00E409B4">
      <w:pPr>
        <w:pStyle w:val="NormalWeb"/>
        <w:spacing w:before="0" w:beforeAutospacing="0" w:after="0" w:afterAutospacing="0" w:line="360" w:lineRule="auto"/>
        <w:jc w:val="both"/>
        <w:rPr>
          <w:rFonts w:ascii="汉语拼音" w:hAnsi="汉语拼音" w:cs="汉语拼音"/>
        </w:rPr>
      </w:pPr>
      <w:r w:rsidRPr="00E409B4">
        <w:rPr>
          <w:rFonts w:ascii="汉语拼音" w:hAnsi="汉语拼音" w:cs="汉语拼音" w:hint="eastAsia"/>
          <w:lang w:bidi="ar"/>
        </w:rPr>
        <w:t>XX:</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对于你提出的问题，我也在探讨，其实一个人一辈子都在追问这些问题。所能谈的，只是我自己的“底线”</w:t>
      </w:r>
      <w:r w:rsidRPr="00E409B4">
        <w:rPr>
          <w:rFonts w:ascii="汉语拼音" w:hAnsi="汉语拼音" w:cs="汉语拼音" w:hint="eastAsia"/>
          <w:lang w:bidi="ar"/>
        </w:rPr>
        <w:t>:</w:t>
      </w:r>
      <w:r w:rsidRPr="00E409B4">
        <w:rPr>
          <w:rFonts w:ascii="汉语拼音" w:hAnsi="汉语拼音" w:cs="汉语拼音" w:hint="eastAsia"/>
          <w:lang w:bidi="ar"/>
        </w:rPr>
        <w:t>在任何时候，都要做一个诚实的劳动者，用自己诚实的劳动，获取自己的生存与发展。任何时候都要遵循公共道德、职业道德，做一个合格的公民。</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我从年轻时候开始，就给自己规定了一个信条</w:t>
      </w:r>
      <w:r w:rsidRPr="00E409B4">
        <w:rPr>
          <w:rFonts w:ascii="汉语拼音" w:hAnsi="汉语拼音" w:cs="汉语拼音" w:hint="eastAsia"/>
          <w:lang w:bidi="ar"/>
        </w:rPr>
        <w:t>:</w:t>
      </w:r>
      <w:r w:rsidRPr="00E409B4">
        <w:rPr>
          <w:rFonts w:ascii="汉语拼音" w:hAnsi="汉语拼音" w:cs="汉语拼音" w:hint="eastAsia"/>
          <w:lang w:bidi="ar"/>
        </w:rPr>
        <w:t>“永不放弃”——</w:t>
      </w:r>
      <w:r w:rsidRPr="00E409B4">
        <w:rPr>
          <w:rFonts w:ascii="汉语拼音" w:hAnsi="汉语拼音" w:cs="汉语拼音" w:hint="eastAsia"/>
          <w:lang w:bidi="ar"/>
        </w:rPr>
        <w:t>永不放弃努力奋斗，永不放弃学习。努力一辈子，学习一辈子，就这样一直走到现在。而且现在仍在努力，仍在学习。对于你，我只想送一句话</w:t>
      </w:r>
      <w:r w:rsidRPr="00E409B4">
        <w:rPr>
          <w:rFonts w:ascii="汉语拼音" w:hAnsi="汉语拼音" w:cs="汉语拼音" w:hint="eastAsia"/>
          <w:lang w:bidi="ar"/>
        </w:rPr>
        <w:t>:</w:t>
      </w:r>
      <w:r w:rsidRPr="00E409B4">
        <w:rPr>
          <w:rFonts w:ascii="汉语拼音" w:hAnsi="汉语拼音" w:cs="汉语拼音" w:hint="eastAsia"/>
          <w:lang w:bidi="ar"/>
        </w:rPr>
        <w:t>“走自己的路</w:t>
      </w:r>
      <w:r w:rsidRPr="00E409B4">
        <w:rPr>
          <w:rFonts w:ascii="汉语拼音" w:hAnsi="汉语拼音" w:cs="汉语拼音" w:hint="eastAsia"/>
          <w:lang w:bidi="ar"/>
        </w:rPr>
        <w:t>!</w:t>
      </w:r>
      <w:r w:rsidRPr="00E409B4">
        <w:rPr>
          <w:rFonts w:ascii="汉语拼音" w:hAnsi="汉语拼音" w:cs="汉语拼音" w:hint="eastAsia"/>
          <w:lang w:bidi="ar"/>
        </w:rPr>
        <w:t>”</w:t>
      </w:r>
    </w:p>
    <w:p w:rsidR="00952522" w:rsidRPr="00E409B4" w:rsidP="00E409B4">
      <w:pPr>
        <w:pStyle w:val="NormalWeb"/>
        <w:spacing w:before="0" w:beforeAutospacing="0" w:after="0" w:afterAutospacing="0" w:line="360" w:lineRule="auto"/>
        <w:jc w:val="right"/>
        <w:rPr>
          <w:rFonts w:ascii="汉语拼音" w:hAnsi="汉语拼音" w:cs="汉语拼音"/>
        </w:rPr>
      </w:pPr>
      <w:r w:rsidRPr="00E409B4">
        <w:rPr>
          <w:rFonts w:ascii="汉语拼音" w:hAnsi="汉语拼音" w:cs="汉语拼音" w:hint="eastAsia"/>
          <w:lang w:bidi="ar"/>
        </w:rPr>
        <w:t>2004</w:t>
      </w:r>
      <w:r w:rsidRPr="00E409B4">
        <w:rPr>
          <w:rFonts w:ascii="汉语拼音" w:hAnsi="汉语拼音" w:cs="汉语拼音" w:hint="eastAsia"/>
          <w:lang w:bidi="ar"/>
        </w:rPr>
        <w:t>年</w:t>
      </w:r>
      <w:r w:rsidRPr="00E409B4">
        <w:rPr>
          <w:rFonts w:ascii="汉语拼音" w:hAnsi="汉语拼音" w:cs="汉语拼音" w:hint="eastAsia"/>
          <w:lang w:bidi="ar"/>
        </w:rPr>
        <w:t>11</w:t>
      </w:r>
      <w:r w:rsidRPr="00E409B4">
        <w:rPr>
          <w:rFonts w:ascii="汉语拼音" w:hAnsi="汉语拼音" w:cs="汉语拼音" w:hint="eastAsia"/>
          <w:lang w:bidi="ar"/>
        </w:rPr>
        <w:t>月</w:t>
      </w:r>
      <w:r w:rsidRPr="00E409B4">
        <w:rPr>
          <w:rFonts w:ascii="汉语拼音" w:hAnsi="汉语拼音" w:cs="汉语拼音" w:hint="eastAsia"/>
          <w:lang w:bidi="ar"/>
        </w:rPr>
        <w:t>29</w:t>
      </w:r>
      <w:r w:rsidRPr="00E409B4">
        <w:rPr>
          <w:rFonts w:ascii="汉语拼音" w:hAnsi="汉语拼音" w:cs="汉语拼音" w:hint="eastAsia"/>
          <w:lang w:bidi="ar"/>
        </w:rPr>
        <w:t>日</w:t>
      </w:r>
    </w:p>
    <w:p w:rsidR="00952522" w:rsidRPr="00E409B4" w:rsidP="00E409B4">
      <w:pPr>
        <w:pStyle w:val="NormalWeb"/>
        <w:spacing w:before="0" w:beforeAutospacing="0" w:after="0" w:afterAutospacing="0" w:line="360" w:lineRule="auto"/>
        <w:jc w:val="both"/>
        <w:rPr>
          <w:rFonts w:ascii="汉语拼音" w:hAnsi="汉语拼音" w:cs="汉语拼音"/>
        </w:rPr>
      </w:pPr>
      <w:r w:rsidRPr="00E409B4">
        <w:rPr>
          <w:rFonts w:ascii="汉语拼音" w:eastAsia="微软雅黑" w:hAnsi="汉语拼音" w:cs="汉语拼音" w:hint="eastAsia"/>
          <w:b/>
          <w:bCs/>
          <w:color w:val="0070C0"/>
          <w:sz w:val="28"/>
          <w:szCs w:val="28"/>
          <w:lang w:bidi="ar"/>
        </w:rPr>
        <w:t>【适用话题】</w:t>
      </w:r>
      <w:r w:rsidRPr="00E409B4">
        <w:rPr>
          <w:rFonts w:ascii="汉语拼音" w:hAnsi="汉语拼音" w:cs="汉语拼音" w:hint="eastAsia"/>
          <w:lang w:bidi="ar"/>
        </w:rPr>
        <w:t>矢志不渝</w:t>
      </w:r>
      <w:r w:rsidRPr="00E409B4">
        <w:rPr>
          <w:rFonts w:ascii="汉语拼音" w:hAnsi="汉语拼音" w:cs="汉语拼音" w:hint="eastAsia"/>
          <w:lang w:bidi="ar"/>
        </w:rPr>
        <w:t>;</w:t>
      </w:r>
      <w:r w:rsidRPr="00E409B4">
        <w:rPr>
          <w:rFonts w:ascii="汉语拼音" w:hAnsi="汉语拼音" w:cs="汉语拼音" w:hint="eastAsia"/>
          <w:lang w:bidi="ar"/>
        </w:rPr>
        <w:t>勤学苦练</w:t>
      </w:r>
      <w:r w:rsidRPr="00E409B4">
        <w:rPr>
          <w:rFonts w:ascii="汉语拼音" w:hAnsi="汉语拼音" w:cs="汉语拼音" w:hint="eastAsia"/>
          <w:lang w:bidi="ar"/>
        </w:rPr>
        <w:t>;</w:t>
      </w:r>
      <w:r w:rsidRPr="00E409B4">
        <w:rPr>
          <w:rFonts w:ascii="汉语拼音" w:hAnsi="汉语拼音" w:cs="汉语拼音" w:hint="eastAsia"/>
          <w:lang w:bidi="ar"/>
        </w:rPr>
        <w:t>求真务实</w:t>
      </w:r>
    </w:p>
    <w:p w:rsidR="00952522" w:rsidRPr="00E409B4" w:rsidP="00E409B4">
      <w:pPr>
        <w:pStyle w:val="NormalWeb"/>
        <w:spacing w:before="0" w:beforeAutospacing="0" w:after="0" w:afterAutospacing="0" w:line="360" w:lineRule="auto"/>
        <w:jc w:val="center"/>
        <w:rPr>
          <w:rFonts w:ascii="汉语拼音" w:eastAsia="黑体" w:hAnsi="汉语拼音" w:cs="汉语拼音"/>
          <w:b/>
          <w:bCs/>
          <w:sz w:val="28"/>
          <w:szCs w:val="28"/>
        </w:rPr>
      </w:pPr>
      <w:r w:rsidRPr="00E409B4">
        <w:rPr>
          <w:rFonts w:ascii="汉语拼音" w:eastAsia="黑体" w:hAnsi="汉语拼音" w:cs="汉语拼音" w:hint="eastAsia"/>
          <w:b/>
          <w:bCs/>
          <w:sz w:val="28"/>
          <w:szCs w:val="28"/>
          <w:lang w:bidi="ar"/>
        </w:rPr>
        <w:t>聚精才能会神</w:t>
      </w:r>
    </w:p>
    <w:p w:rsidR="00952522" w:rsidRPr="00E409B4" w:rsidP="00E409B4">
      <w:pPr>
        <w:pStyle w:val="NormalWeb"/>
        <w:spacing w:before="0" w:beforeAutospacing="0" w:after="0" w:afterAutospacing="0" w:line="360" w:lineRule="auto"/>
        <w:jc w:val="center"/>
        <w:rPr>
          <w:rFonts w:ascii="汉语拼音" w:eastAsia="黑体" w:hAnsi="汉语拼音" w:cs="汉语拼音"/>
          <w:sz w:val="28"/>
          <w:szCs w:val="28"/>
        </w:rPr>
      </w:pPr>
      <w:r w:rsidRPr="00E409B4">
        <w:rPr>
          <w:rFonts w:ascii="汉语拼音" w:eastAsia="黑体" w:hAnsi="汉语拼音" w:cs="汉语拼音" w:hint="eastAsia"/>
          <w:sz w:val="28"/>
          <w:szCs w:val="28"/>
          <w:lang w:bidi="ar"/>
        </w:rPr>
        <w:t>高自发</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央视有一期《朗读者》，把作家贾平凹邀请来了。他在节目中慢条斯理地谈写作，其中说道</w:t>
      </w:r>
      <w:r w:rsidRPr="00E409B4">
        <w:rPr>
          <w:rFonts w:ascii="汉语拼音" w:hAnsi="汉语拼音" w:cs="汉语拼音" w:hint="eastAsia"/>
          <w:lang w:bidi="ar"/>
        </w:rPr>
        <w:t>:</w:t>
      </w:r>
      <w:r w:rsidRPr="00E409B4">
        <w:rPr>
          <w:rFonts w:ascii="汉语拼音" w:hAnsi="汉语拼音" w:cs="汉语拼音" w:hint="eastAsia"/>
          <w:lang w:bidi="ar"/>
        </w:rPr>
        <w:t>“写作的过程，实际上也是与神相会的地方，全神贯注，或者说是聚精会神，你聚精才能见到神</w:t>
      </w:r>
      <w:r w:rsidRPr="00E409B4">
        <w:rPr>
          <w:rFonts w:ascii="汉语拼音" w:hAnsi="汉语拼音" w:cs="汉语拼音" w:hint="eastAsia"/>
          <w:lang w:bidi="ar"/>
        </w:rPr>
        <w:t>!</w:t>
      </w:r>
      <w:r w:rsidRPr="00E409B4">
        <w:rPr>
          <w:rFonts w:ascii="汉语拼音" w:hAnsi="汉语拼音" w:cs="汉语拼音" w:hint="eastAsia"/>
          <w:lang w:bidi="ar"/>
        </w:rPr>
        <w:t>”</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这是我听过的对“聚精会神”最新颖的一种解读。</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“聚精”无非凝神聚力，全身心投入。唯其如此，才会有贾平凹这样</w:t>
      </w:r>
      <w:r w:rsidRPr="00E409B4">
        <w:rPr>
          <w:rFonts w:ascii="汉语拼音" w:hAnsi="汉语拼音" w:cs="汉语拼音" w:hint="eastAsia"/>
          <w:lang w:bidi="ar"/>
        </w:rPr>
        <w:t>几乎每年捧出一部长篇佳作的高产作家</w:t>
      </w:r>
      <w:r w:rsidRPr="00E409B4">
        <w:rPr>
          <w:rFonts w:ascii="汉语拼音" w:hAnsi="汉语拼音" w:cs="汉语拼音" w:hint="eastAsia"/>
          <w:lang w:bidi="ar"/>
        </w:rPr>
        <w:t>;</w:t>
      </w:r>
      <w:r w:rsidRPr="00E409B4">
        <w:rPr>
          <w:rFonts w:ascii="汉语拼音" w:hAnsi="汉语拼音" w:cs="汉语拼音" w:hint="eastAsia"/>
          <w:lang w:bidi="ar"/>
        </w:rPr>
        <w:t>反观一些作家，成名后却再也没有佳作问世，“泯然众人矣”的原因不外乎江郎才尽或无暇写作。</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会神”即“见到神”，这近乎“歪解”，却给人启发。这个“神”当然不是神仙鬼怪的“神”，对作家来说，它应该指文学的真谛。曹雪芹当年披阅十载，增删五次才捧出一部《红楼梦》，该书之所以成为古典小说不可逾越的高峰，除了作者具备天赋才华，自然还因为他的呕心沥血、全神贯注。</w:t>
      </w:r>
    </w:p>
    <w:p w:rsidR="00952522" w:rsidRPr="00E409B4" w:rsidP="00E409B4">
      <w:pPr>
        <w:pStyle w:val="NormalWeb"/>
        <w:spacing w:before="0" w:beforeAutospacing="0" w:after="0" w:afterAutospacing="0" w:line="360" w:lineRule="auto"/>
        <w:ind w:firstLine="480" w:firstLineChars="200"/>
        <w:jc w:val="both"/>
        <w:rPr>
          <w:rFonts w:ascii="汉语拼音" w:hAnsi="汉语拼音" w:cs="汉语拼音"/>
        </w:rPr>
      </w:pPr>
      <w:r w:rsidRPr="00E409B4">
        <w:rPr>
          <w:rFonts w:ascii="汉语拼音" w:hAnsi="汉语拼音" w:cs="汉语拼音" w:hint="eastAsia"/>
          <w:lang w:bidi="ar"/>
        </w:rPr>
        <w:t>其实，贾平凹的“聚精会神说”不但适用于写作，还适用于各行各业，值得每个人拿来自勉。</w:t>
      </w:r>
    </w:p>
    <w:p w:rsidR="00952522" w:rsidRPr="00E409B4" w:rsidP="00E409B4">
      <w:pPr>
        <w:pStyle w:val="NormalWeb"/>
        <w:spacing w:before="0" w:beforeAutospacing="0" w:after="0" w:afterAutospacing="0" w:line="360" w:lineRule="auto"/>
        <w:jc w:val="both"/>
        <w:rPr>
          <w:rFonts w:ascii="汉语拼音" w:hAnsi="汉语拼音" w:cs="汉语拼音"/>
        </w:rPr>
      </w:pPr>
      <w:r w:rsidRPr="00E409B4">
        <w:rPr>
          <w:rFonts w:ascii="汉语拼音" w:eastAsia="微软雅黑" w:hAnsi="汉语拼音" w:cs="汉语拼音" w:hint="eastAsia"/>
          <w:b/>
          <w:bCs/>
          <w:color w:val="0070C0"/>
          <w:sz w:val="28"/>
          <w:szCs w:val="28"/>
          <w:lang w:bidi="ar"/>
        </w:rPr>
        <w:t>【适用话题】</w:t>
      </w:r>
      <w:r w:rsidRPr="00E409B4">
        <w:rPr>
          <w:rFonts w:ascii="汉语拼音" w:hAnsi="汉语拼音" w:cs="汉语拼音" w:hint="eastAsia"/>
          <w:lang w:bidi="ar"/>
        </w:rPr>
        <w:t>专注力</w:t>
      </w:r>
      <w:r w:rsidRPr="00E409B4">
        <w:rPr>
          <w:rFonts w:ascii="汉语拼音" w:hAnsi="汉语拼音" w:cs="汉语拼音" w:hint="eastAsia"/>
          <w:lang w:bidi="ar"/>
        </w:rPr>
        <w:t>;</w:t>
      </w:r>
      <w:r w:rsidRPr="00E409B4">
        <w:rPr>
          <w:rFonts w:ascii="汉语拼音" w:hAnsi="汉语拼音" w:cs="汉语拼音" w:hint="eastAsia"/>
          <w:lang w:bidi="ar"/>
        </w:rPr>
        <w:t>做事的态度</w:t>
      </w:r>
      <w:r w:rsidRPr="00E409B4">
        <w:rPr>
          <w:rFonts w:ascii="汉语拼音" w:hAnsi="汉语拼音" w:cs="汉语拼音" w:hint="eastAsia"/>
          <w:lang w:bidi="ar"/>
        </w:rPr>
        <w:t>;</w:t>
      </w:r>
      <w:r w:rsidRPr="00E409B4">
        <w:rPr>
          <w:rFonts w:ascii="汉语拼音" w:hAnsi="汉语拼音" w:cs="汉语拼音" w:hint="eastAsia"/>
          <w:lang w:bidi="ar"/>
        </w:rPr>
        <w:t>投入与产</w:t>
      </w:r>
      <w:r w:rsidRPr="00E409B4">
        <w:rPr>
          <w:rFonts w:ascii="汉语拼音" w:hAnsi="汉语拼音" w:cs="汉语拼音" w:hint="eastAsia"/>
          <w:lang w:bidi="ar"/>
        </w:rPr>
        <w:t>出</w:t>
      </w:r>
    </w:p>
    <w:p w:rsidR="00952522" w:rsidRPr="00E409B4" w:rsidP="00E409B4">
      <w:pPr>
        <w:pStyle w:val="NormalWeb"/>
        <w:spacing w:before="0" w:beforeAutospacing="0" w:after="0" w:afterAutospacing="0" w:line="360" w:lineRule="auto"/>
        <w:jc w:val="center"/>
        <w:rPr>
          <w:rFonts w:ascii="汉语拼音" w:eastAsia="黑体" w:hAnsi="汉语拼音" w:cs="汉语拼音"/>
          <w:b/>
          <w:bCs/>
          <w:sz w:val="28"/>
          <w:szCs w:val="28"/>
        </w:rPr>
      </w:pPr>
      <w:r w:rsidRPr="00E409B4">
        <w:rPr>
          <w:rFonts w:ascii="汉语拼音" w:eastAsia="黑体" w:hAnsi="汉语拼音" w:cs="汉语拼音" w:hint="eastAsia"/>
          <w:b/>
          <w:bCs/>
          <w:sz w:val="28"/>
          <w:szCs w:val="28"/>
          <w:lang w:bidi="ar"/>
        </w:rPr>
        <w:t>“输了”比“没赢”更可怕</w:t>
      </w:r>
    </w:p>
    <w:p w:rsidR="00952522" w:rsidRPr="00E409B4" w:rsidP="00E409B4">
      <w:pPr>
        <w:pStyle w:val="NormalWeb"/>
        <w:spacing w:before="0" w:beforeAutospacing="0" w:after="0" w:afterAutospacing="0" w:line="360" w:lineRule="auto"/>
        <w:jc w:val="center"/>
        <w:rPr>
          <w:rFonts w:ascii="汉语拼音" w:eastAsia="黑体" w:hAnsi="汉语拼音" w:cs="汉语拼音"/>
          <w:sz w:val="28"/>
          <w:szCs w:val="28"/>
        </w:rPr>
      </w:pPr>
      <w:r w:rsidRPr="00E409B4">
        <w:rPr>
          <w:rFonts w:ascii="汉语拼音" w:eastAsia="黑体" w:hAnsi="汉语拼音" w:cs="汉语拼音" w:hint="eastAsia"/>
          <w:sz w:val="28"/>
          <w:szCs w:val="28"/>
          <w:lang w:bidi="ar"/>
        </w:rPr>
        <w:t>刘</w:t>
      </w:r>
      <w:r w:rsidRPr="00E409B4">
        <w:rPr>
          <w:rFonts w:ascii="汉语拼音" w:eastAsia="黑体" w:hAnsi="汉语拼音" w:cs="汉语拼音" w:hint="eastAsia"/>
          <w:sz w:val="28"/>
          <w:szCs w:val="28"/>
          <w:lang w:bidi="ar"/>
        </w:rPr>
        <w:t xml:space="preserve"> </w:t>
      </w:r>
      <w:r w:rsidRPr="00E409B4">
        <w:rPr>
          <w:rFonts w:ascii="汉语拼音" w:eastAsia="黑体" w:hAnsi="汉语拼音" w:cs="汉语拼音" w:hint="eastAsia"/>
          <w:sz w:val="28"/>
          <w:szCs w:val="28"/>
          <w:lang w:bidi="ar"/>
        </w:rPr>
        <w:t>墉</w:t>
      </w:r>
      <w:r w:rsidRPr="00E409B4">
        <w:rPr>
          <w:rFonts w:ascii="汉语拼音" w:eastAsia="黑体" w:hAnsi="汉语拼音" w:cs="汉语拼音"/>
          <w:sz w:val="28"/>
          <w:szCs w:val="28"/>
        </w:rPr>
        <w:br/>
      </w:r>
      <w:r w:rsidRPr="00E409B4">
        <w:rPr>
          <w:rFonts w:ascii="汉语拼音" w:eastAsia="黑体" w:hAnsi="汉语拼音" w:cs="汉语拼音"/>
          <w:sz w:val="28"/>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1" w:history="1">
        <w:r>
          <w:rPr>
            <w:rFonts w:ascii="SimSun" w:eastAsia="SimSun" w:hAnsi="SimSun" w:cs="SimSun"/>
            <w:b/>
            <w:bCs/>
            <w:color w:val="0000EE"/>
            <w:kern w:val="0"/>
            <w:sz w:val="30"/>
            <w:szCs w:val="30"/>
            <w:u w:val="single" w:color="0000EE"/>
          </w:rPr>
          <w:t>https://d.book118.com/665122043121011113</w:t>
        </w:r>
      </w:hyperlink>
    </w:p>
    <w:p w:rsidR="00952522" w:rsidRPr="00E409B4" w:rsidP="00E409B4">
      <w:pPr>
        <w:pStyle w:val="NormalWeb"/>
        <w:spacing w:before="0" w:beforeAutospacing="0" w:after="0" w:afterAutospacing="0" w:line="360" w:lineRule="auto"/>
        <w:jc w:val="center"/>
        <w:rPr>
          <w:rFonts w:ascii="汉语拼音" w:eastAsia="黑体" w:hAnsi="汉语拼音" w:cs="汉语拼音"/>
          <w:sz w:val="28"/>
          <w:szCs w:val="28"/>
        </w:rPr>
      </w:pPr>
    </w:p>
    <w:sectPr w:rsidSect="00E409B4">
      <w:headerReference w:type="default" r:id="rId22"/>
      <w:footerReference w:type="default" r:id="rId23"/>
      <w:type w:val="nextPage"/>
      <w:pgSz w:w="12240" w:h="15840"/>
      <w:pgMar w:top="1418" w:right="1077" w:bottom="1418" w:left="1077" w:header="720" w:footer="720" w:gutter="0"/>
      <w:pgNumType w:start="9"/>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Unicode MS">
    <w:panose1 w:val="020B0604020202020204"/>
    <w:charset w:val="86"/>
    <w:family w:val="swiss"/>
    <w:pitch w:val="variable"/>
    <w:sig w:usb0="F7FFAFFF" w:usb1="E9DFFFFF" w:usb2="0000003F" w:usb3="00000000" w:csb0="003F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汉语拼音">
    <w:altName w:val="Arial"/>
    <w:charset w:val="00"/>
    <w:family w:val="swiss"/>
    <w:pitch w:val="variable"/>
    <w:sig w:usb0="00000000" w:usb1="80000000" w:usb2="00000008"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2522">
    <w:pPr>
      <w:pStyle w:val="Footer"/>
    </w:pPr>
    <w:r>
      <w:pict>
        <v:shapetype id="_x0000_t202" coordsize="21600,21600" o:spt="202" path="m,l,21600r21600,l21600,xe">
          <v:stroke joinstyle="miter"/>
          <v:path gradientshapeok="t" o:connecttype="rect"/>
        </v:shapetype>
        <v:shape id="文本框 1" o:spid="_x0000_s2051" type="#_x0000_t202" style="width:2in;height:2in;margin-top:0;margin-left:0;mso-position-horizontal:center;mso-position-horizontal-relative:margin;mso-wrap-style:none;position:absolute;z-index:251658240" filled="f" stroked="f">
          <v:fill o:detectmouseclick="t"/>
          <v:textbox style="mso-fit-shape-to-text:t" inset="0,0,0,0">
            <w:txbxContent>
              <w:p w:rsidR="00952522">
                <w:pPr>
                  <w:pStyle w:val="Footer"/>
                </w:pPr>
                <w:r>
                  <w:fldChar w:fldCharType="begin"/>
                </w:r>
                <w:r>
                  <w:instrText xml:space="preserve"> PAGE  \* MERGEFORMAT </w:instrText>
                </w:r>
                <w:r>
                  <w:fldChar w:fldCharType="separate"/>
                </w:r>
                <w:r w:rsidR="000C4AEA">
                  <w:rPr>
                    <w:noProof/>
                  </w:rPr>
                  <w:t>1</w:t>
                </w:r>
                <w:r>
                  <w:fldChar w:fldCharType="end"/>
                </w:r>
              </w:p>
            </w:txbxContent>
          </v:textbox>
          <w10:wrap anchorx="margin"/>
        </v:shape>
      </w:pict>
    </w:r>
  </w:p>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2" type="#_x0000_t136" alt="学科网 zxxk.com" style="width:2.85pt;height:2.85pt;margin-top:407.9pt;margin-left:158.95pt;mso-position-horizontal-relative:margin;mso-position-vertical-relative:margin;position:absolute;rotation:315;z-index:-251656192" o:allowincell="f" stroked="f">
          <v:fill opacity="0.5"/>
          <v:textpath style="font-family:宋体;font-size:8pt"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3" type="#_x0000_t75" alt="学科网 zxxk.com" style="width:0.05pt;height:0.05pt;margin-top:-20.75pt;margin-left:64.05pt;position:absolute;z-index:251659264">
          <v:imagedata r:id="rId1" o:title="{75232B38-A165-1FB7-499C-2E1C792CACB5}"/>
        </v:shape>
      </w:pict>
    </w:r>
    <w:r>
      <w:rPr>
        <w:rFonts w:hint="eastAsia"/>
        <w:color w:val="FFFFFF"/>
        <w:kern w:val="0"/>
        <w:sz w:val="2"/>
        <w:szCs w:val="2"/>
      </w:rPr>
      <w:t>学科网（北京）股份有限公司</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2522">
    <w:pPr>
      <w:pStyle w:val="Footer"/>
    </w:pPr>
    <w:r>
      <w:pict>
        <v:shapetype id="_x0000_t202" coordsize="21600,21600" o:spt="202" path="m,l,21600r21600,l21600,xe">
          <v:stroke joinstyle="miter"/>
          <v:path gradientshapeok="t" o:connecttype="rect"/>
        </v:shapetype>
        <v:shape id="文本框 1" o:spid="_x0000_s2056" type="#_x0000_t202" style="width:2in;height:2in;margin-top:0;margin-left:0;mso-position-horizontal:center;mso-position-horizontal-relative:margin;mso-wrap-style:none;position:absolute;z-index:251661312" filled="f" stroked="f">
          <v:fill o:detectmouseclick="t"/>
          <v:textbox style="mso-fit-shape-to-text:t" inset="0,0,0,0">
            <w:txbxContent>
              <w:p w:rsidR="00952522">
                <w:pPr>
                  <w:pStyle w:val="Footer"/>
                </w:pPr>
                <w:r>
                  <w:fldChar w:fldCharType="begin"/>
                </w:r>
                <w:r>
                  <w:instrText xml:space="preserve"> PAGE  \* MERGEFORMAT </w:instrText>
                </w:r>
                <w:r>
                  <w:fldChar w:fldCharType="separate"/>
                </w:r>
                <w:r w:rsidR="000C4AEA">
                  <w:rPr>
                    <w:noProof/>
                  </w:rPr>
                  <w:t>3</w:t>
                </w:r>
                <w:r>
                  <w:fldChar w:fldCharType="end"/>
                </w:r>
              </w:p>
            </w:txbxContent>
          </v:textbox>
          <w10:wrap anchorx="margin"/>
        </v:shape>
      </w:pict>
    </w:r>
  </w:p>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7" type="#_x0000_t136" alt="学科网 zxxk.com" style="width:2.85pt;height:2.85pt;margin-top:407.9pt;margin-left:158.95pt;mso-position-horizontal-relative:margin;mso-position-vertical-relative:margin;position:absolute;rotation:315;z-index:-251653120" o:allowincell="f" stroked="f">
          <v:fill opacity="0.5"/>
          <v:textpath style="font-family:宋体;font-size:8pt"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8" type="#_x0000_t75" alt="学科网 zxxk.com" style="width:0.05pt;height:0.05pt;margin-top:-20.75pt;margin-left:64.05pt;position:absolute;z-index:251662336">
          <v:imagedata r:id="rId1" o:title="{75232B38-A165-1FB7-499C-2E1C792CACB5}"/>
        </v:shape>
      </w:pict>
    </w:r>
    <w:r>
      <w:rPr>
        <w:rFonts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2522">
    <w:pPr>
      <w:pStyle w:val="Footer"/>
    </w:pPr>
    <w:r>
      <w:pict>
        <v:shapetype id="_x0000_t202" coordsize="21600,21600" o:spt="202" path="m,l,21600r21600,l21600,xe">
          <v:stroke joinstyle="miter"/>
          <v:path gradientshapeok="t" o:connecttype="rect"/>
        </v:shapetype>
        <v:shape id="文本框 1" o:spid="_x0000_s2061" type="#_x0000_t202" style="width:2in;height:2in;margin-top:0;margin-left:0;mso-position-horizontal:center;mso-position-horizontal-relative:margin;mso-wrap-style:none;position:absolute;z-index:251664384" filled="f" stroked="f">
          <v:fill o:detectmouseclick="t"/>
          <v:textbox style="mso-fit-shape-to-text:t" inset="0,0,0,0">
            <w:txbxContent>
              <w:p w:rsidR="00952522">
                <w:pPr>
                  <w:pStyle w:val="Footer"/>
                </w:pPr>
                <w:r>
                  <w:fldChar w:fldCharType="begin"/>
                </w:r>
                <w:r>
                  <w:instrText xml:space="preserve"> PAGE  \* MERGEFORMAT </w:instrText>
                </w:r>
                <w:r>
                  <w:fldChar w:fldCharType="separate"/>
                </w:r>
                <w:r w:rsidR="000C4AEA">
                  <w:rPr>
                    <w:noProof/>
                  </w:rPr>
                  <w:t>3</w:t>
                </w:r>
                <w:r>
                  <w:fldChar w:fldCharType="end"/>
                </w:r>
              </w:p>
            </w:txbxContent>
          </v:textbox>
          <w10:wrap anchorx="margin"/>
        </v:shape>
      </w:pict>
    </w:r>
  </w:p>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62" type="#_x0000_t136" alt="学科网 zxxk.com" style="width:2.85pt;height:2.85pt;margin-top:407.9pt;margin-left:158.95pt;mso-position-horizontal-relative:margin;mso-position-vertical-relative:margin;position:absolute;rotation:315;z-index:-251650048" o:allowincell="f" stroked="f">
          <v:fill opacity="0.5"/>
          <v:textpath style="font-family:宋体;font-size:8pt"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63" type="#_x0000_t75" alt="学科网 zxxk.com" style="width:0.05pt;height:0.05pt;margin-top:-20.75pt;margin-left:64.05pt;position:absolute;z-index:251665408">
          <v:imagedata r:id="rId1" o:title="{75232B38-A165-1FB7-499C-2E1C792CACB5}"/>
        </v:shape>
      </w:pict>
    </w:r>
    <w:r>
      <w:rPr>
        <w:rFonts w:hint="eastAsia"/>
        <w:color w:val="FFFFFF"/>
        <w:kern w:val="0"/>
        <w:sz w:val="2"/>
        <w:szCs w:val="2"/>
      </w:rPr>
      <w:t>学科网（北京）股份有限公司</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2522">
    <w:pPr>
      <w:pStyle w:val="Footer"/>
    </w:pPr>
    <w:r>
      <w:pict>
        <v:shapetype id="_x0000_t202" coordsize="21600,21600" o:spt="202" path="m,l,21600r21600,l21600,xe">
          <v:stroke joinstyle="miter"/>
          <v:path gradientshapeok="t" o:connecttype="rect"/>
        </v:shapetype>
        <v:shape id="文本框 1" o:spid="_x0000_s2066" type="#_x0000_t202" style="width:2in;height:2in;margin-top:0;margin-left:0;mso-position-horizontal:center;mso-position-horizontal-relative:margin;mso-wrap-style:none;position:absolute;z-index:251667456" filled="f" stroked="f">
          <v:fill o:detectmouseclick="t"/>
          <v:textbox style="mso-fit-shape-to-text:t" inset="0,0,0,0">
            <w:txbxContent>
              <w:p w:rsidR="00952522">
                <w:pPr>
                  <w:pStyle w:val="Footer"/>
                </w:pPr>
                <w:r>
                  <w:fldChar w:fldCharType="begin"/>
                </w:r>
                <w:r>
                  <w:instrText xml:space="preserve"> PAGE  \* MERGEFORMAT </w:instrText>
                </w:r>
                <w:r>
                  <w:fldChar w:fldCharType="separate"/>
                </w:r>
                <w:r w:rsidR="000C4AEA">
                  <w:rPr>
                    <w:noProof/>
                  </w:rPr>
                  <w:t>4</w:t>
                </w:r>
                <w:r>
                  <w:fldChar w:fldCharType="end"/>
                </w:r>
              </w:p>
            </w:txbxContent>
          </v:textbox>
          <w10:wrap anchorx="margin"/>
        </v:shape>
      </w:pict>
    </w:r>
  </w:p>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67" type="#_x0000_t136" alt="学科网 zxxk.com" style="width:2.85pt;height:2.85pt;margin-top:407.9pt;margin-left:158.95pt;mso-position-horizontal-relative:margin;mso-position-vertical-relative:margin;position:absolute;rotation:315;z-index:-251646976" o:allowincell="f" stroked="f">
          <v:fill opacity="0.5"/>
          <v:textpath style="font-family:宋体;font-size:8pt"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68" type="#_x0000_t75" alt="学科网 zxxk.com" style="width:0.05pt;height:0.05pt;margin-top:-20.75pt;margin-left:64.05pt;position:absolute;z-index:251668480">
          <v:imagedata r:id="rId1" o:title="{75232B38-A165-1FB7-499C-2E1C792CACB5}"/>
        </v:shape>
      </w:pict>
    </w:r>
    <w:r>
      <w:rPr>
        <w:rFonts w:hint="eastAsia"/>
        <w:color w:val="FFFFFF"/>
        <w:kern w:val="0"/>
        <w:sz w:val="2"/>
        <w:szCs w:val="2"/>
      </w:rPr>
      <w:t>学科网（北京）股份有限公司</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2522">
    <w:pPr>
      <w:pStyle w:val="Footer"/>
    </w:pPr>
    <w:r>
      <w:pict>
        <v:shapetype id="_x0000_t202" coordsize="21600,21600" o:spt="202" path="m,l,21600r21600,l21600,xe">
          <v:stroke joinstyle="miter"/>
          <v:path gradientshapeok="t" o:connecttype="rect"/>
        </v:shapetype>
        <v:shape id="文本框 1" o:spid="_x0000_s2071" type="#_x0000_t202" style="width:2in;height:2in;margin-top:0;margin-left:0;mso-position-horizontal:center;mso-position-horizontal-relative:margin;mso-wrap-style:none;position:absolute;z-index:251670528" filled="f" stroked="f">
          <v:fill o:detectmouseclick="t"/>
          <v:textbox style="mso-fit-shape-to-text:t" inset="0,0,0,0">
            <w:txbxContent>
              <w:p w:rsidR="00952522">
                <w:pPr>
                  <w:pStyle w:val="Footer"/>
                </w:pPr>
                <w:r>
                  <w:fldChar w:fldCharType="begin"/>
                </w:r>
                <w:r>
                  <w:instrText xml:space="preserve"> PAGE  \* MERGEFORMAT </w:instrText>
                </w:r>
                <w:r>
                  <w:fldChar w:fldCharType="separate"/>
                </w:r>
                <w:r w:rsidR="000C4AEA">
                  <w:rPr>
                    <w:noProof/>
                  </w:rPr>
                  <w:t>5</w:t>
                </w:r>
                <w:r>
                  <w:fldChar w:fldCharType="end"/>
                </w:r>
              </w:p>
            </w:txbxContent>
          </v:textbox>
          <w10:wrap anchorx="margin"/>
        </v:shape>
      </w:pict>
    </w:r>
  </w:p>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72" type="#_x0000_t136" alt="学科网 zxxk.com" style="width:2.85pt;height:2.85pt;margin-top:407.9pt;margin-left:158.95pt;mso-position-horizontal-relative:margin;mso-position-vertical-relative:margin;position:absolute;rotation:315;z-index:-251643904" o:allowincell="f" stroked="f">
          <v:fill opacity="0.5"/>
          <v:textpath style="font-family:宋体;font-size:8pt"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73" type="#_x0000_t75" alt="学科网 zxxk.com" style="width:0.05pt;height:0.05pt;margin-top:-20.75pt;margin-left:64.05pt;position:absolute;z-index:251671552">
          <v:imagedata r:id="rId1" o:title="{75232B38-A165-1FB7-499C-2E1C792CACB5}"/>
        </v:shape>
      </w:pict>
    </w:r>
    <w:r>
      <w:rPr>
        <w:rFonts w:hint="eastAsia"/>
        <w:color w:val="FFFFFF"/>
        <w:kern w:val="0"/>
        <w:sz w:val="2"/>
        <w:szCs w:val="2"/>
      </w:rPr>
      <w:t>学科网（北京）股份有限公司</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2522">
    <w:pPr>
      <w:pStyle w:val="Footer"/>
    </w:pPr>
    <w:r>
      <w:pict>
        <v:shapetype id="_x0000_t202" coordsize="21600,21600" o:spt="202" path="m,l,21600r21600,l21600,xe">
          <v:stroke joinstyle="miter"/>
          <v:path gradientshapeok="t" o:connecttype="rect"/>
        </v:shapetype>
        <v:shape id="文本框 1" o:spid="_x0000_s2076" type="#_x0000_t202" style="width:2in;height:2in;margin-top:0;margin-left:0;mso-position-horizontal:center;mso-position-horizontal-relative:margin;mso-wrap-style:none;position:absolute;z-index:251673600" filled="f" stroked="f">
          <v:fill o:detectmouseclick="t"/>
          <v:textbox style="mso-fit-shape-to-text:t" inset="0,0,0,0">
            <w:txbxContent>
              <w:p w:rsidR="00952522">
                <w:pPr>
                  <w:pStyle w:val="Footer"/>
                </w:pPr>
                <w:r>
                  <w:fldChar w:fldCharType="begin"/>
                </w:r>
                <w:r>
                  <w:instrText xml:space="preserve"> PAGE  \* MERGEFORMAT </w:instrText>
                </w:r>
                <w:r>
                  <w:fldChar w:fldCharType="separate"/>
                </w:r>
                <w:r w:rsidR="000C4AEA">
                  <w:rPr>
                    <w:noProof/>
                  </w:rPr>
                  <w:t>6</w:t>
                </w:r>
                <w:r>
                  <w:fldChar w:fldCharType="end"/>
                </w:r>
              </w:p>
            </w:txbxContent>
          </v:textbox>
          <w10:wrap anchorx="margin"/>
        </v:shape>
      </w:pict>
    </w:r>
  </w:p>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77" type="#_x0000_t136" alt="学科网 zxxk.com" style="width:2.85pt;height:2.85pt;margin-top:407.9pt;margin-left:158.95pt;mso-position-horizontal-relative:margin;mso-position-vertical-relative:margin;position:absolute;rotation:315;z-index:-251640832" o:allowincell="f" stroked="f">
          <v:fill opacity="0.5"/>
          <v:textpath style="font-family:宋体;font-size:8pt"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78" type="#_x0000_t75" alt="学科网 zxxk.com" style="width:0.05pt;height:0.05pt;margin-top:-20.75pt;margin-left:64.05pt;position:absolute;z-index:251674624">
          <v:imagedata r:id="rId1" o:title="{75232B38-A165-1FB7-499C-2E1C792CACB5}"/>
        </v:shape>
      </w:pict>
    </w:r>
    <w:r>
      <w:rPr>
        <w:rFonts w:hint="eastAsia"/>
        <w:color w:val="FFFFFF"/>
        <w:kern w:val="0"/>
        <w:sz w:val="2"/>
        <w:szCs w:val="2"/>
      </w:rPr>
      <w:t>学科网（北京）股份有限公司</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2522">
    <w:pPr>
      <w:pStyle w:val="Footer"/>
    </w:pPr>
    <w:r>
      <w:pict>
        <v:shapetype id="_x0000_t202" coordsize="21600,21600" o:spt="202" path="m,l,21600r21600,l21600,xe">
          <v:stroke joinstyle="miter"/>
          <v:path gradientshapeok="t" o:connecttype="rect"/>
        </v:shapetype>
        <v:shape id="文本框 1" o:spid="_x0000_s2081" type="#_x0000_t202" style="width:2in;height:2in;margin-top:0;margin-left:0;mso-position-horizontal:center;mso-position-horizontal-relative:margin;mso-wrap-style:none;position:absolute;z-index:251676672" filled="f" stroked="f">
          <v:fill o:detectmouseclick="t"/>
          <v:textbox style="mso-fit-shape-to-text:t" inset="0,0,0,0">
            <w:txbxContent>
              <w:p w:rsidR="00952522">
                <w:pPr>
                  <w:pStyle w:val="Footer"/>
                </w:pPr>
                <w:r>
                  <w:fldChar w:fldCharType="begin"/>
                </w:r>
                <w:r>
                  <w:instrText xml:space="preserve"> PAGE  \* MERGEFORMAT </w:instrText>
                </w:r>
                <w:r>
                  <w:fldChar w:fldCharType="separate"/>
                </w:r>
                <w:r w:rsidR="000C4AEA">
                  <w:rPr>
                    <w:noProof/>
                  </w:rPr>
                  <w:t>7</w:t>
                </w:r>
                <w:r>
                  <w:fldChar w:fldCharType="end"/>
                </w:r>
              </w:p>
            </w:txbxContent>
          </v:textbox>
          <w10:wrap anchorx="margin"/>
        </v:shape>
      </w:pict>
    </w:r>
  </w:p>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82" type="#_x0000_t136" alt="学科网 zxxk.com" style="width:2.85pt;height:2.85pt;margin-top:407.9pt;margin-left:158.95pt;mso-position-horizontal-relative:margin;mso-position-vertical-relative:margin;position:absolute;rotation:315;z-index:-251637760" o:allowincell="f" stroked="f">
          <v:fill opacity="0.5"/>
          <v:textpath style="font-family:宋体;font-size:8pt"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83" type="#_x0000_t75" alt="学科网 zxxk.com" style="width:0.05pt;height:0.05pt;margin-top:-20.75pt;margin-left:64.05pt;position:absolute;z-index:251677696">
          <v:imagedata r:id="rId1" o:title="{75232B38-A165-1FB7-499C-2E1C792CACB5}"/>
        </v:shape>
      </w:pict>
    </w:r>
    <w:r>
      <w:rPr>
        <w:rFonts w:hint="eastAsia"/>
        <w:color w:val="FFFFFF"/>
        <w:kern w:val="0"/>
        <w:sz w:val="2"/>
        <w:szCs w:val="2"/>
      </w:rPr>
      <w:t>学科网（北京）股份有限公司</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2522">
    <w:pPr>
      <w:pStyle w:val="Footer"/>
    </w:pPr>
    <w:r>
      <w:pict>
        <v:shapetype id="_x0000_t202" coordsize="21600,21600" o:spt="202" path="m,l,21600r21600,l21600,xe">
          <v:stroke joinstyle="miter"/>
          <v:path gradientshapeok="t" o:connecttype="rect"/>
        </v:shapetype>
        <v:shape id="文本框 1" o:spid="_x0000_s2086" type="#_x0000_t202" style="width:2in;height:2in;margin-top:0;margin-left:0;mso-position-horizontal:center;mso-position-horizontal-relative:margin;mso-wrap-style:none;position:absolute;z-index:251679744" filled="f" stroked="f">
          <v:fill o:detectmouseclick="t"/>
          <v:textbox style="mso-fit-shape-to-text:t" inset="0,0,0,0">
            <w:txbxContent>
              <w:p w:rsidR="00952522">
                <w:pPr>
                  <w:pStyle w:val="Footer"/>
                </w:pPr>
                <w:r>
                  <w:fldChar w:fldCharType="begin"/>
                </w:r>
                <w:r>
                  <w:instrText xml:space="preserve"> PAGE  \* MERGEFORMAT </w:instrText>
                </w:r>
                <w:r>
                  <w:fldChar w:fldCharType="separate"/>
                </w:r>
                <w:r w:rsidR="000C4AEA">
                  <w:rPr>
                    <w:noProof/>
                  </w:rPr>
                  <w:t>8</w:t>
                </w:r>
                <w:r>
                  <w:fldChar w:fldCharType="end"/>
                </w:r>
              </w:p>
            </w:txbxContent>
          </v:textbox>
          <w10:wrap anchorx="margin"/>
        </v:shape>
      </w:pict>
    </w:r>
  </w:p>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87" type="#_x0000_t136" alt="学科网 zxxk.com" style="width:2.85pt;height:2.85pt;margin-top:407.9pt;margin-left:158.95pt;mso-position-horizontal-relative:margin;mso-position-vertical-relative:margin;position:absolute;rotation:315;z-index:-251634688" o:allowincell="f" stroked="f">
          <v:fill opacity="0.5"/>
          <v:textpath style="font-family:宋体;font-size:8pt"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88" type="#_x0000_t75" alt="学科网 zxxk.com" style="width:0.05pt;height:0.05pt;margin-top:-20.75pt;margin-left:64.05pt;position:absolute;z-index:251680768">
          <v:imagedata r:id="rId1" o:title="{75232B38-A165-1FB7-499C-2E1C792CACB5}"/>
        </v:shape>
      </w:pict>
    </w:r>
    <w:r>
      <w:rPr>
        <w:rFonts w:hint="eastAsia"/>
        <w:color w:val="FFFFFF"/>
        <w:kern w:val="0"/>
        <w:sz w:val="2"/>
        <w:szCs w:val="2"/>
      </w:rPr>
      <w:t>学科网（北京）股份有限公司</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2522">
    <w:pPr>
      <w:pStyle w:val="Footer"/>
    </w:pPr>
    <w:r>
      <w:pict>
        <v:shapetype id="_x0000_t202" coordsize="21600,21600" o:spt="202" path="m,l,21600r21600,l21600,xe">
          <v:stroke joinstyle="miter"/>
          <v:path gradientshapeok="t" o:connecttype="rect"/>
        </v:shapetype>
        <v:shape id="文本框 1" o:spid="_x0000_s2091" type="#_x0000_t202" style="width:2in;height:2in;margin-top:0;margin-left:0;mso-position-horizontal:center;mso-position-horizontal-relative:margin;mso-wrap-style:none;position:absolute;z-index:251682816" filled="f" stroked="f">
          <v:fill o:detectmouseclick="t"/>
          <v:textbox style="mso-fit-shape-to-text:t" inset="0,0,0,0">
            <w:txbxContent>
              <w:p w:rsidR="00952522">
                <w:pPr>
                  <w:pStyle w:val="Footer"/>
                </w:pPr>
                <w:r>
                  <w:fldChar w:fldCharType="begin"/>
                </w:r>
                <w:r>
                  <w:instrText xml:space="preserve"> PAGE  \* MERGEFORMAT </w:instrText>
                </w:r>
                <w:r>
                  <w:fldChar w:fldCharType="separate"/>
                </w:r>
                <w:r w:rsidR="000C4AEA">
                  <w:rPr>
                    <w:noProof/>
                  </w:rPr>
                  <w:t>9</w:t>
                </w:r>
                <w:r>
                  <w:fldChar w:fldCharType="end"/>
                </w:r>
              </w:p>
            </w:txbxContent>
          </v:textbox>
          <w10:wrap anchorx="margin"/>
        </v:shape>
      </w:pict>
    </w:r>
  </w:p>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92" type="#_x0000_t136" alt="学科网 zxxk.com" style="width:2.85pt;height:2.85pt;margin-top:407.9pt;margin-left:158.95pt;mso-position-horizontal-relative:margin;mso-position-vertical-relative:margin;position:absolute;rotation:315;z-index:-251631616" o:allowincell="f" stroked="f">
          <v:fill opacity="0.5"/>
          <v:textpath style="font-family:宋体;font-size:8pt"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93" type="#_x0000_t75" alt="学科网 zxxk.com" style="width:0.05pt;height:0.05pt;margin-top:-20.75pt;margin-left:64.05pt;position:absolute;z-index:251683840">
          <v:imagedata r:id="rId1" o:title="{75232B38-A165-1FB7-499C-2E1C792CACB5}"/>
        </v:shape>
      </w:pict>
    </w:r>
    <w:r>
      <w:rPr>
        <w:rFonts w:hint="eastAsia"/>
        <w:color w:val="FFFFFF"/>
        <w:kern w:val="0"/>
        <w:sz w:val="2"/>
        <w:szCs w:val="2"/>
      </w:rPr>
      <w:t>学科网（北京）股份有限公司</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pBdr>
        <w:bottom w:val="none" w:sz="0" w:space="1" w:color="auto"/>
      </w:pBdr>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position:absolute;z-index:251658240">
          <v:imagedata r:id="rId1" o:title="{75232B38-A165-1FB7-499C-2E1C792CACB5}"/>
        </v:shape>
      </w:pict>
    </w: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1.1pt;height:1.1pt" filled="f" stroked="f" strokecolor="white">
          <v:fill color2="#aaa"/>
          <v:shadow color="#4d4d4d" opacity="52429f" offset=",3pt"/>
          <v:textpath style="font-family:宋体;font-size:8pt;v-text-kern:t;v-text-spacing:78650f" trim="t" fitpath="t" string="学科网（北京）股份有限公司 "/>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pBdr>
        <w:bottom w:val="none" w:sz="0" w:space="1" w:color="auto"/>
      </w:pBdr>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54" type="#_x0000_t75" alt="学科网 zxxk.com" style="width:0.75pt;height:0.75pt;margin-top:8.45pt;margin-left:351pt;position:absolute;z-index:251659264">
          <v:imagedata r:id="rId1" o:title="{75232B38-A165-1FB7-499C-2E1C792CACB5}"/>
        </v:shape>
      </w:pict>
    </w: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5" type="#_x0000_t136" alt="学科网 zxxk.com" style="width:1.1pt;height:1.1pt" filled="f" stroked="f" strokecolor="white">
          <v:fill color2="#aaa"/>
          <v:shadow color="#4d4d4d" opacity="52429f" offset=",3pt"/>
          <v:textpath style="font-family:宋体;font-size:8pt;v-text-kern:t;v-text-spacing:78650f" trim="t" fitpath="t" string="学科网（北京）股份有限公司 "/>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pBdr>
        <w:bottom w:val="none" w:sz="0" w:space="1" w:color="auto"/>
      </w:pBdr>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59" type="#_x0000_t75" alt="学科网 zxxk.com" style="width:0.75pt;height:0.75pt;margin-top:8.45pt;margin-left:351pt;position:absolute;z-index:251660288">
          <v:imagedata r:id="rId1" o:title="{75232B38-A165-1FB7-499C-2E1C792CACB5}"/>
        </v:shape>
      </w:pict>
    </w: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60" type="#_x0000_t136" alt="学科网 zxxk.com" style="width:1.1pt;height:1.1pt" filled="f" stroked="f" strokecolor="white">
          <v:fill color2="#aaa"/>
          <v:shadow color="#4d4d4d" opacity="52429f" offset=",3pt"/>
          <v:textpath style="font-family:宋体;font-size:8pt;v-text-kern:t;v-text-spacing:78650f" trim="t" fitpath="t" string="学科网（北京）股份有限公司 "/>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pBdr>
        <w:bottom w:val="none" w:sz="0" w:space="1" w:color="auto"/>
      </w:pBdr>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64" type="#_x0000_t75" alt="学科网 zxxk.com" style="width:0.75pt;height:0.75pt;margin-top:8.45pt;margin-left:351pt;position:absolute;z-index:251661312">
          <v:imagedata r:id="rId1" o:title="{75232B38-A165-1FB7-499C-2E1C792CACB5}"/>
        </v:shape>
      </w:pict>
    </w: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65" type="#_x0000_t136" alt="学科网 zxxk.com" style="width:1.1pt;height:1.1pt" filled="f" stroked="f" strokecolor="white">
          <v:fill color2="#aaa"/>
          <v:shadow color="#4d4d4d" opacity="52429f" offset=",3pt"/>
          <v:textpath style="font-family:宋体;font-size:8pt;v-text-kern:t;v-text-spacing:78650f" trim="t" fitpath="t" string="学科网（北京）股份有限公司 "/>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pBdr>
        <w:bottom w:val="none" w:sz="0" w:space="1" w:color="auto"/>
      </w:pBdr>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69" type="#_x0000_t75" alt="学科网 zxxk.com" style="width:0.75pt;height:0.75pt;margin-top:8.45pt;margin-left:351pt;position:absolute;z-index:251662336">
          <v:imagedata r:id="rId1" o:title="{75232B38-A165-1FB7-499C-2E1C792CACB5}"/>
        </v:shape>
      </w:pict>
    </w: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70" type="#_x0000_t136" alt="学科网 zxxk.com" style="width:1.1pt;height:1.1pt" filled="f" stroked="f" strokecolor="white">
          <v:fill color2="#aaa"/>
          <v:shadow color="#4d4d4d" opacity="52429f" offset=",3pt"/>
          <v:textpath style="font-family:宋体;font-size:8pt;v-text-kern:t;v-text-spacing:78650f" trim="t" fitpath="t" string="学科网（北京）股份有限公司 "/>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pBdr>
        <w:bottom w:val="none" w:sz="0" w:space="1" w:color="auto"/>
      </w:pBdr>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74" type="#_x0000_t75" alt="学科网 zxxk.com" style="width:0.75pt;height:0.75pt;margin-top:8.45pt;margin-left:351pt;position:absolute;z-index:251663360">
          <v:imagedata r:id="rId1" o:title="{75232B38-A165-1FB7-499C-2E1C792CACB5}"/>
        </v:shape>
      </w:pict>
    </w: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75" type="#_x0000_t136" alt="学科网 zxxk.com" style="width:1.1pt;height:1.1pt" filled="f" stroked="f" strokecolor="white">
          <v:fill color2="#aaa"/>
          <v:shadow color="#4d4d4d" opacity="52429f" offset=",3pt"/>
          <v:textpath style="font-family:宋体;font-size:8pt;v-text-kern:t;v-text-spacing:78650f" trim="t" fitpath="t" string="学科网（北京）股份有限公司 "/>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pBdr>
        <w:bottom w:val="none" w:sz="0" w:space="1" w:color="auto"/>
      </w:pBdr>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79" type="#_x0000_t75" alt="学科网 zxxk.com" style="width:0.75pt;height:0.75pt;margin-top:8.45pt;margin-left:351pt;position:absolute;z-index:251664384">
          <v:imagedata r:id="rId1" o:title="{75232B38-A165-1FB7-499C-2E1C792CACB5}"/>
        </v:shape>
      </w:pict>
    </w: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80" type="#_x0000_t136" alt="学科网 zxxk.com" style="width:1.1pt;height:1.1pt" filled="f" stroked="f" strokecolor="white">
          <v:fill color2="#aaa"/>
          <v:shadow color="#4d4d4d" opacity="52429f" offset=",3pt"/>
          <v:textpath style="font-family:宋体;font-size:8pt;v-text-kern:t;v-text-spacing:78650f" trim="t" fitpath="t" string="学科网（北京）股份有限公司 "/>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pBdr>
        <w:bottom w:val="none" w:sz="0" w:space="1" w:color="auto"/>
      </w:pBdr>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84" type="#_x0000_t75" alt="学科网 zxxk.com" style="width:0.75pt;height:0.75pt;margin-top:8.45pt;margin-left:351pt;position:absolute;z-index:251665408">
          <v:imagedata r:id="rId1" o:title="{75232B38-A165-1FB7-499C-2E1C792CACB5}"/>
        </v:shape>
      </w:pict>
    </w: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85" type="#_x0000_t136" alt="学科网 zxxk.com" style="width:1.1pt;height:1.1pt" filled="f" stroked="f" strokecolor="white">
          <v:fill color2="#aaa"/>
          <v:shadow color="#4d4d4d" opacity="52429f" offset=",3pt"/>
          <v:textpath style="font-family:宋体;font-size:8pt;v-text-kern:t;v-text-spacing:78650f" trim="t" fitpath="t" string="学科网（北京）股份有限公司 "/>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pBdr>
        <w:bottom w:val="none" w:sz="0" w:space="1" w:color="auto"/>
      </w:pBdr>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89" type="#_x0000_t75" alt="学科网 zxxk.com" style="width:0.75pt;height:0.75pt;margin-top:8.45pt;margin-left:351pt;position:absolute;z-index:251666432">
          <v:imagedata r:id="rId1" o:title="{75232B38-A165-1FB7-499C-2E1C792CACB5}"/>
        </v:shape>
      </w:pict>
    </w: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90" type="#_x0000_t136" alt="学科网 zxxk.com" style="width:1.1pt;height:1.1pt" filled="f" stroked="f" strokecolor="white">
          <v:fill color2="#aaa"/>
          <v:shadow color="#4d4d4d" opacity="52429f" offset=",3pt"/>
          <v:textpath style="font-family:宋体;font-size:8pt;v-text-kern:t;v-text-spacing:78650f"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9B4"/>
    <w:rsid w:val="000C4AEA"/>
    <w:rsid w:val="004151FC"/>
    <w:rsid w:val="00594DDF"/>
    <w:rsid w:val="00952522"/>
    <w:rsid w:val="00C02FC6"/>
    <w:rsid w:val="00E409B4"/>
    <w:rsid w:val="01291C2C"/>
    <w:rsid w:val="016F0D0C"/>
    <w:rsid w:val="01A223AA"/>
    <w:rsid w:val="02263F2B"/>
    <w:rsid w:val="02AD7CCB"/>
    <w:rsid w:val="02E521AA"/>
    <w:rsid w:val="043C335A"/>
    <w:rsid w:val="05031BB8"/>
    <w:rsid w:val="056A7643"/>
    <w:rsid w:val="05AD58AD"/>
    <w:rsid w:val="05E070B4"/>
    <w:rsid w:val="072C68B3"/>
    <w:rsid w:val="087B6684"/>
    <w:rsid w:val="088B114B"/>
    <w:rsid w:val="08F928EA"/>
    <w:rsid w:val="08FB7251"/>
    <w:rsid w:val="0A72121B"/>
    <w:rsid w:val="0AA32B82"/>
    <w:rsid w:val="0B0D5685"/>
    <w:rsid w:val="0CA92D98"/>
    <w:rsid w:val="0CC94249"/>
    <w:rsid w:val="0CF71247"/>
    <w:rsid w:val="0D0C67C3"/>
    <w:rsid w:val="0EC105C5"/>
    <w:rsid w:val="0F430FD4"/>
    <w:rsid w:val="12822BFE"/>
    <w:rsid w:val="137658DA"/>
    <w:rsid w:val="137759EE"/>
    <w:rsid w:val="15503895"/>
    <w:rsid w:val="15BD280F"/>
    <w:rsid w:val="15C91292"/>
    <w:rsid w:val="182806F1"/>
    <w:rsid w:val="18985B93"/>
    <w:rsid w:val="19A4063F"/>
    <w:rsid w:val="1B715E8B"/>
    <w:rsid w:val="1B72202B"/>
    <w:rsid w:val="1D3E7447"/>
    <w:rsid w:val="1DBD13BC"/>
    <w:rsid w:val="1E572224"/>
    <w:rsid w:val="1E9F5CFE"/>
    <w:rsid w:val="1EC83F58"/>
    <w:rsid w:val="1F875DC5"/>
    <w:rsid w:val="1FDA6176"/>
    <w:rsid w:val="20143C30"/>
    <w:rsid w:val="21495EBD"/>
    <w:rsid w:val="21EC01E0"/>
    <w:rsid w:val="22C20201"/>
    <w:rsid w:val="243876D7"/>
    <w:rsid w:val="24861C47"/>
    <w:rsid w:val="25222959"/>
    <w:rsid w:val="2585494E"/>
    <w:rsid w:val="25915EDE"/>
    <w:rsid w:val="268C04A4"/>
    <w:rsid w:val="283666DF"/>
    <w:rsid w:val="2B5F5DAC"/>
    <w:rsid w:val="2BB45EA5"/>
    <w:rsid w:val="2C7F43EC"/>
    <w:rsid w:val="2D1535BD"/>
    <w:rsid w:val="2DC54C70"/>
    <w:rsid w:val="2E10410A"/>
    <w:rsid w:val="2E6C65AC"/>
    <w:rsid w:val="2EAC6986"/>
    <w:rsid w:val="2EDA7F2E"/>
    <w:rsid w:val="2F252755"/>
    <w:rsid w:val="2F6A7277"/>
    <w:rsid w:val="31947FB6"/>
    <w:rsid w:val="31A06E0E"/>
    <w:rsid w:val="33697845"/>
    <w:rsid w:val="338E5EE1"/>
    <w:rsid w:val="34084EE4"/>
    <w:rsid w:val="35531555"/>
    <w:rsid w:val="355C7838"/>
    <w:rsid w:val="35B455FD"/>
    <w:rsid w:val="36A82FDB"/>
    <w:rsid w:val="377E337B"/>
    <w:rsid w:val="387F4617"/>
    <w:rsid w:val="3A670E7C"/>
    <w:rsid w:val="3B872AF1"/>
    <w:rsid w:val="3B984AF2"/>
    <w:rsid w:val="3D6413AE"/>
    <w:rsid w:val="402E0133"/>
    <w:rsid w:val="404349BC"/>
    <w:rsid w:val="424E1C9B"/>
    <w:rsid w:val="428B0F82"/>
    <w:rsid w:val="42BE0376"/>
    <w:rsid w:val="42F15FBE"/>
    <w:rsid w:val="44BA62EB"/>
    <w:rsid w:val="45646E8E"/>
    <w:rsid w:val="46BE5320"/>
    <w:rsid w:val="46E01D24"/>
    <w:rsid w:val="46F863EA"/>
    <w:rsid w:val="47327068"/>
    <w:rsid w:val="47D01679"/>
    <w:rsid w:val="482A25A7"/>
    <w:rsid w:val="483B1EB9"/>
    <w:rsid w:val="496211C9"/>
    <w:rsid w:val="4AC34A8A"/>
    <w:rsid w:val="4AE31FDA"/>
    <w:rsid w:val="4BFE220D"/>
    <w:rsid w:val="4D1A67EF"/>
    <w:rsid w:val="4D23778A"/>
    <w:rsid w:val="4E307B8D"/>
    <w:rsid w:val="4E686A30"/>
    <w:rsid w:val="4E6E6794"/>
    <w:rsid w:val="4F647A80"/>
    <w:rsid w:val="527B490A"/>
    <w:rsid w:val="53011315"/>
    <w:rsid w:val="5346131C"/>
    <w:rsid w:val="53712B90"/>
    <w:rsid w:val="53D23F89"/>
    <w:rsid w:val="54DD55AD"/>
    <w:rsid w:val="567B021B"/>
    <w:rsid w:val="579D49B9"/>
    <w:rsid w:val="57A562BB"/>
    <w:rsid w:val="57D41D4A"/>
    <w:rsid w:val="596C49C6"/>
    <w:rsid w:val="5E68798D"/>
    <w:rsid w:val="5F5B645C"/>
    <w:rsid w:val="5F837323"/>
    <w:rsid w:val="5FD37E02"/>
    <w:rsid w:val="604E2587"/>
    <w:rsid w:val="607043C8"/>
    <w:rsid w:val="609F3BA0"/>
    <w:rsid w:val="617A2CEB"/>
    <w:rsid w:val="6256495E"/>
    <w:rsid w:val="63161C12"/>
    <w:rsid w:val="639E1CDB"/>
    <w:rsid w:val="64231C45"/>
    <w:rsid w:val="65680A2C"/>
    <w:rsid w:val="65EA6347"/>
    <w:rsid w:val="67857539"/>
    <w:rsid w:val="67873E25"/>
    <w:rsid w:val="68915A5B"/>
    <w:rsid w:val="69A05176"/>
    <w:rsid w:val="69B82485"/>
    <w:rsid w:val="6AC955B0"/>
    <w:rsid w:val="6AF04E1D"/>
    <w:rsid w:val="6C0129A8"/>
    <w:rsid w:val="6C056A2B"/>
    <w:rsid w:val="6C254D64"/>
    <w:rsid w:val="6D0857C7"/>
    <w:rsid w:val="6D11643C"/>
    <w:rsid w:val="6D601238"/>
    <w:rsid w:val="6DC112AF"/>
    <w:rsid w:val="6DF405BA"/>
    <w:rsid w:val="6EAD5B7A"/>
    <w:rsid w:val="6F522B52"/>
    <w:rsid w:val="6F655ACF"/>
    <w:rsid w:val="705D1800"/>
    <w:rsid w:val="707A4809"/>
    <w:rsid w:val="707F1792"/>
    <w:rsid w:val="71AC6FB9"/>
    <w:rsid w:val="731C39BE"/>
    <w:rsid w:val="74215941"/>
    <w:rsid w:val="751B5042"/>
    <w:rsid w:val="759635A5"/>
    <w:rsid w:val="761C2D1F"/>
    <w:rsid w:val="78CF4E7A"/>
    <w:rsid w:val="79361B3B"/>
    <w:rsid w:val="796320F2"/>
    <w:rsid w:val="79C446B2"/>
    <w:rsid w:val="79E7689E"/>
    <w:rsid w:val="7CAF4890"/>
    <w:rsid w:val="7D141BD0"/>
    <w:rsid w:val="7D651B70"/>
    <w:rsid w:val="7F5B0CFF"/>
    <w:rsid w:val="7F5F443E"/>
  </w:rsids>
  <w:docVars>
    <w:docVar w:name="commondata" w:val="eyJoZGlkIjoiNzc5MmFmZWE5NjhiNjc0MDFhMzExMTEyODljZDQxMGUifQ=="/>
  </w:docVars>
  <m:mathPr>
    <m:mathFont m:val="Cambria Math"/>
    <m:wrapRight/>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宋体" w:hAnsi="Arial Unicode MS" w:cs="Arial Unicode MS"/>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next w:val="BodyText"/>
    <w:qFormat/>
    <w:pPr>
      <w:widowControl w:val="0"/>
      <w:jc w:val="both"/>
    </w:pPr>
    <w:rPr>
      <w:rFonts w:ascii="Times New Roman" w:hAnsi="Times New Roman" w:cs="Times New Roman"/>
      <w:kern w:val="2"/>
      <w:sz w:val="21"/>
      <w:szCs w:val="24"/>
    </w:rPr>
  </w:style>
  <w:style w:type="paragraph" w:styleId="Heading1">
    <w:name w:val="heading 1"/>
    <w:basedOn w:val="Normal"/>
    <w:next w:val="Normal"/>
    <w:qFormat/>
    <w:pPr>
      <w:spacing w:before="100" w:beforeAutospacing="1" w:after="100" w:afterAutospacing="1"/>
      <w:jc w:val="left"/>
      <w:outlineLvl w:val="0"/>
    </w:pPr>
    <w:rPr>
      <w:rFonts w:ascii="宋体" w:hAnsi="宋体" w:hint="eastAsia"/>
      <w:b/>
      <w:bCs/>
      <w:kern w:val="44"/>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after="120"/>
    </w:p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NormalWeb">
    <w:name w:val="Normal (Web)"/>
    <w:basedOn w:val="Normal"/>
    <w:pPr>
      <w:spacing w:before="100" w:beforeAutospacing="1" w:after="100" w:afterAutospacing="1"/>
      <w:jc w:val="left"/>
    </w:pPr>
    <w:rPr>
      <w:kern w:val="0"/>
      <w:sz w:val="24"/>
    </w:rPr>
  </w:style>
  <w:style w:type="paragraph" w:styleId="Title">
    <w:name w:val="Title"/>
    <w:basedOn w:val="Normal"/>
    <w:next w:val="Normal"/>
    <w:uiPriority w:val="10"/>
    <w:qFormat/>
    <w:pPr>
      <w:spacing w:before="240" w:after="60"/>
      <w:jc w:val="center"/>
      <w:outlineLvl w:val="0"/>
    </w:pPr>
    <w:rPr>
      <w:rFonts w:ascii="Cambria" w:hAnsi="Cambria"/>
      <w:b/>
      <w:bCs/>
      <w:sz w:val="32"/>
      <w:szCs w:val="32"/>
    </w:rPr>
  </w:style>
  <w:style w:type="table" w:styleId="TableGrid">
    <w:name w:val="Table Grid"/>
    <w:basedOn w:val="TableNormal"/>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qFormat/>
    <w:rPr>
      <w:b/>
    </w:rPr>
  </w:style>
  <w:style w:type="character" w:styleId="Hyperlink">
    <w:name w:val="Hyperlink"/>
    <w:rPr>
      <w:color w:val="0000FF"/>
      <w:u w:val="single"/>
    </w:rPr>
  </w:style>
  <w:style w:type="paragraph" w:customStyle="1" w:styleId="msolistparagraph">
    <w:name w:val="msolistparagraph"/>
    <w:basedOn w:val="Normal"/>
    <w:pPr>
      <w:ind w:firstLine="420" w:firstLineChars="200"/>
    </w:pPr>
    <w:rPr>
      <w:rFonts w:ascii="Arial Unicode MS" w:eastAsia="等线" w:hAnsi="Arial Unicode MS"/>
      <w:ker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header" Target="header8.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yperlink" Target="https://d.book118.com/665122043121011113" TargetMode="External" /><Relationship Id="rId22" Type="http://schemas.openxmlformats.org/officeDocument/2006/relationships/header" Target="header9.xml" /><Relationship Id="rId23" Type="http://schemas.openxmlformats.org/officeDocument/2006/relationships/footer" Target="footer9.xml" /><Relationship Id="rId24" Type="http://schemas.openxmlformats.org/officeDocument/2006/relationships/theme" Target="theme/theme1.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header" Target="header3.xml" /></Relationships>
</file>

<file path=word/_rels/footer1.xml.rels><?xml version="1.0" encoding="utf-8" standalone="yes"?><Relationships xmlns="http://schemas.openxmlformats.org/package/2006/relationships"><Relationship Id="rId1" Type="http://schemas.openxmlformats.org/officeDocument/2006/relationships/image" Target="media/image2.png" /></Relationships>
</file>

<file path=word/_rels/footer2.xml.rels><?xml version="1.0" encoding="utf-8" standalone="yes"?><Relationships xmlns="http://schemas.openxmlformats.org/package/2006/relationships"><Relationship Id="rId1" Type="http://schemas.openxmlformats.org/officeDocument/2006/relationships/image" Target="media/image2.png" /></Relationships>
</file>

<file path=word/_rels/footer3.xml.rels><?xml version="1.0" encoding="utf-8" standalone="yes"?><Relationships xmlns="http://schemas.openxmlformats.org/package/2006/relationships"><Relationship Id="rId1" Type="http://schemas.openxmlformats.org/officeDocument/2006/relationships/image" Target="media/image2.png" /></Relationships>
</file>

<file path=word/_rels/footer4.xml.rels><?xml version="1.0" encoding="utf-8" standalone="yes"?><Relationships xmlns="http://schemas.openxmlformats.org/package/2006/relationships"><Relationship Id="rId1" Type="http://schemas.openxmlformats.org/officeDocument/2006/relationships/image" Target="media/image2.png" /></Relationships>
</file>

<file path=word/_rels/footer5.xml.rels><?xml version="1.0" encoding="utf-8" standalone="yes"?><Relationships xmlns="http://schemas.openxmlformats.org/package/2006/relationships"><Relationship Id="rId1" Type="http://schemas.openxmlformats.org/officeDocument/2006/relationships/image" Target="media/image2.png" /></Relationships>
</file>

<file path=word/_rels/footer6.xml.rels><?xml version="1.0" encoding="utf-8" standalone="yes"?><Relationships xmlns="http://schemas.openxmlformats.org/package/2006/relationships"><Relationship Id="rId1" Type="http://schemas.openxmlformats.org/officeDocument/2006/relationships/image" Target="media/image2.png" /></Relationships>
</file>

<file path=word/_rels/footer7.xml.rels><?xml version="1.0" encoding="utf-8" standalone="yes"?><Relationships xmlns="http://schemas.openxmlformats.org/package/2006/relationships"><Relationship Id="rId1" Type="http://schemas.openxmlformats.org/officeDocument/2006/relationships/image" Target="media/image2.png" /></Relationships>
</file>

<file path=word/_rels/footer8.xml.rels><?xml version="1.0" encoding="utf-8" standalone="yes"?><Relationships xmlns="http://schemas.openxmlformats.org/package/2006/relationships"><Relationship Id="rId1" Type="http://schemas.openxmlformats.org/officeDocument/2006/relationships/image" Target="media/image2.png" /></Relationships>
</file>

<file path=word/_rels/footer9.xml.rels><?xml version="1.0" encoding="utf-8" standalone="yes"?><Relationships xmlns="http://schemas.openxmlformats.org/package/2006/relationships"><Relationship Id="rId1" Type="http://schemas.openxmlformats.org/officeDocument/2006/relationships/image" Target="media/image2.png" /></Relationships>
</file>

<file path=word/_rels/header1.xml.rels><?xml version="1.0" encoding="utf-8" standalone="yes"?><Relationships xmlns="http://schemas.openxmlformats.org/package/2006/relationships"><Relationship Id="rId1" Type="http://schemas.openxmlformats.org/officeDocument/2006/relationships/image" Target="media/image2.png" /></Relationships>
</file>

<file path=word/_rels/header2.xml.rels><?xml version="1.0" encoding="utf-8" standalone="yes"?><Relationships xmlns="http://schemas.openxmlformats.org/package/2006/relationships"><Relationship Id="rId1" Type="http://schemas.openxmlformats.org/officeDocument/2006/relationships/image" Target="media/image2.png" /></Relationships>
</file>

<file path=word/_rels/header3.xml.rels><?xml version="1.0" encoding="utf-8" standalone="yes"?><Relationships xmlns="http://schemas.openxmlformats.org/package/2006/relationships"><Relationship Id="rId1" Type="http://schemas.openxmlformats.org/officeDocument/2006/relationships/image" Target="media/image2.png" /></Relationships>
</file>

<file path=word/_rels/header4.xml.rels><?xml version="1.0" encoding="utf-8" standalone="yes"?><Relationships xmlns="http://schemas.openxmlformats.org/package/2006/relationships"><Relationship Id="rId1" Type="http://schemas.openxmlformats.org/officeDocument/2006/relationships/image" Target="media/image2.png" /></Relationships>
</file>

<file path=word/_rels/header5.xml.rels><?xml version="1.0" encoding="utf-8" standalone="yes"?><Relationships xmlns="http://schemas.openxmlformats.org/package/2006/relationships"><Relationship Id="rId1" Type="http://schemas.openxmlformats.org/officeDocument/2006/relationships/image" Target="media/image2.png" /></Relationships>
</file>

<file path=word/_rels/header6.xml.rels><?xml version="1.0" encoding="utf-8" standalone="yes"?><Relationships xmlns="http://schemas.openxmlformats.org/package/2006/relationships"><Relationship Id="rId1" Type="http://schemas.openxmlformats.org/officeDocument/2006/relationships/image" Target="media/image2.png" /></Relationships>
</file>

<file path=word/_rels/header7.xml.rels><?xml version="1.0" encoding="utf-8" standalone="yes"?><Relationships xmlns="http://schemas.openxmlformats.org/package/2006/relationships"><Relationship Id="rId1" Type="http://schemas.openxmlformats.org/officeDocument/2006/relationships/image" Target="media/image2.png" /></Relationships>
</file>

<file path=word/_rels/header8.xml.rels><?xml version="1.0" encoding="utf-8" standalone="yes"?><Relationships xmlns="http://schemas.openxmlformats.org/package/2006/relationships"><Relationship Id="rId1" Type="http://schemas.openxmlformats.org/officeDocument/2006/relationships/image" Target="media/image2.png" /></Relationships>
</file>

<file path=word/_rels/header9.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2471</Words>
  <Characters>14086</Characters>
  <Application>Microsoft Office Word</Application>
  <DocSecurity>0</DocSecurity>
  <Lines>117</Lines>
  <Paragraphs>33</Paragraphs>
  <ScaleCrop>false</ScaleCrop>
  <Company/>
  <LinksUpToDate>false</LinksUpToDate>
  <CharactersWithSpaces>16524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China</cp:lastModifiedBy>
  <cp:revision>2</cp:revision>
  <dcterms:created xsi:type="dcterms:W3CDTF">2022-03-09T05:01:00Z</dcterms:created>
  <dcterms:modified xsi:type="dcterms:W3CDTF">2024-02-29T12:34:00Z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