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1125847</wp:posOffset>
            </wp:positionH>
            <wp:positionV relativeFrom="page">
              <wp:posOffset>476749</wp:posOffset>
            </wp:positionV>
            <wp:extent cx="1181037" cy="160441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1037" cy="1604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17783539</wp:posOffset>
            </wp:positionH>
            <wp:positionV relativeFrom="page">
              <wp:posOffset>476749</wp:posOffset>
            </wp:positionV>
            <wp:extent cx="1181037" cy="160441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1037" cy="1604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348" w:line="209" w:lineRule="auto"/>
        <w:ind w:left="12355"/>
        <w:rPr>
          <w:rFonts w:ascii="Microsoft YaHei" w:eastAsia="Microsoft YaHei" w:hAnsi="Microsoft YaHei" w:cs="Microsoft YaHei"/>
          <w:sz w:val="81"/>
          <w:szCs w:val="8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35.1pt;height:29.15pt;margin-top:33.85pt;margin-left:265.03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11" w:lineRule="auto"/>
                    <w:ind w:left="20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-4"/>
                      <w:sz w:val="36"/>
                      <w:szCs w:val="36"/>
                      <w14:textFill>
                        <w14:solidFill>
                          <w14:srgbClr w14:val="4E6CFF">
                            <w14:alpha w14:val="11764"/>
                          </w14:srgbClr>
                        </w14:solidFill>
                      </w14:textFill>
                    </w:rPr>
                    <w:t>探    究    本    质</w:t>
                  </w:r>
                </w:p>
              </w:txbxContent>
            </v:textbox>
          </v:shape>
        </w:pict>
      </w:r>
      <w:r>
        <w:pict>
          <v:shape id="_x0000_s1026" type="#_x0000_t202" style="width:140.55pt;height:29.35pt;margin-top:33.85pt;margin-left:1173.56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-9"/>
                      <w:w w:val="99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>赋</w:t>
                  </w: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8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-9"/>
                      <w:w w:val="99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>能</w:t>
                  </w: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7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-9"/>
                      <w:w w:val="99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>行</w:t>
                  </w: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14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4E6CFF"/>
                      <w:spacing w:val="-9"/>
                      <w:w w:val="99"/>
                      <w:sz w:val="36"/>
                      <w:szCs w:val="36"/>
                      <w14:textFill>
                        <w14:solidFill>
                          <w14:srgbClr w14:val="4E6CFF">
                            <w14:alpha w14:val="12156"/>
                          </w14:srgbClr>
                        </w14:solidFill>
                      </w14:textFill>
                    </w:rPr>
                    <w:t>业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FFFFFF"/>
          <w:spacing w:val="56"/>
          <w:sz w:val="81"/>
          <w:szCs w:val="81"/>
        </w:rPr>
        <w:t>智谱</w:t>
      </w:r>
      <w:r>
        <w:rPr>
          <w:rFonts w:ascii="Microsoft YaHei" w:eastAsia="Microsoft YaHei" w:hAnsi="Microsoft YaHei" w:cs="Microsoft YaHei"/>
          <w:b/>
          <w:bCs/>
          <w:color w:val="FFFFFF"/>
          <w:spacing w:val="-99"/>
          <w:sz w:val="81"/>
          <w:szCs w:val="81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81"/>
          <w:szCs w:val="81"/>
        </w:rPr>
        <w:t>A</w:t>
      </w:r>
      <w:r>
        <w:rPr>
          <w:rFonts w:ascii="Arial" w:eastAsia="Arial" w:hAnsi="Arial" w:cs="Arial"/>
          <w:b/>
          <w:bCs/>
          <w:color w:val="FFFFFF"/>
          <w:spacing w:val="-51"/>
          <w:sz w:val="81"/>
          <w:szCs w:val="81"/>
        </w:rPr>
        <w:t xml:space="preserve"> </w:t>
      </w:r>
      <w:r>
        <w:rPr>
          <w:rFonts w:ascii="Arial" w:eastAsia="Arial" w:hAnsi="Arial" w:cs="Arial"/>
          <w:b/>
          <w:bCs/>
          <w:color w:val="FFFFFF"/>
          <w:sz w:val="81"/>
          <w:szCs w:val="81"/>
        </w:rPr>
        <w:t>I</w:t>
      </w:r>
      <w:r>
        <w:rPr>
          <w:rFonts w:ascii="Arial" w:eastAsia="Arial" w:hAnsi="Arial" w:cs="Arial"/>
          <w:b/>
          <w:bCs/>
          <w:color w:val="FFFFFF"/>
          <w:spacing w:val="-79"/>
          <w:sz w:val="81"/>
          <w:szCs w:val="8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56"/>
          <w:sz w:val="81"/>
          <w:szCs w:val="81"/>
        </w:rPr>
        <w:t>技术开放日</w:t>
      </w:r>
    </w:p>
    <w:p>
      <w:pPr>
        <w:spacing w:line="209" w:lineRule="auto"/>
        <w:rPr>
          <w:rFonts w:ascii="Microsoft YaHei" w:eastAsia="Microsoft YaHei" w:hAnsi="Microsoft YaHei" w:cs="Microsoft YaHei"/>
          <w:sz w:val="81"/>
          <w:szCs w:val="81"/>
        </w:rPr>
        <w:sectPr>
          <w:headerReference w:type="default" r:id="rId5"/>
          <w:pgSz w:w="31680" w:h="4400"/>
          <w:pgMar w:top="400" w:right="0" w:bottom="0" w:left="0" w:header="0" w:footer="0" w:gutter="0"/>
          <w:cols w:space="708"/>
        </w:sectPr>
      </w:pPr>
    </w:p>
    <w:p>
      <w:pPr>
        <w:spacing w:line="283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17958730</wp:posOffset>
            </wp:positionH>
            <wp:positionV relativeFrom="page">
              <wp:posOffset>977750</wp:posOffset>
            </wp:positionV>
            <wp:extent cx="862756" cy="23966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756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1314159</wp:posOffset>
            </wp:positionH>
            <wp:positionV relativeFrom="page">
              <wp:posOffset>1267046</wp:posOffset>
            </wp:positionV>
            <wp:extent cx="865070" cy="23942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070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17956418</wp:posOffset>
            </wp:positionH>
            <wp:positionV relativeFrom="page">
              <wp:posOffset>1267046</wp:posOffset>
            </wp:positionV>
            <wp:extent cx="865068" cy="23942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5068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350" w:lineRule="exact"/>
        <w:ind w:left="2073"/>
      </w:pPr>
      <w:r>
        <w:rPr>
          <w:position w:val="-7"/>
        </w:rPr>
        <w:drawing>
          <wp:inline distT="0" distB="0" distL="0" distR="0">
            <wp:extent cx="862757" cy="22225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2757" cy="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608" w:lineRule="exact"/>
        <w:ind w:left="5113"/>
        <w:rPr>
          <w:sz w:val="57"/>
          <w:szCs w:val="57"/>
        </w:rPr>
      </w:pPr>
      <w:r>
        <w:rPr>
          <w:b/>
          <w:bCs/>
          <w:color w:val="FFFFFF"/>
          <w:spacing w:val="16"/>
          <w:position w:val="-1"/>
          <w:sz w:val="57"/>
          <w:szCs w:val="57"/>
        </w:rPr>
        <w:t>公司历程</w:t>
      </w:r>
    </w:p>
    <w:p>
      <w:pPr>
        <w:pStyle w:val="BodyText"/>
        <w:spacing w:line="320" w:lineRule="exact"/>
        <w:ind w:left="2062"/>
        <w:rPr>
          <w:sz w:val="29"/>
          <w:szCs w:val="29"/>
        </w:rPr>
      </w:pPr>
      <w:r>
        <w:pict>
          <v:shape id="_x0000_s1027" type="#_x0000_t202" style="width:72.15pt;height:38.65pt;margin-top:-2.41pt;margin-left:1411.7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8" w:lineRule="auto"/>
                    <w:ind w:left="35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14"/>
                      <w:sz w:val="29"/>
                      <w:szCs w:val="29"/>
                    </w:rPr>
                    <w:t>智谱</w:t>
                  </w:r>
                  <w:r>
                    <w:rPr>
                      <w:color w:val="FFFFFF"/>
                      <w:sz w:val="29"/>
                      <w:szCs w:val="29"/>
                    </w:rPr>
                    <w:t>AI</w:t>
                  </w:r>
                </w:p>
                <w:p>
                  <w:pPr>
                    <w:pStyle w:val="BodyText"/>
                    <w:spacing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-8"/>
                      <w:sz w:val="29"/>
                      <w:szCs w:val="29"/>
                    </w:rPr>
                    <w:t>技术开放日</w:t>
                  </w:r>
                </w:p>
              </w:txbxContent>
            </v:textbox>
          </v:shape>
        </w:pict>
      </w:r>
      <w:r>
        <w:rPr>
          <w:color w:val="FFFFFF"/>
          <w:spacing w:val="14"/>
          <w:position w:val="-1"/>
          <w:sz w:val="29"/>
          <w:szCs w:val="29"/>
        </w:rPr>
        <w:t>智谱</w:t>
      </w:r>
      <w:r>
        <w:rPr>
          <w:color w:val="FFFFFF"/>
          <w:position w:val="-1"/>
          <w:sz w:val="29"/>
          <w:szCs w:val="29"/>
        </w:rPr>
        <w:t>AI</w:t>
      </w:r>
    </w:p>
    <w:p>
      <w:pPr>
        <w:pStyle w:val="BodyText"/>
        <w:spacing w:line="185" w:lineRule="auto"/>
        <w:ind w:left="2046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85" w:lineRule="auto"/>
        <w:rPr>
          <w:sz w:val="29"/>
          <w:szCs w:val="29"/>
        </w:rPr>
        <w:sectPr>
          <w:headerReference w:type="default" r:id="rId10"/>
          <w:pgSz w:w="31680" w:h="4400"/>
          <w:pgMar w:top="400" w:right="0" w:bottom="0" w:left="0" w:header="0" w:footer="0" w:gutter="0"/>
          <w:pgNumType w:start="2"/>
          <w:cols w:space="708"/>
        </w:sectPr>
      </w:pPr>
    </w:p>
    <w:p>
      <w:pPr>
        <w:pStyle w:val="BodyText"/>
        <w:spacing w:line="3878" w:lineRule="exact"/>
        <w:ind w:firstLine="20171"/>
      </w:pPr>
      <w:r>
        <w:pict>
          <v:shape id="_x0000_s1028" type="#_x0000_t202" style="width:193.95pt;height:193.95pt;margin-top:13.04pt;margin-left:383.18pt;mso-position-horizontal-relative:page;mso-position-vertical-relative:page;position:absolute;z-index:251668480" o:allowincell="f" filled="t" fillcolor="#333347" stroked="f">
            <o:lock v:ext="edit" aspectratio="f"/>
            <v:textbox inset="0,0,0,0">
              <w:txbxContent>
                <w:p>
                  <w:pPr>
                    <w:pStyle w:val="BodyText"/>
                    <w:spacing w:before="318" w:line="211" w:lineRule="auto"/>
                    <w:ind w:left="223"/>
                    <w:rPr>
                      <w:sz w:val="48"/>
                      <w:szCs w:val="48"/>
                    </w:rPr>
                  </w:pPr>
                  <w:r>
                    <w:rPr>
                      <w:b/>
                      <w:bCs/>
                      <w:color w:val="FFFFFF"/>
                      <w:spacing w:val="20"/>
                      <w:sz w:val="48"/>
                      <w:szCs w:val="48"/>
                    </w:rPr>
                    <w:t>算法创新</w:t>
                  </w: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20" w:line="165" w:lineRule="auto"/>
                    <w:ind w:left="238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 xml:space="preserve">GPT </w:t>
                  </w:r>
                  <w:r>
                    <w:rPr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>、</w:t>
                  </w:r>
                  <w:r>
                    <w:rPr>
                      <w:b/>
                      <w:bCs/>
                      <w:color w:val="FFFFFF"/>
                      <w:spacing w:val="-6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>BERT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32"/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>、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>T5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31"/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>、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D932"/>
                      <w:spacing w:val="-20"/>
                      <w:sz w:val="28"/>
                      <w:szCs w:val="28"/>
                    </w:rPr>
                    <w:t>GLM</w: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4" w:line="195" w:lineRule="auto"/>
                    <w:ind w:left="1916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4"/>
                      <w:sz w:val="36"/>
                      <w:szCs w:val="36"/>
                    </w:rPr>
                    <w:t>2018-2020</w:t>
                  </w:r>
                </w:p>
              </w:txbxContent>
            </v:textbox>
          </v:shape>
        </w:pict>
      </w:r>
      <w:r>
        <w:pict>
          <v:shape id="_x0000_s1029" type="#_x0000_t202" style="width:193.95pt;height:193.95pt;margin-top:13.04pt;margin-left:800.11pt;mso-position-horizontal-relative:page;mso-position-vertical-relative:page;position:absolute;z-index:251667456" o:allowincell="f" filled="t" fillcolor="#37415b" stroked="f">
            <o:lock v:ext="edit" aspectratio="f"/>
            <v:textbox inset="0,0,0,0">
              <w:txbxContent>
                <w:p>
                  <w:pPr>
                    <w:pStyle w:val="BodyText"/>
                    <w:spacing w:before="321" w:line="210" w:lineRule="auto"/>
                    <w:ind w:left="206"/>
                    <w:rPr>
                      <w:sz w:val="48"/>
                      <w:szCs w:val="48"/>
                    </w:rPr>
                  </w:pPr>
                  <w:r>
                    <w:rPr>
                      <w:b/>
                      <w:bCs/>
                      <w:color w:val="FFFFFF"/>
                      <w:spacing w:val="25"/>
                      <w:sz w:val="48"/>
                      <w:szCs w:val="48"/>
                    </w:rPr>
                    <w:t>产业化落地</w:t>
                  </w:r>
                </w:p>
                <w:p>
                  <w:pPr>
                    <w:spacing w:line="4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20" w:line="210" w:lineRule="auto"/>
                    <w:ind w:left="229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FFFFFF"/>
                      <w:spacing w:val="14"/>
                      <w:sz w:val="28"/>
                      <w:szCs w:val="28"/>
                    </w:rPr>
                    <w:t>金融、能源、教育等</w:t>
                  </w: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4" w:line="194" w:lineRule="auto"/>
                    <w:ind w:left="287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1"/>
                      <w:sz w:val="36"/>
                      <w:szCs w:val="36"/>
                    </w:rPr>
                    <w:t>2023</w:t>
                  </w:r>
                </w:p>
              </w:txbxContent>
            </v:textbox>
          </v:shape>
        </w:pict>
      </w:r>
      <w:r>
        <w:pict>
          <v:shape id="_x0000_s1030" type="#_x0000_t202" style="width:193.95pt;height:193.95pt;margin-top:13.04pt;margin-left:591.65pt;mso-position-horizontal-relative:page;mso-position-vertical-relative:page;position:absolute;z-index:251666432" o:allowincell="f" filled="t" fillcolor="#1b2e48" stroked="f">
            <o:lock v:ext="edit" aspectratio="f"/>
            <v:textbox inset="0,0,0,0">
              <w:txbxContent>
                <w:p>
                  <w:pPr>
                    <w:pStyle w:val="BodyText"/>
                    <w:spacing w:before="318" w:line="211" w:lineRule="auto"/>
                    <w:ind w:left="197"/>
                    <w:rPr>
                      <w:sz w:val="48"/>
                      <w:szCs w:val="48"/>
                    </w:rPr>
                  </w:pPr>
                  <w:r>
                    <w:rPr>
                      <w:b/>
                      <w:bCs/>
                      <w:color w:val="FFFFFF"/>
                      <w:spacing w:val="23"/>
                      <w:sz w:val="48"/>
                      <w:szCs w:val="48"/>
                    </w:rPr>
                    <w:t>模型之战</w:t>
                  </w:r>
                </w:p>
                <w:p>
                  <w:pPr>
                    <w:spacing w:line="4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20" w:line="199" w:lineRule="auto"/>
                    <w:ind w:left="25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3"/>
                      <w:sz w:val="28"/>
                      <w:szCs w:val="28"/>
                    </w:rPr>
                    <w:t>GPT-3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0"/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color w:val="FFFFFF"/>
                      <w:spacing w:val="-13"/>
                      <w:sz w:val="28"/>
                      <w:szCs w:val="28"/>
                    </w:rPr>
                    <w:t>、</w:t>
                  </w:r>
                  <w:r>
                    <w:rPr>
                      <w:b/>
                      <w:bCs/>
                      <w:color w:val="FFFFFF"/>
                      <w:spacing w:val="-6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3"/>
                      <w:sz w:val="28"/>
                      <w:szCs w:val="28"/>
                    </w:rPr>
                    <w:t>PaLM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32"/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color w:val="FFFFFF"/>
                      <w:spacing w:val="-13"/>
                      <w:sz w:val="28"/>
                      <w:szCs w:val="28"/>
                    </w:rPr>
                    <w:t>、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3"/>
                      <w:sz w:val="28"/>
                      <w:szCs w:val="28"/>
                    </w:rPr>
                    <w:t>OPT-175B</w:t>
                  </w:r>
                </w:p>
                <w:p>
                  <w:pPr>
                    <w:pStyle w:val="BodyText"/>
                    <w:spacing w:before="1" w:line="164" w:lineRule="auto"/>
                    <w:ind w:left="257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8"/>
                      <w:sz w:val="28"/>
                      <w:szCs w:val="28"/>
                    </w:rPr>
                    <w:t>BLOOM-176B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2"/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color w:val="FFFFFF"/>
                      <w:spacing w:val="-8"/>
                      <w:sz w:val="28"/>
                      <w:szCs w:val="28"/>
                    </w:rPr>
                    <w:t>、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D932"/>
                      <w:spacing w:val="-8"/>
                      <w:sz w:val="28"/>
                      <w:szCs w:val="28"/>
                    </w:rPr>
                    <w:t>GLM-130B</w:t>
                  </w:r>
                </w:p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4" w:line="195" w:lineRule="auto"/>
                    <w:ind w:left="1916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4"/>
                      <w:sz w:val="36"/>
                      <w:szCs w:val="36"/>
                    </w:rPr>
                    <w:t>2020-2022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1316472</wp:posOffset>
            </wp:positionH>
            <wp:positionV relativeFrom="page">
              <wp:posOffset>977750</wp:posOffset>
            </wp:positionV>
            <wp:extent cx="862757" cy="23966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2757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17958730</wp:posOffset>
            </wp:positionH>
            <wp:positionV relativeFrom="page">
              <wp:posOffset>977750</wp:posOffset>
            </wp:positionV>
            <wp:extent cx="862756" cy="23966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756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1314159</wp:posOffset>
            </wp:positionH>
            <wp:positionV relativeFrom="page">
              <wp:posOffset>1267046</wp:posOffset>
            </wp:positionV>
            <wp:extent cx="865070" cy="239423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070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17956418</wp:posOffset>
            </wp:positionH>
            <wp:positionV relativeFrom="page">
              <wp:posOffset>1267046</wp:posOffset>
            </wp:positionV>
            <wp:extent cx="865068" cy="239423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5068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72.15pt;height:38.65pt;margin-top:122.5pt;margin-left:101.33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8" w:lineRule="auto"/>
                    <w:ind w:left="35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14"/>
                      <w:sz w:val="29"/>
                      <w:szCs w:val="29"/>
                    </w:rPr>
                    <w:t>智谱</w:t>
                  </w:r>
                  <w:r>
                    <w:rPr>
                      <w:color w:val="FFFFFF"/>
                      <w:sz w:val="29"/>
                      <w:szCs w:val="29"/>
                    </w:rPr>
                    <w:t>AI</w:t>
                  </w:r>
                </w:p>
                <w:p>
                  <w:pPr>
                    <w:pStyle w:val="BodyText"/>
                    <w:spacing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-8"/>
                      <w:sz w:val="29"/>
                      <w:szCs w:val="29"/>
                    </w:rPr>
                    <w:t>技术开放日</w:t>
                  </w:r>
                </w:p>
              </w:txbxContent>
            </v:textbox>
          </v:shape>
        </w:pict>
      </w:r>
      <w:r>
        <w:pict>
          <v:shape id="_x0000_s1032" type="#_x0000_t202" style="width:72.15pt;height:38.65pt;margin-top:122.5pt;margin-left:1411.75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8" w:lineRule="auto"/>
                    <w:ind w:left="35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14"/>
                      <w:sz w:val="29"/>
                      <w:szCs w:val="29"/>
                    </w:rPr>
                    <w:t>智谱</w:t>
                  </w:r>
                  <w:r>
                    <w:rPr>
                      <w:color w:val="FFFFFF"/>
                      <w:sz w:val="29"/>
                      <w:szCs w:val="29"/>
                    </w:rPr>
                    <w:t>AI</w:t>
                  </w:r>
                </w:p>
                <w:p>
                  <w:pPr>
                    <w:pStyle w:val="BodyText"/>
                    <w:spacing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-8"/>
                      <w:sz w:val="29"/>
                      <w:szCs w:val="29"/>
                    </w:rPr>
                    <w:t>技术开放日</w:t>
                  </w:r>
                </w:p>
              </w:txbxContent>
            </v:textbox>
          </v:shape>
        </w:pict>
      </w:r>
      <w:r>
        <w:rPr>
          <w:position w:val="-77"/>
        </w:rPr>
        <w:pict>
          <v:shape id="_x0000_i1033" type="#_x0000_t202" style="width:193.95pt;height:193.95pt;mso-position-horizontal-relative:char;mso-position-vertical-relative:line" filled="t" fillcolor="#1e3b47" stroked="f">
            <o:lock v:ext="edit" aspectratio="f"/>
            <v:textbox inset="0,0,0,0">
              <w:txbxContent>
                <w:p>
                  <w:pPr>
                    <w:spacing w:before="319" w:line="212" w:lineRule="auto"/>
                    <w:ind w:left="230"/>
                    <w:rPr>
                      <w:rFonts w:ascii="Arial" w:eastAsia="Arial" w:hAnsi="Arial" w:cs="Arial"/>
                      <w:sz w:val="48"/>
                      <w:szCs w:val="4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sz w:val="48"/>
                      <w:szCs w:val="48"/>
                    </w:rPr>
                    <w:t>瞄向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2"/>
                      <w:sz w:val="48"/>
                      <w:szCs w:val="48"/>
                    </w:rPr>
                    <w:t>AGI</w:t>
                  </w: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81" w:line="196" w:lineRule="auto"/>
                    <w:ind w:left="226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5"/>
                      <w:sz w:val="28"/>
                      <w:szCs w:val="28"/>
                    </w:rPr>
                    <w:t>GPT-4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4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5"/>
                      <w:sz w:val="28"/>
                      <w:szCs w:val="28"/>
                    </w:rPr>
                    <w:t>Beyond</w:t>
                  </w: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4" w:line="195" w:lineRule="auto"/>
                    <w:ind w:left="26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3"/>
                      <w:sz w:val="36"/>
                      <w:szCs w:val="36"/>
                    </w:rPr>
                    <w:t>2024+</w:t>
                  </w:r>
                </w:p>
              </w:txbxContent>
            </v:textbox>
            <w10:wrap type="none"/>
          </v:shape>
        </w:pict>
      </w:r>
    </w:p>
    <w:p>
      <w:pPr>
        <w:spacing w:line="3878" w:lineRule="exact"/>
        <w:sectPr>
          <w:headerReference w:type="default" r:id="rId12"/>
          <w:pgSz w:w="31680" w:h="4400"/>
          <w:pgMar w:top="260" w:right="0" w:bottom="0" w:left="0" w:header="0" w:footer="0" w:gutter="0"/>
          <w:pgNumType w:start="3"/>
          <w:cols w:space="708"/>
        </w:sectPr>
      </w:pPr>
    </w:p>
    <w:p>
      <w:pPr>
        <w:spacing w:line="236" w:lineRule="exact"/>
      </w:pPr>
    </w:p>
    <w:p>
      <w:pPr>
        <w:spacing w:line="236" w:lineRule="exact"/>
        <w:sectPr>
          <w:headerReference w:type="default" r:id="rId13"/>
          <w:pgSz w:w="31680" w:h="4400"/>
          <w:pgMar w:top="400" w:right="0" w:bottom="0" w:left="0" w:header="0" w:footer="0" w:gutter="0"/>
          <w:pgNumType w:start="4"/>
          <w:cols w:num="1" w:space="708" w:equalWidth="0">
            <w:col w:w="31680" w:space="0"/>
          </w:cols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77" w:lineRule="exact"/>
        <w:ind w:left="2073"/>
      </w:pPr>
      <w:r>
        <w:rPr>
          <w:position w:val="-8"/>
        </w:rPr>
        <w:drawing>
          <wp:inline distT="0" distB="0" distL="0" distR="0">
            <wp:extent cx="862757" cy="23966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2757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069"/>
      </w:pPr>
      <w:r>
        <w:rPr>
          <w:position w:val="-8"/>
        </w:rPr>
        <w:drawing>
          <wp:inline distT="0" distB="0" distL="0" distR="0">
            <wp:extent cx="865070" cy="23942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070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2062"/>
        <w:rPr>
          <w:sz w:val="29"/>
          <w:szCs w:val="29"/>
        </w:rPr>
      </w:pP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185" w:lineRule="auto"/>
        <w:ind w:left="2046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193" w:lineRule="auto"/>
        <w:ind w:left="1"/>
        <w:rPr>
          <w:rFonts w:ascii="Arial" w:eastAsia="Arial" w:hAnsi="Arial" w:cs="Arial"/>
          <w:sz w:val="57"/>
          <w:szCs w:val="57"/>
        </w:rPr>
      </w:pPr>
      <w:r>
        <w:rPr>
          <w:rFonts w:ascii="Arial" w:eastAsia="Arial" w:hAnsi="Arial" w:cs="Arial"/>
          <w:b/>
          <w:bCs/>
          <w:color w:val="FFFFFF"/>
          <w:spacing w:val="-43"/>
          <w:sz w:val="57"/>
          <w:szCs w:val="57"/>
        </w:rPr>
        <w:t>GLM</w:t>
      </w:r>
    </w:p>
    <w:p>
      <w:pPr>
        <w:pStyle w:val="BodyText"/>
        <w:spacing w:before="72" w:line="208" w:lineRule="auto"/>
        <w:rPr>
          <w:sz w:val="57"/>
          <w:szCs w:val="57"/>
        </w:rPr>
      </w:pPr>
      <w:r>
        <w:rPr>
          <w:b/>
          <w:bCs/>
          <w:color w:val="FFFFFF"/>
          <w:spacing w:val="14"/>
          <w:sz w:val="57"/>
          <w:szCs w:val="57"/>
        </w:rPr>
        <w:t>系列模型</w: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64" w:line="193" w:lineRule="auto"/>
        <w:ind w:left="20622"/>
        <w:rPr>
          <w:rFonts w:ascii="Arial" w:eastAsia="Arial" w:hAnsi="Arial" w:cs="Arial"/>
          <w:sz w:val="57"/>
          <w:szCs w:val="57"/>
        </w:rPr>
      </w:pPr>
      <w:r>
        <w:rPr>
          <w:rFonts w:ascii="Arial" w:eastAsia="Arial" w:hAnsi="Arial" w:cs="Arial"/>
          <w:b/>
          <w:bCs/>
          <w:color w:val="FFFFFF"/>
          <w:spacing w:val="-47"/>
          <w:sz w:val="57"/>
          <w:szCs w:val="57"/>
        </w:rPr>
        <w:t>GPT</w:t>
      </w:r>
    </w:p>
    <w:p>
      <w:pPr>
        <w:pStyle w:val="BodyText"/>
        <w:spacing w:before="73" w:line="163" w:lineRule="auto"/>
        <w:ind w:left="20621"/>
        <w:rPr>
          <w:sz w:val="57"/>
          <w:szCs w:val="57"/>
        </w:rPr>
      </w:pPr>
      <w:r>
        <w:rPr>
          <w:b/>
          <w:bCs/>
          <w:color w:val="FFFFFF"/>
          <w:spacing w:val="14"/>
          <w:sz w:val="57"/>
          <w:szCs w:val="57"/>
        </w:rPr>
        <w:t>系列模型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4"/>
          <w:type w:val="continuous"/>
          <w:pgSz w:w="31680" w:h="4400"/>
          <w:pgMar w:top="400" w:right="0" w:bottom="0" w:left="0" w:header="0" w:footer="0" w:gutter="0"/>
          <w:pgNumType w:start="5"/>
          <w:cols w:num="3" w:space="708" w:equalWidth="0">
            <w:col w:w="4395" w:space="100"/>
            <w:col w:w="23661" w:space="100"/>
            <w:col w:w="342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78" w:lineRule="exact"/>
        <w:ind w:left="26"/>
      </w:pPr>
      <w:r>
        <w:rPr>
          <w:position w:val="-8"/>
        </w:rPr>
        <w:drawing>
          <wp:inline distT="0" distB="0" distL="0" distR="0">
            <wp:extent cx="862756" cy="23966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756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2"/>
      </w:pPr>
      <w:r>
        <w:rPr>
          <w:position w:val="-8"/>
        </w:rPr>
        <w:drawing>
          <wp:inline distT="0" distB="0" distL="0" distR="0">
            <wp:extent cx="865068" cy="239423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5068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15"/>
        <w:rPr>
          <w:sz w:val="29"/>
          <w:szCs w:val="29"/>
        </w:rPr>
      </w:pP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185" w:lineRule="auto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85" w:lineRule="auto"/>
        <w:rPr>
          <w:sz w:val="29"/>
          <w:szCs w:val="29"/>
        </w:rPr>
        <w:sectPr>
          <w:headerReference w:type="default" r:id="rId15"/>
          <w:type w:val="nextPage"/>
          <w:pgSz w:w="31680" w:h="4400"/>
          <w:pgMar w:top="400" w:right="0" w:bottom="0" w:left="0" w:header="0" w:footer="0" w:gutter="0"/>
          <w:pgNumType w:start="6"/>
          <w:cols w:num="3" w:space="708" w:equalWidth="0">
            <w:col w:w="4395" w:space="100"/>
            <w:col w:w="23661" w:space="100"/>
            <w:col w:w="3426" w:space="0"/>
          </w:cols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377" w:lineRule="exact"/>
        <w:ind w:left="2073"/>
      </w:pPr>
      <w:r>
        <w:rPr>
          <w:position w:val="-8"/>
        </w:rPr>
        <w:drawing>
          <wp:inline distT="0" distB="0" distL="0" distR="0">
            <wp:extent cx="862757" cy="23966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2757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069"/>
      </w:pPr>
      <w:r>
        <w:rPr>
          <w:position w:val="-8"/>
        </w:rPr>
        <w:drawing>
          <wp:inline distT="0" distB="0" distL="0" distR="0">
            <wp:extent cx="865070" cy="23942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070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2062"/>
        <w:rPr>
          <w:sz w:val="29"/>
          <w:szCs w:val="29"/>
        </w:rPr>
      </w:pP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185" w:lineRule="auto"/>
        <w:ind w:left="2046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3877" w:lineRule="exact"/>
      </w:pPr>
      <w:r>
        <w:rPr>
          <w:position w:val="-77"/>
        </w:rPr>
        <w:pict>
          <v:shape id="_x0000_i1034" type="#_x0000_t202" style="width:224.3pt;height:193.95pt;mso-position-horizontal-relative:char;mso-position-vertical-relative:line" filled="t" fillcolor="#212121" stroked="f">
            <v:fill opacity="19532f"/>
            <o:lock v:ext="edit" aspectratio="f"/>
            <v:textbox inset="0,0,0,0">
              <w:txbxContent>
                <w:p>
                  <w:pPr>
                    <w:spacing w:before="335"/>
                    <w:ind w:left="686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position w:val="-18"/>
                      <w:sz w:val="36"/>
                      <w:szCs w:val="36"/>
                    </w:rPr>
                    <w:drawing>
                      <wp:inline distT="0" distB="0" distL="0" distR="0">
                        <wp:extent cx="447829" cy="414371"/>
                        <wp:effectExtent l="0" t="0" r="0" b="0"/>
                        <wp:docPr id="46" name="IM 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xmlns:r="http://schemas.openxmlformats.org/officeDocument/2006/relationships"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7829" cy="414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color w:val="FFFFFF"/>
                      <w:spacing w:val="59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"/>
                      <w:sz w:val="36"/>
                      <w:szCs w:val="36"/>
                    </w:rPr>
                    <w:t>Hugging</w:t>
                  </w:r>
                  <w:r>
                    <w:rPr>
                      <w:rFonts w:ascii="Arial" w:eastAsia="Arial" w:hAnsi="Arial" w:cs="Arial"/>
                      <w:color w:val="FFFFFF"/>
                      <w:spacing w:val="31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"/>
                      <w:sz w:val="36"/>
                      <w:szCs w:val="36"/>
                    </w:rPr>
                    <w:t>Face</w:t>
                  </w: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72" w:line="170" w:lineRule="auto"/>
                    <w:ind w:left="1493"/>
                    <w:rPr>
                      <w:rFonts w:ascii="Arial" w:eastAsia="Arial" w:hAnsi="Arial" w:cs="Arial"/>
                      <w:sz w:val="40"/>
                      <w:szCs w:val="4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40"/>
                      <w:szCs w:val="40"/>
                    </w:rPr>
                    <w:t>1100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40"/>
                      <w:szCs w:val="40"/>
                    </w:rPr>
                    <w:t>万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40"/>
                      <w:szCs w:val="40"/>
                    </w:rPr>
                    <w:t>+</w:t>
                  </w:r>
                </w:p>
                <w:p>
                  <w:pPr>
                    <w:spacing w:before="16" w:line="212" w:lineRule="auto"/>
                    <w:ind w:left="1439"/>
                    <w:rPr>
                      <w:rFonts w:ascii="Microsoft YaHei" w:eastAsia="Microsoft YaHei" w:hAnsi="Microsoft YaHei" w:cs="Microsoft YaHei"/>
                      <w:sz w:val="32"/>
                      <w:szCs w:val="3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32"/>
                      <w:szCs w:val="32"/>
                    </w:rPr>
                    <w:t>全球下载量</w:t>
                  </w:r>
                </w:p>
                <w:p>
                  <w:pPr>
                    <w:spacing w:before="246" w:line="196" w:lineRule="auto"/>
                    <w:ind w:left="532"/>
                    <w:rPr>
                      <w:rFonts w:ascii="Microsoft YaHei" w:eastAsia="Microsoft YaHei" w:hAnsi="Microsoft YaHei" w:cs="Microsoft YaHei"/>
                      <w:sz w:val="40"/>
                      <w:szCs w:val="40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1"/>
                      <w:sz w:val="40"/>
                      <w:szCs w:val="40"/>
                    </w:rPr>
                    <w:t>第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11"/>
                      <w:sz w:val="40"/>
                      <w:szCs w:val="40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1"/>
                      <w:sz w:val="40"/>
                      <w:szCs w:val="40"/>
                    </w:rPr>
                    <w:t>名（国内唯一）</w:t>
                  </w:r>
                </w:p>
                <w:p>
                  <w:pPr>
                    <w:spacing w:before="2" w:line="210" w:lineRule="auto"/>
                    <w:ind w:left="714"/>
                    <w:rPr>
                      <w:rFonts w:ascii="Microsoft YaHei" w:eastAsia="Microsoft YaHei" w:hAnsi="Microsoft YaHei" w:cs="Microsoft YaHei"/>
                      <w:sz w:val="32"/>
                      <w:szCs w:val="3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32"/>
                      <w:szCs w:val="32"/>
                    </w:rPr>
                    <w:t>全球最受欢迎开源机构</w:t>
                  </w:r>
                </w:p>
              </w:txbxContent>
            </v:textbox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6" w:line="160" w:lineRule="auto"/>
        <w:ind w:left="2119"/>
        <w:rPr>
          <w:sz w:val="57"/>
          <w:szCs w:val="57"/>
        </w:rPr>
      </w:pPr>
      <w:r>
        <w:rPr>
          <w:color w:val="FFFFFF"/>
          <w:sz w:val="57"/>
          <w:szCs w:val="57"/>
        </w:rPr>
        <w:t>GLM</w:t>
      </w:r>
      <w:r>
        <w:rPr>
          <w:color w:val="FFFFFF"/>
          <w:spacing w:val="121"/>
          <w:sz w:val="57"/>
          <w:szCs w:val="57"/>
        </w:rPr>
        <w:t>系列模型:开源</w:t>
      </w:r>
    </w:p>
    <w:p>
      <w:pPr>
        <w:spacing w:line="3027" w:lineRule="exact"/>
      </w:pPr>
      <w:r>
        <w:rPr>
          <w:position w:val="-60"/>
        </w:rPr>
        <w:pict>
          <v:group id="_x0000_i1035" style="width:436.15pt;height:151.4pt;mso-position-horizontal-relative:char;mso-position-vertical-relative:line" coordorigin="0,0" coordsize="8722,302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width:8722;height:3027;position:absolute" filled="f" stroked="f">
              <v:imagedata r:id="rId17" o:title=""/>
            </v:shape>
            <v:shape id="_x0000_s1037" type="#_x0000_t202" style="width:2186;height:502;left:744;position:absolute;top:381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30" w:right="20" w:hanging="10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7"/>
                        <w:sz w:val="24"/>
                        <w:szCs w:val="24"/>
                      </w:rPr>
                      <w:t>Github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32"/>
                        <w:w w:val="10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7"/>
                        <w:sz w:val="24"/>
                        <w:szCs w:val="24"/>
                      </w:rPr>
                      <w:t>Star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3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7"/>
                        <w:sz w:val="24"/>
                        <w:szCs w:val="24"/>
                      </w:rPr>
                      <w:t>History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15/01/2024</w:t>
                    </w:r>
                  </w:p>
                </w:txbxContent>
              </v:textbox>
            </v:shape>
            <v:rect id="_x0000_s1038" style="width:8150;height:8;left:386;position:absolute;top:2394" filled="t" fillcolor="white" stroked="f"/>
            <v:rect id="_x0000_s1039" style="width:8;height:2351;left:382;position:absolute;top:48" filled="t" fillcolor="white" stroked="f"/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  <w:sectPr>
          <w:headerReference w:type="default" r:id="rId18"/>
          <w:footerReference w:type="default" r:id="rId19"/>
          <w:pgSz w:w="31680" w:h="4400"/>
          <w:pgMar w:top="260" w:right="0" w:bottom="1" w:left="0" w:header="0" w:footer="0" w:gutter="0"/>
          <w:pgNumType w:start="7"/>
          <w:cols w:num="6" w:space="708" w:equalWidth="0">
            <w:col w:w="5226" w:space="100"/>
            <w:col w:w="5438" w:space="100"/>
            <w:col w:w="8793" w:space="100"/>
            <w:col w:w="1996" w:space="100"/>
            <w:col w:w="6304" w:space="100"/>
            <w:col w:w="342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68" w:line="20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FFFFFF"/>
          <w:position w:val="4"/>
          <w:sz w:val="16"/>
          <w:szCs w:val="16"/>
        </w:rPr>
        <w:drawing>
          <wp:inline distT="0" distB="0" distL="0" distR="0">
            <wp:extent cx="155222" cy="2587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5222" cy="2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FFFFFF"/>
          <w:spacing w:val="12"/>
          <w:sz w:val="16"/>
          <w:szCs w:val="16"/>
        </w:rPr>
        <w:t xml:space="preserve">  </w:t>
      </w:r>
      <w:r>
        <w:rPr>
          <w:rFonts w:ascii="Arial" w:eastAsia="Arial" w:hAnsi="Arial" w:cs="Arial"/>
          <w:b/>
          <w:bCs/>
          <w:color w:val="FFFFFF"/>
          <w:spacing w:val="-3"/>
          <w:sz w:val="16"/>
          <w:szCs w:val="16"/>
        </w:rPr>
        <w:t>ChatGLM(</w:t>
      </w:r>
      <w:r>
        <w:rPr>
          <w:b/>
          <w:bCs/>
          <w:color w:val="FFFFFF"/>
          <w:spacing w:val="-3"/>
          <w:sz w:val="16"/>
          <w:szCs w:val="16"/>
        </w:rPr>
        <w:t>累加</w:t>
      </w:r>
      <w:r>
        <w:rPr>
          <w:rFonts w:ascii="Arial" w:eastAsia="Arial" w:hAnsi="Arial" w:cs="Arial"/>
          <w:b/>
          <w:bCs/>
          <w:color w:val="FFFFFF"/>
          <w:spacing w:val="-3"/>
          <w:sz w:val="16"/>
          <w:szCs w:val="16"/>
        </w:rPr>
        <w:t>)</w:t>
      </w:r>
    </w:p>
    <w:p>
      <w:pPr>
        <w:pStyle w:val="BodyText"/>
        <w:spacing w:before="177" w:line="20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FFFFFF"/>
          <w:position w:val="3"/>
          <w:sz w:val="16"/>
          <w:szCs w:val="16"/>
        </w:rPr>
        <w:drawing>
          <wp:inline distT="0" distB="0" distL="0" distR="0">
            <wp:extent cx="155222" cy="2587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5222" cy="2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FFFFFF"/>
          <w:spacing w:val="12"/>
          <w:sz w:val="16"/>
          <w:szCs w:val="16"/>
        </w:rPr>
        <w:t xml:space="preserve">  </w:t>
      </w:r>
      <w:r>
        <w:rPr>
          <w:rFonts w:ascii="Arial" w:eastAsia="Arial" w:hAnsi="Arial" w:cs="Arial"/>
          <w:b/>
          <w:bCs/>
          <w:color w:val="FFFFFF"/>
          <w:spacing w:val="-3"/>
          <w:sz w:val="16"/>
          <w:szCs w:val="16"/>
        </w:rPr>
        <w:t>ChatGLM(</w:t>
      </w:r>
      <w:r>
        <w:rPr>
          <w:b/>
          <w:bCs/>
          <w:color w:val="FFFFFF"/>
          <w:spacing w:val="-3"/>
          <w:sz w:val="16"/>
          <w:szCs w:val="16"/>
        </w:rPr>
        <w:t>去重</w:t>
      </w:r>
      <w:r>
        <w:rPr>
          <w:rFonts w:ascii="Arial" w:eastAsia="Arial" w:hAnsi="Arial" w:cs="Arial"/>
          <w:b/>
          <w:bCs/>
          <w:color w:val="FFFFFF"/>
          <w:spacing w:val="-3"/>
          <w:sz w:val="16"/>
          <w:szCs w:val="16"/>
        </w:rPr>
        <w:t>)</w:t>
      </w:r>
    </w:p>
    <w:p>
      <w:pPr>
        <w:spacing w:before="217" w:line="194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FFFFFF"/>
          <w:position w:val="3"/>
          <w:sz w:val="16"/>
          <w:szCs w:val="16"/>
        </w:rPr>
        <w:drawing>
          <wp:inline distT="0" distB="0" distL="0" distR="0">
            <wp:extent cx="155222" cy="2587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5222" cy="2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FFFFFF"/>
          <w:spacing w:val="14"/>
          <w:sz w:val="16"/>
          <w:szCs w:val="16"/>
        </w:rPr>
        <w:t xml:space="preserve">  </w:t>
      </w:r>
      <w:r>
        <w:rPr>
          <w:rFonts w:ascii="Arial" w:eastAsia="Arial" w:hAnsi="Arial" w:cs="Arial"/>
          <w:b/>
          <w:bCs/>
          <w:color w:val="FFFFFF"/>
          <w:spacing w:val="-5"/>
          <w:sz w:val="16"/>
          <w:szCs w:val="16"/>
        </w:rPr>
        <w:t>LLaMA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4" w:line="3878" w:lineRule="exact"/>
      </w:pPr>
      <w:r>
        <w:rPr>
          <w:position w:val="-77"/>
        </w:rPr>
        <w:pict>
          <v:group id="_x0000_i1040" style="width:224.35pt;height:193.95pt;mso-position-horizontal-relative:char;mso-position-vertical-relative:line" coordorigin="0,0" coordsize="4487,3878" filled="f" stroked="f">
            <v:rect id="_x0000_s1041" style="width:4487;height:3878;position:absolute" filled="t" fillcolor="#212121" stroked="f">
              <v:fill opacity="15677f"/>
            </v:rect>
            <v:shape id="_x0000_s1042" type="#_x0000_t202" style="width:3558;height:3223;left:471;position:absolute;top:353" filled="f" stroked="f">
              <o:lock v:ext="edit" aspectratio="f"/>
              <v:textbox inset="0,0,0,0">
                <w:txbxContent>
                  <w:p>
                    <w:pPr>
                      <w:spacing w:before="20" w:line="537" w:lineRule="exact"/>
                      <w:ind w:firstLine="749"/>
                    </w:pPr>
                    <w:r>
                      <w:rPr>
                        <w:position w:val="-10"/>
                      </w:rPr>
                      <w:drawing>
                        <wp:inline distT="0" distB="0" distL="0" distR="0">
                          <wp:extent cx="1297722" cy="341269"/>
                          <wp:effectExtent l="0" t="0" r="0" b="0"/>
                          <wp:docPr id="54" name="IM 5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4" name="IM 5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97722" cy="34126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396" w:line="211" w:lineRule="auto"/>
                      <w:ind w:left="20"/>
                      <w:rPr>
                        <w:rFonts w:ascii="Arial" w:eastAsia="Arial" w:hAnsi="Arial" w:cs="Arial"/>
                        <w:sz w:val="40"/>
                        <w:szCs w:val="4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z w:val="40"/>
                        <w:szCs w:val="40"/>
                      </w:rPr>
                      <w:t>ChatGLM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7"/>
                        <w:sz w:val="40"/>
                        <w:szCs w:val="40"/>
                      </w:rPr>
                      <w:t>累计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17"/>
                        <w:sz w:val="40"/>
                        <w:szCs w:val="40"/>
                      </w:rPr>
                      <w:t>5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7"/>
                        <w:sz w:val="40"/>
                        <w:szCs w:val="40"/>
                      </w:rPr>
                      <w:t>万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17"/>
                        <w:sz w:val="40"/>
                        <w:szCs w:val="40"/>
                      </w:rPr>
                      <w:t>+</w:t>
                    </w:r>
                  </w:p>
                  <w:p>
                    <w:pPr>
                      <w:spacing w:before="5" w:line="200" w:lineRule="auto"/>
                      <w:ind w:left="844"/>
                      <w:rPr>
                        <w:rFonts w:ascii="Arial" w:eastAsia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3"/>
                        <w:sz w:val="32"/>
                        <w:szCs w:val="32"/>
                      </w:rPr>
                      <w:t>GitHub Stars</w:t>
                    </w:r>
                  </w:p>
                  <w:p>
                    <w:pPr>
                      <w:spacing w:before="388" w:line="227" w:lineRule="auto"/>
                      <w:ind w:left="37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6"/>
                        <w:sz w:val="40"/>
                        <w:szCs w:val="40"/>
                      </w:rPr>
                      <w:t>6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6"/>
                        <w:sz w:val="40"/>
                        <w:szCs w:val="40"/>
                      </w:rPr>
                      <w:t>个开源大模型超过</w:t>
                    </w:r>
                  </w:p>
                  <w:p>
                    <w:pPr>
                      <w:spacing w:line="196" w:lineRule="auto"/>
                      <w:ind w:left="660"/>
                      <w:rPr>
                        <w:rFonts w:ascii="Arial" w:eastAsia="Arial" w:hAnsi="Arial" w:cs="Arial"/>
                        <w:sz w:val="40"/>
                        <w:szCs w:val="4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6"/>
                        <w:sz w:val="40"/>
                        <w:szCs w:val="40"/>
                      </w:rPr>
                      <w:t xml:space="preserve">5000+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z w:val="40"/>
                        <w:szCs w:val="40"/>
                      </w:rPr>
                      <w:t>stars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378" w:lineRule="exact"/>
        <w:ind w:left="26"/>
      </w:pPr>
      <w:r>
        <w:rPr>
          <w:position w:val="-8"/>
        </w:rPr>
        <w:drawing>
          <wp:inline distT="0" distB="0" distL="0" distR="0">
            <wp:extent cx="862756" cy="23966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756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2"/>
      </w:pPr>
      <w:r>
        <w:rPr>
          <w:position w:val="-8"/>
        </w:rPr>
        <w:drawing>
          <wp:inline distT="0" distB="0" distL="0" distR="0">
            <wp:extent cx="865068" cy="239423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5068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15"/>
        <w:rPr>
          <w:sz w:val="29"/>
          <w:szCs w:val="29"/>
        </w:rPr>
      </w:pP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185" w:lineRule="auto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85" w:lineRule="auto"/>
        <w:rPr>
          <w:sz w:val="29"/>
          <w:szCs w:val="29"/>
        </w:rPr>
        <w:sectPr>
          <w:headerReference w:type="default" r:id="rId24"/>
          <w:footerReference w:type="default" r:id="rId25"/>
          <w:type w:val="nextPage"/>
          <w:pgSz w:w="31680" w:h="4400"/>
          <w:pgMar w:top="260" w:right="0" w:bottom="1" w:left="0" w:header="0" w:footer="0" w:gutter="0"/>
          <w:pgNumType w:start="8"/>
          <w:cols w:num="6" w:space="708" w:equalWidth="0">
            <w:col w:w="5226" w:space="100"/>
            <w:col w:w="5438" w:space="100"/>
            <w:col w:w="8793" w:space="100"/>
            <w:col w:w="1996" w:space="100"/>
            <w:col w:w="6304" w:space="100"/>
            <w:col w:w="3426" w:space="0"/>
          </w:cols>
          <w:titlePg w:val="0"/>
        </w:sectPr>
      </w:pPr>
    </w:p>
    <w:p>
      <w:pPr>
        <w:pStyle w:val="BodyText"/>
        <w:spacing w:before="144" w:line="177" w:lineRule="auto"/>
        <w:ind w:left="11916"/>
        <w:rPr>
          <w:sz w:val="57"/>
          <w:szCs w:val="57"/>
        </w:rPr>
      </w:pP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17958730</wp:posOffset>
            </wp:positionH>
            <wp:positionV relativeFrom="page">
              <wp:posOffset>977750</wp:posOffset>
            </wp:positionV>
            <wp:extent cx="862756" cy="239665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756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3442711</wp:posOffset>
            </wp:positionH>
            <wp:positionV relativeFrom="page">
              <wp:posOffset>1137377</wp:posOffset>
            </wp:positionV>
            <wp:extent cx="1023853" cy="485544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23853" cy="485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5478320</wp:posOffset>
            </wp:positionH>
            <wp:positionV relativeFrom="page">
              <wp:posOffset>1058811</wp:posOffset>
            </wp:positionV>
            <wp:extent cx="1435436" cy="415704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35436" cy="415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7923748</wp:posOffset>
            </wp:positionH>
            <wp:positionV relativeFrom="page">
              <wp:posOffset>1167371</wp:posOffset>
            </wp:positionV>
            <wp:extent cx="1223875" cy="364064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23875" cy="364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10247021</wp:posOffset>
            </wp:positionH>
            <wp:positionV relativeFrom="page">
              <wp:posOffset>1173915</wp:posOffset>
            </wp:positionV>
            <wp:extent cx="1409775" cy="397086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09775" cy="39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17956418</wp:posOffset>
            </wp:positionH>
            <wp:positionV relativeFrom="page">
              <wp:posOffset>1267046</wp:posOffset>
            </wp:positionV>
            <wp:extent cx="865068" cy="239423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5068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12503172</wp:posOffset>
            </wp:positionH>
            <wp:positionV relativeFrom="page">
              <wp:posOffset>1228576</wp:posOffset>
            </wp:positionV>
            <wp:extent cx="2588371" cy="313235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88371" cy="31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15683158</wp:posOffset>
            </wp:positionH>
            <wp:positionV relativeFrom="page">
              <wp:posOffset>1196160</wp:posOffset>
            </wp:positionV>
            <wp:extent cx="984856" cy="372924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84856" cy="372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3440235</wp:posOffset>
            </wp:positionH>
            <wp:positionV relativeFrom="page">
              <wp:posOffset>1914974</wp:posOffset>
            </wp:positionV>
            <wp:extent cx="1386475" cy="38075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86475" cy="38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5475738</wp:posOffset>
            </wp:positionH>
            <wp:positionV relativeFrom="page">
              <wp:posOffset>1944417</wp:posOffset>
            </wp:positionV>
            <wp:extent cx="1487071" cy="371253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87071" cy="371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7889992</wp:posOffset>
            </wp:positionH>
            <wp:positionV relativeFrom="page">
              <wp:posOffset>1919725</wp:posOffset>
            </wp:positionV>
            <wp:extent cx="1639820" cy="433527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39820" cy="433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12516774</wp:posOffset>
            </wp:positionH>
            <wp:positionV relativeFrom="page">
              <wp:posOffset>1933593</wp:posOffset>
            </wp:positionV>
            <wp:extent cx="1810397" cy="360183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10397" cy="360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10315321</wp:posOffset>
            </wp:positionH>
            <wp:positionV relativeFrom="page">
              <wp:posOffset>2047726</wp:posOffset>
            </wp:positionV>
            <wp:extent cx="246792" cy="171299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6792" cy="171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10313963</wp:posOffset>
            </wp:positionH>
            <wp:positionV relativeFrom="page">
              <wp:posOffset>2228963</wp:posOffset>
            </wp:positionV>
            <wp:extent cx="249597" cy="34933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9597" cy="34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10677955</wp:posOffset>
            </wp:positionH>
            <wp:positionV relativeFrom="page">
              <wp:posOffset>2046438</wp:posOffset>
            </wp:positionV>
            <wp:extent cx="876048" cy="251897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76048" cy="251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z w:val="57"/>
          <w:szCs w:val="57"/>
        </w:rPr>
        <w:t>GLM</w:t>
      </w:r>
      <w:r>
        <w:rPr>
          <w:color w:val="FFFFFF"/>
          <w:spacing w:val="128"/>
          <w:sz w:val="57"/>
          <w:szCs w:val="57"/>
        </w:rPr>
        <w:t>系列模型:产业化落地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377" w:lineRule="exact"/>
        <w:ind w:left="2073"/>
      </w:pPr>
      <w:r>
        <w:rPr>
          <w:position w:val="-8"/>
        </w:rPr>
        <w:drawing>
          <wp:inline distT="0" distB="0" distL="0" distR="0">
            <wp:extent cx="862757" cy="23966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2757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069"/>
      </w:pPr>
      <w:r>
        <w:rPr>
          <w:position w:val="-8"/>
        </w:rPr>
        <w:drawing>
          <wp:inline distT="0" distB="0" distL="0" distR="0">
            <wp:extent cx="865070" cy="239423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070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2062"/>
        <w:rPr>
          <w:sz w:val="29"/>
          <w:szCs w:val="29"/>
        </w:rPr>
      </w:pPr>
      <w:r>
        <w:pict>
          <v:shape id="_x0000_s1043" type="#_x0000_t202" style="width:72.15pt;height:38.65pt;margin-top:3.88pt;margin-left:1411.75pt;position:absolute;z-index:2516858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8" w:lineRule="auto"/>
                    <w:ind w:left="35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14"/>
                      <w:sz w:val="29"/>
                      <w:szCs w:val="29"/>
                    </w:rPr>
                    <w:t>智谱</w:t>
                  </w:r>
                  <w:r>
                    <w:rPr>
                      <w:color w:val="FFFFFF"/>
                      <w:sz w:val="29"/>
                      <w:szCs w:val="29"/>
                    </w:rPr>
                    <w:t>AI</w:t>
                  </w:r>
                </w:p>
                <w:p>
                  <w:pPr>
                    <w:pStyle w:val="BodyText"/>
                    <w:spacing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color w:val="FFFFFF"/>
                      <w:spacing w:val="-8"/>
                      <w:sz w:val="29"/>
                      <w:szCs w:val="29"/>
                    </w:rPr>
                    <w:t>技术开放日</w:t>
                  </w:r>
                </w:p>
              </w:txbxContent>
            </v:textbox>
          </v:shape>
        </w:pict>
      </w: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288" w:lineRule="exact"/>
        <w:ind w:left="2046"/>
        <w:rPr>
          <w:sz w:val="29"/>
          <w:szCs w:val="29"/>
        </w:rPr>
        <w:sectPr>
          <w:headerReference w:type="default" r:id="rId39"/>
          <w:footerReference w:type="default" r:id="rId40"/>
          <w:pgSz w:w="31680" w:h="4400"/>
          <w:pgMar w:top="400" w:right="0" w:bottom="400" w:left="0" w:header="0" w:footer="0" w:gutter="0"/>
          <w:pgNumType w:start="9"/>
          <w:cols w:space="708"/>
        </w:sectPr>
      </w:pPr>
      <w:r>
        <w:rPr>
          <w:color w:val="FFFFFF"/>
          <w:spacing w:val="-8"/>
          <w:position w:val="-1"/>
          <w:sz w:val="29"/>
          <w:szCs w:val="29"/>
        </w:rPr>
        <w:t>技术开放日</w:t>
      </w:r>
    </w:p>
    <w:p>
      <w:pPr>
        <w:spacing w:line="551" w:lineRule="exact"/>
        <w:ind w:firstLine="24712"/>
      </w:pPr>
      <w:r>
        <w:rPr>
          <w:position w:val="-11"/>
        </w:rPr>
        <w:drawing>
          <wp:inline distT="0" distB="0" distL="0" distR="0">
            <wp:extent cx="953397" cy="349818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53397" cy="34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51" w:lineRule="exact"/>
        <w:sectPr>
          <w:headerReference w:type="default" r:id="rId42"/>
          <w:footerReference w:type="default" r:id="rId43"/>
          <w:type w:val="nextPage"/>
          <w:pgSz w:w="31680" w:h="4400"/>
          <w:pgMar w:top="400" w:right="0" w:bottom="400" w:left="0" w:header="0" w:footer="0" w:gutter="0"/>
          <w:pgNumType w:start="10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378" w:lineRule="exact"/>
        <w:ind w:left="2073"/>
      </w:pPr>
      <w:r>
        <w:rPr>
          <w:position w:val="-8"/>
        </w:rPr>
        <w:drawing>
          <wp:inline distT="0" distB="0" distL="0" distR="0">
            <wp:extent cx="862757" cy="239665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2757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069"/>
      </w:pPr>
      <w:r>
        <w:rPr>
          <w:position w:val="-8"/>
        </w:rPr>
        <w:drawing>
          <wp:inline distT="0" distB="0" distL="0" distR="0">
            <wp:extent cx="865070" cy="239423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070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2062"/>
        <w:rPr>
          <w:sz w:val="29"/>
          <w:szCs w:val="29"/>
        </w:rPr>
      </w:pP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185" w:lineRule="auto"/>
        <w:ind w:left="2046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35" w:lineRule="exact"/>
      </w:pPr>
      <w:r>
        <w:rPr>
          <w:position w:val="-81"/>
        </w:rPr>
        <w:pict>
          <v:group id="_x0000_i1044" style="width:367.95pt;height:202.3pt;mso-position-horizontal-relative:char;mso-position-vertical-relative:line" coordorigin="0,0" coordsize="7359,4046" filled="f" stroked="f">
            <v:shape id="_x0000_s1045" type="#_x0000_t75" style="width:7359;height:4046;position:absolute" filled="f" stroked="f">
              <v:imagedata r:id="rId44" o:title=""/>
            </v:shape>
            <v:shape id="_x0000_s1046" type="#_x0000_t202" style="width:7399;height:408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8" w:lineRule="auto"/>
                      <w:ind w:left="6134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6"/>
                        <w:w w:val="97"/>
                        <w:sz w:val="26"/>
                        <w:szCs w:val="26"/>
                      </w:rPr>
                      <w:t>GPT-4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8" w:lineRule="auto"/>
                      <w:ind w:left="6059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3"/>
                        <w:w w:val="95"/>
                        <w:sz w:val="26"/>
                        <w:szCs w:val="26"/>
                      </w:rPr>
                      <w:t>GPT-4V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8" w:lineRule="auto"/>
                      <w:ind w:left="5984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1"/>
                        <w:sz w:val="26"/>
                        <w:szCs w:val="26"/>
                      </w:rPr>
                      <w:t>ChatGPT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8" w:lineRule="auto"/>
                      <w:ind w:left="6121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8"/>
                        <w:w w:val="98"/>
                        <w:sz w:val="26"/>
                        <w:szCs w:val="26"/>
                      </w:rPr>
                      <w:t>Codex</w:t>
                    </w:r>
                  </w:p>
                  <w:p>
                    <w:pPr>
                      <w:spacing w:line="2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4" w:line="198" w:lineRule="auto"/>
                      <w:ind w:left="6050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3"/>
                        <w:sz w:val="26"/>
                        <w:szCs w:val="26"/>
                      </w:rPr>
                      <w:t>DALL.E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8" w:lineRule="auto"/>
                      <w:ind w:left="5980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9"/>
                        <w:sz w:val="26"/>
                        <w:szCs w:val="26"/>
                      </w:rPr>
                      <w:t>WebGPT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19" w:line="632" w:lineRule="exact"/>
        <w:rPr>
          <w:rFonts w:ascii="Arial" w:eastAsia="Arial" w:hAnsi="Arial" w:cs="Arial"/>
          <w:sz w:val="32"/>
          <w:szCs w:val="32"/>
        </w:rPr>
      </w:pPr>
      <w:r>
        <w:rPr>
          <w:b/>
          <w:bCs/>
          <w:color w:val="FFFFFF"/>
          <w:spacing w:val="-13"/>
          <w:position w:val="20"/>
          <w:sz w:val="32"/>
          <w:szCs w:val="32"/>
        </w:rPr>
        <w:t xml:space="preserve">强悍性能、  </w:t>
      </w:r>
      <w:r>
        <w:rPr>
          <w:rFonts w:ascii="Arial" w:eastAsia="Arial" w:hAnsi="Arial" w:cs="Arial"/>
          <w:b/>
          <w:bCs/>
          <w:color w:val="FFFFFF"/>
          <w:spacing w:val="-13"/>
          <w:position w:val="20"/>
          <w:sz w:val="32"/>
          <w:szCs w:val="32"/>
        </w:rPr>
        <w:t>All Tools</w:t>
      </w:r>
      <w:r>
        <w:rPr>
          <w:rFonts w:ascii="Arial" w:eastAsia="Arial" w:hAnsi="Arial" w:cs="Arial"/>
          <w:b/>
          <w:bCs/>
          <w:color w:val="FFFFFF"/>
          <w:spacing w:val="-34"/>
          <w:position w:val="20"/>
          <w:sz w:val="32"/>
          <w:szCs w:val="32"/>
        </w:rPr>
        <w:t xml:space="preserve"> </w:t>
      </w:r>
      <w:r>
        <w:rPr>
          <w:b/>
          <w:bCs/>
          <w:color w:val="FFFFFF"/>
          <w:spacing w:val="-13"/>
          <w:position w:val="20"/>
          <w:sz w:val="32"/>
          <w:szCs w:val="32"/>
        </w:rPr>
        <w:t>、</w:t>
      </w:r>
      <w:r>
        <w:rPr>
          <w:rFonts w:ascii="Arial" w:eastAsia="Arial" w:hAnsi="Arial" w:cs="Arial"/>
          <w:b/>
          <w:bCs/>
          <w:color w:val="FFFFFF"/>
          <w:spacing w:val="-13"/>
          <w:position w:val="20"/>
          <w:sz w:val="32"/>
          <w:szCs w:val="32"/>
        </w:rPr>
        <w:t>GPTs</w:t>
      </w:r>
    </w:p>
    <w:p>
      <w:pPr>
        <w:pStyle w:val="BodyText"/>
        <w:spacing w:before="1" w:line="210" w:lineRule="auto"/>
        <w:ind w:left="1385"/>
        <w:rPr>
          <w:sz w:val="32"/>
          <w:szCs w:val="32"/>
        </w:rPr>
      </w:pPr>
      <w:r>
        <w:rPr>
          <w:b/>
          <w:bCs/>
          <w:color w:val="FFFFFF"/>
          <w:spacing w:val="-1"/>
          <w:sz w:val="32"/>
          <w:szCs w:val="32"/>
        </w:rPr>
        <w:t>图片理解</w:t>
      </w:r>
    </w:p>
    <w:p>
      <w:pPr>
        <w:pStyle w:val="BodyText"/>
        <w:spacing w:before="110" w:line="211" w:lineRule="auto"/>
        <w:ind w:left="1697"/>
        <w:rPr>
          <w:sz w:val="32"/>
          <w:szCs w:val="32"/>
        </w:rPr>
      </w:pPr>
      <w:r>
        <w:rPr>
          <w:b/>
          <w:bCs/>
          <w:color w:val="FFFFFF"/>
          <w:spacing w:val="-1"/>
          <w:sz w:val="32"/>
          <w:szCs w:val="32"/>
        </w:rPr>
        <w:t>对话</w:t>
      </w:r>
    </w:p>
    <w:p>
      <w:pPr>
        <w:pStyle w:val="BodyText"/>
        <w:spacing w:before="106" w:line="591" w:lineRule="exact"/>
        <w:ind w:left="1695"/>
        <w:rPr>
          <w:sz w:val="32"/>
          <w:szCs w:val="32"/>
        </w:rPr>
        <w:sectPr>
          <w:headerReference w:type="default" r:id="rId45"/>
          <w:footerReference w:type="default" r:id="rId46"/>
          <w:pgSz w:w="31680" w:h="4400"/>
          <w:pgMar w:top="175" w:right="0" w:bottom="177" w:left="0" w:header="0" w:footer="0" w:gutter="0"/>
          <w:pgNumType w:start="11"/>
          <w:cols w:num="5" w:space="708" w:equalWidth="0">
            <w:col w:w="5531" w:space="100"/>
            <w:col w:w="8251" w:space="100"/>
            <w:col w:w="4917" w:space="100"/>
            <w:col w:w="9158" w:space="100"/>
            <w:col w:w="3426" w:space="0"/>
          </w:cols>
        </w:sectPr>
      </w:pPr>
      <w:r>
        <w:rPr>
          <w:b/>
          <w:bCs/>
          <w:color w:val="FFFFFF"/>
          <w:spacing w:val="1"/>
          <w:position w:val="17"/>
          <w:sz w:val="32"/>
          <w:szCs w:val="32"/>
        </w:rPr>
        <w:t>代码</w:t>
      </w:r>
    </w:p>
    <w:p>
      <w:pPr>
        <w:pStyle w:val="BodyText"/>
        <w:spacing w:line="211" w:lineRule="auto"/>
        <w:ind w:left="1535"/>
        <w:rPr>
          <w:sz w:val="32"/>
          <w:szCs w:val="32"/>
        </w:rPr>
      </w:pPr>
      <w:r>
        <w:rPr>
          <w:b/>
          <w:bCs/>
          <w:color w:val="FFFFFF"/>
          <w:spacing w:val="-5"/>
          <w:sz w:val="32"/>
          <w:szCs w:val="32"/>
        </w:rPr>
        <w:t>文生图</w:t>
      </w:r>
    </w:p>
    <w:p>
      <w:pPr>
        <w:pStyle w:val="BodyText"/>
        <w:spacing w:before="107" w:line="211" w:lineRule="auto"/>
        <w:ind w:left="1372"/>
        <w:rPr>
          <w:sz w:val="32"/>
          <w:szCs w:val="32"/>
        </w:rPr>
      </w:pPr>
      <w:r>
        <w:rPr>
          <w:b/>
          <w:bCs/>
          <w:color w:val="FFFFFF"/>
          <w:spacing w:val="2"/>
          <w:sz w:val="32"/>
          <w:szCs w:val="32"/>
        </w:rPr>
        <w:t>搜索增强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4" w:lineRule="auto"/>
        <w:rPr>
          <w:rFonts w:ascii="Arial"/>
          <w:sz w:val="21"/>
        </w:rPr>
      </w:pPr>
    </w:p>
    <w:p>
      <w:pPr>
        <w:spacing w:line="494" w:lineRule="exact"/>
      </w:pPr>
      <w:r>
        <w:rPr>
          <w:position w:val="-9"/>
        </w:rPr>
        <w:pict>
          <v:shape id="_x0000_i1047" type="#_x0000_t202" style="width:92.8pt;height:24.75pt;mso-position-horizontal-relative:char;mso-position-vertical-relative:line" filled="t" fillcolor="#294cff" stroked="f">
            <o:lock v:ext="edit" aspectratio="f"/>
            <v:textbox inset="0,0,0,0">
              <w:txbxContent>
                <w:p>
                  <w:pPr>
                    <w:spacing w:before="139" w:line="200" w:lineRule="auto"/>
                    <w:ind w:left="483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28"/>
                      <w:szCs w:val="28"/>
                    </w:rPr>
                    <w:t>GLM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18"/>
                      <w:sz w:val="28"/>
                      <w:szCs w:val="28"/>
                    </w:rPr>
                    <w:t>-4</w:t>
                  </w:r>
                </w:p>
              </w:txbxContent>
            </v:textbox>
            <w10:wrap type="none"/>
          </v:shape>
        </w:pict>
      </w:r>
    </w:p>
    <w:p>
      <w:pPr>
        <w:spacing w:before="259" w:line="201" w:lineRule="auto"/>
        <w:ind w:left="474"/>
        <w:rPr>
          <w:rFonts w:ascii="Arial" w:eastAsia="Arial" w:hAnsi="Arial" w:cs="Arial"/>
          <w:sz w:val="26"/>
          <w:szCs w:val="2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-489164</wp:posOffset>
            </wp:positionV>
            <wp:extent cx="4404771" cy="2568927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404771" cy="2568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color w:val="FFFFFF"/>
          <w:spacing w:val="-22"/>
          <w:sz w:val="26"/>
          <w:szCs w:val="26"/>
        </w:rPr>
        <w:t>CogVLM</w:t>
      </w:r>
    </w:p>
    <w:p>
      <w:pPr>
        <w:spacing w:before="196" w:line="499" w:lineRule="exact"/>
      </w:pPr>
      <w:r>
        <w:rPr>
          <w:position w:val="-9"/>
        </w:rPr>
        <w:pict>
          <v:shape id="_x0000_i1048" type="#_x0000_t202" style="width:92.4pt;height:25pt;mso-position-horizontal-relative:char;mso-position-vertical-relative:line" filled="t" fillcolor="#294cff" stroked="f">
            <o:lock v:ext="edit" aspectratio="f"/>
            <v:textbox inset="0,0,0,0">
              <w:txbxContent>
                <w:p>
                  <w:pPr>
                    <w:spacing w:before="153" w:line="198" w:lineRule="auto"/>
                    <w:ind w:left="427"/>
                    <w:rPr>
                      <w:rFonts w:ascii="Arial" w:eastAsia="Arial" w:hAnsi="Arial" w:cs="Arial"/>
                      <w:sz w:val="26"/>
                      <w:szCs w:val="2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0"/>
                      <w:sz w:val="26"/>
                      <w:szCs w:val="26"/>
                    </w:rPr>
                    <w:t>ChatGLM</w:t>
                  </w:r>
                </w:p>
              </w:txbxContent>
            </v:textbox>
            <w10:wrap type="none"/>
          </v:shape>
        </w:pict>
      </w:r>
    </w:p>
    <w:p>
      <w:pPr>
        <w:spacing w:before="100" w:line="499" w:lineRule="exact"/>
      </w:pPr>
      <w:r>
        <w:rPr>
          <w:position w:val="-9"/>
        </w:rPr>
        <w:pict>
          <v:shape id="_x0000_i1049" type="#_x0000_t202" style="width:92.4pt;height:25pt;mso-position-horizontal-relative:char;mso-position-vertical-relative:line" filled="t" fillcolor="#294cff" stroked="f">
            <o:lock v:ext="edit" aspectratio="f"/>
            <v:textbox inset="0,0,0,0">
              <w:txbxContent>
                <w:p>
                  <w:pPr>
                    <w:spacing w:before="153" w:line="198" w:lineRule="auto"/>
                    <w:ind w:left="370"/>
                    <w:rPr>
                      <w:rFonts w:ascii="Arial" w:eastAsia="Arial" w:hAnsi="Arial" w:cs="Arial"/>
                      <w:sz w:val="26"/>
                      <w:szCs w:val="2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8"/>
                      <w:w w:val="98"/>
                      <w:sz w:val="26"/>
                      <w:szCs w:val="26"/>
                    </w:rPr>
                    <w:t>CodeGeeX</w:t>
                  </w:r>
                </w:p>
              </w:txbxContent>
            </v:textbox>
            <w10:wrap type="none"/>
          </v:shape>
        </w:pict>
      </w:r>
    </w:p>
    <w:p>
      <w:pPr>
        <w:spacing w:before="100" w:line="500" w:lineRule="exact"/>
      </w:pPr>
      <w:r>
        <w:rPr>
          <w:position w:val="-9"/>
        </w:rPr>
        <w:pict>
          <v:shape id="_x0000_i1050" type="#_x0000_t202" style="width:92.4pt;height:25pt;mso-position-horizontal-relative:char;mso-position-vertical-relative:line" filled="t" fillcolor="#294cff" stroked="f">
            <o:lock v:ext="edit" aspectratio="f"/>
            <v:textbox inset="0,0,0,0">
              <w:txbxContent>
                <w:p>
                  <w:pPr>
                    <w:spacing w:before="153" w:line="201" w:lineRule="auto"/>
                    <w:ind w:left="456"/>
                    <w:rPr>
                      <w:rFonts w:ascii="Arial" w:eastAsia="Arial" w:hAnsi="Arial" w:cs="Arial"/>
                      <w:sz w:val="26"/>
                      <w:szCs w:val="2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7"/>
                      <w:w w:val="98"/>
                      <w:sz w:val="26"/>
                      <w:szCs w:val="26"/>
                    </w:rPr>
                    <w:t>CogView</w:t>
                  </w:r>
                </w:p>
              </w:txbxContent>
            </v:textbox>
            <w10:wrap type="none"/>
          </v:shape>
        </w:pict>
      </w:r>
    </w:p>
    <w:p>
      <w:pPr>
        <w:spacing w:before="100" w:line="500" w:lineRule="exact"/>
      </w:pPr>
      <w:r>
        <w:rPr>
          <w:position w:val="-9"/>
        </w:rPr>
        <w:pict>
          <v:shape id="_x0000_i1051" type="#_x0000_t202" style="width:92.4pt;height:25pt;mso-position-horizontal-relative:char;mso-position-vertical-relative:line" filled="t" fillcolor="#294cff" stroked="f">
            <o:lock v:ext="edit" aspectratio="f"/>
            <v:textbox inset="0,0,0,0">
              <w:txbxContent>
                <w:p>
                  <w:pPr>
                    <w:spacing w:before="153" w:line="198" w:lineRule="auto"/>
                    <w:ind w:left="422"/>
                    <w:rPr>
                      <w:rFonts w:ascii="Arial" w:eastAsia="Arial" w:hAnsi="Arial" w:cs="Arial"/>
                      <w:sz w:val="26"/>
                      <w:szCs w:val="2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9"/>
                      <w:sz w:val="26"/>
                      <w:szCs w:val="26"/>
                    </w:rPr>
                    <w:t>WebGLM</w:t>
                  </w:r>
                </w:p>
              </w:txbxContent>
            </v:textbox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377" w:lineRule="exact"/>
        <w:ind w:left="26"/>
      </w:pPr>
      <w:r>
        <w:rPr>
          <w:position w:val="-8"/>
        </w:rPr>
        <w:drawing>
          <wp:inline distT="0" distB="0" distL="0" distR="0">
            <wp:extent cx="862756" cy="239665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756" cy="2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77" w:lineRule="exact"/>
        <w:ind w:left="22"/>
      </w:pPr>
      <w:r>
        <w:rPr>
          <w:position w:val="-8"/>
        </w:rPr>
        <w:drawing>
          <wp:inline distT="0" distB="0" distL="0" distR="0">
            <wp:extent cx="865068" cy="239423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5068" cy="23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68" w:lineRule="auto"/>
        <w:ind w:left="15"/>
        <w:rPr>
          <w:sz w:val="29"/>
          <w:szCs w:val="29"/>
        </w:rPr>
      </w:pPr>
      <w:r>
        <w:rPr>
          <w:color w:val="FFFFFF"/>
          <w:spacing w:val="14"/>
          <w:sz w:val="29"/>
          <w:szCs w:val="29"/>
        </w:rPr>
        <w:t>智谱</w:t>
      </w:r>
      <w:r>
        <w:rPr>
          <w:color w:val="FFFFFF"/>
          <w:sz w:val="29"/>
          <w:szCs w:val="29"/>
        </w:rPr>
        <w:t>AI</w:t>
      </w:r>
    </w:p>
    <w:p>
      <w:pPr>
        <w:pStyle w:val="BodyText"/>
        <w:spacing w:line="185" w:lineRule="auto"/>
        <w:rPr>
          <w:sz w:val="29"/>
          <w:szCs w:val="29"/>
        </w:rPr>
      </w:pPr>
      <w:r>
        <w:rPr>
          <w:color w:val="FFFFFF"/>
          <w:spacing w:val="-8"/>
          <w:sz w:val="29"/>
          <w:szCs w:val="29"/>
        </w:rPr>
        <w:t>技术开放日</w:t>
      </w:r>
    </w:p>
    <w:p>
      <w:pPr>
        <w:spacing w:line="185" w:lineRule="auto"/>
        <w:rPr>
          <w:sz w:val="29"/>
          <w:szCs w:val="29"/>
        </w:rPr>
      </w:pPr>
      <w:r>
        <w:rPr>
          <w:sz w:val="29"/>
          <w:szCs w:val="29"/>
        </w:rPr>
        <w:br/>
      </w:r>
      <w:r>
        <w:rPr>
          <w:sz w:val="29"/>
          <w:szCs w:val="2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https://d.book118.com/667025110126006033</w:t>
        </w:r>
      </w:hyperlink>
    </w:p>
    <w:p>
      <w:pPr>
        <w:spacing w:line="185" w:lineRule="auto"/>
        <w:rPr>
          <w:sz w:val="29"/>
          <w:szCs w:val="29"/>
        </w:rPr>
      </w:pPr>
    </w:p>
    <w:sectPr>
      <w:headerReference w:type="default" r:id="rId49"/>
      <w:footerReference w:type="default" r:id="rId50"/>
      <w:type w:val="nextPage"/>
      <w:pgSz w:w="31680" w:h="4400"/>
      <w:pgMar w:top="175" w:right="0" w:bottom="177" w:left="0" w:header="0" w:footer="0" w:gutter="0"/>
      <w:pgNumType w:start="12"/>
      <w:cols w:num="5" w:space="708" w:equalWidth="0">
        <w:col w:w="5531" w:space="100"/>
        <w:col w:w="8251" w:space="100"/>
        <w:col w:w="4917" w:space="100"/>
        <w:col w:w="9158" w:space="100"/>
        <w:col w:w="342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20116800" cy="2794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20116800" cy="2794000"/>
                      </a:xfrm>
                      <a:prstGeom prst="rect">
                        <a:avLst/>
                      </a:prstGeom>
                      <a:solidFill>
                        <a:srgbClr val="4E6CF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22in;height:22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4e6cff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0" style="width:22in;height:220pt;margin-top:0;margin-left:0;mso-position-horizontal-relative:page;mso-position-vertical-relative:page;position:absolute;z-index:251662336" o:allowincell="f" filled="t" fillcolor="#0a0f22" stroked="f"/>
      </w:pic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1" style="width:22in;height:220pt;margin-top:0;margin-left:0;mso-position-horizontal-relative:page;mso-position-vertical-relative:page;position:absolute;z-index:251664384" o:allowincell="f" filled="t" fillcolor="#0a0f22" stroked="f"/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2" style="width:22in;height:220pt;margin-top:0;margin-left:0;mso-position-horizontal-relative:page;mso-position-vertical-relative:page;position:absolute;z-index:251666432" o:allowincell="f" filled="t" fillcolor="#0a0f22" stroked="f"/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80305065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05065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3" style="width:22in;height:220pt;margin-top:0;margin-left:0;mso-position-horizontal-relative:page;mso-position-vertical-relative:page;position:absolute;z-index:251668480" o:allowincell="f" filled="t" fillcolor="#0a0f22" stroked="f"/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255083946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5083946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4" style="width:22in;height:220pt;margin-top:0;margin-left:0;mso-position-horizontal-relative:page;mso-position-vertical-relative:page;position:absolute;z-index:251670528" o:allowincell="f" filled="t" fillcolor="#0a0f22" stroked="f"/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5" style="width:22in;height:220pt;margin-top:0;margin-left:0;mso-position-horizontal-relative:page;mso-position-vertical-relative:page;position:absolute;z-index:251672576" o:allowincell="f" filled="t" fillcolor="#0a0f22" stroked="f"/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164478453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78453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6" style="width:22in;height:220pt;margin-top:0;margin-left:0;mso-position-horizontal-relative:page;mso-position-vertical-relative:page;position:absolute;z-index:251674624" o:allowincell="f" filled="t" fillcolor="#0a0f22" stroked="f"/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7" style="width:22in;height:220pt;margin-top:0;margin-left:0;mso-position-horizontal-relative:page;mso-position-vertical-relative:page;position:absolute;z-index:251676672" o:allowincell="f" filled="t" fillcolor="#0a0f22" stroked="f"/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0116800" cy="2794000"/>
          <wp:effectExtent l="0" t="0" r="0" b="0"/>
          <wp:wrapNone/>
          <wp:docPr id="1265733732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5733732" name="IM 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16800" cy="279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8" style="width:22in;height:220pt;margin-top:0;margin-left:0;mso-position-horizontal-relative:page;mso-position-vertical-relative:page;position:absolute;z-index:251678720" o:allowincell="f" filled="t" fillcolor="#0a0f22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9" style="width:22in;height:220pt;margin-top:0;margin-left:0;mso-position-horizontal-relative:page;mso-position-vertical-relative:page;position:absolute;z-index:251679744" o:allowincell="f" filled="t" fillcolor="#0a0f22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36"/>
      <w:szCs w:val="3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32"/>
      <w:szCs w:val="3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8.png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header" Target="header7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jpeg" /><Relationship Id="rId23" Type="http://schemas.openxmlformats.org/officeDocument/2006/relationships/image" Target="media/image15.png" /><Relationship Id="rId24" Type="http://schemas.openxmlformats.org/officeDocument/2006/relationships/header" Target="header8.xml" /><Relationship Id="rId25" Type="http://schemas.openxmlformats.org/officeDocument/2006/relationships/footer" Target="footer2.xml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3.xml" /><Relationship Id="rId41" Type="http://schemas.openxmlformats.org/officeDocument/2006/relationships/image" Target="media/image29.png" /><Relationship Id="rId42" Type="http://schemas.openxmlformats.org/officeDocument/2006/relationships/header" Target="header10.xml" /><Relationship Id="rId43" Type="http://schemas.openxmlformats.org/officeDocument/2006/relationships/footer" Target="footer4.xml" /><Relationship Id="rId44" Type="http://schemas.openxmlformats.org/officeDocument/2006/relationships/image" Target="media/image30.png" /><Relationship Id="rId45" Type="http://schemas.openxmlformats.org/officeDocument/2006/relationships/header" Target="header11.xml" /><Relationship Id="rId46" Type="http://schemas.openxmlformats.org/officeDocument/2006/relationships/footer" Target="footer5.xml" /><Relationship Id="rId47" Type="http://schemas.openxmlformats.org/officeDocument/2006/relationships/image" Target="media/image31.png" /><Relationship Id="rId48" Type="http://schemas.openxmlformats.org/officeDocument/2006/relationships/hyperlink" Target="https://d.book118.com/667025110126006033" TargetMode="External" /><Relationship Id="rId49" Type="http://schemas.openxmlformats.org/officeDocument/2006/relationships/header" Target="header12.xml" /><Relationship Id="rId5" Type="http://schemas.openxmlformats.org/officeDocument/2006/relationships/header" Target="header1.xml" /><Relationship Id="rId50" Type="http://schemas.openxmlformats.org/officeDocument/2006/relationships/footer" Target="footer6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DevDay_张鹏_0116x</dc:title>
  <cp:revision>0</cp:revision>
  <dcterms:created xsi:type="dcterms:W3CDTF">2024-01-23T19:00:35Z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2024-01-23T19:12:58Z</vt:filetime>
  </property>
  <property fmtid="{D5CDD505-2E9C-101B-9397-08002B2CF9AE}" pid="3" name="CRO">
    <vt:lpwstr>wqlLaW5nc29mdCBQREYgdG8gV1BTIDkw</vt:lpwstr>
  </property>
</Properties>
</file>