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畜禽肉、油脂及食用杂碎项目建设方案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018" w:history="1">
        <w:r>
          <w:rPr>
            <w:rFonts w:ascii="仿宋" w:eastAsia="仿宋" w:hAnsi="仿宋" w:cs="仿宋" w:hint="eastAsia"/>
            <w:lang w:eastAsia="zh-CN"/>
          </w:rPr>
          <w:t>概论</w:t>
        </w:r>
        <w:r>
          <w:tab/>
        </w:r>
        <w:r>
          <w:fldChar w:fldCharType="begin"/>
        </w:r>
        <w:r>
          <w:instrText xml:space="preserve"> PAGEREF _Toc19018 \h </w:instrText>
        </w:r>
        <w:r>
          <w:fldChar w:fldCharType="separate"/>
        </w:r>
        <w:r>
          <w:t>3</w:t>
        </w:r>
        <w:r>
          <w:fldChar w:fldCharType="end"/>
        </w:r>
      </w:hyperlink>
    </w:p>
    <w:p>
      <w:pPr>
        <w:pStyle w:val="TOC1"/>
        <w:tabs>
          <w:tab w:val="right" w:leader="dot" w:pos="8306"/>
        </w:tabs>
      </w:pPr>
      <w:hyperlink w:anchor="_Toc15044" w:history="1">
        <w:r>
          <w:rPr>
            <w:rFonts w:ascii="仿宋" w:eastAsia="仿宋" w:hAnsi="仿宋" w:cs="仿宋" w:hint="eastAsia"/>
            <w:lang w:eastAsia="zh-CN"/>
          </w:rPr>
          <w:t>一、财务管理与成本控制</w:t>
        </w:r>
        <w:r>
          <w:tab/>
        </w:r>
        <w:r>
          <w:fldChar w:fldCharType="begin"/>
        </w:r>
        <w:r>
          <w:instrText xml:space="preserve"> PAGEREF _Toc15044 \h </w:instrText>
        </w:r>
        <w:r>
          <w:fldChar w:fldCharType="separate"/>
        </w:r>
        <w:r>
          <w:t>3</w:t>
        </w:r>
        <w:r>
          <w:fldChar w:fldCharType="end"/>
        </w:r>
      </w:hyperlink>
    </w:p>
    <w:p>
      <w:pPr>
        <w:pStyle w:val="TOC2"/>
        <w:tabs>
          <w:tab w:val="right" w:leader="dot" w:pos="8306"/>
        </w:tabs>
      </w:pPr>
      <w:hyperlink w:anchor="_Toc17960" w:history="1">
        <w:r>
          <w:rPr>
            <w:rFonts w:ascii="仿宋" w:eastAsia="仿宋" w:hAnsi="仿宋" w:cs="仿宋" w:hint="eastAsia"/>
            <w:lang w:eastAsia="zh-CN"/>
          </w:rPr>
          <w:t>(一)、财务管理体系建设</w:t>
        </w:r>
        <w:r>
          <w:tab/>
        </w:r>
        <w:r>
          <w:fldChar w:fldCharType="begin"/>
        </w:r>
        <w:r>
          <w:instrText xml:space="preserve"> PAGEREF _Toc17960 \h </w:instrText>
        </w:r>
        <w:r>
          <w:fldChar w:fldCharType="separate"/>
        </w:r>
        <w:r>
          <w:t>3</w:t>
        </w:r>
        <w:r>
          <w:fldChar w:fldCharType="end"/>
        </w:r>
      </w:hyperlink>
    </w:p>
    <w:p>
      <w:pPr>
        <w:pStyle w:val="TOC2"/>
        <w:tabs>
          <w:tab w:val="right" w:leader="dot" w:pos="8306"/>
        </w:tabs>
      </w:pPr>
      <w:hyperlink w:anchor="_Toc9846" w:history="1">
        <w:r>
          <w:rPr>
            <w:rFonts w:ascii="仿宋" w:eastAsia="仿宋" w:hAnsi="仿宋" w:cs="仿宋" w:hint="eastAsia"/>
            <w:lang w:eastAsia="zh-CN"/>
          </w:rPr>
          <w:t>(二)、成本控制措施</w:t>
        </w:r>
        <w:r>
          <w:tab/>
        </w:r>
        <w:r>
          <w:fldChar w:fldCharType="begin"/>
        </w:r>
        <w:r>
          <w:instrText xml:space="preserve"> PAGEREF _Toc9846 \h </w:instrText>
        </w:r>
        <w:r>
          <w:fldChar w:fldCharType="separate"/>
        </w:r>
        <w:r>
          <w:t>4</w:t>
        </w:r>
        <w:r>
          <w:fldChar w:fldCharType="end"/>
        </w:r>
      </w:hyperlink>
    </w:p>
    <w:p>
      <w:pPr>
        <w:pStyle w:val="TOC1"/>
        <w:tabs>
          <w:tab w:val="right" w:leader="dot" w:pos="8306"/>
        </w:tabs>
      </w:pPr>
      <w:hyperlink w:anchor="_Toc29513" w:history="1">
        <w:r>
          <w:rPr>
            <w:rFonts w:ascii="仿宋" w:eastAsia="仿宋" w:hAnsi="仿宋" w:cs="仿宋" w:hint="eastAsia"/>
            <w:lang w:eastAsia="zh-CN"/>
          </w:rPr>
          <w:t>二、背景、必要性分析</w:t>
        </w:r>
        <w:r>
          <w:tab/>
        </w:r>
        <w:r>
          <w:fldChar w:fldCharType="begin"/>
        </w:r>
        <w:r>
          <w:instrText xml:space="preserve"> PAGEREF _Toc29513 \h </w:instrText>
        </w:r>
        <w:r>
          <w:fldChar w:fldCharType="separate"/>
        </w:r>
        <w:r>
          <w:t>5</w:t>
        </w:r>
        <w:r>
          <w:fldChar w:fldCharType="end"/>
        </w:r>
      </w:hyperlink>
    </w:p>
    <w:p>
      <w:pPr>
        <w:pStyle w:val="TOC2"/>
        <w:tabs>
          <w:tab w:val="right" w:leader="dot" w:pos="8306"/>
        </w:tabs>
      </w:pPr>
      <w:hyperlink w:anchor="_Toc9225" w:history="1">
        <w:r>
          <w:rPr>
            <w:rFonts w:ascii="仿宋" w:eastAsia="仿宋" w:hAnsi="仿宋" w:cs="仿宋" w:hint="eastAsia"/>
            <w:lang w:eastAsia="zh-CN"/>
          </w:rPr>
          <w:t>(一)、项目建设背景</w:t>
        </w:r>
        <w:r>
          <w:tab/>
        </w:r>
        <w:r>
          <w:fldChar w:fldCharType="begin"/>
        </w:r>
        <w:r>
          <w:instrText xml:space="preserve"> PAGEREF _Toc9225 \h </w:instrText>
        </w:r>
        <w:r>
          <w:fldChar w:fldCharType="separate"/>
        </w:r>
        <w:r>
          <w:t>5</w:t>
        </w:r>
        <w:r>
          <w:fldChar w:fldCharType="end"/>
        </w:r>
      </w:hyperlink>
    </w:p>
    <w:p>
      <w:pPr>
        <w:pStyle w:val="TOC2"/>
        <w:tabs>
          <w:tab w:val="right" w:leader="dot" w:pos="8306"/>
        </w:tabs>
      </w:pPr>
      <w:hyperlink w:anchor="_Toc27346" w:history="1">
        <w:r>
          <w:rPr>
            <w:rFonts w:ascii="仿宋" w:eastAsia="仿宋" w:hAnsi="仿宋" w:cs="仿宋" w:hint="eastAsia"/>
            <w:lang w:eastAsia="zh-CN"/>
          </w:rPr>
          <w:t>(二)、必要性分析</w:t>
        </w:r>
        <w:r>
          <w:tab/>
        </w:r>
        <w:r>
          <w:fldChar w:fldCharType="begin"/>
        </w:r>
        <w:r>
          <w:instrText xml:space="preserve"> PAGEREF _Toc27346 \h </w:instrText>
        </w:r>
        <w:r>
          <w:fldChar w:fldCharType="separate"/>
        </w:r>
        <w:r>
          <w:t>6</w:t>
        </w:r>
        <w:r>
          <w:fldChar w:fldCharType="end"/>
        </w:r>
      </w:hyperlink>
    </w:p>
    <w:p>
      <w:pPr>
        <w:pStyle w:val="TOC2"/>
        <w:tabs>
          <w:tab w:val="right" w:leader="dot" w:pos="8306"/>
        </w:tabs>
      </w:pPr>
      <w:hyperlink w:anchor="_Toc28494" w:history="1">
        <w:r>
          <w:rPr>
            <w:rFonts w:ascii="仿宋" w:eastAsia="仿宋" w:hAnsi="仿宋" w:cs="仿宋" w:hint="eastAsia"/>
            <w:lang w:eastAsia="zh-CN"/>
          </w:rPr>
          <w:t>(三)、项目建设有利条件</w:t>
        </w:r>
        <w:r>
          <w:tab/>
        </w:r>
        <w:r>
          <w:fldChar w:fldCharType="begin"/>
        </w:r>
        <w:r>
          <w:instrText xml:space="preserve"> PAGEREF _Toc28494 \h </w:instrText>
        </w:r>
        <w:r>
          <w:fldChar w:fldCharType="separate"/>
        </w:r>
        <w:r>
          <w:t>8</w:t>
        </w:r>
        <w:r>
          <w:fldChar w:fldCharType="end"/>
        </w:r>
      </w:hyperlink>
    </w:p>
    <w:p>
      <w:pPr>
        <w:pStyle w:val="TOC1"/>
        <w:tabs>
          <w:tab w:val="right" w:leader="dot" w:pos="8306"/>
        </w:tabs>
      </w:pPr>
      <w:hyperlink w:anchor="_Toc27522" w:history="1">
        <w:r>
          <w:rPr>
            <w:rFonts w:ascii="仿宋" w:eastAsia="仿宋" w:hAnsi="仿宋" w:cs="仿宋" w:hint="eastAsia"/>
            <w:lang w:eastAsia="zh-CN"/>
          </w:rPr>
          <w:t>三、项目监理与质量保证</w:t>
        </w:r>
        <w:r>
          <w:tab/>
        </w:r>
        <w:r>
          <w:fldChar w:fldCharType="begin"/>
        </w:r>
        <w:r>
          <w:instrText xml:space="preserve"> PAGEREF _Toc27522 \h </w:instrText>
        </w:r>
        <w:r>
          <w:fldChar w:fldCharType="separate"/>
        </w:r>
        <w:r>
          <w:t>9</w:t>
        </w:r>
        <w:r>
          <w:fldChar w:fldCharType="end"/>
        </w:r>
      </w:hyperlink>
    </w:p>
    <w:p>
      <w:pPr>
        <w:pStyle w:val="TOC2"/>
        <w:tabs>
          <w:tab w:val="right" w:leader="dot" w:pos="8306"/>
        </w:tabs>
      </w:pPr>
      <w:hyperlink w:anchor="_Toc23897" w:history="1">
        <w:r>
          <w:rPr>
            <w:rFonts w:ascii="仿宋" w:eastAsia="仿宋" w:hAnsi="仿宋" w:cs="仿宋" w:hint="eastAsia"/>
            <w:lang w:eastAsia="zh-CN"/>
          </w:rPr>
          <w:t>(一)、监理体系构建</w:t>
        </w:r>
        <w:r>
          <w:tab/>
        </w:r>
        <w:r>
          <w:fldChar w:fldCharType="begin"/>
        </w:r>
        <w:r>
          <w:instrText xml:space="preserve"> PAGEREF _Toc23897 \h </w:instrText>
        </w:r>
        <w:r>
          <w:fldChar w:fldCharType="separate"/>
        </w:r>
        <w:r>
          <w:t>9</w:t>
        </w:r>
        <w:r>
          <w:fldChar w:fldCharType="end"/>
        </w:r>
      </w:hyperlink>
    </w:p>
    <w:p>
      <w:pPr>
        <w:pStyle w:val="TOC2"/>
        <w:tabs>
          <w:tab w:val="right" w:leader="dot" w:pos="8306"/>
        </w:tabs>
      </w:pPr>
      <w:hyperlink w:anchor="_Toc2608" w:history="1">
        <w:r>
          <w:rPr>
            <w:rFonts w:ascii="仿宋" w:eastAsia="仿宋" w:hAnsi="仿宋" w:cs="仿宋" w:hint="eastAsia"/>
            <w:lang w:eastAsia="zh-CN"/>
          </w:rPr>
          <w:t>(二)、质量保证体系实施</w:t>
        </w:r>
        <w:r>
          <w:tab/>
        </w:r>
        <w:r>
          <w:fldChar w:fldCharType="begin"/>
        </w:r>
        <w:r>
          <w:instrText xml:space="preserve"> PAGEREF _Toc2608 \h </w:instrText>
        </w:r>
        <w:r>
          <w:fldChar w:fldCharType="separate"/>
        </w:r>
        <w:r>
          <w:t>10</w:t>
        </w:r>
        <w:r>
          <w:fldChar w:fldCharType="end"/>
        </w:r>
      </w:hyperlink>
    </w:p>
    <w:p>
      <w:pPr>
        <w:pStyle w:val="TOC2"/>
        <w:tabs>
          <w:tab w:val="right" w:leader="dot" w:pos="8306"/>
        </w:tabs>
      </w:pPr>
      <w:hyperlink w:anchor="_Toc7049" w:history="1">
        <w:r>
          <w:rPr>
            <w:rFonts w:ascii="仿宋" w:eastAsia="仿宋" w:hAnsi="仿宋" w:cs="仿宋" w:hint="eastAsia"/>
            <w:lang w:eastAsia="zh-CN"/>
          </w:rPr>
          <w:t>(三)、监理与质量控制流程</w:t>
        </w:r>
        <w:r>
          <w:tab/>
        </w:r>
        <w:r>
          <w:fldChar w:fldCharType="begin"/>
        </w:r>
        <w:r>
          <w:instrText xml:space="preserve"> PAGEREF _Toc7049 \h </w:instrText>
        </w:r>
        <w:r>
          <w:fldChar w:fldCharType="separate"/>
        </w:r>
        <w:r>
          <w:t>11</w:t>
        </w:r>
        <w:r>
          <w:fldChar w:fldCharType="end"/>
        </w:r>
      </w:hyperlink>
    </w:p>
    <w:p>
      <w:pPr>
        <w:pStyle w:val="TOC1"/>
        <w:tabs>
          <w:tab w:val="right" w:leader="dot" w:pos="8306"/>
        </w:tabs>
      </w:pPr>
      <w:hyperlink w:anchor="_Toc786" w:history="1">
        <w:r>
          <w:rPr>
            <w:rFonts w:ascii="仿宋" w:eastAsia="仿宋" w:hAnsi="仿宋" w:cs="仿宋" w:hint="eastAsia"/>
            <w:lang w:eastAsia="zh-CN"/>
          </w:rPr>
          <w:t>四、发展规划、产业政策和行业准入分析</w:t>
        </w:r>
        <w:r>
          <w:tab/>
        </w:r>
        <w:r>
          <w:fldChar w:fldCharType="begin"/>
        </w:r>
        <w:r>
          <w:instrText xml:space="preserve"> PAGEREF _Toc786 \h </w:instrText>
        </w:r>
        <w:r>
          <w:fldChar w:fldCharType="separate"/>
        </w:r>
        <w:r>
          <w:t>11</w:t>
        </w:r>
        <w:r>
          <w:fldChar w:fldCharType="end"/>
        </w:r>
      </w:hyperlink>
    </w:p>
    <w:p>
      <w:pPr>
        <w:pStyle w:val="TOC2"/>
        <w:tabs>
          <w:tab w:val="right" w:leader="dot" w:pos="8306"/>
        </w:tabs>
      </w:pPr>
      <w:hyperlink w:anchor="_Toc4143" w:history="1">
        <w:r>
          <w:rPr>
            <w:rFonts w:ascii="仿宋" w:eastAsia="仿宋" w:hAnsi="仿宋" w:cs="仿宋" w:hint="eastAsia"/>
            <w:lang w:eastAsia="zh-CN"/>
          </w:rPr>
          <w:t>(一)、发展规划分析</w:t>
        </w:r>
        <w:r>
          <w:tab/>
        </w:r>
        <w:r>
          <w:fldChar w:fldCharType="begin"/>
        </w:r>
        <w:r>
          <w:instrText xml:space="preserve"> PAGEREF _Toc4143 \h </w:instrText>
        </w:r>
        <w:r>
          <w:fldChar w:fldCharType="separate"/>
        </w:r>
        <w:r>
          <w:t>11</w:t>
        </w:r>
        <w:r>
          <w:fldChar w:fldCharType="end"/>
        </w:r>
      </w:hyperlink>
    </w:p>
    <w:p>
      <w:pPr>
        <w:pStyle w:val="TOC2"/>
        <w:tabs>
          <w:tab w:val="right" w:leader="dot" w:pos="8306"/>
        </w:tabs>
      </w:pPr>
      <w:hyperlink w:anchor="_Toc6753" w:history="1">
        <w:r>
          <w:rPr>
            <w:rFonts w:ascii="仿宋" w:eastAsia="仿宋" w:hAnsi="仿宋" w:cs="仿宋" w:hint="eastAsia"/>
            <w:lang w:eastAsia="zh-CN"/>
          </w:rPr>
          <w:t>(二)、产业政策分析</w:t>
        </w:r>
        <w:r>
          <w:tab/>
        </w:r>
        <w:r>
          <w:fldChar w:fldCharType="begin"/>
        </w:r>
        <w:r>
          <w:instrText xml:space="preserve"> PAGEREF _Toc6753 \h </w:instrText>
        </w:r>
        <w:r>
          <w:fldChar w:fldCharType="separate"/>
        </w:r>
        <w:r>
          <w:t>13</w:t>
        </w:r>
        <w:r>
          <w:fldChar w:fldCharType="end"/>
        </w:r>
      </w:hyperlink>
    </w:p>
    <w:p>
      <w:pPr>
        <w:pStyle w:val="TOC2"/>
        <w:tabs>
          <w:tab w:val="right" w:leader="dot" w:pos="8306"/>
        </w:tabs>
      </w:pPr>
      <w:hyperlink w:anchor="_Toc12572" w:history="1">
        <w:r>
          <w:rPr>
            <w:rFonts w:ascii="仿宋" w:eastAsia="仿宋" w:hAnsi="仿宋" w:cs="仿宋" w:hint="eastAsia"/>
            <w:lang w:eastAsia="zh-CN"/>
          </w:rPr>
          <w:t>(三)、行业准入分析</w:t>
        </w:r>
        <w:r>
          <w:tab/>
        </w:r>
        <w:r>
          <w:fldChar w:fldCharType="begin"/>
        </w:r>
        <w:r>
          <w:instrText xml:space="preserve"> PAGEREF _Toc12572 \h </w:instrText>
        </w:r>
        <w:r>
          <w:fldChar w:fldCharType="separate"/>
        </w:r>
        <w:r>
          <w:t>15</w:t>
        </w:r>
        <w:r>
          <w:fldChar w:fldCharType="end"/>
        </w:r>
      </w:hyperlink>
    </w:p>
    <w:p>
      <w:pPr>
        <w:pStyle w:val="TOC1"/>
        <w:tabs>
          <w:tab w:val="right" w:leader="dot" w:pos="8306"/>
        </w:tabs>
      </w:pPr>
      <w:hyperlink w:anchor="_Toc12068" w:history="1">
        <w:r>
          <w:rPr>
            <w:rFonts w:ascii="仿宋" w:eastAsia="仿宋" w:hAnsi="仿宋" w:cs="仿宋" w:hint="eastAsia"/>
            <w:lang w:eastAsia="zh-CN"/>
          </w:rPr>
          <w:t>五、项目选址研究</w:t>
        </w:r>
        <w:r>
          <w:tab/>
        </w:r>
        <w:r>
          <w:fldChar w:fldCharType="begin"/>
        </w:r>
        <w:r>
          <w:instrText xml:space="preserve"> PAGEREF _Toc12068 \h </w:instrText>
        </w:r>
        <w:r>
          <w:fldChar w:fldCharType="separate"/>
        </w:r>
        <w:r>
          <w:t>16</w:t>
        </w:r>
        <w:r>
          <w:fldChar w:fldCharType="end"/>
        </w:r>
      </w:hyperlink>
    </w:p>
    <w:p>
      <w:pPr>
        <w:pStyle w:val="TOC2"/>
        <w:tabs>
          <w:tab w:val="right" w:leader="dot" w:pos="8306"/>
        </w:tabs>
      </w:pPr>
      <w:hyperlink w:anchor="_Toc2005" w:history="1">
        <w:r>
          <w:rPr>
            <w:rFonts w:ascii="仿宋" w:eastAsia="仿宋" w:hAnsi="仿宋" w:cs="仿宋" w:hint="eastAsia"/>
            <w:lang w:eastAsia="zh-CN"/>
          </w:rPr>
          <w:t>(一)、项目选址原则</w:t>
        </w:r>
        <w:r>
          <w:tab/>
        </w:r>
        <w:r>
          <w:fldChar w:fldCharType="begin"/>
        </w:r>
        <w:r>
          <w:instrText xml:space="preserve"> PAGEREF _Toc2005 \h </w:instrText>
        </w:r>
        <w:r>
          <w:fldChar w:fldCharType="separate"/>
        </w:r>
        <w:r>
          <w:t>16</w:t>
        </w:r>
        <w:r>
          <w:fldChar w:fldCharType="end"/>
        </w:r>
      </w:hyperlink>
    </w:p>
    <w:p>
      <w:pPr>
        <w:pStyle w:val="TOC2"/>
        <w:tabs>
          <w:tab w:val="right" w:leader="dot" w:pos="8306"/>
        </w:tabs>
      </w:pPr>
      <w:hyperlink w:anchor="_Toc30997" w:history="1">
        <w:r>
          <w:rPr>
            <w:rFonts w:ascii="仿宋" w:eastAsia="仿宋" w:hAnsi="仿宋" w:cs="仿宋" w:hint="eastAsia"/>
            <w:lang w:eastAsia="zh-CN"/>
          </w:rPr>
          <w:t>(二)、项目选址</w:t>
        </w:r>
        <w:r>
          <w:tab/>
        </w:r>
        <w:r>
          <w:fldChar w:fldCharType="begin"/>
        </w:r>
        <w:r>
          <w:instrText xml:space="preserve"> PAGEREF _Toc30997 \h </w:instrText>
        </w:r>
        <w:r>
          <w:fldChar w:fldCharType="separate"/>
        </w:r>
        <w:r>
          <w:t>19</w:t>
        </w:r>
        <w:r>
          <w:fldChar w:fldCharType="end"/>
        </w:r>
      </w:hyperlink>
    </w:p>
    <w:p>
      <w:pPr>
        <w:pStyle w:val="TOC2"/>
        <w:tabs>
          <w:tab w:val="right" w:leader="dot" w:pos="8306"/>
        </w:tabs>
      </w:pPr>
      <w:hyperlink w:anchor="_Toc6216" w:history="1">
        <w:r>
          <w:rPr>
            <w:rFonts w:ascii="仿宋" w:eastAsia="仿宋" w:hAnsi="仿宋" w:cs="仿宋" w:hint="eastAsia"/>
            <w:lang w:eastAsia="zh-CN"/>
          </w:rPr>
          <w:t>(三)、建设条件分析</w:t>
        </w:r>
        <w:r>
          <w:tab/>
        </w:r>
        <w:r>
          <w:fldChar w:fldCharType="begin"/>
        </w:r>
        <w:r>
          <w:instrText xml:space="preserve"> PAGEREF _Toc6216 \h </w:instrText>
        </w:r>
        <w:r>
          <w:fldChar w:fldCharType="separate"/>
        </w:r>
        <w:r>
          <w:t>21</w:t>
        </w:r>
        <w:r>
          <w:fldChar w:fldCharType="end"/>
        </w:r>
      </w:hyperlink>
    </w:p>
    <w:p>
      <w:pPr>
        <w:pStyle w:val="TOC2"/>
        <w:tabs>
          <w:tab w:val="right" w:leader="dot" w:pos="8306"/>
        </w:tabs>
      </w:pPr>
      <w:hyperlink w:anchor="_Toc29449" w:history="1">
        <w:r>
          <w:rPr>
            <w:rFonts w:ascii="仿宋" w:eastAsia="仿宋" w:hAnsi="仿宋" w:cs="仿宋" w:hint="eastAsia"/>
            <w:lang w:eastAsia="zh-CN"/>
          </w:rPr>
          <w:t>(四)、用地控制指标</w:t>
        </w:r>
        <w:r>
          <w:tab/>
        </w:r>
        <w:r>
          <w:fldChar w:fldCharType="begin"/>
        </w:r>
        <w:r>
          <w:instrText xml:space="preserve"> PAGEREF _Toc29449 \h </w:instrText>
        </w:r>
        <w:r>
          <w:fldChar w:fldCharType="separate"/>
        </w:r>
        <w:r>
          <w:t>23</w:t>
        </w:r>
        <w:r>
          <w:fldChar w:fldCharType="end"/>
        </w:r>
      </w:hyperlink>
    </w:p>
    <w:p>
      <w:pPr>
        <w:pStyle w:val="TOC2"/>
        <w:tabs>
          <w:tab w:val="right" w:leader="dot" w:pos="8306"/>
        </w:tabs>
      </w:pPr>
      <w:hyperlink w:anchor="_Toc17963" w:history="1">
        <w:r>
          <w:rPr>
            <w:rFonts w:ascii="仿宋" w:eastAsia="仿宋" w:hAnsi="仿宋" w:cs="仿宋" w:hint="eastAsia"/>
            <w:lang w:eastAsia="zh-CN"/>
          </w:rPr>
          <w:t>(五)、地总体要求</w:t>
        </w:r>
        <w:r>
          <w:tab/>
        </w:r>
        <w:r>
          <w:fldChar w:fldCharType="begin"/>
        </w:r>
        <w:r>
          <w:instrText xml:space="preserve"> PAGEREF _Toc17963 \h </w:instrText>
        </w:r>
        <w:r>
          <w:fldChar w:fldCharType="separate"/>
        </w:r>
        <w:r>
          <w:t>24</w:t>
        </w:r>
        <w:r>
          <w:fldChar w:fldCharType="end"/>
        </w:r>
      </w:hyperlink>
    </w:p>
    <w:p>
      <w:pPr>
        <w:pStyle w:val="TOC2"/>
        <w:tabs>
          <w:tab w:val="right" w:leader="dot" w:pos="8306"/>
        </w:tabs>
      </w:pPr>
      <w:hyperlink w:anchor="_Toc15683" w:history="1">
        <w:r>
          <w:rPr>
            <w:rFonts w:ascii="仿宋" w:eastAsia="仿宋" w:hAnsi="仿宋" w:cs="仿宋" w:hint="eastAsia"/>
            <w:lang w:eastAsia="zh-CN"/>
          </w:rPr>
          <w:t>(六)、节约用地措施</w:t>
        </w:r>
        <w:r>
          <w:tab/>
        </w:r>
        <w:r>
          <w:fldChar w:fldCharType="begin"/>
        </w:r>
        <w:r>
          <w:instrText xml:space="preserve"> PAGEREF _Toc15683 \h </w:instrText>
        </w:r>
        <w:r>
          <w:fldChar w:fldCharType="separate"/>
        </w:r>
        <w:r>
          <w:t>25</w:t>
        </w:r>
        <w:r>
          <w:fldChar w:fldCharType="end"/>
        </w:r>
      </w:hyperlink>
    </w:p>
    <w:p>
      <w:pPr>
        <w:pStyle w:val="TOC2"/>
        <w:tabs>
          <w:tab w:val="right" w:leader="dot" w:pos="8306"/>
        </w:tabs>
      </w:pPr>
      <w:hyperlink w:anchor="_Toc30329" w:history="1">
        <w:r>
          <w:rPr>
            <w:rFonts w:ascii="仿宋" w:eastAsia="仿宋" w:hAnsi="仿宋" w:cs="仿宋" w:hint="eastAsia"/>
            <w:lang w:eastAsia="zh-CN"/>
          </w:rPr>
          <w:t>(七)、选址综合评价</w:t>
        </w:r>
        <w:r>
          <w:tab/>
        </w:r>
        <w:r>
          <w:fldChar w:fldCharType="begin"/>
        </w:r>
        <w:r>
          <w:instrText xml:space="preserve"> PAGEREF _Toc30329 \h </w:instrText>
        </w:r>
        <w:r>
          <w:fldChar w:fldCharType="separate"/>
        </w:r>
        <w:r>
          <w:t>27</w:t>
        </w:r>
        <w:r>
          <w:fldChar w:fldCharType="end"/>
        </w:r>
      </w:hyperlink>
    </w:p>
    <w:p>
      <w:pPr>
        <w:pStyle w:val="TOC1"/>
        <w:tabs>
          <w:tab w:val="right" w:leader="dot" w:pos="8306"/>
        </w:tabs>
      </w:pPr>
      <w:hyperlink w:anchor="_Toc24460" w:history="1">
        <w:r>
          <w:rPr>
            <w:rFonts w:ascii="仿宋" w:eastAsia="仿宋" w:hAnsi="仿宋" w:cs="仿宋" w:hint="eastAsia"/>
            <w:lang w:eastAsia="zh-CN"/>
          </w:rPr>
          <w:t>六、经济影响分析</w:t>
        </w:r>
        <w:r>
          <w:tab/>
        </w:r>
        <w:r>
          <w:fldChar w:fldCharType="begin"/>
        </w:r>
        <w:r>
          <w:instrText xml:space="preserve"> PAGEREF _Toc24460 \h </w:instrText>
        </w:r>
        <w:r>
          <w:fldChar w:fldCharType="separate"/>
        </w:r>
        <w:r>
          <w:t>28</w:t>
        </w:r>
        <w:r>
          <w:fldChar w:fldCharType="end"/>
        </w:r>
      </w:hyperlink>
    </w:p>
    <w:p>
      <w:pPr>
        <w:pStyle w:val="TOC2"/>
        <w:tabs>
          <w:tab w:val="right" w:leader="dot" w:pos="8306"/>
        </w:tabs>
      </w:pPr>
      <w:hyperlink w:anchor="_Toc21924" w:history="1">
        <w:r>
          <w:rPr>
            <w:rFonts w:ascii="仿宋" w:eastAsia="仿宋" w:hAnsi="仿宋" w:cs="仿宋" w:hint="eastAsia"/>
            <w:lang w:eastAsia="zh-CN"/>
          </w:rPr>
          <w:t>(一)、经济费用效益或费用效果分析</w:t>
        </w:r>
        <w:r>
          <w:tab/>
        </w:r>
        <w:r>
          <w:fldChar w:fldCharType="begin"/>
        </w:r>
        <w:r>
          <w:instrText xml:space="preserve"> PAGEREF _Toc21924 \h </w:instrText>
        </w:r>
        <w:r>
          <w:fldChar w:fldCharType="separate"/>
        </w:r>
        <w:r>
          <w:t>28</w:t>
        </w:r>
        <w:r>
          <w:fldChar w:fldCharType="end"/>
        </w:r>
      </w:hyperlink>
    </w:p>
    <w:p>
      <w:pPr>
        <w:pStyle w:val="TOC2"/>
        <w:tabs>
          <w:tab w:val="right" w:leader="dot" w:pos="8306"/>
        </w:tabs>
      </w:pPr>
      <w:hyperlink w:anchor="_Toc20762" w:history="1">
        <w:r>
          <w:rPr>
            <w:rFonts w:ascii="仿宋" w:eastAsia="仿宋" w:hAnsi="仿宋" w:cs="仿宋" w:hint="eastAsia"/>
            <w:lang w:eastAsia="zh-CN"/>
          </w:rPr>
          <w:t>(二)、行业影响分析</w:t>
        </w:r>
        <w:r>
          <w:tab/>
        </w:r>
        <w:r>
          <w:fldChar w:fldCharType="begin"/>
        </w:r>
        <w:r>
          <w:instrText xml:space="preserve"> PAGEREF _Toc20762 \h </w:instrText>
        </w:r>
        <w:r>
          <w:fldChar w:fldCharType="separate"/>
        </w:r>
        <w:r>
          <w:t>30</w:t>
        </w:r>
        <w:r>
          <w:fldChar w:fldCharType="end"/>
        </w:r>
      </w:hyperlink>
    </w:p>
    <w:p>
      <w:pPr>
        <w:pStyle w:val="TOC2"/>
        <w:tabs>
          <w:tab w:val="right" w:leader="dot" w:pos="8306"/>
        </w:tabs>
      </w:pPr>
      <w:hyperlink w:anchor="_Toc12398" w:history="1">
        <w:r>
          <w:rPr>
            <w:rFonts w:ascii="仿宋" w:eastAsia="仿宋" w:hAnsi="仿宋" w:cs="仿宋" w:hint="eastAsia"/>
            <w:lang w:eastAsia="zh-CN"/>
          </w:rPr>
          <w:t>(三)、区域经济影响分析</w:t>
        </w:r>
        <w:r>
          <w:tab/>
        </w:r>
        <w:r>
          <w:fldChar w:fldCharType="begin"/>
        </w:r>
        <w:r>
          <w:instrText xml:space="preserve"> PAGEREF _Toc12398 \h </w:instrText>
        </w:r>
        <w:r>
          <w:fldChar w:fldCharType="separate"/>
        </w:r>
        <w:r>
          <w:t>32</w:t>
        </w:r>
        <w:r>
          <w:fldChar w:fldCharType="end"/>
        </w:r>
      </w:hyperlink>
    </w:p>
    <w:p>
      <w:pPr>
        <w:pStyle w:val="TOC2"/>
        <w:tabs>
          <w:tab w:val="right" w:leader="dot" w:pos="8306"/>
        </w:tabs>
      </w:pPr>
      <w:hyperlink w:anchor="_Toc7295" w:history="1">
        <w:r>
          <w:rPr>
            <w:rFonts w:ascii="仿宋" w:eastAsia="仿宋" w:hAnsi="仿宋" w:cs="仿宋" w:hint="eastAsia"/>
            <w:lang w:eastAsia="zh-CN"/>
          </w:rPr>
          <w:t>(四)、宏观经济影响分析</w:t>
        </w:r>
        <w:r>
          <w:tab/>
        </w:r>
        <w:r>
          <w:fldChar w:fldCharType="begin"/>
        </w:r>
        <w:r>
          <w:instrText xml:space="preserve"> PAGEREF _Toc7295 \h </w:instrText>
        </w:r>
        <w:r>
          <w:fldChar w:fldCharType="separate"/>
        </w:r>
        <w:r>
          <w:t>33</w:t>
        </w:r>
        <w:r>
          <w:fldChar w:fldCharType="end"/>
        </w:r>
      </w:hyperlink>
    </w:p>
    <w:p>
      <w:pPr>
        <w:pStyle w:val="TOC1"/>
        <w:tabs>
          <w:tab w:val="right" w:leader="dot" w:pos="8306"/>
        </w:tabs>
      </w:pPr>
      <w:hyperlink w:anchor="_Toc31889" w:history="1">
        <w:r>
          <w:rPr>
            <w:rFonts w:ascii="仿宋" w:eastAsia="仿宋" w:hAnsi="仿宋" w:cs="仿宋" w:hint="eastAsia"/>
            <w:lang w:eastAsia="zh-CN"/>
          </w:rPr>
          <w:t>七、技术创新与产业升级</w:t>
        </w:r>
        <w:r>
          <w:tab/>
        </w:r>
        <w:r>
          <w:fldChar w:fldCharType="begin"/>
        </w:r>
        <w:r>
          <w:instrText xml:space="preserve"> PAGEREF _Toc31889 \h </w:instrText>
        </w:r>
        <w:r>
          <w:fldChar w:fldCharType="separate"/>
        </w:r>
        <w:r>
          <w:t>34</w:t>
        </w:r>
        <w:r>
          <w:fldChar w:fldCharType="end"/>
        </w:r>
      </w:hyperlink>
    </w:p>
    <w:p>
      <w:pPr>
        <w:pStyle w:val="TOC2"/>
        <w:tabs>
          <w:tab w:val="right" w:leader="dot" w:pos="8306"/>
        </w:tabs>
      </w:pPr>
      <w:hyperlink w:anchor="_Toc26681" w:history="1">
        <w:r>
          <w:rPr>
            <w:rFonts w:ascii="仿宋" w:eastAsia="仿宋" w:hAnsi="仿宋" w:cs="仿宋" w:hint="eastAsia"/>
            <w:lang w:eastAsia="zh-CN"/>
          </w:rPr>
          <w:t>(一)、技术创新方向与目标</w:t>
        </w:r>
        <w:r>
          <w:tab/>
        </w:r>
        <w:r>
          <w:fldChar w:fldCharType="begin"/>
        </w:r>
        <w:r>
          <w:instrText xml:space="preserve"> PAGEREF _Toc26681 \h </w:instrText>
        </w:r>
        <w:r>
          <w:fldChar w:fldCharType="separate"/>
        </w:r>
        <w:r>
          <w:t>34</w:t>
        </w:r>
        <w:r>
          <w:fldChar w:fldCharType="end"/>
        </w:r>
      </w:hyperlink>
    </w:p>
    <w:p>
      <w:pPr>
        <w:pStyle w:val="TOC2"/>
        <w:tabs>
          <w:tab w:val="right" w:leader="dot" w:pos="8306"/>
        </w:tabs>
      </w:pPr>
      <w:hyperlink w:anchor="_Toc22426" w:history="1">
        <w:r>
          <w:rPr>
            <w:rFonts w:ascii="仿宋" w:eastAsia="仿宋" w:hAnsi="仿宋" w:cs="仿宋" w:hint="eastAsia"/>
            <w:lang w:eastAsia="zh-CN"/>
          </w:rPr>
          <w:t>(二)、产业升级路径与措施</w:t>
        </w:r>
        <w:r>
          <w:tab/>
        </w:r>
        <w:r>
          <w:fldChar w:fldCharType="begin"/>
        </w:r>
        <w:r>
          <w:instrText xml:space="preserve"> PAGEREF _Toc22426 \h </w:instrText>
        </w:r>
        <w:r>
          <w:fldChar w:fldCharType="separate"/>
        </w:r>
        <w:r>
          <w:t>36</w:t>
        </w:r>
        <w:r>
          <w:fldChar w:fldCharType="end"/>
        </w:r>
      </w:hyperlink>
    </w:p>
    <w:p>
      <w:pPr>
        <w:pStyle w:val="TOC1"/>
        <w:tabs>
          <w:tab w:val="right" w:leader="dot" w:pos="8306"/>
        </w:tabs>
      </w:pPr>
      <w:hyperlink w:anchor="_Toc12442" w:history="1">
        <w:r>
          <w:rPr>
            <w:rFonts w:ascii="仿宋" w:eastAsia="仿宋" w:hAnsi="仿宋" w:cs="仿宋" w:hint="eastAsia"/>
            <w:lang w:eastAsia="zh-CN"/>
          </w:rPr>
          <w:t>八、资金管理与财务规划</w:t>
        </w:r>
        <w:r>
          <w:tab/>
        </w:r>
        <w:r>
          <w:fldChar w:fldCharType="begin"/>
        </w:r>
        <w:r>
          <w:instrText xml:space="preserve"> PAGEREF _Toc12442 \h </w:instrText>
        </w:r>
        <w:r>
          <w:fldChar w:fldCharType="separate"/>
        </w:r>
        <w:r>
          <w:t>37</w:t>
        </w:r>
        <w:r>
          <w:fldChar w:fldCharType="end"/>
        </w:r>
      </w:hyperlink>
    </w:p>
    <w:p>
      <w:pPr>
        <w:pStyle w:val="TOC2"/>
        <w:tabs>
          <w:tab w:val="right" w:leader="dot" w:pos="8306"/>
        </w:tabs>
      </w:pPr>
      <w:hyperlink w:anchor="_Toc13730" w:history="1">
        <w:r>
          <w:rPr>
            <w:rFonts w:ascii="仿宋" w:eastAsia="仿宋" w:hAnsi="仿宋" w:cs="仿宋" w:hint="eastAsia"/>
            <w:lang w:eastAsia="zh-CN"/>
          </w:rPr>
          <w:t>(一)、项目资金来源与筹措</w:t>
        </w:r>
        <w:r>
          <w:tab/>
        </w:r>
        <w:r>
          <w:fldChar w:fldCharType="begin"/>
        </w:r>
        <w:r>
          <w:instrText xml:space="preserve"> PAGEREF _Toc13730 \h </w:instrText>
        </w:r>
        <w:r>
          <w:fldChar w:fldCharType="separate"/>
        </w:r>
        <w:r>
          <w:t>37</w:t>
        </w:r>
        <w:r>
          <w:fldChar w:fldCharType="end"/>
        </w:r>
      </w:hyperlink>
    </w:p>
    <w:p>
      <w:pPr>
        <w:pStyle w:val="TOC2"/>
        <w:tabs>
          <w:tab w:val="right" w:leader="dot" w:pos="8306"/>
        </w:tabs>
      </w:pPr>
      <w:hyperlink w:anchor="_Toc9762" w:history="1">
        <w:r>
          <w:rPr>
            <w:rFonts w:ascii="仿宋" w:eastAsia="仿宋" w:hAnsi="仿宋" w:cs="仿宋" w:hint="eastAsia"/>
            <w:lang w:eastAsia="zh-CN"/>
          </w:rPr>
          <w:t>(二)、资金使用与监管</w:t>
        </w:r>
        <w:r>
          <w:tab/>
        </w:r>
        <w:r>
          <w:fldChar w:fldCharType="begin"/>
        </w:r>
        <w:r>
          <w:instrText xml:space="preserve"> PAGEREF _Toc9762 \h </w:instrText>
        </w:r>
        <w:r>
          <w:fldChar w:fldCharType="separate"/>
        </w:r>
        <w:r>
          <w:t>38</w:t>
        </w:r>
        <w:r>
          <w:fldChar w:fldCharType="end"/>
        </w:r>
      </w:hyperlink>
    </w:p>
    <w:p>
      <w:pPr>
        <w:pStyle w:val="TOC2"/>
        <w:tabs>
          <w:tab w:val="right" w:leader="dot" w:pos="8306"/>
        </w:tabs>
      </w:pPr>
      <w:hyperlink w:anchor="_Toc1738" w:history="1">
        <w:r>
          <w:rPr>
            <w:rFonts w:ascii="仿宋" w:eastAsia="仿宋" w:hAnsi="仿宋" w:cs="仿宋" w:hint="eastAsia"/>
            <w:lang w:eastAsia="zh-CN"/>
          </w:rPr>
          <w:t>(三)、财务规划与预测</w:t>
        </w:r>
        <w:r>
          <w:tab/>
        </w:r>
        <w:r>
          <w:fldChar w:fldCharType="begin"/>
        </w:r>
        <w:r>
          <w:instrText xml:space="preserve"> PAGEREF _Toc1738 \h </w:instrText>
        </w:r>
        <w:r>
          <w:fldChar w:fldCharType="separate"/>
        </w:r>
        <w:r>
          <w:t>40</w:t>
        </w:r>
        <w:r>
          <w:fldChar w:fldCharType="end"/>
        </w:r>
      </w:hyperlink>
    </w:p>
    <w:p>
      <w:pPr>
        <w:pStyle w:val="TOC1"/>
        <w:tabs>
          <w:tab w:val="right" w:leader="dot" w:pos="8306"/>
        </w:tabs>
      </w:pPr>
      <w:hyperlink w:anchor="_Toc31622" w:history="1">
        <w:r>
          <w:rPr>
            <w:rFonts w:ascii="仿宋" w:eastAsia="仿宋" w:hAnsi="仿宋" w:cs="仿宋" w:hint="eastAsia"/>
            <w:lang w:eastAsia="zh-CN"/>
          </w:rPr>
          <w:t>九、项目质量与标准</w:t>
        </w:r>
        <w:r>
          <w:tab/>
        </w:r>
        <w:r>
          <w:fldChar w:fldCharType="begin"/>
        </w:r>
        <w:r>
          <w:instrText xml:space="preserve"> PAGEREF _Toc31622 \h </w:instrText>
        </w:r>
        <w:r>
          <w:fldChar w:fldCharType="separate"/>
        </w:r>
        <w:r>
          <w:t>41</w:t>
        </w:r>
        <w:r>
          <w:fldChar w:fldCharType="end"/>
        </w:r>
      </w:hyperlink>
    </w:p>
    <w:p>
      <w:pPr>
        <w:pStyle w:val="TOC2"/>
        <w:tabs>
          <w:tab w:val="right" w:leader="dot" w:pos="8306"/>
        </w:tabs>
      </w:pPr>
      <w:hyperlink w:anchor="_Toc4521" w:history="1">
        <w:r>
          <w:rPr>
            <w:rFonts w:ascii="仿宋" w:eastAsia="仿宋" w:hAnsi="仿宋" w:cs="仿宋" w:hint="eastAsia"/>
            <w:lang w:eastAsia="zh-CN"/>
          </w:rPr>
          <w:t>(一)、质量保障体系</w:t>
        </w:r>
        <w:r>
          <w:tab/>
        </w:r>
        <w:r>
          <w:fldChar w:fldCharType="begin"/>
        </w:r>
        <w:r>
          <w:instrText xml:space="preserve"> PAGEREF _Toc4521 \h </w:instrText>
        </w:r>
        <w:r>
          <w:fldChar w:fldCharType="separate"/>
        </w:r>
        <w:r>
          <w:t>41</w:t>
        </w:r>
        <w:r>
          <w:fldChar w:fldCharType="end"/>
        </w:r>
      </w:hyperlink>
    </w:p>
    <w:p>
      <w:pPr>
        <w:pStyle w:val="TOC2"/>
        <w:tabs>
          <w:tab w:val="right" w:leader="dot" w:pos="8306"/>
        </w:tabs>
      </w:pPr>
      <w:hyperlink w:anchor="_Toc2284" w:history="1">
        <w:r>
          <w:rPr>
            <w:rFonts w:ascii="仿宋" w:eastAsia="仿宋" w:hAnsi="仿宋" w:cs="仿宋" w:hint="eastAsia"/>
            <w:lang w:eastAsia="zh-CN"/>
          </w:rPr>
          <w:t>(二)、标准化作业流程</w:t>
        </w:r>
        <w:r>
          <w:tab/>
        </w:r>
        <w:r>
          <w:fldChar w:fldCharType="begin"/>
        </w:r>
        <w:r>
          <w:instrText xml:space="preserve"> PAGEREF _Toc2284 \h </w:instrText>
        </w:r>
        <w:r>
          <w:fldChar w:fldCharType="separate"/>
        </w:r>
        <w:r>
          <w:t>42</w:t>
        </w:r>
        <w:r>
          <w:fldChar w:fldCharType="end"/>
        </w:r>
      </w:hyperlink>
    </w:p>
    <w:p>
      <w:pPr>
        <w:pStyle w:val="TOC2"/>
        <w:tabs>
          <w:tab w:val="right" w:leader="dot" w:pos="8306"/>
        </w:tabs>
      </w:pPr>
      <w:hyperlink w:anchor="_Toc29193" w:history="1">
        <w:r>
          <w:rPr>
            <w:rFonts w:ascii="仿宋" w:eastAsia="仿宋" w:hAnsi="仿宋" w:cs="仿宋" w:hint="eastAsia"/>
            <w:lang w:eastAsia="zh-CN"/>
          </w:rPr>
          <w:t>(三)、质量监控与评估</w:t>
        </w:r>
        <w:r>
          <w:tab/>
        </w:r>
        <w:r>
          <w:fldChar w:fldCharType="begin"/>
        </w:r>
        <w:r>
          <w:instrText xml:space="preserve"> PAGEREF _Toc29193 \h </w:instrText>
        </w:r>
        <w:r>
          <w:fldChar w:fldCharType="separate"/>
        </w:r>
        <w:r>
          <w:t>44</w:t>
        </w:r>
        <w:r>
          <w:fldChar w:fldCharType="end"/>
        </w:r>
      </w:hyperlink>
    </w:p>
    <w:p>
      <w:pPr>
        <w:pStyle w:val="TOC2"/>
        <w:tabs>
          <w:tab w:val="right" w:leader="dot" w:pos="8306"/>
        </w:tabs>
      </w:pPr>
      <w:hyperlink w:anchor="_Toc5684" w:history="1">
        <w:r>
          <w:rPr>
            <w:rFonts w:ascii="仿宋" w:eastAsia="仿宋" w:hAnsi="仿宋" w:cs="仿宋" w:hint="eastAsia"/>
            <w:lang w:eastAsia="zh-CN"/>
          </w:rPr>
          <w:t>(四)、质量改进计划</w:t>
        </w:r>
        <w:r>
          <w:tab/>
        </w:r>
        <w:r>
          <w:fldChar w:fldCharType="begin"/>
        </w:r>
        <w:r>
          <w:instrText xml:space="preserve"> PAGEREF _Toc5684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274" w:history="1">
        <w:r>
          <w:rPr>
            <w:rFonts w:ascii="仿宋" w:eastAsia="仿宋" w:hAnsi="仿宋" w:cs="仿宋" w:hint="eastAsia"/>
            <w:lang w:eastAsia="zh-CN"/>
          </w:rPr>
          <w:t>十、客户关系管理与市场拓展</w:t>
        </w:r>
        <w:r>
          <w:tab/>
        </w:r>
        <w:r>
          <w:fldChar w:fldCharType="begin"/>
        </w:r>
        <w:r>
          <w:instrText xml:space="preserve"> PAGEREF _Toc26274 \h </w:instrText>
        </w:r>
        <w:r>
          <w:fldChar w:fldCharType="separate"/>
        </w:r>
        <w:r>
          <w:t>46</w:t>
        </w:r>
        <w:r>
          <w:fldChar w:fldCharType="end"/>
        </w:r>
      </w:hyperlink>
    </w:p>
    <w:p>
      <w:pPr>
        <w:pStyle w:val="TOC2"/>
        <w:tabs>
          <w:tab w:val="right" w:leader="dot" w:pos="8306"/>
        </w:tabs>
      </w:pPr>
      <w:hyperlink w:anchor="_Toc27705" w:history="1">
        <w:r>
          <w:rPr>
            <w:rFonts w:ascii="仿宋" w:eastAsia="仿宋" w:hAnsi="仿宋" w:cs="仿宋" w:hint="eastAsia"/>
            <w:lang w:eastAsia="zh-CN"/>
          </w:rPr>
          <w:t>(一)、客户关系管理策略</w:t>
        </w:r>
        <w:r>
          <w:tab/>
        </w:r>
        <w:r>
          <w:fldChar w:fldCharType="begin"/>
        </w:r>
        <w:r>
          <w:instrText xml:space="preserve"> PAGEREF _Toc27705 \h </w:instrText>
        </w:r>
        <w:r>
          <w:fldChar w:fldCharType="separate"/>
        </w:r>
        <w:r>
          <w:t>46</w:t>
        </w:r>
        <w:r>
          <w:fldChar w:fldCharType="end"/>
        </w:r>
      </w:hyperlink>
    </w:p>
    <w:p>
      <w:pPr>
        <w:pStyle w:val="TOC2"/>
        <w:tabs>
          <w:tab w:val="right" w:leader="dot" w:pos="8306"/>
        </w:tabs>
      </w:pPr>
      <w:hyperlink w:anchor="_Toc11712" w:history="1">
        <w:r>
          <w:rPr>
            <w:rFonts w:ascii="仿宋" w:eastAsia="仿宋" w:hAnsi="仿宋" w:cs="仿宋" w:hint="eastAsia"/>
            <w:lang w:eastAsia="zh-CN"/>
          </w:rPr>
          <w:t>(二)、市场拓展方案</w:t>
        </w:r>
        <w:r>
          <w:tab/>
        </w:r>
        <w:r>
          <w:fldChar w:fldCharType="begin"/>
        </w:r>
        <w:r>
          <w:instrText xml:space="preserve"> PAGEREF _Toc11712 \h </w:instrText>
        </w:r>
        <w:r>
          <w:fldChar w:fldCharType="separate"/>
        </w:r>
        <w:r>
          <w:t>47</w:t>
        </w:r>
        <w:r>
          <w:fldChar w:fldCharType="end"/>
        </w:r>
      </w:hyperlink>
    </w:p>
    <w:p>
      <w:pPr>
        <w:pStyle w:val="TOC1"/>
        <w:tabs>
          <w:tab w:val="right" w:leader="dot" w:pos="8306"/>
        </w:tabs>
      </w:pPr>
      <w:hyperlink w:anchor="_Toc3443" w:history="1">
        <w:r>
          <w:rPr>
            <w:rFonts w:ascii="仿宋" w:eastAsia="仿宋" w:hAnsi="仿宋" w:cs="仿宋" w:hint="eastAsia"/>
            <w:lang w:eastAsia="zh-CN"/>
          </w:rPr>
          <w:t>十一、土地利用与规划方案</w:t>
        </w:r>
        <w:r>
          <w:tab/>
        </w:r>
        <w:r>
          <w:fldChar w:fldCharType="begin"/>
        </w:r>
        <w:r>
          <w:instrText xml:space="preserve"> PAGEREF _Toc3443 \h </w:instrText>
        </w:r>
        <w:r>
          <w:fldChar w:fldCharType="separate"/>
        </w:r>
        <w:r>
          <w:t>48</w:t>
        </w:r>
        <w:r>
          <w:fldChar w:fldCharType="end"/>
        </w:r>
      </w:hyperlink>
    </w:p>
    <w:p>
      <w:pPr>
        <w:pStyle w:val="TOC2"/>
        <w:tabs>
          <w:tab w:val="right" w:leader="dot" w:pos="8306"/>
        </w:tabs>
      </w:pPr>
      <w:hyperlink w:anchor="_Toc28657" w:history="1">
        <w:r>
          <w:rPr>
            <w:rFonts w:ascii="仿宋" w:eastAsia="仿宋" w:hAnsi="仿宋" w:cs="仿宋" w:hint="eastAsia"/>
            <w:lang w:eastAsia="zh-CN"/>
          </w:rPr>
          <w:t>(一)、项目用地情况分析</w:t>
        </w:r>
        <w:r>
          <w:tab/>
        </w:r>
        <w:r>
          <w:fldChar w:fldCharType="begin"/>
        </w:r>
        <w:r>
          <w:instrText xml:space="preserve"> PAGEREF _Toc28657 \h </w:instrText>
        </w:r>
        <w:r>
          <w:fldChar w:fldCharType="separate"/>
        </w:r>
        <w:r>
          <w:t>48</w:t>
        </w:r>
        <w:r>
          <w:fldChar w:fldCharType="end"/>
        </w:r>
      </w:hyperlink>
    </w:p>
    <w:p>
      <w:pPr>
        <w:pStyle w:val="TOC2"/>
        <w:tabs>
          <w:tab w:val="right" w:leader="dot" w:pos="8306"/>
        </w:tabs>
      </w:pPr>
      <w:hyperlink w:anchor="_Toc14440" w:history="1">
        <w:r>
          <w:rPr>
            <w:rFonts w:ascii="仿宋" w:eastAsia="仿宋" w:hAnsi="仿宋" w:cs="仿宋" w:hint="eastAsia"/>
            <w:lang w:eastAsia="zh-CN"/>
          </w:rPr>
          <w:t>(二)、土地利用规划方案</w:t>
        </w:r>
        <w:r>
          <w:tab/>
        </w:r>
        <w:r>
          <w:fldChar w:fldCharType="begin"/>
        </w:r>
        <w:r>
          <w:instrText xml:space="preserve"> PAGEREF _Toc14440 \h </w:instrText>
        </w:r>
        <w:r>
          <w:fldChar w:fldCharType="separate"/>
        </w:r>
        <w:r>
          <w:t>49</w:t>
        </w:r>
        <w:r>
          <w:fldChar w:fldCharType="end"/>
        </w:r>
      </w:hyperlink>
    </w:p>
    <w:p>
      <w:pPr>
        <w:pStyle w:val="TOC1"/>
        <w:tabs>
          <w:tab w:val="right" w:leader="dot" w:pos="8306"/>
        </w:tabs>
      </w:pPr>
      <w:hyperlink w:anchor="_Toc28962" w:history="1">
        <w:r>
          <w:rPr>
            <w:rFonts w:ascii="仿宋" w:eastAsia="仿宋" w:hAnsi="仿宋" w:cs="仿宋" w:hint="eastAsia"/>
            <w:lang w:eastAsia="zh-CN"/>
          </w:rPr>
          <w:t>十二、项目进度计划</w:t>
        </w:r>
        <w:r>
          <w:tab/>
        </w:r>
        <w:r>
          <w:fldChar w:fldCharType="begin"/>
        </w:r>
        <w:r>
          <w:instrText xml:space="preserve"> PAGEREF _Toc28962 \h </w:instrText>
        </w:r>
        <w:r>
          <w:fldChar w:fldCharType="separate"/>
        </w:r>
        <w:r>
          <w:t>50</w:t>
        </w:r>
        <w:r>
          <w:fldChar w:fldCharType="end"/>
        </w:r>
      </w:hyperlink>
    </w:p>
    <w:p>
      <w:pPr>
        <w:pStyle w:val="TOC2"/>
        <w:tabs>
          <w:tab w:val="right" w:leader="dot" w:pos="8306"/>
        </w:tabs>
      </w:pPr>
      <w:hyperlink w:anchor="_Toc10946" w:history="1">
        <w:r>
          <w:rPr>
            <w:rFonts w:ascii="仿宋" w:eastAsia="仿宋" w:hAnsi="仿宋" w:cs="仿宋" w:hint="eastAsia"/>
            <w:lang w:eastAsia="zh-CN"/>
          </w:rPr>
          <w:t>(一)、建设周期</w:t>
        </w:r>
        <w:r>
          <w:tab/>
        </w:r>
        <w:r>
          <w:fldChar w:fldCharType="begin"/>
        </w:r>
        <w:r>
          <w:instrText xml:space="preserve"> PAGEREF _Toc10946 \h </w:instrText>
        </w:r>
        <w:r>
          <w:fldChar w:fldCharType="separate"/>
        </w:r>
        <w:r>
          <w:t>50</w:t>
        </w:r>
        <w:r>
          <w:fldChar w:fldCharType="end"/>
        </w:r>
      </w:hyperlink>
    </w:p>
    <w:p>
      <w:pPr>
        <w:pStyle w:val="TOC2"/>
        <w:tabs>
          <w:tab w:val="right" w:leader="dot" w:pos="8306"/>
        </w:tabs>
      </w:pPr>
      <w:hyperlink w:anchor="_Toc17386" w:history="1">
        <w:r>
          <w:rPr>
            <w:rFonts w:ascii="仿宋" w:eastAsia="仿宋" w:hAnsi="仿宋" w:cs="仿宋" w:hint="eastAsia"/>
            <w:lang w:eastAsia="zh-CN"/>
          </w:rPr>
          <w:t>(二)、建设进度</w:t>
        </w:r>
        <w:r>
          <w:tab/>
        </w:r>
        <w:r>
          <w:fldChar w:fldCharType="begin"/>
        </w:r>
        <w:r>
          <w:instrText xml:space="preserve"> PAGEREF _Toc17386 \h </w:instrText>
        </w:r>
        <w:r>
          <w:fldChar w:fldCharType="separate"/>
        </w:r>
        <w:r>
          <w:t>51</w:t>
        </w:r>
        <w:r>
          <w:fldChar w:fldCharType="end"/>
        </w:r>
      </w:hyperlink>
    </w:p>
    <w:p>
      <w:pPr>
        <w:pStyle w:val="TOC2"/>
        <w:tabs>
          <w:tab w:val="right" w:leader="dot" w:pos="8306"/>
        </w:tabs>
      </w:pPr>
      <w:hyperlink w:anchor="_Toc4620" w:history="1">
        <w:r>
          <w:rPr>
            <w:rFonts w:ascii="仿宋" w:eastAsia="仿宋" w:hAnsi="仿宋" w:cs="仿宋" w:hint="eastAsia"/>
            <w:lang w:eastAsia="zh-CN"/>
          </w:rPr>
          <w:t>(三)、进度安排注意事项</w:t>
        </w:r>
        <w:r>
          <w:tab/>
        </w:r>
        <w:r>
          <w:fldChar w:fldCharType="begin"/>
        </w:r>
        <w:r>
          <w:instrText xml:space="preserve"> PAGEREF _Toc4620 \h </w:instrText>
        </w:r>
        <w:r>
          <w:fldChar w:fldCharType="separate"/>
        </w:r>
        <w:r>
          <w:t>52</w:t>
        </w:r>
        <w:r>
          <w:fldChar w:fldCharType="end"/>
        </w:r>
      </w:hyperlink>
    </w:p>
    <w:p>
      <w:pPr>
        <w:pStyle w:val="TOC2"/>
        <w:tabs>
          <w:tab w:val="right" w:leader="dot" w:pos="8306"/>
        </w:tabs>
      </w:pPr>
      <w:hyperlink w:anchor="_Toc22471" w:history="1">
        <w:r>
          <w:rPr>
            <w:rFonts w:ascii="仿宋" w:eastAsia="仿宋" w:hAnsi="仿宋" w:cs="仿宋" w:hint="eastAsia"/>
            <w:lang w:eastAsia="zh-CN"/>
          </w:rPr>
          <w:t>(四)、人力资源配置</w:t>
        </w:r>
        <w:r>
          <w:tab/>
        </w:r>
        <w:r>
          <w:fldChar w:fldCharType="begin"/>
        </w:r>
        <w:r>
          <w:instrText xml:space="preserve"> PAGEREF _Toc22471 \h </w:instrText>
        </w:r>
        <w:r>
          <w:fldChar w:fldCharType="separate"/>
        </w:r>
        <w:r>
          <w:t>53</w:t>
        </w:r>
        <w:r>
          <w:fldChar w:fldCharType="end"/>
        </w:r>
      </w:hyperlink>
    </w:p>
    <w:p>
      <w:pPr>
        <w:pStyle w:val="TOC2"/>
        <w:tabs>
          <w:tab w:val="right" w:leader="dot" w:pos="8306"/>
        </w:tabs>
      </w:pPr>
      <w:hyperlink w:anchor="_Toc16226" w:history="1">
        <w:r>
          <w:rPr>
            <w:rFonts w:ascii="仿宋" w:eastAsia="仿宋" w:hAnsi="仿宋" w:cs="仿宋" w:hint="eastAsia"/>
            <w:lang w:eastAsia="zh-CN"/>
          </w:rPr>
          <w:t>(五)、员工培训</w:t>
        </w:r>
        <w:r>
          <w:tab/>
        </w:r>
        <w:r>
          <w:fldChar w:fldCharType="begin"/>
        </w:r>
        <w:r>
          <w:instrText xml:space="preserve"> PAGEREF _Toc16226 \h </w:instrText>
        </w:r>
        <w:r>
          <w:fldChar w:fldCharType="separate"/>
        </w:r>
        <w:r>
          <w:t>55</w:t>
        </w:r>
        <w:r>
          <w:fldChar w:fldCharType="end"/>
        </w:r>
      </w:hyperlink>
    </w:p>
    <w:p>
      <w:pPr>
        <w:pStyle w:val="TOC2"/>
        <w:tabs>
          <w:tab w:val="right" w:leader="dot" w:pos="8306"/>
        </w:tabs>
      </w:pPr>
      <w:hyperlink w:anchor="_Toc17046" w:history="1">
        <w:r>
          <w:rPr>
            <w:rFonts w:ascii="仿宋" w:eastAsia="仿宋" w:hAnsi="仿宋" w:cs="仿宋" w:hint="eastAsia"/>
            <w:lang w:eastAsia="zh-CN"/>
          </w:rPr>
          <w:t>(六)、项目实施保障</w:t>
        </w:r>
        <w:r>
          <w:tab/>
        </w:r>
        <w:r>
          <w:fldChar w:fldCharType="begin"/>
        </w:r>
        <w:r>
          <w:instrText xml:space="preserve"> PAGEREF _Toc17046 \h </w:instrText>
        </w:r>
        <w:r>
          <w:fldChar w:fldCharType="separate"/>
        </w:r>
        <w:r>
          <w:t>56</w:t>
        </w:r>
        <w:r>
          <w:fldChar w:fldCharType="end"/>
        </w:r>
      </w:hyperlink>
    </w:p>
    <w:p>
      <w:pPr>
        <w:pStyle w:val="TOC2"/>
        <w:tabs>
          <w:tab w:val="right" w:leader="dot" w:pos="8306"/>
        </w:tabs>
      </w:pPr>
      <w:hyperlink w:anchor="_Toc7580" w:history="1">
        <w:r>
          <w:rPr>
            <w:rFonts w:ascii="仿宋" w:eastAsia="仿宋" w:hAnsi="仿宋" w:cs="仿宋" w:hint="eastAsia"/>
            <w:lang w:eastAsia="zh-CN"/>
          </w:rPr>
          <w:t>(七)、安全规范管理</w:t>
        </w:r>
        <w:r>
          <w:tab/>
        </w:r>
        <w:r>
          <w:fldChar w:fldCharType="begin"/>
        </w:r>
        <w:r>
          <w:instrText xml:space="preserve"> PAGEREF _Toc7580 \h </w:instrText>
        </w:r>
        <w:r>
          <w:fldChar w:fldCharType="separate"/>
        </w:r>
        <w:r>
          <w:t>57</w:t>
        </w:r>
        <w:r>
          <w:fldChar w:fldCharType="end"/>
        </w:r>
      </w:hyperlink>
    </w:p>
    <w:p>
      <w:pPr>
        <w:pStyle w:val="TOC1"/>
        <w:tabs>
          <w:tab w:val="right" w:leader="dot" w:pos="8306"/>
        </w:tabs>
      </w:pPr>
      <w:hyperlink w:anchor="_Toc26263" w:history="1">
        <w:r>
          <w:rPr>
            <w:rFonts w:ascii="仿宋" w:eastAsia="仿宋" w:hAnsi="仿宋" w:cs="仿宋" w:hint="eastAsia"/>
            <w:lang w:eastAsia="zh-CN"/>
          </w:rPr>
          <w:t>十三、创新驱动与持续发展</w:t>
        </w:r>
        <w:r>
          <w:tab/>
        </w:r>
        <w:r>
          <w:fldChar w:fldCharType="begin"/>
        </w:r>
        <w:r>
          <w:instrText xml:space="preserve"> PAGEREF _Toc26263 \h </w:instrText>
        </w:r>
        <w:r>
          <w:fldChar w:fldCharType="separate"/>
        </w:r>
        <w:r>
          <w:t>58</w:t>
        </w:r>
        <w:r>
          <w:fldChar w:fldCharType="end"/>
        </w:r>
      </w:hyperlink>
    </w:p>
    <w:p>
      <w:pPr>
        <w:pStyle w:val="TOC2"/>
        <w:tabs>
          <w:tab w:val="right" w:leader="dot" w:pos="8306"/>
        </w:tabs>
      </w:pPr>
      <w:hyperlink w:anchor="_Toc9648" w:history="1">
        <w:r>
          <w:rPr>
            <w:rFonts w:ascii="仿宋" w:eastAsia="仿宋" w:hAnsi="仿宋" w:cs="仿宋" w:hint="eastAsia"/>
            <w:lang w:eastAsia="zh-CN"/>
          </w:rPr>
          <w:t>(一)、创新驱动战略实施</w:t>
        </w:r>
        <w:r>
          <w:tab/>
        </w:r>
        <w:r>
          <w:fldChar w:fldCharType="begin"/>
        </w:r>
        <w:r>
          <w:instrText xml:space="preserve"> PAGEREF _Toc9648 \h </w:instrText>
        </w:r>
        <w:r>
          <w:fldChar w:fldCharType="separate"/>
        </w:r>
        <w:r>
          <w:t>58</w:t>
        </w:r>
        <w:r>
          <w:fldChar w:fldCharType="end"/>
        </w:r>
      </w:hyperlink>
    </w:p>
    <w:p>
      <w:pPr>
        <w:pStyle w:val="TOC2"/>
        <w:tabs>
          <w:tab w:val="right" w:leader="dot" w:pos="8306"/>
        </w:tabs>
      </w:pPr>
      <w:hyperlink w:anchor="_Toc25012" w:history="1">
        <w:r>
          <w:rPr>
            <w:rFonts w:ascii="仿宋" w:eastAsia="仿宋" w:hAnsi="仿宋" w:cs="仿宋" w:hint="eastAsia"/>
            <w:lang w:eastAsia="zh-CN"/>
          </w:rPr>
          <w:t>(二)、持续发展路径探索</w:t>
        </w:r>
        <w:r>
          <w:tab/>
        </w:r>
        <w:r>
          <w:fldChar w:fldCharType="begin"/>
        </w:r>
        <w:r>
          <w:instrText xml:space="preserve"> PAGEREF _Toc25012 \h </w:instrText>
        </w:r>
        <w:r>
          <w:fldChar w:fldCharType="separate"/>
        </w:r>
        <w:r>
          <w:t>60</w:t>
        </w:r>
        <w:r>
          <w:fldChar w:fldCharType="end"/>
        </w:r>
      </w:hyperlink>
    </w:p>
    <w:p>
      <w:pPr>
        <w:pStyle w:val="TOC1"/>
        <w:tabs>
          <w:tab w:val="right" w:leader="dot" w:pos="8306"/>
        </w:tabs>
      </w:pPr>
      <w:hyperlink w:anchor="_Toc11116" w:history="1">
        <w:r>
          <w:rPr>
            <w:rFonts w:ascii="仿宋" w:eastAsia="仿宋" w:hAnsi="仿宋" w:cs="仿宋" w:hint="eastAsia"/>
            <w:lang w:eastAsia="zh-CN"/>
          </w:rPr>
          <w:t>十四、人力资源管理与开发</w:t>
        </w:r>
        <w:r>
          <w:tab/>
        </w:r>
        <w:r>
          <w:fldChar w:fldCharType="begin"/>
        </w:r>
        <w:r>
          <w:instrText xml:space="preserve"> PAGEREF _Toc11116 \h </w:instrText>
        </w:r>
        <w:r>
          <w:fldChar w:fldCharType="separate"/>
        </w:r>
        <w:r>
          <w:t>64</w:t>
        </w:r>
        <w:r>
          <w:fldChar w:fldCharType="end"/>
        </w:r>
      </w:hyperlink>
    </w:p>
    <w:p>
      <w:pPr>
        <w:pStyle w:val="TOC2"/>
        <w:tabs>
          <w:tab w:val="right" w:leader="dot" w:pos="8306"/>
        </w:tabs>
      </w:pPr>
      <w:hyperlink w:anchor="_Toc22506" w:history="1">
        <w:r>
          <w:rPr>
            <w:rFonts w:ascii="仿宋" w:eastAsia="仿宋" w:hAnsi="仿宋" w:cs="仿宋" w:hint="eastAsia"/>
            <w:lang w:eastAsia="zh-CN"/>
          </w:rPr>
          <w:t>(一)、人力资源规划</w:t>
        </w:r>
        <w:r>
          <w:tab/>
        </w:r>
        <w:r>
          <w:fldChar w:fldCharType="begin"/>
        </w:r>
        <w:r>
          <w:instrText xml:space="preserve"> PAGEREF _Toc22506 \h </w:instrText>
        </w:r>
        <w:r>
          <w:fldChar w:fldCharType="separate"/>
        </w:r>
        <w:r>
          <w:t>64</w:t>
        </w:r>
        <w:r>
          <w:fldChar w:fldCharType="end"/>
        </w:r>
      </w:hyperlink>
    </w:p>
    <w:p>
      <w:pPr>
        <w:pStyle w:val="TOC2"/>
        <w:tabs>
          <w:tab w:val="right" w:leader="dot" w:pos="8306"/>
        </w:tabs>
      </w:pPr>
      <w:hyperlink w:anchor="_Toc27826" w:history="1">
        <w:r>
          <w:rPr>
            <w:rFonts w:ascii="仿宋" w:eastAsia="仿宋" w:hAnsi="仿宋" w:cs="仿宋" w:hint="eastAsia"/>
            <w:lang w:eastAsia="zh-CN"/>
          </w:rPr>
          <w:t>(二)、人力资源开发与培训</w:t>
        </w:r>
        <w:r>
          <w:tab/>
        </w:r>
        <w:r>
          <w:fldChar w:fldCharType="begin"/>
        </w:r>
        <w:r>
          <w:instrText xml:space="preserve"> PAGEREF _Toc27826 \h </w:instrText>
        </w:r>
        <w:r>
          <w:fldChar w:fldCharType="separate"/>
        </w:r>
        <w:r>
          <w:t>65</w:t>
        </w:r>
        <w:r>
          <w:fldChar w:fldCharType="end"/>
        </w:r>
      </w:hyperlink>
    </w:p>
    <w:p>
      <w:pPr>
        <w:pStyle w:val="TOC1"/>
        <w:tabs>
          <w:tab w:val="right" w:leader="dot" w:pos="8306"/>
        </w:tabs>
      </w:pPr>
      <w:hyperlink w:anchor="_Toc31231" w:history="1">
        <w:r>
          <w:rPr>
            <w:rFonts w:ascii="仿宋" w:eastAsia="仿宋" w:hAnsi="仿宋" w:cs="仿宋" w:hint="eastAsia"/>
            <w:lang w:eastAsia="zh-CN"/>
          </w:rPr>
          <w:t>十五、项目施工方案</w:t>
        </w:r>
        <w:r>
          <w:tab/>
        </w:r>
        <w:r>
          <w:fldChar w:fldCharType="begin"/>
        </w:r>
        <w:r>
          <w:instrText xml:space="preserve"> PAGEREF _Toc31231 \h </w:instrText>
        </w:r>
        <w:r>
          <w:fldChar w:fldCharType="separate"/>
        </w:r>
        <w:r>
          <w:t>68</w:t>
        </w:r>
        <w:r>
          <w:fldChar w:fldCharType="end"/>
        </w:r>
      </w:hyperlink>
    </w:p>
    <w:p>
      <w:pPr>
        <w:pStyle w:val="TOC2"/>
        <w:tabs>
          <w:tab w:val="right" w:leader="dot" w:pos="8306"/>
        </w:tabs>
      </w:pPr>
      <w:hyperlink w:anchor="_Toc24539" w:history="1">
        <w:r>
          <w:rPr>
            <w:rFonts w:ascii="仿宋" w:eastAsia="仿宋" w:hAnsi="仿宋" w:cs="仿宋" w:hint="eastAsia"/>
            <w:lang w:eastAsia="zh-CN"/>
          </w:rPr>
          <w:t>(一)、施工组织设计</w:t>
        </w:r>
        <w:r>
          <w:tab/>
        </w:r>
        <w:r>
          <w:fldChar w:fldCharType="begin"/>
        </w:r>
        <w:r>
          <w:instrText xml:space="preserve"> PAGEREF _Toc24539 \h </w:instrText>
        </w:r>
        <w:r>
          <w:fldChar w:fldCharType="separate"/>
        </w:r>
        <w:r>
          <w:t>68</w:t>
        </w:r>
        <w:r>
          <w:fldChar w:fldCharType="end"/>
        </w:r>
      </w:hyperlink>
    </w:p>
    <w:p>
      <w:pPr>
        <w:pStyle w:val="TOC2"/>
        <w:tabs>
          <w:tab w:val="right" w:leader="dot" w:pos="8306"/>
        </w:tabs>
      </w:pPr>
      <w:hyperlink w:anchor="_Toc29422" w:history="1">
        <w:r>
          <w:rPr>
            <w:rFonts w:ascii="仿宋" w:eastAsia="仿宋" w:hAnsi="仿宋" w:cs="仿宋" w:hint="eastAsia"/>
            <w:lang w:eastAsia="zh-CN"/>
          </w:rPr>
          <w:t>(二)、施工工艺与技术路线</w:t>
        </w:r>
        <w:r>
          <w:tab/>
        </w:r>
        <w:r>
          <w:fldChar w:fldCharType="begin"/>
        </w:r>
        <w:r>
          <w:instrText xml:space="preserve"> PAGEREF _Toc29422 \h </w:instrText>
        </w:r>
        <w:r>
          <w:fldChar w:fldCharType="separate"/>
        </w:r>
        <w:r>
          <w:t>70</w:t>
        </w:r>
        <w:r>
          <w:fldChar w:fldCharType="end"/>
        </w:r>
      </w:hyperlink>
    </w:p>
    <w:p>
      <w:pPr>
        <w:pStyle w:val="TOC2"/>
        <w:tabs>
          <w:tab w:val="right" w:leader="dot" w:pos="8306"/>
        </w:tabs>
      </w:pPr>
      <w:hyperlink w:anchor="_Toc25072" w:history="1">
        <w:r>
          <w:rPr>
            <w:rFonts w:ascii="仿宋" w:eastAsia="仿宋" w:hAnsi="仿宋" w:cs="仿宋" w:hint="eastAsia"/>
            <w:lang w:eastAsia="zh-CN"/>
          </w:rPr>
          <w:t>(三)、关键节点施工计划</w:t>
        </w:r>
        <w:r>
          <w:tab/>
        </w:r>
        <w:r>
          <w:fldChar w:fldCharType="begin"/>
        </w:r>
        <w:r>
          <w:instrText xml:space="preserve"> PAGEREF _Toc25072 \h </w:instrText>
        </w:r>
        <w:r>
          <w:fldChar w:fldCharType="separate"/>
        </w:r>
        <w:r>
          <w:t>71</w:t>
        </w:r>
        <w:r>
          <w:fldChar w:fldCharType="end"/>
        </w:r>
      </w:hyperlink>
    </w:p>
    <w:p>
      <w:pPr>
        <w:pStyle w:val="TOC2"/>
        <w:tabs>
          <w:tab w:val="right" w:leader="dot" w:pos="8306"/>
        </w:tabs>
      </w:pPr>
      <w:hyperlink w:anchor="_Toc31151" w:history="1">
        <w:r>
          <w:rPr>
            <w:rFonts w:ascii="仿宋" w:eastAsia="仿宋" w:hAnsi="仿宋" w:cs="仿宋" w:hint="eastAsia"/>
            <w:lang w:eastAsia="zh-CN"/>
          </w:rPr>
          <w:t>(四)、施工现场管理</w:t>
        </w:r>
        <w:r>
          <w:tab/>
        </w:r>
        <w:r>
          <w:fldChar w:fldCharType="begin"/>
        </w:r>
        <w:r>
          <w:instrText xml:space="preserve"> PAGEREF _Toc31151 \h </w:instrText>
        </w:r>
        <w:r>
          <w:fldChar w:fldCharType="separate"/>
        </w:r>
        <w:r>
          <w:t>72</w:t>
        </w:r>
        <w:r>
          <w:fldChar w:fldCharType="end"/>
        </w:r>
      </w:hyperlink>
    </w:p>
    <w:p>
      <w:pPr>
        <w:pStyle w:val="TOC1"/>
        <w:tabs>
          <w:tab w:val="right" w:leader="dot" w:pos="8306"/>
        </w:tabs>
      </w:pPr>
      <w:hyperlink w:anchor="_Toc11214" w:history="1">
        <w:r>
          <w:rPr>
            <w:rFonts w:ascii="仿宋" w:eastAsia="仿宋" w:hAnsi="仿宋" w:cs="仿宋" w:hint="eastAsia"/>
            <w:lang w:eastAsia="zh-CN"/>
          </w:rPr>
          <w:t>十六、设施与设备管理</w:t>
        </w:r>
        <w:r>
          <w:tab/>
        </w:r>
        <w:r>
          <w:fldChar w:fldCharType="begin"/>
        </w:r>
        <w:r>
          <w:instrText xml:space="preserve"> PAGEREF _Toc11214 \h </w:instrText>
        </w:r>
        <w:r>
          <w:fldChar w:fldCharType="separate"/>
        </w:r>
        <w:r>
          <w:t>74</w:t>
        </w:r>
        <w:r>
          <w:fldChar w:fldCharType="end"/>
        </w:r>
      </w:hyperlink>
    </w:p>
    <w:p>
      <w:pPr>
        <w:pStyle w:val="TOC2"/>
        <w:tabs>
          <w:tab w:val="right" w:leader="dot" w:pos="8306"/>
        </w:tabs>
      </w:pPr>
      <w:hyperlink w:anchor="_Toc29256" w:history="1">
        <w:r>
          <w:rPr>
            <w:rFonts w:ascii="仿宋" w:eastAsia="仿宋" w:hAnsi="仿宋" w:cs="仿宋" w:hint="eastAsia"/>
            <w:lang w:eastAsia="zh-CN"/>
          </w:rPr>
          <w:t>(一)、设施规划与配置</w:t>
        </w:r>
        <w:r>
          <w:tab/>
        </w:r>
        <w:r>
          <w:fldChar w:fldCharType="begin"/>
        </w:r>
        <w:r>
          <w:instrText xml:space="preserve"> PAGEREF _Toc29256 \h </w:instrText>
        </w:r>
        <w:r>
          <w:fldChar w:fldCharType="separate"/>
        </w:r>
        <w:r>
          <w:t>74</w:t>
        </w:r>
        <w:r>
          <w:fldChar w:fldCharType="end"/>
        </w:r>
      </w:hyperlink>
    </w:p>
    <w:p>
      <w:pPr>
        <w:pStyle w:val="TOC2"/>
        <w:tabs>
          <w:tab w:val="right" w:leader="dot" w:pos="8306"/>
        </w:tabs>
      </w:pPr>
      <w:hyperlink w:anchor="_Toc28037" w:history="1">
        <w:r>
          <w:rPr>
            <w:rFonts w:ascii="仿宋" w:eastAsia="仿宋" w:hAnsi="仿宋" w:cs="仿宋" w:hint="eastAsia"/>
            <w:lang w:eastAsia="zh-CN"/>
          </w:rPr>
          <w:t>(二)、设备采购与维护管理</w:t>
        </w:r>
        <w:r>
          <w:tab/>
        </w:r>
        <w:r>
          <w:fldChar w:fldCharType="begin"/>
        </w:r>
        <w:r>
          <w:instrText xml:space="preserve"> PAGEREF _Toc28037 \h </w:instrText>
        </w:r>
        <w:r>
          <w:fldChar w:fldCharType="separate"/>
        </w:r>
        <w:r>
          <w:t>75</w:t>
        </w:r>
        <w:r>
          <w:fldChar w:fldCharType="end"/>
        </w:r>
      </w:hyperlink>
    </w:p>
    <w:p>
      <w:pPr>
        <w:pStyle w:val="TOC2"/>
        <w:tabs>
          <w:tab w:val="right" w:leader="dot" w:pos="8306"/>
        </w:tabs>
      </w:pPr>
      <w:hyperlink w:anchor="_Toc8258" w:history="1">
        <w:r>
          <w:rPr>
            <w:rFonts w:ascii="仿宋" w:eastAsia="仿宋" w:hAnsi="仿宋" w:cs="仿宋" w:hint="eastAsia"/>
            <w:lang w:eastAsia="zh-CN"/>
          </w:rPr>
          <w:t>(三)、设施设备升级策略</w:t>
        </w:r>
        <w:r>
          <w:tab/>
        </w:r>
        <w:r>
          <w:fldChar w:fldCharType="begin"/>
        </w:r>
        <w:r>
          <w:instrText xml:space="preserve"> PAGEREF _Toc8258 \h </w:instrText>
        </w:r>
        <w:r>
          <w:fldChar w:fldCharType="separate"/>
        </w:r>
        <w:r>
          <w:t>76</w:t>
        </w:r>
        <w:r>
          <w:fldChar w:fldCharType="end"/>
        </w:r>
      </w:hyperlink>
    </w:p>
    <w:p>
      <w:pPr>
        <w:pStyle w:val="TOC1"/>
        <w:tabs>
          <w:tab w:val="right" w:leader="dot" w:pos="8306"/>
        </w:tabs>
      </w:pPr>
      <w:hyperlink w:anchor="_Toc10590" w:history="1">
        <w:r>
          <w:rPr>
            <w:rFonts w:ascii="仿宋" w:eastAsia="仿宋" w:hAnsi="仿宋" w:cs="仿宋" w:hint="eastAsia"/>
            <w:lang w:eastAsia="zh-CN"/>
          </w:rPr>
          <w:t>十七、质量管理与控制</w:t>
        </w:r>
        <w:r>
          <w:tab/>
        </w:r>
        <w:r>
          <w:fldChar w:fldCharType="begin"/>
        </w:r>
        <w:r>
          <w:instrText xml:space="preserve"> PAGEREF _Toc10590 \h </w:instrText>
        </w:r>
        <w:r>
          <w:fldChar w:fldCharType="separate"/>
        </w:r>
        <w:r>
          <w:t>76</w:t>
        </w:r>
        <w:r>
          <w:fldChar w:fldCharType="end"/>
        </w:r>
      </w:hyperlink>
    </w:p>
    <w:p>
      <w:pPr>
        <w:pStyle w:val="TOC2"/>
        <w:tabs>
          <w:tab w:val="right" w:leader="dot" w:pos="8306"/>
        </w:tabs>
      </w:pPr>
      <w:hyperlink w:anchor="_Toc15870" w:history="1">
        <w:r>
          <w:rPr>
            <w:rFonts w:ascii="仿宋" w:eastAsia="仿宋" w:hAnsi="仿宋" w:cs="仿宋" w:hint="eastAsia"/>
            <w:lang w:eastAsia="zh-CN"/>
          </w:rPr>
          <w:t>(一)、质量管理体系建设</w:t>
        </w:r>
        <w:r>
          <w:tab/>
        </w:r>
        <w:r>
          <w:fldChar w:fldCharType="begin"/>
        </w:r>
        <w:r>
          <w:instrText xml:space="preserve"> PAGEREF _Toc15870 \h </w:instrText>
        </w:r>
        <w:r>
          <w:fldChar w:fldCharType="separate"/>
        </w:r>
        <w:r>
          <w:t>76</w:t>
        </w:r>
        <w:r>
          <w:fldChar w:fldCharType="end"/>
        </w:r>
      </w:hyperlink>
    </w:p>
    <w:p>
      <w:pPr>
        <w:pStyle w:val="TOC2"/>
        <w:tabs>
          <w:tab w:val="right" w:leader="dot" w:pos="8306"/>
        </w:tabs>
      </w:pPr>
      <w:hyperlink w:anchor="_Toc29813" w:history="1">
        <w:r>
          <w:rPr>
            <w:rFonts w:ascii="仿宋" w:eastAsia="仿宋" w:hAnsi="仿宋" w:cs="仿宋" w:hint="eastAsia"/>
            <w:lang w:eastAsia="zh-CN"/>
          </w:rPr>
          <w:t>(二)、质量控制措施</w:t>
        </w:r>
        <w:r>
          <w:tab/>
        </w:r>
        <w:r>
          <w:fldChar w:fldCharType="begin"/>
        </w:r>
        <w:r>
          <w:instrText xml:space="preserve"> PAGEREF _Toc29813 \h </w:instrText>
        </w:r>
        <w:r>
          <w:fldChar w:fldCharType="separate"/>
        </w:r>
        <w:r>
          <w:t>78</w:t>
        </w:r>
        <w:r>
          <w:fldChar w:fldCharType="end"/>
        </w:r>
      </w:hyperlink>
    </w:p>
    <w:p>
      <w:pPr>
        <w:pStyle w:val="TOC1"/>
        <w:tabs>
          <w:tab w:val="right" w:leader="dot" w:pos="8306"/>
        </w:tabs>
      </w:pPr>
      <w:hyperlink w:anchor="_Toc10108" w:history="1">
        <w:r>
          <w:rPr>
            <w:rFonts w:ascii="仿宋" w:eastAsia="仿宋" w:hAnsi="仿宋" w:cs="仿宋" w:hint="eastAsia"/>
            <w:lang w:eastAsia="zh-CN"/>
          </w:rPr>
          <w:t>十八、法律法规与政策遵循</w:t>
        </w:r>
        <w:r>
          <w:tab/>
        </w:r>
        <w:r>
          <w:fldChar w:fldCharType="begin"/>
        </w:r>
        <w:r>
          <w:instrText xml:space="preserve"> PAGEREF _Toc10108 \h </w:instrText>
        </w:r>
        <w:r>
          <w:fldChar w:fldCharType="separate"/>
        </w:r>
        <w:r>
          <w:t>79</w:t>
        </w:r>
        <w:r>
          <w:fldChar w:fldCharType="end"/>
        </w:r>
      </w:hyperlink>
    </w:p>
    <w:p>
      <w:pPr>
        <w:pStyle w:val="TOC2"/>
        <w:tabs>
          <w:tab w:val="right" w:leader="dot" w:pos="8306"/>
        </w:tabs>
      </w:pPr>
      <w:hyperlink w:anchor="_Toc12494" w:history="1">
        <w:r>
          <w:rPr>
            <w:rFonts w:ascii="仿宋" w:eastAsia="仿宋" w:hAnsi="仿宋" w:cs="仿宋" w:hint="eastAsia"/>
            <w:lang w:eastAsia="zh-CN"/>
          </w:rPr>
          <w:t>(一)、法律法规遵守</w:t>
        </w:r>
        <w:r>
          <w:tab/>
        </w:r>
        <w:r>
          <w:fldChar w:fldCharType="begin"/>
        </w:r>
        <w:r>
          <w:instrText xml:space="preserve"> PAGEREF _Toc12494 \h </w:instrText>
        </w:r>
        <w:r>
          <w:fldChar w:fldCharType="separate"/>
        </w:r>
        <w:r>
          <w:t>79</w:t>
        </w:r>
        <w:r>
          <w:fldChar w:fldCharType="end"/>
        </w:r>
      </w:hyperlink>
    </w:p>
    <w:p>
      <w:pPr>
        <w:pStyle w:val="TOC2"/>
        <w:tabs>
          <w:tab w:val="right" w:leader="dot" w:pos="8306"/>
        </w:tabs>
      </w:pPr>
      <w:hyperlink w:anchor="_Toc31892" w:history="1">
        <w:r>
          <w:rPr>
            <w:rFonts w:ascii="仿宋" w:eastAsia="仿宋" w:hAnsi="仿宋" w:cs="仿宋" w:hint="eastAsia"/>
            <w:lang w:eastAsia="zh-CN"/>
          </w:rPr>
          <w:t>(二)、政策导向与利用</w:t>
        </w:r>
        <w:r>
          <w:tab/>
        </w:r>
        <w:r>
          <w:fldChar w:fldCharType="begin"/>
        </w:r>
        <w:r>
          <w:instrText xml:space="preserve"> PAGEREF _Toc31892 \h </w:instrText>
        </w:r>
        <w:r>
          <w:fldChar w:fldCharType="separate"/>
        </w:r>
        <w:r>
          <w:t>80</w:t>
        </w:r>
        <w:r>
          <w:fldChar w:fldCharType="end"/>
        </w:r>
      </w:hyperlink>
    </w:p>
    <w:p>
      <w:pPr>
        <w:pStyle w:val="TOC1"/>
        <w:tabs>
          <w:tab w:val="right" w:leader="dot" w:pos="8306"/>
        </w:tabs>
      </w:pPr>
      <w:hyperlink w:anchor="_Toc13633" w:history="1">
        <w:r>
          <w:rPr>
            <w:rFonts w:ascii="仿宋" w:eastAsia="仿宋" w:hAnsi="仿宋" w:cs="仿宋" w:hint="eastAsia"/>
            <w:lang w:eastAsia="zh-CN"/>
          </w:rPr>
          <w:t>十九、产业协同与集群发展</w:t>
        </w:r>
        <w:r>
          <w:tab/>
        </w:r>
        <w:r>
          <w:fldChar w:fldCharType="begin"/>
        </w:r>
        <w:r>
          <w:instrText xml:space="preserve"> PAGEREF _Toc13633 \h </w:instrText>
        </w:r>
        <w:r>
          <w:fldChar w:fldCharType="separate"/>
        </w:r>
        <w:r>
          <w:t>81</w:t>
        </w:r>
        <w:r>
          <w:fldChar w:fldCharType="end"/>
        </w:r>
      </w:hyperlink>
    </w:p>
    <w:p>
      <w:pPr>
        <w:pStyle w:val="TOC2"/>
        <w:tabs>
          <w:tab w:val="right" w:leader="dot" w:pos="8306"/>
        </w:tabs>
      </w:pPr>
      <w:hyperlink w:anchor="_Toc32173" w:history="1">
        <w:r>
          <w:rPr>
            <w:rFonts w:ascii="仿宋" w:eastAsia="仿宋" w:hAnsi="仿宋" w:cs="仿宋" w:hint="eastAsia"/>
            <w:lang w:eastAsia="zh-CN"/>
          </w:rPr>
          <w:t>(一)、产业协同机制建设</w:t>
        </w:r>
        <w:r>
          <w:tab/>
        </w:r>
        <w:r>
          <w:fldChar w:fldCharType="begin"/>
        </w:r>
        <w:r>
          <w:instrText xml:space="preserve"> PAGEREF _Toc32173 \h </w:instrText>
        </w:r>
        <w:r>
          <w:fldChar w:fldCharType="separate"/>
        </w:r>
        <w:r>
          <w:t>81</w:t>
        </w:r>
        <w:r>
          <w:fldChar w:fldCharType="end"/>
        </w:r>
      </w:hyperlink>
    </w:p>
    <w:p>
      <w:pPr>
        <w:pStyle w:val="TOC2"/>
        <w:tabs>
          <w:tab w:val="right" w:leader="dot" w:pos="8306"/>
        </w:tabs>
      </w:pPr>
      <w:hyperlink w:anchor="_Toc14784" w:history="1">
        <w:r>
          <w:rPr>
            <w:rFonts w:ascii="仿宋" w:eastAsia="仿宋" w:hAnsi="仿宋" w:cs="仿宋" w:hint="eastAsia"/>
            <w:lang w:eastAsia="zh-CN"/>
          </w:rPr>
          <w:t>(二)、产业集群培育与发展</w:t>
        </w:r>
        <w:r>
          <w:tab/>
        </w:r>
        <w:r>
          <w:fldChar w:fldCharType="begin"/>
        </w:r>
        <w:r>
          <w:instrText xml:space="preserve"> PAGEREF _Toc14784 \h </w:instrText>
        </w:r>
        <w:r>
          <w:fldChar w:fldCharType="separate"/>
        </w:r>
        <w:r>
          <w:t>82</w:t>
        </w:r>
        <w:r>
          <w:fldChar w:fldCharType="end"/>
        </w:r>
      </w:hyperlink>
    </w:p>
    <w:p>
      <w:pPr>
        <w:pStyle w:val="TOC1"/>
        <w:tabs>
          <w:tab w:val="right" w:leader="dot" w:pos="8306"/>
        </w:tabs>
      </w:pPr>
      <w:hyperlink w:anchor="_Toc16245" w:history="1">
        <w:r>
          <w:rPr>
            <w:rFonts w:ascii="仿宋" w:eastAsia="仿宋" w:hAnsi="仿宋" w:cs="仿宋" w:hint="eastAsia"/>
            <w:lang w:eastAsia="zh-CN"/>
          </w:rPr>
          <w:t>二十、成果转化与推广应用</w:t>
        </w:r>
        <w:r>
          <w:tab/>
        </w:r>
        <w:r>
          <w:fldChar w:fldCharType="begin"/>
        </w:r>
        <w:r>
          <w:instrText xml:space="preserve"> PAGEREF _Toc16245 \h </w:instrText>
        </w:r>
        <w:r>
          <w:fldChar w:fldCharType="separate"/>
        </w:r>
        <w:r>
          <w:t>83</w:t>
        </w:r>
        <w:r>
          <w:fldChar w:fldCharType="end"/>
        </w:r>
      </w:hyperlink>
    </w:p>
    <w:p>
      <w:pPr>
        <w:pStyle w:val="TOC2"/>
        <w:tabs>
          <w:tab w:val="right" w:leader="dot" w:pos="8306"/>
        </w:tabs>
      </w:pPr>
      <w:hyperlink w:anchor="_Toc21177" w:history="1">
        <w:r>
          <w:rPr>
            <w:rFonts w:ascii="仿宋" w:eastAsia="仿宋" w:hAnsi="仿宋" w:cs="仿宋" w:hint="eastAsia"/>
            <w:lang w:eastAsia="zh-CN"/>
          </w:rPr>
          <w:t>(一)、成果转化策略制定</w:t>
        </w:r>
        <w:r>
          <w:tab/>
        </w:r>
        <w:r>
          <w:fldChar w:fldCharType="begin"/>
        </w:r>
        <w:r>
          <w:instrText xml:space="preserve"> PAGEREF _Toc21177 \h </w:instrText>
        </w:r>
        <w:r>
          <w:fldChar w:fldCharType="separate"/>
        </w:r>
        <w:r>
          <w:t>83</w:t>
        </w:r>
        <w:r>
          <w:fldChar w:fldCharType="end"/>
        </w:r>
      </w:hyperlink>
    </w:p>
    <w:p>
      <w:pPr>
        <w:pStyle w:val="TOC2"/>
        <w:tabs>
          <w:tab w:val="right" w:leader="dot" w:pos="8306"/>
        </w:tabs>
      </w:pPr>
      <w:hyperlink w:anchor="_Toc30002" w:history="1">
        <w:r>
          <w:rPr>
            <w:rFonts w:ascii="仿宋" w:eastAsia="仿宋" w:hAnsi="仿宋" w:cs="仿宋" w:hint="eastAsia"/>
            <w:lang w:eastAsia="zh-CN"/>
          </w:rPr>
          <w:t>(二)、成果推广应用方案</w:t>
        </w:r>
        <w:r>
          <w:tab/>
        </w:r>
        <w:r>
          <w:fldChar w:fldCharType="begin"/>
        </w:r>
        <w:r>
          <w:instrText xml:space="preserve"> PAGEREF _Toc30002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01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044"/>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7960"/>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畜禽肉、油脂及食用杂碎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9846"/>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9513"/>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9225"/>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畜禽肉、油脂及食用杂碎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畜禽肉、油脂及食用杂碎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畜禽肉、油脂及食用杂碎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畜禽肉、油脂及食用杂碎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27346"/>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畜禽肉、油脂及食用杂碎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畜禽肉、油脂及食用杂碎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畜禽肉、油脂及食用杂碎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畜禽肉、油脂及食用杂碎项目还致力于提升当地居民的技能和就业能力，通过与当地教育机构合作提供培训和教育机会，从而提高社区整体的生活水平和社会福祉。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畜禽肉、油脂及食用杂碎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28494"/>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畜禽肉、油脂及食用杂碎项目的建设和发展得益于一系列有利条件，这些条件涵盖了技术优势、市场潜力、政策支持、人力资源、基础设施以及投资和合作伙伴的支持，共同构成了项目成功的坚实基础。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畜禽肉、油脂及食用杂碎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市场潜力方面，畜禽肉、油脂及食用杂碎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27522"/>
      <w:r>
        <w:rPr>
          <w:rFonts w:ascii="仿宋" w:eastAsia="仿宋" w:hAnsi="仿宋" w:cs="仿宋" w:hint="eastAsia"/>
          <w:sz w:val="28"/>
          <w:lang w:eastAsia="zh-CN"/>
        </w:rPr>
        <w:t>三、项目监理与质量保证</w:t>
      </w:r>
      <w:bookmarkEnd w:id="9"/>
    </w:p>
    <w:p>
      <w:pPr>
        <w:pStyle w:val="Heading2"/>
        <w:rPr>
          <w:rFonts w:ascii="仿宋" w:eastAsia="仿宋" w:hAnsi="仿宋" w:cs="仿宋" w:hint="eastAsia"/>
          <w:lang w:eastAsia="zh-CN"/>
        </w:rPr>
      </w:pPr>
      <w:bookmarkStart w:id="10" w:name="_Toc23897"/>
      <w:r>
        <w:rPr>
          <w:rFonts w:ascii="仿宋" w:eastAsia="仿宋" w:hAnsi="仿宋" w:cs="仿宋" w:hint="eastAsia"/>
          <w:lang w:eastAsia="zh-CN"/>
        </w:rPr>
        <w:t>(一)、监理体系构建</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11" w:name="_Toc2608"/>
      <w:r>
        <w:rPr>
          <w:rFonts w:ascii="仿宋" w:eastAsia="仿宋" w:hAnsi="仿宋" w:cs="仿宋" w:hint="eastAsia"/>
          <w:sz w:val="28"/>
          <w:lang w:eastAsia="zh-CN"/>
        </w:rPr>
        <w:t>(二)、质量保证体系实施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12" w:name="_Toc7049"/>
      <w:r>
        <w:rPr>
          <w:rFonts w:ascii="仿宋" w:eastAsia="仿宋" w:hAnsi="仿宋" w:cs="仿宋" w:hint="eastAsia"/>
          <w:sz w:val="28"/>
          <w:lang w:eastAsia="zh-CN"/>
        </w:rPr>
        <w:t>(三)、监理与质量控制流程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3" w:name="_Toc786"/>
      <w:r>
        <w:rPr>
          <w:rFonts w:ascii="仿宋" w:eastAsia="仿宋" w:hAnsi="仿宋" w:cs="仿宋" w:hint="eastAsia"/>
          <w:sz w:val="28"/>
          <w:lang w:eastAsia="zh-CN"/>
        </w:rPr>
        <w:t>四、发展规划、产业政策和行业准入分析</w:t>
      </w:r>
      <w:bookmarkEnd w:id="13"/>
    </w:p>
    <w:p>
      <w:pPr>
        <w:pStyle w:val="Heading2"/>
        <w:rPr>
          <w:rFonts w:ascii="仿宋" w:eastAsia="仿宋" w:hAnsi="仿宋" w:cs="仿宋" w:hint="eastAsia"/>
          <w:lang w:eastAsia="zh-CN"/>
        </w:rPr>
      </w:pPr>
      <w:bookmarkStart w:id="14" w:name="_Toc4143"/>
      <w:r>
        <w:rPr>
          <w:rFonts w:ascii="仿宋" w:eastAsia="仿宋" w:hAnsi="仿宋" w:cs="仿宋" w:hint="eastAsia"/>
          <w:lang w:eastAsia="zh-CN"/>
        </w:rPr>
        <w:t>(一)、发展规划分析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https://d.book118.com/795302133242011102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畜禽肉、油脂及食用杂碎项目建设方案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A060B3"/>
    <w:rsid w:val="2DA060B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95302133242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2024-01-23T11:01:00Z</dcterms:created>
  <dcterms:modified xsi:type="dcterms:W3CDTF">2024-01-23T11:01:59Z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9B36E0BB553441F6AA7C9D2D936A9E04_11</vt:lpwstr>
  </property>
  <property fmtid="{D5CDD505-2E9C-101B-9397-08002B2CF9AE}" pid="3" name="KSOProductBuildVer">
    <vt:lpwstr>2052-12.1.0.16120</vt:lpwstr>
  </property>
</Properties>
</file>