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778CA" w:rsidRPr="00CD1373" w:rsidP="00BD4D74">
      <w:pPr>
        <w:jc w:val="center"/>
        <w:rPr>
          <w:rFonts w:asciiTheme="minorEastAsia" w:hAnsiTheme="minorEastAsia"/>
          <w:sz w:val="44"/>
          <w:szCs w:val="44"/>
        </w:rPr>
      </w:pPr>
      <w:r w:rsidRPr="00CD1373">
        <w:rPr>
          <w:rFonts w:asciiTheme="minorEastAsia" w:hAnsiTheme="minorEastAsia" w:hint="eastAsia"/>
          <w:sz w:val="44"/>
          <w:szCs w:val="44"/>
        </w:rPr>
        <w:t>第1课时 圆柱的认识</w:t>
      </w:r>
    </w:p>
    <w:p w:rsidR="00593C2A" w:rsidRPr="00CD1373" w:rsidP="00593C2A">
      <w:pPr>
        <w:widowControl/>
        <w:spacing w:line="315" w:lineRule="exact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BD4D74" w:rsidRPr="00CD1373" w:rsidP="00593C2A">
      <w:pPr>
        <w:widowControl/>
        <w:spacing w:line="315" w:lineRule="exact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1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.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判断下面哪些是圆柱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是的在下面的方框里画“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√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”。</w:t>
      </w:r>
    </w:p>
    <w:p w:rsidR="00593C2A" w:rsidRPr="00CD1373" w:rsidP="00593C2A">
      <w:pPr>
        <w:ind w:firstLine="840" w:firstLineChars="400"/>
        <w:jc w:val="left"/>
        <w:rPr>
          <w:rFonts w:asciiTheme="minorEastAsia" w:hAnsiTheme="minorEastAsia"/>
          <w:noProof/>
        </w:rPr>
      </w:pPr>
    </w:p>
    <w:p w:rsidR="00593C2A" w:rsidRPr="00CD1373" w:rsidP="00593C2A">
      <w:pPr>
        <w:ind w:firstLine="840" w:firstLineChars="400"/>
        <w:jc w:val="left"/>
        <w:rPr>
          <w:rFonts w:asciiTheme="minorEastAsia" w:hAnsiTheme="minorEastAsia"/>
          <w:noProof/>
        </w:rPr>
      </w:pPr>
    </w:p>
    <w:p w:rsidR="00BD4D74" w:rsidRPr="00CD1373" w:rsidP="00593C2A">
      <w:pPr>
        <w:ind w:firstLine="840" w:firstLineChars="400"/>
        <w:jc w:val="left"/>
        <w:rPr>
          <w:rFonts w:asciiTheme="minorEastAsia" w:hAnsiTheme="minorEastAsia"/>
          <w:sz w:val="44"/>
          <w:szCs w:val="44"/>
        </w:rPr>
      </w:pPr>
      <w:r w:rsidRPr="00CD1373">
        <w:rPr>
          <w:rFonts w:asciiTheme="minorEastAsia" w:hAnsiTheme="minorEastAsia"/>
          <w:noProof/>
        </w:rPr>
        <w:drawing>
          <wp:inline distT="0" distB="0" distL="0" distR="0">
            <wp:extent cx="4269324" cy="876300"/>
            <wp:effectExtent l="0" t="0" r="0" b="0"/>
            <wp:docPr id="1" name="圆形.EPS" descr="id:21475046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18.jpe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9711" cy="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D74" w:rsidRPr="00CD1373" w:rsidP="00BD4D74">
      <w:pPr>
        <w:pStyle w:val="ListParagraph"/>
        <w:numPr>
          <w:ilvl w:val="0"/>
          <w:numId w:val="1"/>
        </w:numPr>
        <w:ind w:firstLineChars="0"/>
        <w:rPr>
          <w:rFonts w:asciiTheme="minorEastAsia" w:hAnsiTheme="minorEastAsia"/>
          <w:sz w:val="44"/>
          <w:szCs w:val="44"/>
        </w:rPr>
      </w:pPr>
      <w:r w:rsidRPr="00CD1373">
        <w:rPr>
          <w:rFonts w:asciiTheme="minorEastAsia" w:hAnsiTheme="minorEastAsia" w:hint="eastAsia"/>
          <w:color w:val="80FFFF"/>
          <w:sz w:val="42"/>
        </w:rPr>
        <w:t xml:space="preserve"> </w:t>
      </w:r>
      <w:r w:rsidRPr="00CD1373">
        <w:rPr>
          <w:rFonts w:asciiTheme="minorEastAsia" w:hAnsiTheme="minorEastAsia"/>
          <w:color w:val="80FFFF"/>
          <w:sz w:val="42"/>
        </w:rPr>
        <w:t xml:space="preserve">     </w:t>
      </w:r>
      <w:r w:rsidRPr="00CD1373" w:rsidR="00593C2A">
        <w:rPr>
          <w:rFonts w:asciiTheme="minorEastAsia" w:hAnsiTheme="minorEastAsia"/>
          <w:color w:val="80FFFF"/>
          <w:sz w:val="42"/>
        </w:rPr>
        <w:t xml:space="preserve">     </w:t>
      </w:r>
      <w:r w:rsidRPr="00CD1373">
        <w:rPr>
          <w:rFonts w:asciiTheme="minorEastAsia" w:hAnsiTheme="minorEastAsia" w:hint="eastAsia"/>
          <w:color w:val="80FFFF"/>
          <w:sz w:val="42"/>
        </w:rPr>
        <w:t xml:space="preserve">□ </w:t>
      </w:r>
      <w:r w:rsidRPr="00CD1373">
        <w:rPr>
          <w:rFonts w:asciiTheme="minorEastAsia" w:hAnsiTheme="minorEastAsia"/>
          <w:color w:val="80FFFF"/>
          <w:sz w:val="42"/>
        </w:rPr>
        <w:t xml:space="preserve">     </w:t>
      </w:r>
      <w:r w:rsidRPr="00CD1373" w:rsidR="00593C2A">
        <w:rPr>
          <w:rFonts w:asciiTheme="minorEastAsia" w:hAnsiTheme="minorEastAsia"/>
          <w:color w:val="80FFFF"/>
          <w:sz w:val="42"/>
        </w:rPr>
        <w:t xml:space="preserve">       </w:t>
      </w:r>
      <w:r w:rsidRPr="00CD1373">
        <w:rPr>
          <w:rFonts w:asciiTheme="minorEastAsia" w:hAnsiTheme="minorEastAsia" w:hint="eastAsia"/>
          <w:color w:val="80FFFF"/>
          <w:sz w:val="42"/>
        </w:rPr>
        <w:t>□</w:t>
      </w:r>
    </w:p>
    <w:p w:rsidR="00BD4D74" w:rsidRPr="00CD1373" w:rsidP="00CD1373">
      <w:pPr>
        <w:spacing w:line="360" w:lineRule="auto"/>
        <w:ind w:left="280" w:hanging="280" w:hangingChars="100"/>
        <w:rPr>
          <w:rFonts w:asciiTheme="minorEastAsia" w:hAnsiTheme="minorEastAsia"/>
          <w:sz w:val="28"/>
          <w:szCs w:val="28"/>
        </w:rPr>
      </w:pPr>
      <w:r w:rsidRPr="00CD1373">
        <w:rPr>
          <w:rFonts w:asciiTheme="minorEastAsia" w:hAnsiTheme="minorEastAsia"/>
          <w:sz w:val="28"/>
          <w:szCs w:val="28"/>
        </w:rPr>
        <w:t>2.</w:t>
      </w:r>
      <w:r w:rsidRPr="00CD1373">
        <w:rPr>
          <w:rFonts w:asciiTheme="minorEastAsia" w:hAnsiTheme="minorEastAsia" w:hint="eastAsia"/>
          <w:sz w:val="28"/>
          <w:szCs w:val="28"/>
        </w:rPr>
        <w:t>圆柱的侧面</w:t>
      </w:r>
      <w:r w:rsidRPr="00CD1373">
        <w:rPr>
          <w:rFonts w:asciiTheme="minorEastAsia" w:hAnsiTheme="minorEastAsia" w:hint="eastAsia"/>
          <w:sz w:val="28"/>
          <w:szCs w:val="28"/>
        </w:rPr>
        <w:t>沿高展开</w:t>
      </w:r>
      <w:r w:rsidRPr="00CD1373">
        <w:rPr>
          <w:rFonts w:asciiTheme="minorEastAsia" w:hAnsiTheme="minorEastAsia" w:hint="eastAsia"/>
          <w:sz w:val="28"/>
          <w:szCs w:val="28"/>
        </w:rPr>
        <w:t>是一个</w:t>
      </w:r>
      <w:r w:rsidRPr="00CD1373">
        <w:rPr>
          <w:rFonts w:asciiTheme="minorEastAsia" w:hAnsiTheme="minorEastAsia"/>
          <w:sz w:val="28"/>
          <w:szCs w:val="28"/>
        </w:rPr>
        <w:t>(　</w:t>
      </w:r>
      <w:r w:rsidR="00CD1373">
        <w:rPr>
          <w:rFonts w:asciiTheme="minorEastAsia" w:hAnsiTheme="minorEastAsia" w:hint="eastAsia"/>
          <w:sz w:val="28"/>
          <w:szCs w:val="28"/>
        </w:rPr>
        <w:t xml:space="preserve">  </w:t>
      </w:r>
      <w:r w:rsidRPr="00CD1373">
        <w:rPr>
          <w:rFonts w:asciiTheme="minorEastAsia" w:hAnsiTheme="minorEastAsia"/>
          <w:sz w:val="28"/>
          <w:szCs w:val="28"/>
        </w:rPr>
        <w:t>　)</w:t>
      </w:r>
      <w:r w:rsidRPr="00CD1373">
        <w:rPr>
          <w:rFonts w:asciiTheme="minorEastAsia" w:hAnsiTheme="minorEastAsia" w:hint="eastAsia"/>
          <w:sz w:val="28"/>
          <w:szCs w:val="28"/>
        </w:rPr>
        <w:t>形</w:t>
      </w:r>
      <w:r w:rsidRPr="00CD1373">
        <w:rPr>
          <w:rFonts w:asciiTheme="minorEastAsia" w:hAnsiTheme="minorEastAsia"/>
          <w:sz w:val="28"/>
          <w:szCs w:val="28"/>
        </w:rPr>
        <w:t>,</w:t>
      </w:r>
      <w:r w:rsidRPr="00CD1373">
        <w:rPr>
          <w:rFonts w:asciiTheme="minorEastAsia" w:hAnsiTheme="minorEastAsia" w:hint="eastAsia"/>
          <w:sz w:val="28"/>
          <w:szCs w:val="28"/>
        </w:rPr>
        <w:t>它的长等于圆柱的</w:t>
      </w:r>
      <w:r w:rsidRPr="00CD1373">
        <w:rPr>
          <w:rFonts w:asciiTheme="minorEastAsia" w:hAnsiTheme="minorEastAsia"/>
          <w:sz w:val="28"/>
          <w:szCs w:val="28"/>
        </w:rPr>
        <w:t>(　　</w:t>
      </w:r>
      <w:r w:rsidRPr="00CD1373">
        <w:rPr>
          <w:rFonts w:asciiTheme="minorEastAsia" w:hAnsiTheme="minorEastAsia"/>
          <w:sz w:val="28"/>
          <w:szCs w:val="28"/>
        </w:rPr>
        <w:t>　　</w:t>
      </w:r>
      <w:r w:rsidRPr="00CD1373">
        <w:rPr>
          <w:rFonts w:asciiTheme="minorEastAsia" w:hAnsiTheme="minorEastAsia"/>
          <w:sz w:val="28"/>
          <w:szCs w:val="28"/>
        </w:rPr>
        <w:t>),</w:t>
      </w:r>
      <w:r w:rsidRPr="00CD1373">
        <w:rPr>
          <w:rFonts w:asciiTheme="minorEastAsia" w:hAnsiTheme="minorEastAsia" w:hint="eastAsia"/>
          <w:sz w:val="28"/>
          <w:szCs w:val="28"/>
        </w:rPr>
        <w:t>宽等于圆柱的</w:t>
      </w:r>
      <w:r w:rsidRPr="00CD1373">
        <w:rPr>
          <w:rFonts w:asciiTheme="minorEastAsia" w:hAnsiTheme="minorEastAsia"/>
          <w:sz w:val="28"/>
          <w:szCs w:val="28"/>
        </w:rPr>
        <w:t>(　</w:t>
      </w:r>
      <w:r w:rsidR="00CD1373">
        <w:rPr>
          <w:rFonts w:asciiTheme="minorEastAsia" w:hAnsiTheme="minorEastAsia" w:hint="eastAsia"/>
          <w:sz w:val="28"/>
          <w:szCs w:val="28"/>
        </w:rPr>
        <w:t xml:space="preserve">    </w:t>
      </w:r>
      <w:r w:rsidRPr="00CD1373">
        <w:rPr>
          <w:rFonts w:asciiTheme="minorEastAsia" w:hAnsiTheme="minorEastAsia"/>
          <w:sz w:val="28"/>
          <w:szCs w:val="28"/>
        </w:rPr>
        <w:t>　)</w:t>
      </w:r>
      <w:r w:rsidRPr="00CD1373">
        <w:rPr>
          <w:rFonts w:asciiTheme="minorEastAsia" w:hAnsiTheme="minorEastAsia" w:hint="eastAsia"/>
          <w:sz w:val="28"/>
          <w:szCs w:val="28"/>
        </w:rPr>
        <w:t>。</w:t>
      </w: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widowControl/>
        <w:spacing w:line="278" w:lineRule="atLeast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CD1373">
        <w:rPr>
          <w:rFonts w:asciiTheme="minorEastAsia" w:hAnsiTheme="minor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742950</wp:posOffset>
            </wp:positionH>
            <wp:positionV relativeFrom="margin">
              <wp:posOffset>4497705</wp:posOffset>
            </wp:positionV>
            <wp:extent cx="1908175" cy="743585"/>
            <wp:effectExtent l="0" t="0" r="0" b="0"/>
            <wp:wrapTight wrapText="bothSides">
              <wp:wrapPolygon>
                <wp:start x="0" y="0"/>
                <wp:lineTo x="0" y="21028"/>
                <wp:lineTo x="21348" y="21028"/>
                <wp:lineTo x="21348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3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.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说出下面圆柱的底面、侧面和高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并求出它的底面积。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(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单位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: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厘米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)</w:t>
      </w: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hint="eastAsia"/>
        </w:rPr>
        <w:t>答案:</w:t>
      </w:r>
    </w:p>
    <w:p w:rsidR="00BD4D74" w:rsidRPr="00CD1373" w:rsidP="00CD1373">
      <w:pPr>
        <w:rPr>
          <w:rFonts w:asciiTheme="minorEastAsia" w:hAnsiTheme="minorEastAsia"/>
          <w:sz w:val="28"/>
          <w:szCs w:val="28"/>
        </w:rPr>
      </w:pPr>
      <w:r w:rsidRPr="00CD1373">
        <w:rPr>
          <w:rFonts w:asciiTheme="minorEastAsia" w:hAnsiTheme="minorEastAsia" w:hint="eastAsia"/>
          <w:sz w:val="28"/>
          <w:szCs w:val="28"/>
        </w:rPr>
        <w:t>1</w:t>
      </w:r>
      <w:r w:rsidRPr="00CD1373">
        <w:rPr>
          <w:rFonts w:asciiTheme="minorEastAsia" w:hAnsiTheme="minorEastAsia"/>
          <w:sz w:val="28"/>
          <w:szCs w:val="28"/>
        </w:rPr>
        <w:t>.</w:t>
      </w:r>
      <w:r w:rsidRPr="00CD1373">
        <w:rPr>
          <w:rFonts w:asciiTheme="minorEastAsia" w:hAnsiTheme="minorEastAsia" w:hint="eastAsia"/>
          <w:color w:val="80FFFF"/>
          <w:sz w:val="28"/>
          <w:szCs w:val="28"/>
        </w:rPr>
        <w:t xml:space="preserve"> □</w:t>
      </w:r>
      <w:r w:rsidRPr="00CD1373">
        <w:rPr>
          <w:rFonts w:asciiTheme="minorEastAsia" w:hAnsiTheme="minorEastAsia"/>
          <w:color w:val="80FFFF"/>
          <w:sz w:val="28"/>
          <w:szCs w:val="28"/>
        </w:rPr>
        <w:t xml:space="preserve">   </w:t>
      </w:r>
      <w:r w:rsidRPr="00CD1373">
        <w:rPr>
          <w:rFonts w:asciiTheme="minorEastAsia" w:hAnsiTheme="minorEastAsia" w:hint="eastAsia"/>
          <w:color w:val="80FFFF"/>
          <w:sz w:val="28"/>
          <w:szCs w:val="28"/>
        </w:rPr>
        <w:t>√</w:t>
      </w:r>
      <w:r w:rsidRPr="00CD1373">
        <w:rPr>
          <w:rFonts w:asciiTheme="minorEastAsia" w:hAnsiTheme="minorEastAsia"/>
          <w:color w:val="80FFFF"/>
          <w:sz w:val="28"/>
          <w:szCs w:val="28"/>
        </w:rPr>
        <w:t xml:space="preserve">   </w:t>
      </w:r>
      <w:r w:rsidRPr="00CD1373">
        <w:rPr>
          <w:rFonts w:asciiTheme="minorEastAsia" w:hAnsiTheme="minorEastAsia" w:hint="eastAsia"/>
          <w:color w:val="80FFFF"/>
          <w:sz w:val="28"/>
          <w:szCs w:val="28"/>
        </w:rPr>
        <w:t>□</w:t>
      </w:r>
      <w:r w:rsidRPr="00CD1373">
        <w:rPr>
          <w:rFonts w:asciiTheme="minorEastAsia" w:hAnsiTheme="minorEastAsia"/>
          <w:color w:val="80FFFF"/>
          <w:sz w:val="28"/>
          <w:szCs w:val="28"/>
        </w:rPr>
        <w:t xml:space="preserve">   </w:t>
      </w:r>
      <w:r w:rsidRPr="00CD1373">
        <w:rPr>
          <w:rFonts w:asciiTheme="minorEastAsia" w:hAnsiTheme="minorEastAsia" w:hint="eastAsia"/>
          <w:color w:val="80FFFF"/>
          <w:sz w:val="28"/>
          <w:szCs w:val="28"/>
        </w:rPr>
        <w:t xml:space="preserve"> </w:t>
      </w:r>
      <w:r w:rsidRPr="00CD1373">
        <w:rPr>
          <w:rFonts w:asciiTheme="minorEastAsia" w:hAnsiTheme="minorEastAsia"/>
          <w:color w:val="80FFFF"/>
          <w:sz w:val="28"/>
          <w:szCs w:val="28"/>
        </w:rPr>
        <w:t xml:space="preserve">           </w:t>
      </w:r>
    </w:p>
    <w:p w:rsidR="00BD4D74" w:rsidRPr="00CD1373" w:rsidP="00CD1373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CD1373">
        <w:rPr>
          <w:rFonts w:asciiTheme="minorEastAsia" w:hAnsiTheme="minorEastAsia"/>
          <w:sz w:val="28"/>
          <w:szCs w:val="28"/>
        </w:rPr>
        <w:t>2.</w:t>
      </w:r>
      <w:r w:rsidRPr="00CD1373">
        <w:rPr>
          <w:rFonts w:asciiTheme="minorEastAsia" w:hAnsiTheme="minorEastAsia" w:hint="eastAsia"/>
          <w:sz w:val="28"/>
          <w:szCs w:val="28"/>
        </w:rPr>
        <w:t>长方</w:t>
      </w:r>
      <w:r w:rsidRPr="00CD1373">
        <w:rPr>
          <w:rFonts w:asciiTheme="minorEastAsia" w:hAnsiTheme="minorEastAsia"/>
          <w:sz w:val="28"/>
          <w:szCs w:val="28"/>
        </w:rPr>
        <w:t>　</w:t>
      </w:r>
      <w:r w:rsidRPr="00CD1373">
        <w:rPr>
          <w:rFonts w:asciiTheme="minorEastAsia" w:hAnsiTheme="minorEastAsia" w:hint="eastAsia"/>
          <w:sz w:val="28"/>
          <w:szCs w:val="28"/>
        </w:rPr>
        <w:t>底面周长</w:t>
      </w:r>
      <w:r w:rsidRPr="00CD1373">
        <w:rPr>
          <w:rFonts w:asciiTheme="minorEastAsia" w:hAnsiTheme="minorEastAsia"/>
          <w:sz w:val="28"/>
          <w:szCs w:val="28"/>
        </w:rPr>
        <w:t>　</w:t>
      </w:r>
      <w:r w:rsidRPr="00CD1373">
        <w:rPr>
          <w:rFonts w:asciiTheme="minorEastAsia" w:hAnsiTheme="minorEastAsia" w:hint="eastAsia"/>
          <w:sz w:val="28"/>
          <w:szCs w:val="28"/>
        </w:rPr>
        <w:t>高</w:t>
      </w:r>
    </w:p>
    <w:p w:rsidR="00BD4D74" w:rsidRPr="00CD1373" w:rsidP="00593C2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3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.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答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: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圆柱的两个圆面是它的底面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周围的面是侧面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两底面之间的距离是高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它的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底面积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底面积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为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3.14×0.5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  <w:vertAlign w:val="superscript"/>
        </w:rPr>
        <w:t>2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>=0.785(</w:t>
      </w:r>
      <w:r w:rsidRPr="00CD1373">
        <w:rPr>
          <w:rFonts w:asciiTheme="minorEastAsia" w:hAnsiTheme="minorEastAsia" w:hint="eastAsia"/>
          <w:color w:val="000000"/>
          <w:kern w:val="0"/>
          <w:sz w:val="28"/>
          <w:szCs w:val="28"/>
        </w:rPr>
        <w:t>平方厘米</w:t>
      </w:r>
      <w:r w:rsidRPr="00CD1373">
        <w:rPr>
          <w:rFonts w:asciiTheme="minorEastAsia" w:hAnsiTheme="minorEastAsia"/>
          <w:color w:val="000000"/>
          <w:kern w:val="0"/>
          <w:sz w:val="28"/>
          <w:szCs w:val="28"/>
        </w:rPr>
        <w:t xml:space="preserve">) </w:t>
      </w:r>
    </w:p>
    <w:p w:rsidR="00BD4D74" w:rsidRPr="00CD1373" w:rsidP="00593C2A">
      <w:pPr>
        <w:spacing w:line="360" w:lineRule="auto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RPr="00CD1373" w:rsidP="00BD4D74">
      <w:pPr>
        <w:spacing w:line="318" w:lineRule="exact"/>
        <w:rPr>
          <w:rFonts w:asciiTheme="minorEastAsia" w:hAnsiTheme="minorEastAsia"/>
        </w:rPr>
      </w:pPr>
    </w:p>
    <w:p w:rsidR="00BD4D74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</w:pPr>
    </w:p>
    <w:p w:rsidR="00A531A1" w:rsidP="00BD4D74">
      <w:pPr>
        <w:spacing w:line="318" w:lineRule="exact"/>
        <w:rPr>
          <w:rFonts w:asciiTheme="minorEastAsia" w:hAnsiTheme="minor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</w:p>
    <w:p w:rsidR="00A531A1" w:rsidRPr="008C329A" w:rsidP="00E51643">
      <w:pPr>
        <w:jc w:val="center"/>
        <w:rPr>
          <w:rFonts w:asciiTheme="minorEastAsia" w:hAnsiTheme="minorEastAsia"/>
          <w:sz w:val="44"/>
          <w:szCs w:val="44"/>
        </w:rPr>
      </w:pPr>
      <w:r w:rsidRPr="008C329A">
        <w:rPr>
          <w:rFonts w:asciiTheme="minorEastAsia" w:hAnsiTheme="minorEastAsia" w:hint="eastAsia"/>
          <w:sz w:val="44"/>
          <w:szCs w:val="44"/>
        </w:rPr>
        <w:t>第</w:t>
      </w:r>
      <w:r w:rsidRPr="008C329A">
        <w:rPr>
          <w:rFonts w:asciiTheme="minorEastAsia" w:hAnsiTheme="minorEastAsia"/>
          <w:sz w:val="44"/>
          <w:szCs w:val="44"/>
        </w:rPr>
        <w:t>2</w:t>
      </w:r>
      <w:r w:rsidRPr="008C329A">
        <w:rPr>
          <w:rFonts w:asciiTheme="minorEastAsia" w:hAnsiTheme="minorEastAsia" w:hint="eastAsia"/>
          <w:sz w:val="44"/>
          <w:szCs w:val="44"/>
        </w:rPr>
        <w:t>课时 练习课</w:t>
      </w:r>
    </w:p>
    <w:p w:rsidR="00A531A1" w:rsidRPr="008C329A" w:rsidP="00E51643">
      <w:pPr>
        <w:widowControl/>
        <w:spacing w:line="315" w:lineRule="exact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8C329A" w:rsidP="00E51643">
      <w:pPr>
        <w:widowControl/>
        <w:spacing w:line="315" w:lineRule="exact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1.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下面哪些物体的形状是圆柱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?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请在下面画“</w:t>
      </w:r>
      <w:r w:rsidRPr="008C32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􀳫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”。</w:t>
      </w:r>
    </w:p>
    <w:p w:rsidR="00A531A1" w:rsidRPr="008C329A" w:rsidP="00E51643">
      <w:pPr>
        <w:widowControl/>
        <w:spacing w:line="315" w:lineRule="atLeast"/>
        <w:jc w:val="center"/>
        <w:rPr>
          <w:rFonts w:asciiTheme="minorEastAsia" w:hAnsiTheme="minorEastAsia"/>
          <w:noProof/>
          <w:color w:val="000000"/>
          <w:kern w:val="0"/>
          <w:sz w:val="28"/>
          <w:szCs w:val="28"/>
        </w:rPr>
      </w:pPr>
    </w:p>
    <w:p w:rsidR="00A531A1" w:rsidRPr="008C329A" w:rsidP="00E51643">
      <w:pPr>
        <w:widowControl/>
        <w:spacing w:line="315" w:lineRule="atLeast"/>
        <w:jc w:val="center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8C329A">
        <w:rPr>
          <w:rFonts w:asciiTheme="minorEastAsia" w:hAnsiTheme="minor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1999440" cy="774360"/>
            <wp:effectExtent l="0" t="0" r="0" b="0"/>
            <wp:docPr id="2" name="圆形7.EPS" descr="id:21475049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132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9440" cy="77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1A1" w:rsidRPr="008C329A" w:rsidP="00E51643">
      <w:pPr>
        <w:widowControl/>
        <w:spacing w:line="315" w:lineRule="atLeast"/>
        <w:jc w:val="center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8C329A" w:rsidP="00E51643">
      <w:pPr>
        <w:widowControl/>
        <w:spacing w:line="315" w:lineRule="exact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8C329A" w:rsidP="00E51643">
      <w:pPr>
        <w:widowControl/>
        <w:spacing w:line="315" w:lineRule="exact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2.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填空题。</w:t>
      </w:r>
    </w:p>
    <w:p w:rsidR="00A531A1" w:rsidRPr="008C329A" w:rsidP="00E51643">
      <w:pPr>
        <w:widowControl/>
        <w:spacing w:line="315" w:lineRule="exact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(1)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生活中圆柱形的物体有很多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请你写出三个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:(　　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　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)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、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(　　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　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)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、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(　　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　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)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。</w:t>
      </w:r>
    </w:p>
    <w:p w:rsidR="00A531A1" w:rsidRPr="008C329A" w:rsidP="00E51643">
      <w:pPr>
        <w:widowControl/>
        <w:spacing w:line="315" w:lineRule="atLeast"/>
        <w:jc w:val="center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8C329A">
        <w:rPr>
          <w:rFonts w:asciiTheme="minorEastAsia" w:hAnsiTheme="minor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885825" cy="812389"/>
            <wp:effectExtent l="0" t="0" r="0" b="6985"/>
            <wp:docPr id="3" name="圆形8.EPS" descr="id:21475049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133.jpe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1497" cy="81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1A1" w:rsidRPr="008C329A" w:rsidP="00E51643">
      <w:pPr>
        <w:widowControl/>
        <w:spacing w:line="315" w:lineRule="exact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8C329A" w:rsidP="00E51643">
      <w:pPr>
        <w:widowControl/>
        <w:spacing w:line="315" w:lineRule="exact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(2)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将长为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4cm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、宽为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3cm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的长方形小旗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(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如右图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)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沿着旗杆旋转一周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形成一个圆柱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这个圆柱的高是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(　　)cm,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底面直径是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(　　)cm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。</w:t>
      </w:r>
    </w:p>
    <w:p w:rsidR="00A531A1" w:rsidRPr="008C329A" w:rsidP="00E51643">
      <w:pPr>
        <w:widowControl/>
        <w:spacing w:line="315" w:lineRule="exact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8C329A" w:rsidP="00E51643">
      <w:pPr>
        <w:widowControl/>
        <w:spacing w:line="315" w:lineRule="exact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3.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下面的图形是一些立体图形的展开图</w:t>
      </w:r>
      <w:r w:rsidRPr="008C329A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8C329A">
        <w:rPr>
          <w:rFonts w:asciiTheme="minorEastAsia" w:hAnsiTheme="minorEastAsia" w:hint="eastAsia"/>
          <w:color w:val="000000"/>
          <w:kern w:val="0"/>
          <w:sz w:val="28"/>
          <w:szCs w:val="28"/>
        </w:rPr>
        <w:t>请你连一连。</w:t>
      </w:r>
    </w:p>
    <w:p w:rsidR="00A531A1" w:rsidRPr="008C329A" w:rsidP="00E51643">
      <w:pPr>
        <w:widowControl/>
        <w:spacing w:line="315" w:lineRule="atLeast"/>
        <w:jc w:val="center"/>
        <w:rPr>
          <w:rFonts w:asciiTheme="minorEastAsia" w:hAnsiTheme="minorEastAsia"/>
          <w:noProof/>
          <w:color w:val="000000"/>
          <w:kern w:val="0"/>
          <w:sz w:val="28"/>
          <w:szCs w:val="28"/>
        </w:rPr>
      </w:pPr>
    </w:p>
    <w:p w:rsidR="00A531A1" w:rsidRPr="008C329A" w:rsidP="00E51643">
      <w:pPr>
        <w:widowControl/>
        <w:spacing w:line="315" w:lineRule="atLeast"/>
        <w:jc w:val="center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8C329A">
        <w:rPr>
          <w:rFonts w:asciiTheme="minorEastAsia" w:hAnsiTheme="minor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3156351" cy="1733550"/>
            <wp:effectExtent l="0" t="0" r="6350" b="0"/>
            <wp:docPr id="5" name="圆形10.EPS" descr="id:21475049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0134.jpe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1813" cy="17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1A1" w:rsidRPr="008C329A" w:rsidP="00E51643">
      <w:pPr>
        <w:rPr>
          <w:rFonts w:asciiTheme="minorEastAsia" w:hAnsiTheme="minorEastAsia"/>
          <w:sz w:val="28"/>
          <w:szCs w:val="28"/>
        </w:rPr>
      </w:pPr>
    </w:p>
    <w:p w:rsidR="00A531A1" w:rsidRPr="008C329A" w:rsidP="00E51643">
      <w:pPr>
        <w:rPr>
          <w:rFonts w:asciiTheme="minorEastAsia" w:hAnsiTheme="minorEastAsia"/>
          <w:sz w:val="28"/>
          <w:szCs w:val="28"/>
        </w:rPr>
      </w:pPr>
    </w:p>
    <w:p w:rsidR="00A531A1" w:rsidRPr="008C329A" w:rsidP="00E51643">
      <w:pPr>
        <w:rPr>
          <w:rFonts w:asciiTheme="minorEastAsia" w:hAnsiTheme="minorEastAsia"/>
          <w:sz w:val="28"/>
          <w:szCs w:val="28"/>
        </w:rPr>
      </w:pPr>
    </w:p>
    <w:p w:rsidR="00A531A1" w:rsidRPr="008C329A" w:rsidP="00E51643">
      <w:pPr>
        <w:rPr>
          <w:rFonts w:asciiTheme="minorEastAsia" w:hAnsiTheme="minor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</w:p>
    <w:p w:rsidR="00A531A1" w:rsidRPr="008C329A" w:rsidP="00E51643">
      <w:pPr>
        <w:rPr>
          <w:rFonts w:asciiTheme="minorEastAsia" w:hAnsiTheme="minorEastAsia"/>
          <w:sz w:val="28"/>
          <w:szCs w:val="28"/>
        </w:rPr>
      </w:pPr>
      <w:r w:rsidRPr="008C329A">
        <w:rPr>
          <w:rFonts w:asciiTheme="minorEastAsia" w:hAnsiTheme="minorEastAsia" w:hint="eastAsia"/>
          <w:sz w:val="28"/>
          <w:szCs w:val="28"/>
        </w:rPr>
        <w:t>答案提示</w:t>
      </w:r>
    </w:p>
    <w:p w:rsidR="00A531A1" w:rsidRPr="008C329A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C329A">
        <w:rPr>
          <w:rFonts w:asciiTheme="minorEastAsia" w:hAnsiTheme="minorEastAsia"/>
          <w:sz w:val="28"/>
          <w:szCs w:val="28"/>
        </w:rPr>
        <w:t>1.(</w:t>
      </w:r>
      <w:r w:rsidRPr="008C329A">
        <w:rPr>
          <w:rFonts w:ascii="宋体" w:eastAsia="宋体" w:hAnsi="宋体" w:cs="宋体" w:hint="eastAsia"/>
          <w:sz w:val="28"/>
          <w:szCs w:val="28"/>
        </w:rPr>
        <w:t>􀳫</w:t>
      </w:r>
      <w:r w:rsidRPr="008C329A">
        <w:rPr>
          <w:rFonts w:asciiTheme="minorEastAsia" w:hAnsiTheme="minorEastAsia"/>
          <w:sz w:val="28"/>
          <w:szCs w:val="28"/>
        </w:rPr>
        <w:t>)(　)(　)</w:t>
      </w:r>
    </w:p>
    <w:p w:rsidR="00A531A1" w:rsidRPr="008C329A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C329A">
        <w:rPr>
          <w:rFonts w:asciiTheme="minorEastAsia" w:hAnsiTheme="minorEastAsia"/>
          <w:sz w:val="28"/>
          <w:szCs w:val="28"/>
        </w:rPr>
        <w:t>2.(1)</w:t>
      </w:r>
      <w:r>
        <w:rPr>
          <w:rFonts w:asciiTheme="minorEastAsia" w:hAnsiTheme="minorEastAsia" w:hint="eastAsia"/>
          <w:sz w:val="28"/>
          <w:szCs w:val="28"/>
        </w:rPr>
        <w:t>(答案不唯一)电池    卫生纸卷   水杯</w:t>
      </w:r>
      <w:r w:rsidRPr="008C329A">
        <w:rPr>
          <w:rFonts w:asciiTheme="minorEastAsia" w:hAnsiTheme="minorEastAsia"/>
          <w:sz w:val="28"/>
          <w:szCs w:val="28"/>
        </w:rPr>
        <w:t>　(2)3　8</w:t>
      </w:r>
    </w:p>
    <w:p w:rsidR="00A531A1" w:rsidRPr="008C329A" w:rsidP="00057519">
      <w:pPr>
        <w:spacing w:line="360" w:lineRule="auto"/>
        <w:rPr>
          <w:rFonts w:asciiTheme="minorEastAsia" w:hAnsiTheme="minorEastAsia"/>
          <w:noProof/>
          <w:color w:val="000000"/>
          <w:kern w:val="0"/>
          <w:sz w:val="28"/>
          <w:szCs w:val="28"/>
        </w:rPr>
      </w:pPr>
      <w:r w:rsidRPr="008C329A">
        <w:rPr>
          <w:rFonts w:asciiTheme="minorEastAsia" w:hAnsiTheme="minorEastAsia"/>
          <w:sz w:val="28"/>
          <w:szCs w:val="28"/>
        </w:rPr>
        <w:t>3.</w:t>
      </w:r>
      <w:r w:rsidRPr="008C329A">
        <w:rPr>
          <w:rFonts w:asciiTheme="minorEastAsia" w:hAnsiTheme="minorEastAsia"/>
          <w:noProof/>
          <w:color w:val="000000"/>
          <w:kern w:val="0"/>
          <w:sz w:val="28"/>
          <w:szCs w:val="28"/>
        </w:rPr>
        <w:t xml:space="preserve"> </w:t>
      </w:r>
    </w:p>
    <w:p w:rsidR="00A531A1" w:rsidRPr="008C329A" w:rsidP="00057519">
      <w:pPr>
        <w:spacing w:line="360" w:lineRule="auto"/>
        <w:rPr>
          <w:rFonts w:asciiTheme="minorEastAsia" w:hAnsiTheme="minorEastAsia"/>
          <w:noProof/>
          <w:color w:val="000000"/>
          <w:kern w:val="0"/>
          <w:sz w:val="28"/>
          <w:szCs w:val="28"/>
        </w:rPr>
      </w:pPr>
      <w:r w:rsidRPr="008C329A">
        <w:rPr>
          <w:rFonts w:asciiTheme="minorEastAsia" w:hAnsiTheme="minor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643890</wp:posOffset>
                </wp:positionV>
                <wp:extent cx="866775" cy="828675"/>
                <wp:effectExtent l="0" t="0" r="28575" b="2857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866775" cy="828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8" o:spid="_x0000_s1025" style="flip:x y;mso-height-percent:0;mso-height-relative:margin;mso-width-percent:0;mso-width-relative:margin;mso-wrap-distance-bottom:0;mso-wrap-distance-left:9pt;mso-wrap-distance-right:9pt;mso-wrap-distance-top:0;position:absolute;v-text-anchor:top;z-index:251663360" from="55.5pt,50.7pt" to="123.75pt,115.95pt" fillcolor="this" stroked="t" strokecolor="#5b9bd5" strokeweight="0.5pt"/>
            </w:pict>
          </mc:Fallback>
        </mc:AlternateContent>
      </w:r>
      <w:r w:rsidRPr="008C329A">
        <w:rPr>
          <w:rFonts w:asciiTheme="minorEastAsia" w:hAnsiTheme="minor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843914</wp:posOffset>
                </wp:positionV>
                <wp:extent cx="2009775" cy="600075"/>
                <wp:effectExtent l="0" t="0" r="28575" b="285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00977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flip:y;mso-height-percent:0;mso-height-relative:margin;mso-width-percent:0;mso-width-relative:margin;mso-wrap-distance-bottom:0;mso-wrap-distance-left:9pt;mso-wrap-distance-right:9pt;mso-wrap-distance-top:0;position:absolute;v-text-anchor:top;z-index:251661312" from="49.5pt,66.45pt" to="207.75pt,113.7pt" fillcolor="this" stroked="t" strokecolor="#5b9bd5" strokeweight="0.5pt"/>
            </w:pict>
          </mc:Fallback>
        </mc:AlternateContent>
      </w:r>
      <w:r w:rsidRPr="008C329A">
        <w:rPr>
          <w:rFonts w:asciiTheme="minorEastAsia" w:hAnsiTheme="minor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767715</wp:posOffset>
                </wp:positionV>
                <wp:extent cx="990600" cy="57150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906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7" style="mso-wrap-distance-bottom:0;mso-wrap-distance-left:9pt;mso-wrap-distance-right:9pt;mso-wrap-distance-top:0;position:absolute;v-text-anchor:top;z-index:251659264" from="135.75pt,60.45pt" to="213.75pt,105.45pt" fillcolor="this" stroked="t" strokecolor="#5b9bd5" strokeweight="0.5pt"/>
            </w:pict>
          </mc:Fallback>
        </mc:AlternateContent>
      </w:r>
      <w:r w:rsidRPr="008C329A">
        <w:rPr>
          <w:rFonts w:asciiTheme="minorEastAsia" w:hAnsiTheme="minor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3156351" cy="1733550"/>
            <wp:effectExtent l="0" t="0" r="6350" b="0"/>
            <wp:docPr id="9" name="圆形10.EPS" descr="id:21475049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0134.jpe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1813" cy="17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1A1" w:rsidRPr="008C329A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531A1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531A1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531A1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531A1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531A1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531A1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531A1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531A1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531A1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531A1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531A1" w:rsidP="0005751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A531A1" w:rsidRPr="008C329A" w:rsidP="00057519">
      <w:pPr>
        <w:spacing w:line="360" w:lineRule="auto"/>
        <w:rPr>
          <w:rFonts w:asciiTheme="minorEastAsia" w:hAnsiTheme="minorEastAsia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</w:p>
    <w:p w:rsidR="00A531A1" w:rsidRPr="00291FCC" w:rsidP="004349BA">
      <w:pPr>
        <w:jc w:val="center"/>
        <w:rPr>
          <w:rFonts w:asciiTheme="minorEastAsia" w:hAnsiTheme="minorEastAsia"/>
          <w:sz w:val="44"/>
          <w:szCs w:val="44"/>
        </w:rPr>
      </w:pPr>
      <w:r w:rsidRPr="00291FCC">
        <w:rPr>
          <w:rFonts w:asciiTheme="minorEastAsia" w:hAnsiTheme="minorEastAsia" w:hint="eastAsia"/>
          <w:sz w:val="44"/>
          <w:szCs w:val="44"/>
        </w:rPr>
        <w:t xml:space="preserve">第3课时 </w:t>
      </w:r>
      <w:r w:rsidRPr="00291FCC">
        <w:rPr>
          <w:rFonts w:asciiTheme="minorEastAsia" w:hAnsiTheme="minorEastAsia"/>
          <w:sz w:val="44"/>
          <w:szCs w:val="44"/>
        </w:rPr>
        <w:t xml:space="preserve"> </w:t>
      </w:r>
      <w:r w:rsidRPr="00291FCC">
        <w:rPr>
          <w:rFonts w:asciiTheme="minorEastAsia" w:hAnsiTheme="minorEastAsia" w:hint="eastAsia"/>
          <w:sz w:val="44"/>
          <w:szCs w:val="44"/>
        </w:rPr>
        <w:t>圆柱的表面积</w:t>
      </w: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1.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填空题。</w:t>
      </w: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(1)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圆柱的表面积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=(　　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　　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)+(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　　　　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)</w:t>
      </w: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(2)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圆柱的侧面积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=(　　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　　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)×(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　　　　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)</w:t>
      </w: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(3)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一个圆柱的底面直径和高都是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2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厘米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这个圆柱的侧面积是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(　　)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平方厘米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表面积是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(　　)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平方厘米。</w:t>
      </w:r>
    </w:p>
    <w:p w:rsidR="00A531A1" w:rsidRPr="00291FCC" w:rsidP="00291FCC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2.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求出下面圆柱的表面积。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(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单位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: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厘米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)</w:t>
      </w:r>
    </w:p>
    <w:p w:rsidR="00A531A1" w:rsidRPr="00291FCC" w:rsidP="004349BA">
      <w:pPr>
        <w:rPr>
          <w:rFonts w:asciiTheme="minorEastAsia" w:hAnsiTheme="minorEastAsia"/>
          <w:sz w:val="44"/>
          <w:szCs w:val="44"/>
        </w:rPr>
      </w:pPr>
      <w:r w:rsidRPr="00291FCC">
        <w:rPr>
          <w:rFonts w:asciiTheme="minorEastAsia" w:hAnsiTheme="minorEastAsia"/>
          <w:noProof/>
        </w:rPr>
        <w:drawing>
          <wp:inline distT="0" distB="0" distL="0" distR="0">
            <wp:extent cx="4474440" cy="874800"/>
            <wp:effectExtent l="0" t="0" r="0" b="0"/>
            <wp:docPr id="10" name="圆形13A.EPS" descr="id:21475051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0145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444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RPr="00291FCC" w:rsidP="004349BA">
      <w:pPr>
        <w:rPr>
          <w:rFonts w:asciiTheme="minorEastAsia" w:hAnsiTheme="minorEastAsia"/>
          <w:sz w:val="44"/>
          <w:szCs w:val="44"/>
        </w:rPr>
      </w:pP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3.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用白铁皮做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5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个长为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0.6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米、底面直径是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0.2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米的烟囱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至少要用多少平方米的铁皮</w:t>
      </w:r>
      <w:r w:rsidRPr="00291FCC">
        <w:rPr>
          <w:rFonts w:asciiTheme="minorEastAsia" w:hAnsiTheme="minorEastAsia"/>
          <w:color w:val="000000"/>
          <w:kern w:val="0"/>
          <w:sz w:val="28"/>
          <w:szCs w:val="28"/>
        </w:rPr>
        <w:t>?</w:t>
      </w: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</w:p>
    <w:p w:rsidR="00A531A1" w:rsidRPr="00291FCC" w:rsidP="004349BA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291FCC">
        <w:rPr>
          <w:rFonts w:asciiTheme="minorEastAsia" w:hAnsiTheme="minorEastAsia" w:hint="eastAsia"/>
          <w:color w:val="000000"/>
          <w:kern w:val="0"/>
          <w:sz w:val="28"/>
          <w:szCs w:val="28"/>
        </w:rPr>
        <w:t>答案</w:t>
      </w:r>
      <w:r>
        <w:rPr>
          <w:rFonts w:asciiTheme="minorEastAsia" w:hAnsiTheme="minorEastAsia" w:hint="eastAsia"/>
          <w:color w:val="000000"/>
          <w:kern w:val="0"/>
          <w:sz w:val="28"/>
          <w:szCs w:val="28"/>
        </w:rPr>
        <w:t>:</w:t>
      </w:r>
    </w:p>
    <w:p w:rsidR="00A531A1" w:rsidRPr="00291FCC" w:rsidP="00291FCC">
      <w:pPr>
        <w:spacing w:line="360" w:lineRule="auto"/>
        <w:ind w:left="280" w:hanging="280" w:hangingChars="100"/>
        <w:rPr>
          <w:rFonts w:asciiTheme="minorEastAsia" w:hAnsiTheme="minorEastAsia"/>
          <w:sz w:val="28"/>
          <w:szCs w:val="28"/>
        </w:rPr>
      </w:pPr>
      <w:r w:rsidRPr="00291FCC">
        <w:rPr>
          <w:rFonts w:asciiTheme="minorEastAsia" w:hAnsiTheme="minorEastAsia"/>
          <w:sz w:val="28"/>
          <w:szCs w:val="28"/>
        </w:rPr>
        <w:t>1.(1)</w:t>
      </w:r>
      <w:r w:rsidRPr="00291FCC">
        <w:rPr>
          <w:rFonts w:asciiTheme="minorEastAsia" w:hAnsiTheme="minorEastAsia" w:hint="eastAsia"/>
          <w:sz w:val="28"/>
          <w:szCs w:val="28"/>
        </w:rPr>
        <w:t>圆柱的侧面积</w:t>
      </w:r>
      <w:r w:rsidRPr="00291FCC">
        <w:rPr>
          <w:rFonts w:asciiTheme="minorEastAsia" w:hAnsiTheme="minorEastAsia"/>
          <w:sz w:val="28"/>
          <w:szCs w:val="28"/>
        </w:rPr>
        <w:t>　</w:t>
      </w:r>
      <w:r w:rsidRPr="00291FCC">
        <w:rPr>
          <w:rFonts w:asciiTheme="minorEastAsia" w:hAnsiTheme="minorEastAsia" w:hint="eastAsia"/>
          <w:sz w:val="28"/>
          <w:szCs w:val="28"/>
        </w:rPr>
        <w:t>两个底面的面积</w:t>
      </w:r>
      <w:r w:rsidRPr="00291FCC">
        <w:rPr>
          <w:rFonts w:asciiTheme="minorEastAsia" w:hAnsiTheme="minorEastAsia"/>
          <w:sz w:val="28"/>
          <w:szCs w:val="28"/>
        </w:rPr>
        <w:t>　(2)</w:t>
      </w:r>
      <w:r w:rsidRPr="00291FCC">
        <w:rPr>
          <w:rFonts w:asciiTheme="minorEastAsia" w:hAnsiTheme="minorEastAsia" w:hint="eastAsia"/>
          <w:sz w:val="28"/>
          <w:szCs w:val="28"/>
        </w:rPr>
        <w:t>底面周长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291FCC">
        <w:rPr>
          <w:rFonts w:asciiTheme="minorEastAsia" w:hAnsiTheme="minorEastAsia" w:hint="eastAsia"/>
          <w:sz w:val="28"/>
          <w:szCs w:val="28"/>
        </w:rPr>
        <w:t>高</w:t>
      </w:r>
      <w:r w:rsidRPr="00291FCC">
        <w:rPr>
          <w:rFonts w:asciiTheme="minorEastAsia" w:hAnsiTheme="minorEastAsia"/>
          <w:sz w:val="28"/>
          <w:szCs w:val="28"/>
        </w:rPr>
        <w:t>　(3)12.56　18.84</w:t>
      </w:r>
    </w:p>
    <w:p w:rsidR="00A531A1" w:rsidRPr="00291FCC" w:rsidP="004349B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291FCC">
        <w:rPr>
          <w:rFonts w:asciiTheme="minorEastAsia" w:hAnsiTheme="minorEastAsia"/>
          <w:sz w:val="28"/>
          <w:szCs w:val="28"/>
        </w:rPr>
        <w:t>2.11.304</w:t>
      </w:r>
      <w:r w:rsidRPr="00291FCC">
        <w:rPr>
          <w:rFonts w:asciiTheme="minorEastAsia" w:hAnsiTheme="minorEastAsia" w:hint="eastAsia"/>
          <w:sz w:val="28"/>
          <w:szCs w:val="28"/>
        </w:rPr>
        <w:t>平方厘米</w:t>
      </w:r>
      <w:r w:rsidRPr="00291FCC">
        <w:rPr>
          <w:rFonts w:asciiTheme="minorEastAsia" w:hAnsiTheme="minorEastAsia"/>
          <w:sz w:val="28"/>
          <w:szCs w:val="28"/>
        </w:rPr>
        <w:t>　12.56</w:t>
      </w:r>
      <w:r w:rsidRPr="00291FCC">
        <w:rPr>
          <w:rFonts w:asciiTheme="minorEastAsia" w:hAnsiTheme="minorEastAsia" w:hint="eastAsia"/>
          <w:sz w:val="28"/>
          <w:szCs w:val="28"/>
        </w:rPr>
        <w:t>平方厘米</w:t>
      </w:r>
    </w:p>
    <w:p w:rsidR="00A531A1" w:rsidRPr="00291FCC" w:rsidP="004349B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291FCC">
        <w:rPr>
          <w:rFonts w:asciiTheme="minorEastAsia" w:hAnsiTheme="minorEastAsia"/>
          <w:sz w:val="28"/>
          <w:szCs w:val="28"/>
        </w:rPr>
        <w:t>3.3.14×0.2×0.6×5=1.884(</w:t>
      </w:r>
      <w:r w:rsidRPr="00291FCC">
        <w:rPr>
          <w:rFonts w:asciiTheme="minorEastAsia" w:hAnsiTheme="minorEastAsia" w:hint="eastAsia"/>
          <w:sz w:val="28"/>
          <w:szCs w:val="28"/>
        </w:rPr>
        <w:t>平方米</w:t>
      </w:r>
      <w:r w:rsidRPr="00291FCC">
        <w:rPr>
          <w:rFonts w:asciiTheme="minorEastAsia" w:hAnsiTheme="minorEastAsia"/>
          <w:sz w:val="28"/>
          <w:szCs w:val="28"/>
        </w:rPr>
        <w:t>)</w:t>
      </w: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P="004349BA">
      <w:pPr>
        <w:rPr>
          <w:rFonts w:asciiTheme="minorEastAsia" w:hAnsiTheme="minorEastAsia"/>
          <w:sz w:val="44"/>
          <w:szCs w:val="44"/>
        </w:rPr>
      </w:pPr>
    </w:p>
    <w:p w:rsidR="00A531A1" w:rsidRPr="00291FCC" w:rsidP="004349BA">
      <w:pPr>
        <w:rPr>
          <w:rFonts w:asciiTheme="minorEastAsia" w:hAnsiTheme="minorEastAsia" w:hint="eastAsia"/>
          <w:sz w:val="44"/>
          <w:szCs w:val="44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 w:rsidR="00A531A1" w:rsidRPr="006F7E28" w:rsidP="00CF59E1">
      <w:pPr>
        <w:jc w:val="center"/>
        <w:rPr>
          <w:rFonts w:asciiTheme="minorEastAsia" w:hAnsiTheme="minorEastAsia"/>
          <w:sz w:val="44"/>
          <w:szCs w:val="44"/>
        </w:rPr>
      </w:pPr>
      <w:r w:rsidRPr="006F7E28">
        <w:rPr>
          <w:rFonts w:asciiTheme="minorEastAsia" w:hAnsiTheme="minorEastAsia" w:hint="eastAsia"/>
          <w:sz w:val="44"/>
          <w:szCs w:val="44"/>
        </w:rPr>
        <w:t>第4课时 练习课</w:t>
      </w:r>
    </w:p>
    <w:p w:rsidR="00A531A1" w:rsidRPr="006F7E28" w:rsidP="00CF59E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1.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选择题。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(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把正确答案的序号填在括号里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)</w:t>
      </w:r>
    </w:p>
    <w:p w:rsidR="00A531A1" w:rsidRPr="006F7E28" w:rsidP="00CF59E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(1)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下面求圆柱侧面积的方法不正确的是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ab/>
        <w:t>(　　)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。</w:t>
      </w:r>
    </w:p>
    <w:p w:rsidR="00A531A1" w:rsidRPr="006F7E28" w:rsidP="00CF59E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A.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底面周长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×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高</w:t>
      </w:r>
    </w:p>
    <w:p w:rsidR="00A531A1" w:rsidRPr="006F7E28" w:rsidP="00CF59E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B.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圆周率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×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底面的直径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×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高</w:t>
      </w:r>
    </w:p>
    <w:p w:rsidR="00A531A1" w:rsidRPr="006F7E28" w:rsidP="00CF59E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C.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圆周率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×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底面的半径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×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高</w:t>
      </w:r>
    </w:p>
    <w:p w:rsidR="00A531A1" w:rsidRPr="006F7E28" w:rsidP="00CF59E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(2)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一个圆柱的底面半径是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1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厘米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高是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2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厘米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它的侧面积是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(　　)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平方厘米。</w:t>
      </w:r>
    </w:p>
    <w:p w:rsidR="00A531A1" w:rsidRPr="006F7E28" w:rsidP="00CF59E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A.6.28　　</w:t>
      </w:r>
      <w:r>
        <w:rPr>
          <w:rFonts w:asciiTheme="minorEastAsia" w:hAnsiTheme="minorEastAsia" w:hint="eastAsia"/>
          <w:color w:val="000000"/>
          <w:kern w:val="0"/>
          <w:sz w:val="28"/>
          <w:szCs w:val="28"/>
        </w:rPr>
        <w:t xml:space="preserve">          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　B.9.42　　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　</w:t>
      </w:r>
      <w:r>
        <w:rPr>
          <w:rFonts w:asciiTheme="minorEastAsia" w:hAnsiTheme="minorEastAsia" w:hint="eastAsia"/>
          <w:color w:val="000000"/>
          <w:kern w:val="0"/>
          <w:sz w:val="28"/>
          <w:szCs w:val="28"/>
        </w:rPr>
        <w:t xml:space="preserve">        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C.12.56</w:t>
      </w:r>
    </w:p>
    <w:p w:rsidR="00A531A1" w:rsidRPr="006F7E28" w:rsidP="00CF59E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(3)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一个圆柱的侧面展开图是一个正方形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如果这个正方形的边长是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6.28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厘米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那么这个圆柱的底面积是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(　　)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平方厘米。</w:t>
      </w:r>
    </w:p>
    <w:p w:rsidR="00A531A1" w:rsidRPr="006F7E28" w:rsidP="00CF59E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A.12.56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hint="eastAsia"/>
          <w:color w:val="000000"/>
          <w:kern w:val="0"/>
          <w:sz w:val="28"/>
          <w:szCs w:val="28"/>
        </w:rPr>
        <w:t xml:space="preserve">             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B.6.28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hint="eastAsia"/>
          <w:color w:val="000000"/>
          <w:kern w:val="0"/>
          <w:sz w:val="28"/>
          <w:szCs w:val="28"/>
        </w:rPr>
        <w:t xml:space="preserve">            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C.3.14</w:t>
      </w:r>
    </w:p>
    <w:p w:rsidR="00A531A1" w:rsidRPr="006F7E28" w:rsidP="00CF59E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2.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求出下面各圆柱的侧面积和表面积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填在下面的表格中。</w:t>
      </w:r>
    </w:p>
    <w:tbl>
      <w:tblPr>
        <w:tblStyle w:val="TableNormal"/>
        <w:tblpPr w:leftFromText="180" w:rightFromText="180" w:vertAnchor="text" w:horzAnchor="margin" w:tblpXSpec="center" w:tblpY="170"/>
        <w:tblW w:w="3282" w:type="pct"/>
        <w:tblBorders>
          <w:top w:val="single" w:sz="0" w:space="0" w:color="80FFFF"/>
          <w:left w:val="single" w:sz="0" w:space="0" w:color="80FFFF"/>
          <w:bottom w:val="single" w:sz="0" w:space="0" w:color="80FFFF"/>
          <w:right w:val="single" w:sz="0" w:space="0" w:color="80FFFF"/>
          <w:insideH w:val="single" w:sz="0" w:space="0" w:color="80FFFF"/>
          <w:insideV w:val="single" w:sz="0" w:space="0" w:color="80FFFF"/>
        </w:tblBorders>
        <w:tblLayout w:type="fixed"/>
        <w:tblLook w:val="04A0"/>
      </w:tblPr>
      <w:tblGrid>
        <w:gridCol w:w="3030"/>
        <w:gridCol w:w="1211"/>
        <w:gridCol w:w="1211"/>
      </w:tblGrid>
      <w:tr w:rsidTr="00CF59E1">
        <w:tblPrEx>
          <w:tblW w:w="3282" w:type="pct"/>
          <w:tblBorders>
            <w:top w:val="single" w:sz="0" w:space="0" w:color="80FFFF"/>
            <w:left w:val="single" w:sz="0" w:space="0" w:color="80FFFF"/>
            <w:bottom w:val="single" w:sz="0" w:space="0" w:color="80FFFF"/>
            <w:right w:val="single" w:sz="0" w:space="0" w:color="80FFFF"/>
            <w:insideH w:val="single" w:sz="0" w:space="0" w:color="80FFFF"/>
            <w:insideV w:val="single" w:sz="0" w:space="0" w:color="80FFFF"/>
          </w:tblBorders>
          <w:tblLayout w:type="fixed"/>
          <w:tblLook w:val="04A0"/>
        </w:tblPrEx>
        <w:trPr>
          <w:trHeight w:val="383"/>
        </w:trPr>
        <w:tc>
          <w:tcPr>
            <w:tcW w:w="3030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已 知 条 件</w:t>
            </w:r>
          </w:p>
        </w:tc>
        <w:tc>
          <w:tcPr>
            <w:tcW w:w="1211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侧面积</w:t>
            </w:r>
          </w:p>
        </w:tc>
        <w:tc>
          <w:tcPr>
            <w:tcW w:w="1211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表面积</w:t>
            </w:r>
          </w:p>
        </w:tc>
      </w:tr>
      <w:tr w:rsidTr="00CF59E1">
        <w:tblPrEx>
          <w:tblW w:w="3282" w:type="pct"/>
          <w:tblLayout w:type="fixed"/>
          <w:tblLook w:val="04A0"/>
        </w:tblPrEx>
        <w:trPr>
          <w:trHeight w:val="747"/>
        </w:trPr>
        <w:tc>
          <w:tcPr>
            <w:tcW w:w="3030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底面直径</w:t>
            </w:r>
            <w:r w:rsidRPr="006F7E28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厘米</w:t>
            </w:r>
          </w:p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高</w:t>
            </w:r>
            <w:r w:rsidRPr="006F7E28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5</w:t>
            </w: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厘米</w:t>
            </w:r>
          </w:p>
        </w:tc>
        <w:tc>
          <w:tcPr>
            <w:tcW w:w="1211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A531A1" w:rsidRPr="006F7E28" w:rsidP="00CF59E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6F7E28" w:rsidP="00CF59E1">
      <w:pPr>
        <w:widowControl/>
        <w:spacing w:line="295" w:lineRule="exact"/>
        <w:jc w:val="right"/>
        <w:rPr>
          <w:rFonts w:asciiTheme="minorEastAsia" w:hAnsiTheme="minorEastAsia"/>
          <w:color w:val="000000"/>
          <w:kern w:val="0"/>
        </w:rPr>
      </w:pPr>
    </w:p>
    <w:tbl>
      <w:tblPr>
        <w:tblStyle w:val="TableNormal"/>
        <w:tblpPr w:leftFromText="180" w:rightFromText="180" w:vertAnchor="text" w:horzAnchor="margin" w:tblpXSpec="center" w:tblpY="106"/>
        <w:tblOverlap w:val="never"/>
        <w:tblW w:w="3417" w:type="pct"/>
        <w:tblBorders>
          <w:top w:val="single" w:sz="0" w:space="0" w:color="80FFFF"/>
          <w:left w:val="single" w:sz="0" w:space="0" w:color="80FFFF"/>
          <w:bottom w:val="single" w:sz="0" w:space="0" w:color="80FFFF"/>
          <w:right w:val="single" w:sz="0" w:space="0" w:color="80FFFF"/>
          <w:insideH w:val="single" w:sz="0" w:space="0" w:color="80FFFF"/>
          <w:insideV w:val="single" w:sz="0" w:space="0" w:color="80FFFF"/>
        </w:tblBorders>
        <w:tblLayout w:type="fixed"/>
        <w:tblLook w:val="04A0"/>
      </w:tblPr>
      <w:tblGrid>
        <w:gridCol w:w="3154"/>
        <w:gridCol w:w="1261"/>
        <w:gridCol w:w="1261"/>
      </w:tblGrid>
      <w:tr w:rsidTr="00CF59E1">
        <w:tblPrEx>
          <w:tblW w:w="3417" w:type="pct"/>
          <w:tblBorders>
            <w:top w:val="single" w:sz="0" w:space="0" w:color="80FFFF"/>
            <w:left w:val="single" w:sz="0" w:space="0" w:color="80FFFF"/>
            <w:bottom w:val="single" w:sz="0" w:space="0" w:color="80FFFF"/>
            <w:right w:val="single" w:sz="0" w:space="0" w:color="80FFFF"/>
            <w:insideH w:val="single" w:sz="0" w:space="0" w:color="80FFFF"/>
            <w:insideV w:val="single" w:sz="0" w:space="0" w:color="80FFFF"/>
          </w:tblBorders>
          <w:tblLayout w:type="fixed"/>
          <w:tblLook w:val="04A0"/>
        </w:tblPrEx>
        <w:trPr>
          <w:trHeight w:val="408"/>
        </w:trPr>
        <w:tc>
          <w:tcPr>
            <w:tcW w:w="3154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已 知 条 件</w:t>
            </w:r>
          </w:p>
        </w:tc>
        <w:tc>
          <w:tcPr>
            <w:tcW w:w="1261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6F7E28">
              <w:rPr>
                <w:rFonts w:asciiTheme="minorEastAsia" w:hAnsiTheme="minorEastAsia" w:hint="eastAsia"/>
                <w:color w:val="000000"/>
                <w:kern w:val="0"/>
              </w:rPr>
              <w:t>侧面积</w:t>
            </w:r>
          </w:p>
        </w:tc>
        <w:tc>
          <w:tcPr>
            <w:tcW w:w="1261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6F7E28">
              <w:rPr>
                <w:rFonts w:asciiTheme="minorEastAsia" w:hAnsiTheme="minorEastAsia" w:hint="eastAsia"/>
                <w:color w:val="000000"/>
                <w:kern w:val="0"/>
              </w:rPr>
              <w:t>表面积</w:t>
            </w:r>
          </w:p>
        </w:tc>
      </w:tr>
      <w:tr w:rsidTr="00CF59E1">
        <w:tblPrEx>
          <w:tblW w:w="3417" w:type="pct"/>
          <w:tblLayout w:type="fixed"/>
          <w:tblLook w:val="04A0"/>
        </w:tblPrEx>
        <w:trPr>
          <w:trHeight w:val="816"/>
        </w:trPr>
        <w:tc>
          <w:tcPr>
            <w:tcW w:w="3154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底面周长</w:t>
            </w:r>
            <w:r w:rsidRPr="006F7E28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6.28</w:t>
            </w: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米</w:t>
            </w:r>
          </w:p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高</w:t>
            </w:r>
            <w:r w:rsidRPr="006F7E28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10</w:t>
            </w: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261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1261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</w:rPr>
            </w:pPr>
          </w:p>
        </w:tc>
      </w:tr>
      <w:tr w:rsidTr="00CF59E1">
        <w:tblPrEx>
          <w:tblW w:w="3417" w:type="pct"/>
          <w:tblLayout w:type="fixed"/>
          <w:tblLook w:val="04A0"/>
        </w:tblPrEx>
        <w:trPr>
          <w:trHeight w:val="795"/>
        </w:trPr>
        <w:tc>
          <w:tcPr>
            <w:tcW w:w="3154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底面半径</w:t>
            </w:r>
            <w:r w:rsidRPr="006F7E28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4.5</w:t>
            </w: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分米</w:t>
            </w:r>
          </w:p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高</w:t>
            </w:r>
            <w:r w:rsidRPr="006F7E28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2</w:t>
            </w:r>
            <w:r w:rsidRPr="006F7E28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分米</w:t>
            </w:r>
          </w:p>
        </w:tc>
        <w:tc>
          <w:tcPr>
            <w:tcW w:w="1261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1261" w:type="dxa"/>
            <w:tcMar>
              <w:left w:w="0" w:type="dxa"/>
              <w:right w:w="0" w:type="dxa"/>
            </w:tcMar>
            <w:vAlign w:val="center"/>
          </w:tcPr>
          <w:p w:rsidR="00A531A1" w:rsidRPr="006F7E28" w:rsidP="00CF59E1">
            <w:pPr>
              <w:widowControl/>
              <w:spacing w:line="295" w:lineRule="exact"/>
              <w:jc w:val="center"/>
              <w:rPr>
                <w:rFonts w:asciiTheme="minorEastAsia" w:hAnsiTheme="minorEastAsia"/>
                <w:color w:val="000000"/>
                <w:kern w:val="0"/>
              </w:rPr>
            </w:pPr>
          </w:p>
        </w:tc>
      </w:tr>
    </w:tbl>
    <w:p w:rsidR="00A531A1" w:rsidRPr="006F7E28" w:rsidP="00CF59E1">
      <w:pPr>
        <w:spacing w:line="295" w:lineRule="exac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6F7E28" w:rsidP="00CF59E1">
      <w:pPr>
        <w:spacing w:line="295" w:lineRule="exac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6F7E28" w:rsidP="00CF59E1">
      <w:pPr>
        <w:spacing w:line="295" w:lineRule="exac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6F7E28" w:rsidP="00CF59E1">
      <w:pPr>
        <w:spacing w:line="295" w:lineRule="exac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6F7E28" w:rsidP="00CF59E1">
      <w:pPr>
        <w:spacing w:line="295" w:lineRule="exac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6F7E28" w:rsidP="00CF59E1">
      <w:pPr>
        <w:spacing w:line="295" w:lineRule="exac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6F7E28" w:rsidP="00CF59E1">
      <w:pPr>
        <w:spacing w:line="295" w:lineRule="exac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6F7E28" w:rsidP="00CF59E1">
      <w:pPr>
        <w:spacing w:line="295" w:lineRule="exac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6F7E28" w:rsidP="00CF59E1">
      <w:pPr>
        <w:spacing w:line="295" w:lineRule="exac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6F7E28" w:rsidP="00CF59E1">
      <w:pPr>
        <w:spacing w:line="295" w:lineRule="exac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3.求出下面各圆柱的表面积。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(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单位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: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厘米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)</w:t>
      </w:r>
    </w:p>
    <w:p w:rsidR="00A531A1" w:rsidRPr="006F7E28" w:rsidP="00CF59E1">
      <w:pPr>
        <w:rPr>
          <w:rFonts w:asciiTheme="minorEastAsia" w:hAnsiTheme="minorEastAsia"/>
          <w:noProof/>
        </w:rPr>
      </w:pPr>
      <w:r w:rsidRPr="006F7E28">
        <w:rPr>
          <w:rFonts w:asciiTheme="minorEastAsia" w:hAnsiTheme="minorEastAsia"/>
          <w:noProof/>
        </w:rPr>
        <w:drawing>
          <wp:inline distT="0" distB="0" distL="0" distR="0">
            <wp:extent cx="624960" cy="694800"/>
            <wp:effectExtent l="0" t="0" r="0" b="0"/>
            <wp:docPr id="12" name="圆形20.EPS" descr="id:21475053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155.jpeg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960" cy="6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7E28">
        <w:rPr>
          <w:rFonts w:asciiTheme="minorEastAsia" w:hAnsiTheme="minorEastAsia"/>
          <w:noProof/>
        </w:rPr>
        <w:t xml:space="preserve">      </w:t>
      </w:r>
      <w:r>
        <w:rPr>
          <w:rFonts w:asciiTheme="minorEastAsia" w:hAnsiTheme="minorEastAsia" w:hint="eastAsia"/>
          <w:noProof/>
        </w:rPr>
        <w:t xml:space="preserve">                </w:t>
      </w:r>
      <w:r w:rsidRPr="006F7E28">
        <w:rPr>
          <w:rFonts w:asciiTheme="minorEastAsia" w:hAnsiTheme="minorEastAsia"/>
          <w:noProof/>
        </w:rPr>
        <w:t xml:space="preserve">  </w:t>
      </w:r>
      <w:r w:rsidRPr="006F7E28">
        <w:rPr>
          <w:rFonts w:asciiTheme="minorEastAsia" w:hAnsiTheme="minorEastAsia"/>
          <w:noProof/>
        </w:rPr>
        <w:drawing>
          <wp:inline distT="0" distB="0" distL="0" distR="0">
            <wp:extent cx="1368720" cy="652320"/>
            <wp:effectExtent l="0" t="0" r="0" b="0"/>
            <wp:docPr id="13" name="圆形20A.EPS" descr="id:21475053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0156.jpeg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8720" cy="6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1A1" w:rsidRPr="006F7E28" w:rsidP="00CF59E1">
      <w:pPr>
        <w:rPr>
          <w:rFonts w:asciiTheme="minorEastAsia" w:hAnsiTheme="minorEastAsia"/>
          <w:noProof/>
        </w:rPr>
      </w:pPr>
    </w:p>
    <w:p w:rsidR="00A531A1" w:rsidRPr="006F7E28" w:rsidP="00CF59E1">
      <w:pPr>
        <w:rPr>
          <w:rFonts w:asciiTheme="minorEastAsia" w:hAnsiTheme="minorEastAsia"/>
          <w:noProof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</w:p>
    <w:p w:rsidR="00A531A1" w:rsidRPr="006F7E28" w:rsidP="00CF59E1">
      <w:pPr>
        <w:spacing w:line="295" w:lineRule="exac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答案提示</w:t>
      </w:r>
    </w:p>
    <w:p w:rsidR="00A531A1" w:rsidRPr="006F7E28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1.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 xml:space="preserve"> 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(1)C　(2)C　(3)C</w:t>
      </w:r>
    </w:p>
    <w:p w:rsidR="00A531A1" w:rsidRPr="006F7E28" w:rsidP="006F7E28">
      <w:pPr>
        <w:spacing w:line="360" w:lineRule="auto"/>
        <w:ind w:left="420" w:hanging="420" w:hangingChars="150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2.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 xml:space="preserve"> 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62.8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平方厘米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　87.92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平方厘米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　62.8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平方米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　69.08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平方米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　56.52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平方分米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　183.69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平方分米</w:t>
      </w:r>
    </w:p>
    <w:p w:rsidR="00A531A1" w:rsidRPr="006F7E28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3.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 xml:space="preserve"> 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471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平方厘米</w:t>
      </w:r>
      <w:r w:rsidRPr="006F7E28">
        <w:rPr>
          <w:rFonts w:asciiTheme="minorEastAsia" w:hAnsiTheme="minorEastAsia"/>
          <w:color w:val="000000"/>
          <w:kern w:val="0"/>
          <w:sz w:val="28"/>
          <w:szCs w:val="28"/>
        </w:rPr>
        <w:t>　34.54</w:t>
      </w:r>
      <w:r w:rsidRPr="006F7E28">
        <w:rPr>
          <w:rFonts w:asciiTheme="minorEastAsia" w:hAnsiTheme="minorEastAsia" w:hint="eastAsia"/>
          <w:color w:val="000000"/>
          <w:kern w:val="0"/>
          <w:sz w:val="28"/>
          <w:szCs w:val="28"/>
        </w:rPr>
        <w:t>平方厘米</w:t>
      </w: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CF59E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6F7E28" w:rsidP="00CF59E1">
      <w:pPr>
        <w:spacing w:line="360" w:lineRule="auto"/>
        <w:rPr>
          <w:rFonts w:asciiTheme="minorEastAsia" w:hAnsiTheme="minorEastAsia" w:hint="eastAsia"/>
          <w:color w:val="000000"/>
          <w:kern w:val="0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</w:p>
    <w:p w:rsidR="00A531A1" w:rsidRPr="00024C54" w:rsidP="009A49D1">
      <w:pPr>
        <w:jc w:val="center"/>
        <w:rPr>
          <w:rFonts w:asciiTheme="minorEastAsia" w:hAnsiTheme="minorEastAsia"/>
          <w:sz w:val="44"/>
          <w:szCs w:val="44"/>
        </w:rPr>
      </w:pPr>
      <w:r w:rsidRPr="00024C54">
        <w:rPr>
          <w:rFonts w:asciiTheme="minorEastAsia" w:hAnsiTheme="minorEastAsia" w:hint="eastAsia"/>
          <w:sz w:val="44"/>
          <w:szCs w:val="44"/>
        </w:rPr>
        <w:t>第5课时 圆柱的体积</w:t>
      </w:r>
    </w:p>
    <w:p w:rsidR="00A531A1" w:rsidRPr="00024C54" w:rsidP="009A49D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1.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填空题。</w:t>
      </w:r>
    </w:p>
    <w:p w:rsidR="00A531A1" w:rsidRPr="00024C54" w:rsidP="009A49D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(1)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为了推导圆柱的体积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我们可以将圆柱转化为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(　　),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转化后立体图形的底面积等于圆柱的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(　　),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它的高等于圆柱的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(　　),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它的体积等于圆柱的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(　　)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。因为长方体的体积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=(　　)×(　　),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所以圆柱的体积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=(　　)×(　　)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。</w:t>
      </w:r>
    </w:p>
    <w:p w:rsidR="00A531A1" w:rsidRPr="00024C54" w:rsidP="009A49D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(2)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一个圆柱的底面积是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12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平方厘米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高是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2.5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厘米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,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这个圆柱的体积是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(　　)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立方厘米。</w:t>
      </w:r>
    </w:p>
    <w:p w:rsidR="00A531A1" w:rsidRPr="00024C54" w:rsidP="009A49D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2.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求下列圆柱的体积。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(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单位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: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厘米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)</w:t>
      </w:r>
    </w:p>
    <w:p w:rsidR="00A531A1" w:rsidRPr="00024C54" w:rsidP="009A49D1">
      <w:pPr>
        <w:rPr>
          <w:rFonts w:asciiTheme="minorEastAsia" w:hAnsiTheme="minorEastAsia"/>
          <w:sz w:val="44"/>
          <w:szCs w:val="44"/>
        </w:rPr>
      </w:pPr>
      <w:r w:rsidRPr="00024C54">
        <w:rPr>
          <w:rFonts w:asciiTheme="minorEastAsia" w:hAnsiTheme="minorEastAsia"/>
          <w:noProof/>
        </w:rPr>
        <w:drawing>
          <wp:inline distT="0" distB="0" distL="0" distR="0">
            <wp:extent cx="5718092" cy="1162050"/>
            <wp:effectExtent l="0" t="0" r="0" b="0"/>
            <wp:docPr id="14" name="圆形25.EPS" descr="id:21475055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0165.jpeg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5166" cy="116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1A1" w:rsidP="009A49D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024C54" w:rsidP="009A49D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024C54" w:rsidP="009A49D1">
      <w:pPr>
        <w:widowControl/>
        <w:spacing w:line="360" w:lineRule="auto"/>
        <w:jc w:val="left"/>
        <w:rPr>
          <w:rFonts w:asciiTheme="minorEastAsia" w:hAnsiTheme="minorEastAsia"/>
          <w:color w:val="000000"/>
          <w:kern w:val="0"/>
          <w:sz w:val="28"/>
          <w:szCs w:val="28"/>
        </w:rPr>
      </w:pP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3.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有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20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根底面半径是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6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厘米、长是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2</w:t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t>米的圆木。这些圆木的体积一共是多少立方米</w:t>
      </w:r>
      <w:r w:rsidRPr="00024C54">
        <w:rPr>
          <w:rFonts w:asciiTheme="minorEastAsia" w:hAnsiTheme="minorEastAsia"/>
          <w:color w:val="000000"/>
          <w:kern w:val="0"/>
          <w:sz w:val="28"/>
          <w:szCs w:val="28"/>
        </w:rPr>
        <w:t>?</w:t>
      </w:r>
    </w:p>
    <w:p w:rsidR="00A531A1" w:rsidRPr="00024C54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024C54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024C54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024C54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</w:p>
    <w:p w:rsidR="00A531A1" w:rsidRPr="00024C54" w:rsidP="009A49D1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024C54">
        <w:rPr>
          <w:rFonts w:asciiTheme="minorEastAsia" w:hAnsiTheme="minorEastAsia" w:hint="eastAsia"/>
          <w:sz w:val="28"/>
          <w:szCs w:val="28"/>
        </w:rPr>
        <w:t>答案</w:t>
      </w:r>
      <w:r>
        <w:rPr>
          <w:rFonts w:asciiTheme="minorEastAsia" w:hAnsiTheme="minorEastAsia" w:hint="eastAsia"/>
          <w:sz w:val="28"/>
          <w:szCs w:val="28"/>
        </w:rPr>
        <w:t>:</w:t>
      </w:r>
    </w:p>
    <w:p w:rsidR="00A531A1" w:rsidRPr="00024C54" w:rsidP="00024C54">
      <w:pPr>
        <w:spacing w:line="360" w:lineRule="auto"/>
        <w:ind w:left="280" w:hanging="280" w:hangingChars="100"/>
        <w:rPr>
          <w:rFonts w:asciiTheme="minorEastAsia" w:hAnsiTheme="minorEastAsia"/>
          <w:sz w:val="28"/>
          <w:szCs w:val="28"/>
        </w:rPr>
      </w:pPr>
      <w:r w:rsidRPr="00024C54">
        <w:rPr>
          <w:rFonts w:asciiTheme="minorEastAsia" w:hAnsiTheme="minorEastAsia"/>
          <w:sz w:val="28"/>
          <w:szCs w:val="28"/>
        </w:rPr>
        <w:t>1.(1)</w:t>
      </w:r>
      <w:r w:rsidRPr="00024C54">
        <w:rPr>
          <w:rFonts w:asciiTheme="minorEastAsia" w:hAnsiTheme="minorEastAsia" w:hint="eastAsia"/>
          <w:sz w:val="28"/>
          <w:szCs w:val="28"/>
        </w:rPr>
        <w:t>长方体</w:t>
      </w:r>
      <w:r w:rsidRPr="00024C54">
        <w:rPr>
          <w:rFonts w:asciiTheme="minorEastAsia" w:hAnsiTheme="minorEastAsia"/>
          <w:sz w:val="28"/>
          <w:szCs w:val="28"/>
        </w:rPr>
        <w:t>　</w:t>
      </w:r>
      <w:r w:rsidRPr="00024C54">
        <w:rPr>
          <w:rFonts w:asciiTheme="minorEastAsia" w:hAnsiTheme="minorEastAsia" w:hint="eastAsia"/>
          <w:sz w:val="28"/>
          <w:szCs w:val="28"/>
        </w:rPr>
        <w:t>底面积</w:t>
      </w:r>
      <w:r w:rsidRPr="00024C54">
        <w:rPr>
          <w:rFonts w:asciiTheme="minorEastAsia" w:hAnsiTheme="minorEastAsia"/>
          <w:sz w:val="28"/>
          <w:szCs w:val="28"/>
        </w:rPr>
        <w:t>　</w:t>
      </w:r>
      <w:r w:rsidRPr="00024C54">
        <w:rPr>
          <w:rFonts w:asciiTheme="minorEastAsia" w:hAnsiTheme="minorEastAsia" w:hint="eastAsia"/>
          <w:sz w:val="28"/>
          <w:szCs w:val="28"/>
        </w:rPr>
        <w:t>高</w:t>
      </w:r>
      <w:r w:rsidRPr="00024C54">
        <w:rPr>
          <w:rFonts w:asciiTheme="minorEastAsia" w:hAnsiTheme="minorEastAsia"/>
          <w:sz w:val="28"/>
          <w:szCs w:val="28"/>
        </w:rPr>
        <w:t>　</w:t>
      </w:r>
      <w:r w:rsidRPr="00024C54">
        <w:rPr>
          <w:rFonts w:asciiTheme="minorEastAsia" w:hAnsiTheme="minorEastAsia" w:hint="eastAsia"/>
          <w:sz w:val="28"/>
          <w:szCs w:val="28"/>
        </w:rPr>
        <w:t>体积</w:t>
      </w:r>
      <w:r w:rsidRPr="00024C54">
        <w:rPr>
          <w:rFonts w:asciiTheme="minorEastAsia" w:hAnsiTheme="minorEastAsia"/>
          <w:sz w:val="28"/>
          <w:szCs w:val="28"/>
        </w:rPr>
        <w:t>　</w:t>
      </w:r>
      <w:r w:rsidRPr="00024C54">
        <w:rPr>
          <w:rFonts w:asciiTheme="minorEastAsia" w:hAnsiTheme="minorEastAsia" w:hint="eastAsia"/>
          <w:sz w:val="28"/>
          <w:szCs w:val="28"/>
        </w:rPr>
        <w:t>底面积</w:t>
      </w:r>
      <w:r w:rsidRPr="00024C54">
        <w:rPr>
          <w:rFonts w:asciiTheme="minorEastAsia" w:hAnsiTheme="minorEastAsia"/>
          <w:sz w:val="28"/>
          <w:szCs w:val="28"/>
        </w:rPr>
        <w:t>　</w:t>
      </w:r>
      <w:r w:rsidRPr="00024C54">
        <w:rPr>
          <w:rFonts w:asciiTheme="minorEastAsia" w:hAnsiTheme="minorEastAsia" w:hint="eastAsia"/>
          <w:sz w:val="28"/>
          <w:szCs w:val="28"/>
        </w:rPr>
        <w:t>高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024C54">
        <w:rPr>
          <w:rFonts w:asciiTheme="minorEastAsia" w:hAnsiTheme="minorEastAsia" w:hint="eastAsia"/>
          <w:sz w:val="28"/>
          <w:szCs w:val="28"/>
        </w:rPr>
        <w:t>底面积</w:t>
      </w:r>
      <w:r w:rsidRPr="00024C54">
        <w:rPr>
          <w:rFonts w:asciiTheme="minorEastAsia" w:hAnsiTheme="minorEastAsia"/>
          <w:sz w:val="28"/>
          <w:szCs w:val="28"/>
        </w:rPr>
        <w:t>　</w:t>
      </w:r>
      <w:r w:rsidRPr="00024C54">
        <w:rPr>
          <w:rFonts w:asciiTheme="minorEastAsia" w:hAnsiTheme="minorEastAsia" w:hint="eastAsia"/>
          <w:sz w:val="28"/>
          <w:szCs w:val="28"/>
        </w:rPr>
        <w:t>高</w:t>
      </w:r>
      <w:r w:rsidRPr="00024C54">
        <w:rPr>
          <w:rFonts w:asciiTheme="minorEastAsia" w:hAnsiTheme="minorEastAsia"/>
          <w:sz w:val="28"/>
          <w:szCs w:val="28"/>
        </w:rPr>
        <w:t>　(2)30</w:t>
      </w:r>
    </w:p>
    <w:p w:rsidR="00A531A1" w:rsidRPr="00024C54" w:rsidP="009A49D1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024C54">
        <w:rPr>
          <w:rFonts w:asciiTheme="minorEastAsia" w:hAnsiTheme="minorEastAsia"/>
          <w:sz w:val="28"/>
          <w:szCs w:val="28"/>
        </w:rPr>
        <w:t>2.282.6</w:t>
      </w:r>
      <w:r w:rsidRPr="00024C54">
        <w:rPr>
          <w:rFonts w:asciiTheme="minorEastAsia" w:hAnsiTheme="minorEastAsia" w:hint="eastAsia"/>
          <w:sz w:val="28"/>
          <w:szCs w:val="28"/>
        </w:rPr>
        <w:t>立方厘米</w:t>
      </w:r>
      <w:r w:rsidRPr="00024C54">
        <w:rPr>
          <w:rFonts w:asciiTheme="minorEastAsia" w:hAnsiTheme="minorEastAsia"/>
          <w:sz w:val="28"/>
          <w:szCs w:val="28"/>
        </w:rPr>
        <w:t>　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024C54">
        <w:rPr>
          <w:rFonts w:asciiTheme="minorEastAsia" w:hAnsiTheme="minorEastAsia"/>
          <w:sz w:val="28"/>
          <w:szCs w:val="28"/>
        </w:rPr>
        <w:t>401.92</w:t>
      </w:r>
      <w:r w:rsidRPr="00024C54">
        <w:rPr>
          <w:rFonts w:asciiTheme="minorEastAsia" w:hAnsiTheme="minorEastAsia" w:hint="eastAsia"/>
          <w:sz w:val="28"/>
          <w:szCs w:val="28"/>
        </w:rPr>
        <w:t>立方厘米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024C54">
        <w:rPr>
          <w:rFonts w:asciiTheme="minorEastAsia" w:hAnsiTheme="minorEastAsia"/>
          <w:sz w:val="28"/>
          <w:szCs w:val="28"/>
        </w:rPr>
        <w:t>　125.6</w:t>
      </w:r>
      <w:r w:rsidRPr="00024C54">
        <w:rPr>
          <w:rFonts w:asciiTheme="minorEastAsia" w:hAnsiTheme="minorEastAsia" w:hint="eastAsia"/>
          <w:sz w:val="28"/>
          <w:szCs w:val="28"/>
        </w:rPr>
        <w:t>立方厘米</w:t>
      </w:r>
    </w:p>
    <w:p w:rsidR="00A531A1" w:rsidRPr="00024C54" w:rsidP="009A49D1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024C54">
        <w:rPr>
          <w:rFonts w:asciiTheme="minorEastAsia" w:hAnsiTheme="minorEastAsia"/>
          <w:sz w:val="28"/>
          <w:szCs w:val="28"/>
        </w:rPr>
        <w:t>3.6</w:t>
      </w:r>
      <w:r w:rsidRPr="00024C54">
        <w:rPr>
          <w:rFonts w:asciiTheme="minorEastAsia" w:hAnsiTheme="minorEastAsia" w:hint="eastAsia"/>
          <w:sz w:val="28"/>
          <w:szCs w:val="28"/>
        </w:rPr>
        <w:t>厘米</w:t>
      </w:r>
      <w:r w:rsidRPr="00024C54">
        <w:rPr>
          <w:rFonts w:asciiTheme="minorEastAsia" w:hAnsiTheme="minorEastAsia"/>
          <w:sz w:val="28"/>
          <w:szCs w:val="28"/>
        </w:rPr>
        <w:t>=0.06</w:t>
      </w:r>
      <w:r w:rsidRPr="00024C54">
        <w:rPr>
          <w:rFonts w:asciiTheme="minorEastAsia" w:hAnsiTheme="minorEastAsia" w:hint="eastAsia"/>
          <w:sz w:val="28"/>
          <w:szCs w:val="28"/>
        </w:rPr>
        <w:t>米</w:t>
      </w:r>
    </w:p>
    <w:p w:rsidR="00A531A1" w:rsidRPr="00024C54" w:rsidP="00024C54">
      <w:pPr>
        <w:spacing w:line="360" w:lineRule="auto"/>
        <w:ind w:firstLine="280" w:firstLineChars="100"/>
        <w:rPr>
          <w:rFonts w:asciiTheme="minorEastAsia" w:hAnsiTheme="minorEastAsia"/>
          <w:sz w:val="28"/>
          <w:szCs w:val="28"/>
        </w:rPr>
      </w:pPr>
      <w:r w:rsidRPr="00024C54">
        <w:rPr>
          <w:rFonts w:asciiTheme="minorEastAsia" w:hAnsiTheme="minorEastAsia"/>
          <w:sz w:val="28"/>
          <w:szCs w:val="28"/>
        </w:rPr>
        <w:t>3.14×0.06</w:t>
      </w:r>
      <w:r w:rsidRPr="00024C54">
        <w:rPr>
          <w:rFonts w:asciiTheme="minorEastAsia" w:hAnsiTheme="minorEastAsia"/>
          <w:sz w:val="28"/>
          <w:szCs w:val="28"/>
          <w:vertAlign w:val="superscript"/>
        </w:rPr>
        <w:t>2</w:t>
      </w:r>
      <w:r w:rsidRPr="00024C54">
        <w:rPr>
          <w:rFonts w:asciiTheme="minorEastAsia" w:hAnsiTheme="minorEastAsia"/>
          <w:sz w:val="28"/>
          <w:szCs w:val="28"/>
        </w:rPr>
        <w:t>×2×20=0.45216(</w:t>
      </w:r>
      <w:r w:rsidRPr="00024C54">
        <w:rPr>
          <w:rFonts w:asciiTheme="minorEastAsia" w:hAnsiTheme="minorEastAsia" w:hint="eastAsia"/>
          <w:sz w:val="28"/>
          <w:szCs w:val="28"/>
        </w:rPr>
        <w:t>立方米</w:t>
      </w:r>
      <w:r w:rsidRPr="00024C54">
        <w:rPr>
          <w:rFonts w:asciiTheme="minorEastAsia" w:hAnsiTheme="minorEastAsia"/>
          <w:sz w:val="28"/>
          <w:szCs w:val="28"/>
        </w:rPr>
        <w:t>)</w:t>
      </w:r>
    </w:p>
    <w:p w:rsidR="00A531A1" w:rsidRPr="00024C54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P="009A49D1">
      <w:pPr>
        <w:spacing w:line="360" w:lineRule="auto"/>
        <w:rPr>
          <w:rFonts w:asciiTheme="minorEastAsia" w:hAnsiTheme="minorEastAsia"/>
          <w:color w:val="000000"/>
          <w:kern w:val="0"/>
          <w:sz w:val="28"/>
          <w:szCs w:val="28"/>
        </w:rPr>
      </w:pPr>
    </w:p>
    <w:p w:rsidR="00A531A1" w:rsidRPr="00024C54" w:rsidP="009A49D1">
      <w:pPr>
        <w:spacing w:line="360" w:lineRule="auto"/>
        <w:rPr>
          <w:rFonts w:asciiTheme="minorEastAsia" w:hAnsiTheme="minorEastAsia" w:hint="eastAsia"/>
          <w:color w:val="000000"/>
          <w:kern w:val="0"/>
          <w:sz w:val="28"/>
          <w:szCs w:val="28"/>
        </w:rPr>
      </w:pP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br/>
      </w:r>
      <w:r w:rsidRPr="00024C54">
        <w:rPr>
          <w:rFonts w:asciiTheme="minorEastAsia" w:hAnsiTheme="minorEastAsia" w:hint="eastAsia"/>
          <w:color w:val="000000"/>
          <w:kern w:val="0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https://d.book118.com/808041073030006023</w:t>
        </w:r>
      </w:hyperlink>
    </w:p>
    <w:p w:rsidR="00A531A1" w:rsidRPr="00024C54" w:rsidP="009A49D1">
      <w:pPr>
        <w:spacing w:line="360" w:lineRule="auto"/>
        <w:rPr>
          <w:rFonts w:asciiTheme="minorEastAsia" w:hAnsiTheme="minorEastAsia" w:hint="eastAsia"/>
          <w:color w:val="000000"/>
          <w:kern w:val="0"/>
          <w:sz w:val="28"/>
          <w:szCs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0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D27AAC"/>
    <w:multiLevelType w:val="hybridMultilevel"/>
    <w:tmpl w:val="AD44A550"/>
    <w:lvl w:ilvl="0">
      <w:start w:val="3"/>
      <w:numFmt w:val="bullet"/>
      <w:lvlText w:val="□"/>
      <w:lvlJc w:val="left"/>
      <w:pPr>
        <w:ind w:left="1980" w:hanging="720"/>
      </w:pPr>
      <w:rPr>
        <w:rFonts w:ascii="NEU-BZ-S92" w:eastAsia="NEU-BZ-S92" w:hAnsi="NEU-BZ-S92" w:cs="NEU-BZ-S92" w:hint="eastAsia"/>
        <w:color w:val="80FFFF"/>
        <w:sz w:val="42"/>
      </w:rPr>
    </w:lvl>
    <w:lvl w:ilvl="1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74"/>
    <w:rsid w:val="00024C54"/>
    <w:rsid w:val="00057519"/>
    <w:rsid w:val="001361AF"/>
    <w:rsid w:val="00291FCC"/>
    <w:rsid w:val="00295A63"/>
    <w:rsid w:val="003778CA"/>
    <w:rsid w:val="004349BA"/>
    <w:rsid w:val="00573215"/>
    <w:rsid w:val="00593C2A"/>
    <w:rsid w:val="00597FE5"/>
    <w:rsid w:val="00644499"/>
    <w:rsid w:val="006F7E28"/>
    <w:rsid w:val="008C329A"/>
    <w:rsid w:val="008F2227"/>
    <w:rsid w:val="009478C9"/>
    <w:rsid w:val="009A49D1"/>
    <w:rsid w:val="009E49F2"/>
    <w:rsid w:val="00A531A1"/>
    <w:rsid w:val="00AD6BF4"/>
    <w:rsid w:val="00B35B01"/>
    <w:rsid w:val="00BD4D74"/>
    <w:rsid w:val="00CD1373"/>
    <w:rsid w:val="00CF59E1"/>
    <w:rsid w:val="00D36FA6"/>
    <w:rsid w:val="00E25048"/>
    <w:rsid w:val="00E51643"/>
    <w:rsid w:val="00EA4025"/>
    <w:rsid w:val="00EF2E48"/>
    <w:rsid w:val="00F05E8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A75358F-4EB5-4E54-8ADC-76107EF7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D74"/>
    <w:pPr>
      <w:ind w:firstLine="420" w:firstLineChars="200"/>
    </w:pPr>
  </w:style>
  <w:style w:type="paragraph" w:styleId="BalloonText">
    <w:name w:val="Balloon Text"/>
    <w:basedOn w:val="Normal"/>
    <w:link w:val="Char"/>
    <w:uiPriority w:val="99"/>
    <w:semiHidden/>
    <w:unhideWhenUsed/>
    <w:rsid w:val="00CD1373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sid w:val="00CD1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hyperlink" Target="https://d.book118.com/808041073030006023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2018-07-10T07:32:00Z</dcterms:created>
  <dcterms:modified xsi:type="dcterms:W3CDTF">2023-10-22T01:06:00Z</dcterms:modified>
</cp:coreProperties>
</file>