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3CDA" w14:paraId="6F7CCE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CDA" w14:paraId="6F6382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CDA" w14:paraId="3A8ECD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CDA" w:rsidRPr="009C3CDA" w14:paraId="60306EE9" w14:textId="1A5C5D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3CDA">
        <w:rPr>
          <w:rFonts w:ascii="宋体" w:eastAsia="宋体" w:hAnsi="宋体" w:hint="eastAsia"/>
          <w:b/>
          <w:sz w:val="60"/>
        </w:rPr>
        <w:t>电子工业专用设备行业项目可行性分析报告</w:t>
      </w:r>
    </w:p>
    <w:p w:rsidR="009C3CDA" w:rsidP="009C3CDA" w14:paraId="252CCE5A" w14:textId="44287C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3CDA">
        <w:rPr>
          <w:rFonts w:ascii="仿宋" w:eastAsia="仿宋" w:hAnsi="仿宋" w:hint="eastAsia"/>
          <w:b/>
          <w:sz w:val="40"/>
        </w:rPr>
        <w:t>目录</w:t>
      </w:r>
    </w:p>
    <w:p w:rsidR="009C3CDA" w14:paraId="4BFFE214" w14:textId="199177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3CDA" w14:paraId="3291053D" w14:textId="19853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一、电子工业专用设备行业项目技术方案与设备的选择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CDA" w14:paraId="0082C530" w14:textId="6AA7C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CDA" w14:paraId="33D3759D" w14:textId="74D83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3CDA" w14:paraId="5253E433" w14:textId="778E27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3CDA" w14:paraId="77664789" w14:textId="4AEC3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(一)、电子工业专用设备项目产品的市场定位和目标客户分析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3CDA" w14:paraId="29D3548C" w14:textId="0F3AC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CDA" w14:paraId="2B5F496A" w14:textId="39205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3CDA" w14:paraId="01903716" w14:textId="0D0A3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3CDA" w14:paraId="149DF6B9" w14:textId="48D00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3CDA" w14:paraId="0B0EE5BD" w14:textId="59FE2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3CDA" w14:paraId="55902A0F" w14:textId="4D8E8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3CDA" w14:paraId="16AA71F5" w14:textId="0FACC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3CDA" w14:paraId="23E28066" w14:textId="22160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3CDA" w14:paraId="43648BF7" w14:textId="1DC73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CDA" w14:paraId="035A6471" w14:textId="2B338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3CDA" w14:paraId="3DCBF122" w14:textId="1969BC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CDA" w14:paraId="53EE7406" w14:textId="09AD5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(一)、电子工业专用设备项目与文化内涵的结合方式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CDA" w14:paraId="7DE5FFBD" w14:textId="2CF85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(二)、电子工业专用设备项目产品的艺术价值分析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3CDA" w14:paraId="7B90F5A2" w14:textId="5F677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3CDA" w14:paraId="032C5159" w14:textId="5EF41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_Toc160781387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https://d.book118.com/908075127116006043</w:t>
        </w:r>
      </w:hyperlink>
    </w:p>
    <w:p w:rsidR="009C3CD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P="000C2019" w14:paraId="09168A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CDA" w14:paraId="01EB56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P="000C2019" w14:paraId="40DBBDA6" w14:textId="3A42A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3CDA" w14:paraId="394571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paraId="2CE8EA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P="000C20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C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P="000C2019" w14:textId="3A42A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3C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paraId="3370CD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RPr="009C3CDA" w:rsidP="009C3CDA" w14:paraId="4A1FAAA7" w14:textId="442BC9D5">
    <w:pPr>
      <w:pStyle w:val="Header"/>
      <w:rPr>
        <w:rFonts w:ascii="仿宋" w:eastAsia="仿宋" w:hAnsi="仿宋"/>
      </w:rPr>
    </w:pPr>
    <w:r w:rsidRPr="009C3CDA">
      <w:rPr>
        <w:rFonts w:ascii="仿宋" w:eastAsia="仿宋" w:hAnsi="仿宋" w:hint="eastAsia"/>
      </w:rPr>
      <w:t>电子工业专用设备可行性报告</w:t>
    </w:r>
    <w:r w:rsidRPr="009C3CD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paraId="59A745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:rsidRPr="009C3CDA" w:rsidP="009C3CDA" w14:textId="442BC9D5">
    <w:pPr>
      <w:pStyle w:val="Header"/>
      <w:rPr>
        <w:rFonts w:ascii="仿宋" w:eastAsia="仿宋" w:hAnsi="仿宋"/>
      </w:rPr>
    </w:pPr>
    <w:r w:rsidRPr="009C3CDA">
      <w:rPr>
        <w:rFonts w:ascii="仿宋" w:eastAsia="仿宋" w:hAnsi="仿宋" w:hint="eastAsia"/>
      </w:rPr>
      <w:t>电子工业专用设备可行性报告</w:t>
    </w:r>
    <w:r w:rsidRPr="009C3CD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C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DA"/>
    <w:rsid w:val="000C2019"/>
    <w:rsid w:val="009C3C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F9B7FC"/>
  <w15:chartTrackingRefBased/>
  <w15:docId w15:val="{E1AAD6EF-7B0D-4A65-BB52-7BB0458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3C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3C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3C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3C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3C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3C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3C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3C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3CDA"/>
  </w:style>
  <w:style w:type="paragraph" w:styleId="TOC1">
    <w:name w:val="toc 1"/>
    <w:basedOn w:val="Normal"/>
    <w:next w:val="Normal"/>
    <w:autoRedefine/>
    <w:uiPriority w:val="39"/>
    <w:unhideWhenUsed/>
    <w:rsid w:val="009C3CDA"/>
  </w:style>
  <w:style w:type="paragraph" w:styleId="TOC2">
    <w:name w:val="toc 2"/>
    <w:basedOn w:val="Normal"/>
    <w:next w:val="Normal"/>
    <w:autoRedefine/>
    <w:uiPriority w:val="39"/>
    <w:unhideWhenUsed/>
    <w:rsid w:val="009C3C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27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3968</Words>
  <Characters>22622</Characters>
  <Application>Microsoft Office Word</Application>
  <DocSecurity>0</DocSecurity>
  <Lines>188</Lines>
  <Paragraphs>53</Paragraphs>
  <ScaleCrop>false</ScaleCrop>
  <Company/>
  <LinksUpToDate>false</LinksUpToDate>
  <CharactersWithSpaces>26537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2024-03-08T01:08:00Z</dcterms:created>
  <dcterms:modified xsi:type="dcterms:W3CDTF">2024-03-08T01:09:00Z</dcterms:modified>
</cp:coreProperties>
</file>