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D58CA" w14:paraId="03FD7E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58CA" w14:paraId="748A25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58CA" w14:paraId="58065B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58CA" w:rsidRPr="000D58CA" w14:paraId="25BCB283" w14:textId="61A53C6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D58CA">
        <w:rPr>
          <w:rFonts w:ascii="宋体" w:eastAsia="宋体" w:hAnsi="宋体" w:hint="eastAsia"/>
          <w:b/>
          <w:sz w:val="60"/>
        </w:rPr>
        <w:t>钒铁行业项目可行性分析报告</w:t>
      </w:r>
    </w:p>
    <w:p w:rsidR="000D58CA" w:rsidP="000D58CA" w14:paraId="62BBEFC0" w14:textId="0D3AD9A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D58CA">
        <w:rPr>
          <w:rFonts w:ascii="仿宋" w:eastAsia="仿宋" w:hAnsi="仿宋" w:hint="eastAsia"/>
          <w:b/>
          <w:sz w:val="40"/>
        </w:rPr>
        <w:t>目录</w:t>
      </w:r>
    </w:p>
    <w:p w:rsidR="000D58CA" w14:paraId="1D4DFD4F" w14:textId="4B65713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D58CA" w14:paraId="53FB8276" w14:textId="7CB176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58CA" w14:paraId="72C8BCA2" w14:textId="6D6F8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58CA" w14:paraId="19F995E7" w14:textId="5B63E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58CA" w14:paraId="16F88CEC" w14:textId="7E4CA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D58CA" w14:paraId="5842F095" w14:textId="532A19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二、钒铁项目综合评价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D58CA" w14:paraId="1B145C79" w14:textId="5FC72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(一)、钒铁项目建设期总体设计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58CA" w14:paraId="772C4759" w14:textId="3AEEB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(二)、钒铁项目实施保障措施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58CA" w14:paraId="78BA26C7" w14:textId="4ACDAA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三、钒铁项目投资估算与资金筹措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58CA" w14:paraId="186E8D77" w14:textId="1F3C2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58CA" w14:paraId="6435DABB" w14:textId="6C7429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58CA" w14:paraId="0115233C" w14:textId="429BF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58CA" w14:paraId="22F56C78" w14:textId="727CC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(四)、钒铁项目经济评价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58CA" w14:paraId="3C4F0FDC" w14:textId="529F72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四、钒铁项目概论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58CA" w14:paraId="40204F37" w14:textId="273DF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(一)、钒铁项目名称及承办单位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58CA" w14:paraId="328BBC82" w14:textId="2725A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(二)、钒铁项目拟建地址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58CA" w14:paraId="35CBA4AA" w14:textId="43302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(三)、钒铁项目提出的背景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D58CA" w14:paraId="6078D4A3" w14:textId="37588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D58CA" w14:paraId="16826AFA" w14:textId="3E14A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(五)、钒铁项目建设必要性分析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D58CA" w14:paraId="244EB2AB" w14:textId="70CE9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D58CA" w14:paraId="7A290649" w14:textId="694B8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(七)、钒铁项目总投资估算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_Toc158702146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https://d.book118.com/937000053126006041</w:t>
        </w:r>
      </w:hyperlink>
    </w:p>
    <w:p w:rsidR="000D58C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58CA" w:rsidP="00292385" w14:paraId="5587CF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58CA" w14:paraId="738E9C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58CA" w:rsidP="00292385" w14:paraId="561E5673" w14:textId="187CF1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D58CA" w14:paraId="70AA339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58CA" w14:paraId="0E9E912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58CA" w:rsidP="002923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58C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58CA" w:rsidP="00292385" w14:textId="187CF1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D58C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58C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58CA" w14:paraId="05FDE81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58CA" w:rsidRPr="000D58CA" w:rsidP="000D58CA" w14:paraId="7CAE3B9E" w14:textId="0E5B98A8">
    <w:pPr>
      <w:pStyle w:val="Header"/>
      <w:rPr>
        <w:rFonts w:ascii="仿宋" w:eastAsia="仿宋" w:hAnsi="仿宋"/>
      </w:rPr>
    </w:pPr>
    <w:r w:rsidRPr="000D58CA">
      <w:rPr>
        <w:rFonts w:ascii="仿宋" w:eastAsia="仿宋" w:hAnsi="仿宋" w:hint="eastAsia"/>
      </w:rPr>
      <w:t>钒铁可行性报告</w:t>
    </w:r>
    <w:r w:rsidRPr="000D58C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58CA" w14:paraId="0C0D3EB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58C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58CA" w:rsidRPr="000D58CA" w:rsidP="000D58CA" w14:textId="0E5B98A8">
    <w:pPr>
      <w:pStyle w:val="Header"/>
      <w:rPr>
        <w:rFonts w:ascii="仿宋" w:eastAsia="仿宋" w:hAnsi="仿宋"/>
      </w:rPr>
    </w:pPr>
    <w:r w:rsidRPr="000D58CA">
      <w:rPr>
        <w:rFonts w:ascii="仿宋" w:eastAsia="仿宋" w:hAnsi="仿宋" w:hint="eastAsia"/>
      </w:rPr>
      <w:t>钒铁可行性报告</w:t>
    </w:r>
    <w:r w:rsidRPr="000D58C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58C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CA"/>
    <w:rsid w:val="000D58CA"/>
    <w:rsid w:val="0029238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F9C3D7"/>
  <w15:chartTrackingRefBased/>
  <w15:docId w15:val="{208B1386-5D45-49C1-ACD4-8D00C760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D58C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D58C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D58C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D58C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D58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D58C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D5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D58C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D58CA"/>
  </w:style>
  <w:style w:type="paragraph" w:styleId="TOC1">
    <w:name w:val="toc 1"/>
    <w:basedOn w:val="Normal"/>
    <w:next w:val="Normal"/>
    <w:autoRedefine/>
    <w:uiPriority w:val="39"/>
    <w:unhideWhenUsed/>
    <w:rsid w:val="000D58CA"/>
  </w:style>
  <w:style w:type="paragraph" w:styleId="TOC2">
    <w:name w:val="toc 2"/>
    <w:basedOn w:val="Normal"/>
    <w:next w:val="Normal"/>
    <w:autoRedefine/>
    <w:uiPriority w:val="39"/>
    <w:unhideWhenUsed/>
    <w:rsid w:val="000D58C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37000053126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4475</Words>
  <Characters>25508</Characters>
  <Application>Microsoft Office Word</Application>
  <DocSecurity>0</DocSecurity>
  <Lines>212</Lines>
  <Paragraphs>59</Paragraphs>
  <ScaleCrop>false</ScaleCrop>
  <Company/>
  <LinksUpToDate>false</LinksUpToDate>
  <CharactersWithSpaces>29924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2024-02-12T23:34:00Z</dcterms:created>
  <dcterms:modified xsi:type="dcterms:W3CDTF">2024-02-12T23:35:00Z</dcterms:modified>
</cp:coreProperties>
</file>