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4CF" w:rsidRPr="004B34CF" w:rsidP="004B34CF">
      <w:pPr>
        <w:jc w:val="center"/>
        <w:rPr>
          <w:rFonts w:ascii="微软雅黑" w:eastAsia="微软雅黑" w:hAnsi="微软雅黑"/>
          <w:b/>
          <w:bCs/>
          <w:sz w:val="28"/>
        </w:rPr>
      </w:pPr>
      <w:r w:rsidRPr="004B34CF">
        <w:rPr>
          <w:rFonts w:ascii="微软雅黑" w:eastAsia="微软雅黑" w:hAnsi="微软雅黑"/>
          <w:b/>
          <w:bCs/>
          <w:sz w:val="28"/>
        </w:rPr>
        <w:t>2024学年山西省大同市铁路一中高三语文第一学期期末质量检测模拟试题</w:t>
      </w:r>
    </w:p>
    <w:p w:rsidR="009E1BAC" w:rsidRPr="009E1BAC" w:rsidP="006C49FE">
      <w:pPr>
        <w:jc w:val="left"/>
        <w:rPr>
          <w:rFonts w:ascii="宋体" w:hAnsi="宋体"/>
          <w:b/>
          <w:bCs/>
        </w:rPr>
      </w:pPr>
      <w:r w:rsidRPr="009E1BAC">
        <w:rPr>
          <w:rFonts w:ascii="宋体" w:hAnsi="宋体" w:hint="eastAsia"/>
          <w:b/>
          <w:bCs/>
        </w:rPr>
        <w:t>注意事项</w:t>
      </w:r>
    </w:p>
    <w:p w:rsidR="009E1BAC" w:rsidRPr="009E1BAC" w:rsidP="006C49FE">
      <w:pPr>
        <w:jc w:val="left"/>
        <w:rPr>
          <w:rFonts w:ascii="宋体" w:hAnsi="宋体" w:hint="eastAsia"/>
          <w:b/>
          <w:bCs/>
        </w:rPr>
      </w:pPr>
      <w:r w:rsidRPr="009E1BAC">
        <w:rPr>
          <w:rFonts w:ascii="宋体" w:hAnsi="宋体" w:hint="eastAsia"/>
          <w:b/>
          <w:bCs/>
        </w:rPr>
        <w:t>1．考生要认真填写考场号和座位序号。</w:t>
      </w:r>
    </w:p>
    <w:p w:rsidR="009E1BAC" w:rsidRPr="009E1BAC" w:rsidP="006C49FE">
      <w:pPr>
        <w:jc w:val="left"/>
        <w:rPr>
          <w:rFonts w:ascii="宋体" w:hAnsi="宋体" w:hint="eastAsia"/>
          <w:b/>
          <w:bCs/>
        </w:rPr>
      </w:pPr>
      <w:r w:rsidRPr="009E1BAC">
        <w:rPr>
          <w:rFonts w:ascii="宋体" w:hAnsi="宋体" w:hint="eastAsia"/>
          <w:b/>
          <w:bCs/>
        </w:rPr>
        <w:t>2．试题所有答案必须填涂或书写在答题卡上，在试卷上作答无效。第一部分必须用2B 铅笔作答；第二部分必须用黑色字迹的签字笔作答。</w:t>
      </w:r>
    </w:p>
    <w:p w:rsidR="009E1BAC" w:rsidRPr="009E1BAC" w:rsidP="006C49FE">
      <w:pPr>
        <w:rPr>
          <w:b/>
        </w:rPr>
      </w:pPr>
      <w:r w:rsidRPr="009E1BAC">
        <w:rPr>
          <w:rFonts w:ascii="宋体" w:hAnsi="宋体" w:hint="eastAsia"/>
          <w:b/>
          <w:bCs/>
        </w:rPr>
        <w:t>3．考试结束后，考生须将试卷和答题卡放在桌面上，待监考员收回。</w:t>
      </w:r>
    </w:p>
    <w:p w:rsidR="009E1BAC" w:rsidRPr="009E1BAC" w:rsidP="009E1BAC">
      <w:pPr>
        <w:jc w:val="center"/>
        <w:rPr>
          <w:rFonts w:ascii="宋体" w:hAnsi="宋体"/>
          <w:b/>
        </w:rPr>
      </w:pPr>
    </w:p>
    <w:p w:rsidR="009E1BAC" w:rsidRPr="009E1BAC" w:rsidP="009E1BAC">
      <w:pPr>
        <w:jc w:val="left"/>
        <w:rPr>
          <w:rFonts w:ascii="宋体" w:hAnsi="宋体"/>
          <w:b/>
        </w:rPr>
      </w:pPr>
    </w:p>
    <w:p w:rsidR="009E1BAC" w:rsidRPr="009E1BAC" w:rsidP="006C49FE">
      <w:pPr>
        <w:spacing w:line="360" w:lineRule="auto"/>
        <w:jc w:val="left"/>
        <w:textAlignment w:val="center"/>
        <w:rPr>
          <w:rFonts w:ascii="宋体" w:hAnsi="宋体" w:cs="宋体"/>
          <w:b/>
        </w:rPr>
      </w:pPr>
      <w:r w:rsidRPr="009E1BAC">
        <w:rPr>
          <w:rFonts w:ascii="宋体" w:hAnsi="宋体"/>
          <w:b/>
        </w:rPr>
        <w:t>1．</w:t>
      </w:r>
      <w:r w:rsidRPr="009E1BAC">
        <w:rPr>
          <w:rFonts w:ascii="宋体" w:hAnsi="宋体" w:cs="宋体"/>
          <w:b/>
        </w:rPr>
        <w:t>阅读下面的文字，完成下面小题。</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对“美好生活”这一人类共同的追求，不同伦理学流派有不同的表达，尤其体现在古典时代哲学家的研究理论中。比如，亚里士多德认为幸福是生命的自然目的，也是最高的善；伊壁鸠鲁认为快乐包含身体健康和心灵宁静，审慎的生活才能获得宁静、才能获得最高的善；斯多亚学派认为“按照自然生活”、按照理性生活，才能达到幸福。其共同特征是认为，幸福是与理性相一致的，理性内在于美好生活的普遍理想。</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中国文化同样传递着对安定、幸福生活的恒久守望。《尚书·洪范》中有“五福”的记载，一曰寿，二曰富，三曰康宁，四曰攸好德，五曰考终命，表达了一种整体性的幸福观。与上述古希腊哲学家对理性强调、对求真求知的强调不同，中国文化受天人一体的宇宙观、天下一家的世界观、民胞物与的生命观影响，对美好生活的描述更强调求善求美，强调幸福的整体性和完备性。</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比如，强调天人一体。在中国哲学里，天是万物的生命本源，也是道德观念和原则的本原。对此，儒家道家文献都多有论述，比如《易经》中提出天、地、人三才之道，天之道在于“始万物”，地之道在于“生万物”，人之道的作用在于“成万物”，将人与自然、人与最高道德本体的关系清楚展现出来。</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比如，强调德福一致。以儒家为代表的中华传统文化重视德福一致，认为道德内在于幸福之中，美好生活同时也是道德的生活，因此即便“一箪食，一瓢饮，在陋巷”，圣人也能“不改其乐”。同时，因为道德带有利他性，这就要求人们不能只注重个人的幸福，个人的美好生活必然融入社会的整体利益和共同发展之中，内圣外王的个人理想、“大道之行，天下为公”的社会理想由此趋于一致。</w:t>
      </w:r>
    </w:p>
    <w:p w:rsidR="009E1BAC" w:rsidRPr="009E1BAC" w:rsidP="006C49FE">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这些特征，构成了中国文化所表达的美好生活的重要内容。新时代，党的十九大报告将当前中国社会主要矛盾精准地概括为“人民日益增长的美好生活需要和不平衡不充分的发展之间的矛盾”，并指出“人民美好生活需要日益广泛，不仅对物质文化生活提出了更高要求，而且在民主、法治、公平、正义、安全、环境等方面的要求日益增长”。40年来的中国特色社会主义建设，将千百年来的文化表达上升为国家发展的目标，锻造成民族复兴的支点，并逐渐赋予了其更加丰富更加现代化的内涵。</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对社会主要矛盾的历史概括，对美好生活的新时代定义，进一步彰显出经济、政治、文化、社会、生态文明建设的整体性，体现了对“人民对美好生活向往”的系统性把握，对人民获得感的全面理解，由此也彰显出了中国千百年来所形成的文化精神。</w:t>
      </w:r>
    </w:p>
    <w:p w:rsidR="009E1BAC" w:rsidRPr="009E1BAC" w:rsidP="006C49FE">
      <w:pPr>
        <w:spacing w:line="360" w:lineRule="auto"/>
        <w:jc w:val="left"/>
        <w:textAlignment w:val="center"/>
        <w:rPr>
          <w:rFonts w:ascii="楷体" w:eastAsia="楷体" w:hAnsi="楷体" w:cs="楷体"/>
          <w:b/>
        </w:rPr>
      </w:pPr>
      <w:r w:rsidRPr="009E1BAC">
        <w:rPr>
          <w:rFonts w:ascii="楷体" w:eastAsia="楷体" w:hAnsi="楷体" w:cs="楷体"/>
          <w:b/>
        </w:rPr>
        <w:t>（摘编自刘文嘉《美好生活的中国表达》）</w:t>
      </w:r>
    </w:p>
    <w:p w:rsidR="009E1BAC" w:rsidRPr="009E1BAC" w:rsidP="006C49FE">
      <w:pPr>
        <w:spacing w:line="360" w:lineRule="auto"/>
        <w:jc w:val="left"/>
        <w:textAlignment w:val="center"/>
        <w:rPr>
          <w:rFonts w:ascii="宋体" w:hAnsi="宋体" w:cs="宋体"/>
          <w:b/>
        </w:rPr>
      </w:pPr>
      <w:r w:rsidRPr="009E1BAC">
        <w:rPr>
          <w:b/>
        </w:rPr>
        <w:t>1．</w:t>
      </w:r>
      <w:r w:rsidRPr="009E1BAC">
        <w:rPr>
          <w:rFonts w:ascii="宋体" w:hAnsi="宋体" w:cs="宋体"/>
          <w:b/>
        </w:rPr>
        <w:t>下列关于原文内容的理解和分析，正确的一项是()</w:t>
      </w:r>
    </w:p>
    <w:p w:rsidR="009E1BAC" w:rsidRPr="009E1BAC" w:rsidP="006C49FE">
      <w:pPr>
        <w:spacing w:line="360" w:lineRule="auto"/>
        <w:jc w:val="left"/>
        <w:textAlignment w:val="center"/>
        <w:rPr>
          <w:rFonts w:ascii="宋体" w:hAnsi="宋体" w:cs="宋体"/>
          <w:b/>
        </w:rPr>
      </w:pPr>
      <w:r w:rsidRPr="009E1BAC">
        <w:rPr>
          <w:b/>
        </w:rPr>
        <w:t>A．</w:t>
      </w:r>
      <w:r w:rsidRPr="009E1BAC">
        <w:rPr>
          <w:rFonts w:ascii="宋体" w:hAnsi="宋体" w:cs="宋体"/>
          <w:b/>
        </w:rPr>
        <w:t>对于人类有追求美好生活的需要，西方不同的伦理学派表达不同且特征各异。</w:t>
      </w:r>
    </w:p>
    <w:p w:rsidR="009E1BAC" w:rsidRPr="009E1BAC" w:rsidP="006C49FE">
      <w:pPr>
        <w:spacing w:line="360" w:lineRule="auto"/>
        <w:jc w:val="left"/>
        <w:textAlignment w:val="center"/>
        <w:rPr>
          <w:rFonts w:ascii="宋体" w:hAnsi="宋体" w:cs="宋体"/>
          <w:b/>
        </w:rPr>
      </w:pPr>
      <w:r w:rsidRPr="009E1BAC">
        <w:rPr>
          <w:b/>
        </w:rPr>
        <w:t>B．</w:t>
      </w:r>
      <w:r w:rsidRPr="009E1BAC">
        <w:rPr>
          <w:rFonts w:ascii="宋体" w:hAnsi="宋体" w:cs="宋体"/>
          <w:b/>
        </w:rPr>
        <w:t>中国文化对幸福生活有着永恒的追求，源于中国哲学“天人一体”的宇宙观。</w:t>
      </w:r>
    </w:p>
    <w:p w:rsidR="009E1BAC" w:rsidRPr="009E1BAC" w:rsidP="006C49FE">
      <w:pPr>
        <w:spacing w:line="360" w:lineRule="auto"/>
        <w:jc w:val="left"/>
        <w:textAlignment w:val="center"/>
        <w:rPr>
          <w:rFonts w:ascii="宋体" w:hAnsi="宋体" w:cs="宋体"/>
          <w:b/>
        </w:rPr>
      </w:pPr>
      <w:r w:rsidRPr="009E1BAC">
        <w:rPr>
          <w:b/>
        </w:rPr>
        <w:t>C．</w:t>
      </w:r>
      <w:r w:rsidRPr="009E1BAC">
        <w:rPr>
          <w:rFonts w:ascii="宋体" w:hAnsi="宋体" w:cs="宋体"/>
          <w:b/>
        </w:rPr>
        <w:t>对于何谓美好生活，中西方不同的伦理学派虽有不同的表达侧重，但美好生活与理性的一致性则是其共同的话语。</w:t>
      </w:r>
    </w:p>
    <w:p w:rsidR="009E1BAC" w:rsidRPr="009E1BAC" w:rsidP="006C49FE">
      <w:pPr>
        <w:spacing w:line="360" w:lineRule="auto"/>
        <w:jc w:val="left"/>
        <w:textAlignment w:val="center"/>
        <w:rPr>
          <w:rFonts w:ascii="宋体" w:hAnsi="宋体" w:cs="宋体"/>
          <w:b/>
        </w:rPr>
      </w:pPr>
      <w:r w:rsidRPr="009E1BAC">
        <w:rPr>
          <w:b/>
        </w:rPr>
        <w:t>D．</w:t>
      </w:r>
      <w:r w:rsidRPr="009E1BAC">
        <w:rPr>
          <w:rFonts w:ascii="宋体" w:hAnsi="宋体" w:cs="宋体"/>
          <w:b/>
        </w:rPr>
        <w:t>新时代对美好生活的表述，既彰显了中国传统文化精神，又注入了新的内涵。</w:t>
      </w:r>
    </w:p>
    <w:p w:rsidR="009E1BAC" w:rsidRPr="009E1BAC" w:rsidP="006C49FE">
      <w:pPr>
        <w:spacing w:line="360" w:lineRule="auto"/>
        <w:jc w:val="left"/>
        <w:textAlignment w:val="center"/>
        <w:rPr>
          <w:rFonts w:ascii="宋体" w:hAnsi="宋体" w:cs="宋体"/>
          <w:b/>
        </w:rPr>
      </w:pPr>
      <w:r w:rsidRPr="009E1BAC">
        <w:rPr>
          <w:b/>
        </w:rPr>
        <w:t>2．</w:t>
      </w:r>
      <w:r w:rsidRPr="009E1BAC">
        <w:rPr>
          <w:rFonts w:ascii="宋体" w:hAnsi="宋体" w:cs="宋体"/>
          <w:b/>
        </w:rPr>
        <w:t>下列对原文论证的相关分析，不正确的一项是()</w:t>
      </w:r>
    </w:p>
    <w:p w:rsidR="009E1BAC" w:rsidRPr="009E1BAC" w:rsidP="006C49FE">
      <w:pPr>
        <w:spacing w:line="360" w:lineRule="auto"/>
        <w:jc w:val="left"/>
        <w:textAlignment w:val="center"/>
        <w:rPr>
          <w:rFonts w:ascii="宋体" w:hAnsi="宋体" w:cs="宋体"/>
          <w:b/>
        </w:rPr>
      </w:pPr>
      <w:r w:rsidRPr="009E1BAC">
        <w:rPr>
          <w:b/>
        </w:rPr>
        <w:t>A．</w:t>
      </w:r>
      <w:r w:rsidRPr="009E1BAC">
        <w:rPr>
          <w:rFonts w:ascii="宋体" w:hAnsi="宋体" w:cs="宋体"/>
          <w:b/>
        </w:rPr>
        <w:t>文章对比论证突出，特别是将中国表达和世界表达对比，在论述中国表达时又着意于历史和当下的对比。</w:t>
      </w:r>
    </w:p>
    <w:p w:rsidR="009E1BAC" w:rsidRPr="009E1BAC" w:rsidP="006C49FE">
      <w:pPr>
        <w:spacing w:line="360" w:lineRule="auto"/>
        <w:jc w:val="left"/>
        <w:textAlignment w:val="center"/>
        <w:rPr>
          <w:rFonts w:ascii="宋体" w:hAnsi="宋体" w:cs="宋体"/>
          <w:b/>
        </w:rPr>
      </w:pPr>
      <w:r w:rsidRPr="009E1BAC">
        <w:rPr>
          <w:b/>
        </w:rPr>
        <w:t>B．</w:t>
      </w:r>
      <w:r w:rsidRPr="009E1BAC">
        <w:rPr>
          <w:rFonts w:ascii="宋体" w:hAnsi="宋体" w:cs="宋体"/>
          <w:b/>
        </w:rPr>
        <w:t>文章在论述中国幸福观时，从“德福一致”的传统文化观点出发，借助道德的利他性特征，阐明了幸福的社会整体性特征。</w:t>
      </w:r>
    </w:p>
    <w:p w:rsidR="009E1BAC" w:rsidRPr="009E1BAC" w:rsidP="006C49FE">
      <w:pPr>
        <w:spacing w:line="360" w:lineRule="auto"/>
        <w:jc w:val="left"/>
        <w:textAlignment w:val="center"/>
        <w:rPr>
          <w:rFonts w:ascii="宋体" w:hAnsi="宋体" w:cs="宋体"/>
          <w:b/>
        </w:rPr>
      </w:pPr>
      <w:r w:rsidRPr="009E1BAC">
        <w:rPr>
          <w:b/>
        </w:rPr>
        <w:t>C．</w:t>
      </w:r>
      <w:r w:rsidRPr="009E1BAC">
        <w:rPr>
          <w:rFonts w:ascii="宋体" w:hAnsi="宋体" w:cs="宋体"/>
          <w:b/>
        </w:rPr>
        <w:t>文章围绕“美好生活的中国表达”这一核心概念，由古希腊哲学而中国哲学，为现时的政治主张构建深广的思想背景。</w:t>
      </w:r>
    </w:p>
    <w:p w:rsidR="009E1BAC" w:rsidRPr="009E1BAC" w:rsidP="006C49FE">
      <w:pPr>
        <w:spacing w:line="360" w:lineRule="auto"/>
        <w:jc w:val="left"/>
        <w:textAlignment w:val="center"/>
        <w:rPr>
          <w:rFonts w:ascii="宋体" w:hAnsi="宋体" w:cs="宋体"/>
          <w:b/>
        </w:rPr>
      </w:pPr>
      <w:r w:rsidRPr="009E1BAC">
        <w:rPr>
          <w:b/>
        </w:rPr>
        <w:t>D．</w:t>
      </w:r>
      <w:r w:rsidRPr="009E1BAC">
        <w:rPr>
          <w:rFonts w:ascii="宋体" w:hAnsi="宋体" w:cs="宋体"/>
          <w:b/>
        </w:rPr>
        <w:t>文章论据的使用，增强了文章的文化厚重感，也体现了作者广阔的学术视野。</w:t>
      </w:r>
    </w:p>
    <w:p w:rsidR="009E1BAC" w:rsidRPr="009E1BAC" w:rsidP="006C49FE">
      <w:pPr>
        <w:spacing w:line="360" w:lineRule="auto"/>
        <w:jc w:val="left"/>
        <w:textAlignment w:val="center"/>
        <w:rPr>
          <w:rFonts w:ascii="宋体" w:hAnsi="宋体" w:cs="宋体"/>
          <w:b/>
        </w:rPr>
      </w:pPr>
      <w:r w:rsidRPr="009E1BAC">
        <w:rPr>
          <w:b/>
        </w:rPr>
        <w:t>3．</w:t>
      </w:r>
      <w:r w:rsidRPr="009E1BAC">
        <w:rPr>
          <w:rFonts w:ascii="宋体" w:hAnsi="宋体" w:cs="宋体"/>
          <w:b/>
        </w:rPr>
        <w:t>根据原文内容，下列说法不正确的一项是()</w:t>
      </w:r>
    </w:p>
    <w:p w:rsidR="009E1BAC" w:rsidRPr="009E1BAC" w:rsidP="006C49FE">
      <w:pPr>
        <w:spacing w:line="360" w:lineRule="auto"/>
        <w:jc w:val="left"/>
        <w:textAlignment w:val="center"/>
        <w:rPr>
          <w:rFonts w:ascii="宋体" w:hAnsi="宋体" w:cs="宋体"/>
          <w:b/>
        </w:rPr>
      </w:pPr>
      <w:r w:rsidRPr="009E1BAC">
        <w:rPr>
          <w:b/>
        </w:rPr>
        <w:t>A．</w:t>
      </w:r>
      <w:r w:rsidRPr="009E1BAC">
        <w:rPr>
          <w:rFonts w:ascii="宋体" w:hAnsi="宋体" w:cs="宋体"/>
          <w:b/>
        </w:rPr>
        <w:t>因为道德有利他性，所以应把个人幸福融入社会的整体利益和共同发展中。</w:t>
      </w:r>
    </w:p>
    <w:p w:rsidR="009E1BAC" w:rsidRPr="009E1BAC" w:rsidP="006C49FE">
      <w:pPr>
        <w:spacing w:line="360" w:lineRule="auto"/>
        <w:jc w:val="left"/>
        <w:textAlignment w:val="center"/>
        <w:rPr>
          <w:rFonts w:ascii="宋体" w:hAnsi="宋体" w:cs="宋体"/>
          <w:b/>
        </w:rPr>
      </w:pPr>
      <w:r w:rsidRPr="009E1BAC">
        <w:rPr>
          <w:b/>
        </w:rPr>
        <w:t>B．</w:t>
      </w:r>
      <w:r w:rsidRPr="009E1BAC">
        <w:rPr>
          <w:rFonts w:ascii="宋体" w:hAnsi="宋体" w:cs="宋体"/>
          <w:b/>
        </w:rPr>
        <w:t>作者认为，美好生活作为人类共同的超越性追求，既要求真求知，也应尽善尽美。</w:t>
      </w:r>
    </w:p>
    <w:p w:rsidR="009E1BAC" w:rsidRPr="009E1BAC" w:rsidP="006C49FE">
      <w:pPr>
        <w:spacing w:line="360" w:lineRule="auto"/>
        <w:jc w:val="left"/>
        <w:textAlignment w:val="center"/>
        <w:rPr>
          <w:rFonts w:ascii="宋体" w:hAnsi="宋体" w:cs="宋体"/>
          <w:b/>
        </w:rPr>
      </w:pPr>
      <w:r w:rsidRPr="009E1BAC">
        <w:rPr>
          <w:b/>
        </w:rPr>
        <w:t>C．</w:t>
      </w:r>
      <w:r w:rsidRPr="009E1BAC">
        <w:rPr>
          <w:rFonts w:ascii="宋体" w:hAnsi="宋体" w:cs="宋体"/>
          <w:b/>
        </w:rPr>
        <w:t>新时代对美好生活的表述，既传承传统又立足现实，更指向人的丰富和全面。</w:t>
      </w:r>
    </w:p>
    <w:p w:rsidR="009E1BAC" w:rsidRPr="009E1BAC" w:rsidP="006C49FE">
      <w:pPr>
        <w:spacing w:line="360" w:lineRule="auto"/>
        <w:jc w:val="left"/>
        <w:textAlignment w:val="center"/>
        <w:rPr>
          <w:rFonts w:ascii="宋体" w:hAnsi="宋体" w:cs="宋体"/>
          <w:b/>
        </w:rPr>
      </w:pPr>
      <w:r w:rsidRPr="009E1BAC">
        <w:rPr>
          <w:b/>
        </w:rPr>
        <w:t>D．</w:t>
      </w:r>
      <w:r w:rsidRPr="009E1BAC">
        <w:rPr>
          <w:rFonts w:ascii="宋体" w:hAnsi="宋体" w:cs="宋体"/>
          <w:b/>
        </w:rPr>
        <w:t>中外哲学家对美好生活都有深刻认知，可见美好生活是人类哲学的重要命题。</w:t>
      </w:r>
    </w:p>
    <w:p w:rsidR="009E1BAC" w:rsidRPr="009E1BAC" w:rsidP="006C49FE">
      <w:pPr>
        <w:spacing w:line="360" w:lineRule="auto"/>
        <w:jc w:val="left"/>
        <w:textAlignment w:val="center"/>
        <w:rPr>
          <w:rFonts w:ascii="宋体" w:hAnsi="宋体" w:cs="宋体"/>
          <w:b/>
        </w:rPr>
      </w:pPr>
      <w:r w:rsidRPr="009E1BAC">
        <w:rPr>
          <w:rFonts w:ascii="宋体" w:hAnsi="宋体"/>
          <w:b/>
        </w:rPr>
        <w:t>2．</w:t>
      </w:r>
      <w:r w:rsidRPr="009E1BAC">
        <w:rPr>
          <w:rFonts w:ascii="宋体" w:hAnsi="宋体" w:cs="宋体"/>
          <w:b/>
        </w:rPr>
        <w:t>阅读下文，完成下面小题。</w:t>
      </w:r>
    </w:p>
    <w:p w:rsidR="009E1BAC" w:rsidRPr="009E1BAC" w:rsidP="006C49FE">
      <w:pPr>
        <w:spacing w:line="360" w:lineRule="auto"/>
        <w:jc w:val="left"/>
        <w:textAlignment w:val="center"/>
        <w:rPr>
          <w:rFonts w:ascii="楷体" w:eastAsia="楷体" w:hAnsi="楷体" w:cs="楷体"/>
          <w:b/>
        </w:rPr>
      </w:pPr>
      <w:r w:rsidRPr="009E1BAC">
        <w:rPr>
          <w:rFonts w:ascii="楷体" w:eastAsia="楷体" w:hAnsi="楷体" w:cs="楷体"/>
          <w:b/>
        </w:rPr>
        <w:t>茶醉</w:t>
      </w:r>
    </w:p>
    <w:p w:rsidR="009E1BAC" w:rsidRPr="009E1BAC" w:rsidP="006C49FE">
      <w:pPr>
        <w:spacing w:line="360" w:lineRule="auto"/>
        <w:jc w:val="left"/>
        <w:textAlignment w:val="center"/>
        <w:rPr>
          <w:rFonts w:ascii="楷体" w:eastAsia="楷体" w:hAnsi="楷体" w:cs="楷体"/>
          <w:b/>
        </w:rPr>
      </w:pPr>
      <w:r w:rsidRPr="009E1BAC">
        <w:rPr>
          <w:rFonts w:ascii="楷体" w:eastAsia="楷体" w:hAnsi="楷体" w:cs="楷体"/>
          <w:b/>
        </w:rPr>
        <w:t>姚宜玦</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①温柔的月色使人醉；在青春如好花新放时也醉；或历练过人世沧桑又远离了故乡，再凝视孩童天使般小脸也醉；跋涉过好长好远的生命旅程，中年后幸得好心情和闲暇，来回顾自己初为父母的欣喜和快乐也醉；当然，饮美酒亦醉。如友伴好、风好、竹好、山水好，品好茶也会醉。</w:t>
      </w:r>
    </w:p>
    <w:p w:rsidR="009E1BAC" w:rsidRPr="009E1BAC" w:rsidP="006C49F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②四月下旬，雨后初晴的好天气，天微微阴，偶有日影在微凉的风中飞去，仿佛是江南暮春气息。我们三辆车由痖弦领头，带着一群爱茶的同好，驶向乌来山谷去尝好茶。</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③久雨把路树洗得青碧苍翠。入山区后，屡见山畔有白色的花朵，缀在万绿之中，虽然是掠眼而过，仍识得是素雅美丽的野百合。近几年，我们在马路畔或安全岛上，常看到一片繁茂的花树，如红木棉、新品种的矮杜鹃、洛阳花、万寿菊和各种海棠……使我们的居住环境增添优美高雅的气息，这是台北市美丽的进步。过日子有余蓄才能顾及生活的品质和内涵；精致文化必定要有富足安定来作底子。</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④我们一行人憩息在巨龙山庄二楼，面向一山灵秀逼人的修竹，</w:t>
      </w:r>
      <w:r w:rsidRPr="009E1BAC">
        <w:rPr>
          <w:rFonts w:ascii="楷体" w:eastAsia="楷体" w:hAnsi="楷体" w:cs="楷体"/>
          <w:b/>
          <w:u w:val="single"/>
        </w:rPr>
        <w:t>楼窗下竟伸展着一条柔顺的小溪，溪水清澈见底，轻吟着游过两旁的乱石，悠然下山去。</w:t>
      </w:r>
      <w:r w:rsidRPr="009E1BAC">
        <w:rPr>
          <w:rFonts w:ascii="楷体" w:eastAsia="楷体" w:hAnsi="楷体" w:cs="楷体"/>
          <w:b/>
        </w:rPr>
        <w:t>都市人见惯火柴匣式的水泥公寓，和阴暗的玻璃帷幕，见到溪床上笨拙朴实的石块，心里有说不尽的欢喜。我真想坐在溪畔乱石上喝茶，把脚放在溪水里嬉戏。</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⑤一般人习惯泡茶的方式，都是唐朝喝茶老祖宗陆习式；把茶叶入壶，加开水或微开或起鱼眼泡的热水。而我们此刻要欣赏的是，俗花。正是日前许多茶艺馆沸沸扬扬提倡的方式。我们分三组围茶桌静坐，楼外山鸟清亮的歌声，好像也要来分享我们的好茶。</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⑥精于茶的王昭文先生，递给我们几只名壶轮流欣赏。我对壶有极深的感情。先父和母亲讲究生活艺术，先父尤嗜好茶。我故乡宜兴出产有名贡茶、阳羡茶和名闻世界的紫砂茶壶，亲戚间家家有几把世代相传的名壶。父亲常用的茶壶，深沉如暮霭般暗紫，隐隐有丝缎柔美的光泽，盈盈在握，仿佛是一握温润的古玉。童年的我，常常在父亲书桌上偷啜一口，“爸爸的茶好苦哇！”好苦好苦的茶，苦后甘来，那芬芳甘美的余味缠绵直到几十年后的今天。我的爱茶，想必是从偷喝父亲一口好茶开始……</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⑦泡茶看似极简单，但要把等量的茶叶、水沸量和时间配合得恰到好处，非有长时期的学习和经验不可。吃是艺术，泡好茶也是艺术。为我们这桌泡茶的高手东正道先生，才三十二岁，他圆圆的脸上却是一派安详。我和司马、沈谦同桌。沈谦和临时有事缺席的亮轩，都温文尔雅，眉宇间蕴藉着中国几千年来读书人的风采和气质。我常称他们是</w:t>
      </w:r>
      <w:r w:rsidRPr="009E1BAC">
        <w:rPr>
          <w:rFonts w:ascii="楷体" w:eastAsia="楷体" w:hAnsi="楷体" w:cs="楷体"/>
          <w:b/>
          <w:em w:val="dot"/>
        </w:rPr>
        <w:t>今之古人</w:t>
      </w:r>
      <w:r w:rsidRPr="009E1BAC">
        <w:rPr>
          <w:rFonts w:ascii="楷体" w:eastAsia="楷体" w:hAnsi="楷体" w:cs="楷体"/>
          <w:b/>
        </w:rPr>
        <w:t>。想必沈谦也精于茶艺，他竟看出东正道先生泡茶的手法似古玉，温润圆熟。</w:t>
      </w:r>
    </w:p>
    <w:p w:rsidR="009E1BAC" w:rsidRPr="009E1BAC" w:rsidP="006C49F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⑧茶好了，茶好了，茶香轻扬。一杯杯的品尝，醇美之极的铁观音、带着浓郁果香的冻顶、嘉义梅山的包种，气味芬芳华丽……喝久了，相互又到邻桌去“串门子”，品尝不同种类的好茶。最后，我又喝了四杯色泽艳丽如葡萄酒、入口醇厚的乌龙，俗称“栟风茶”。据说“栟”在台语是“盖”或吹牛的意思。我问王昭文先生：明明是好茶，怎可说是“栟”。他只是安详地微笑回答。也许生活里，许多俗称俚语就是这样地流传。王先生夫妇遍尝台湾名茶，整日与茶为友，所以他们淳朴的脸上都很安详。这是爱茶的气质吗？看他们的年龄，正是二次大战后的新生代。他们在三十多年安定富足的生活中茁长，事业和经济有了深厚的基础，已是社会中有实力的中坚分子，因此，他们更有能力寻求精致生活的种种美好。</w:t>
      </w:r>
    </w:p>
    <w:p w:rsidR="009E1BAC" w:rsidRPr="009E1BAC" w:rsidP="006C49FE">
      <w:pPr>
        <w:spacing w:line="360" w:lineRule="auto"/>
        <w:ind w:firstLine="420"/>
        <w:jc w:val="left"/>
        <w:textAlignment w:val="center"/>
        <w:rPr>
          <w:rFonts w:ascii="楷体" w:eastAsia="楷体" w:hAnsi="楷体" w:cs="楷体"/>
          <w:b/>
          <w:u w:val="single"/>
        </w:rPr>
      </w:pPr>
      <w:r w:rsidRPr="009E1BAC">
        <w:rPr>
          <w:rFonts w:ascii="楷体" w:eastAsia="楷体" w:hAnsi="楷体" w:cs="楷体"/>
          <w:b/>
        </w:rPr>
        <w:t>⑨他们使我想起三十多年前，我在报社工作，曾多次环岛旅行。有一年春天，我们坐着老旧吉普车，在南台湾简陋的公路上行驶。在林木苍苍的山路上，遇上一群群孩童，他们都赤着脚，像林中的小鹿，急行到十几里外的学校读书。那些天真的孩子，留给我深刻的记忆。我们曾照过一些相片，但已在我岁月流转中失落了。我相信，那天山路上赤脚的孩童，现在都已有了美好的生活。</w:t>
      </w:r>
      <w:r w:rsidRPr="009E1BAC">
        <w:rPr>
          <w:rFonts w:ascii="楷体" w:eastAsia="楷体" w:hAnsi="楷体" w:cs="楷体"/>
          <w:b/>
          <w:u w:val="single"/>
        </w:rPr>
        <w:t>我真希望再看到他们，重温昔日春天山路上温馨的回忆。</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⑩回家后，一下午在山谷中品尝的各种好茶，都在我身体里活泼地潺动，多饮茶也会醉的。</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⑾深夜，我在巷底小公园中散步，好茶的甘香仍留在我口齿间。半月朦朦，被淡淡的月晕围绕，明天该有风吧！我走过沉沉的林阴小道，仿佛正穿过父亲书房门口高大的法国梧桐，走近父亲紫檀木的大书桌，偷啜一口小壶中苦涩甘美的好茶，那温暖的茶香一直在我生命中延续流动。</w:t>
      </w:r>
    </w:p>
    <w:p w:rsidR="009E1BAC" w:rsidRPr="009E1BAC" w:rsidP="006C49FE">
      <w:pPr>
        <w:spacing w:line="360" w:lineRule="auto"/>
        <w:ind w:firstLine="420"/>
        <w:jc w:val="left"/>
        <w:textAlignment w:val="center"/>
        <w:rPr>
          <w:rFonts w:ascii="楷体" w:eastAsia="楷体" w:hAnsi="楷体" w:cs="楷体"/>
          <w:b/>
        </w:rPr>
      </w:pPr>
      <w:r w:rsidRPr="009E1BAC">
        <w:rPr>
          <w:rFonts w:ascii="楷体" w:eastAsia="楷体" w:hAnsi="楷体" w:cs="楷体"/>
          <w:b/>
        </w:rPr>
        <w:t>⑿月醉了。</w:t>
      </w:r>
    </w:p>
    <w:p w:rsidR="009E1BAC" w:rsidRPr="009E1BAC" w:rsidP="006C49FE">
      <w:pPr>
        <w:spacing w:line="360" w:lineRule="auto"/>
        <w:jc w:val="left"/>
        <w:textAlignment w:val="center"/>
        <w:rPr>
          <w:rFonts w:ascii="宋体" w:hAnsi="宋体" w:cs="宋体"/>
          <w:b/>
        </w:rPr>
      </w:pPr>
      <w:r w:rsidRPr="009E1BAC">
        <w:rPr>
          <w:b/>
        </w:rPr>
        <w:t>1．</w:t>
      </w:r>
      <w:r w:rsidRPr="009E1BAC">
        <w:rPr>
          <w:rFonts w:ascii="宋体" w:hAnsi="宋体" w:cs="宋体"/>
          <w:b/>
        </w:rPr>
        <w:t>第③段描写了开车前往乌来山谷一路上的美景，对情感表达具有怎样的作用？</w:t>
      </w:r>
    </w:p>
    <w:p w:rsidR="009E1BAC" w:rsidRPr="009E1BAC" w:rsidP="006C49FE">
      <w:pPr>
        <w:spacing w:line="360" w:lineRule="auto"/>
        <w:jc w:val="left"/>
        <w:textAlignment w:val="center"/>
        <w:rPr>
          <w:rFonts w:ascii="宋体" w:hAnsi="宋体" w:cs="宋体"/>
          <w:b/>
        </w:rPr>
      </w:pPr>
      <w:r w:rsidRPr="009E1BAC">
        <w:rPr>
          <w:b/>
        </w:rPr>
        <w:t>2．</w:t>
      </w:r>
      <w:r w:rsidRPr="009E1BAC">
        <w:rPr>
          <w:rFonts w:ascii="宋体" w:hAnsi="宋体" w:cs="宋体"/>
          <w:b/>
        </w:rPr>
        <w:t>第④段的画线句运用</w:t>
      </w:r>
      <w:r w:rsidRPr="009E1BAC">
        <w:rPr>
          <w:b/>
        </w:rPr>
        <w:t>___________</w:t>
      </w:r>
      <w:r w:rsidRPr="009E1BAC">
        <w:rPr>
          <w:rFonts w:ascii="宋体" w:hAnsi="宋体" w:cs="宋体"/>
          <w:b/>
        </w:rPr>
        <w:t>修辞手法，生动地表现出</w:t>
      </w:r>
      <w:r w:rsidRPr="009E1BAC">
        <w:rPr>
          <w:b/>
        </w:rPr>
        <w:t>________________</w:t>
      </w:r>
      <w:r w:rsidRPr="009E1BAC">
        <w:rPr>
          <w:rFonts w:ascii="宋体" w:hAnsi="宋体" w:cs="宋体"/>
          <w:b/>
        </w:rPr>
        <w:t xml:space="preserve"> </w:t>
      </w:r>
    </w:p>
    <w:p w:rsidR="009E1BAC" w:rsidRPr="009E1BAC" w:rsidP="006C49FE">
      <w:pPr>
        <w:spacing w:line="360" w:lineRule="auto"/>
        <w:jc w:val="left"/>
        <w:textAlignment w:val="center"/>
        <w:rPr>
          <w:rFonts w:ascii="宋体" w:hAnsi="宋体" w:cs="宋体"/>
          <w:b/>
        </w:rPr>
      </w:pPr>
      <w:r w:rsidRPr="009E1BAC">
        <w:rPr>
          <w:b/>
        </w:rPr>
        <w:t>3．</w:t>
      </w:r>
      <w:r w:rsidRPr="009E1BAC">
        <w:rPr>
          <w:rFonts w:ascii="宋体" w:hAnsi="宋体" w:cs="宋体"/>
          <w:b/>
        </w:rPr>
        <w:t>第⑦段中“我常称他们是</w:t>
      </w:r>
      <w:r w:rsidRPr="009E1BAC">
        <w:rPr>
          <w:rFonts w:ascii="宋体" w:hAnsi="宋体" w:cs="宋体"/>
          <w:b/>
          <w:em w:val="dot"/>
        </w:rPr>
        <w:t>今之古人</w:t>
      </w:r>
      <w:r w:rsidRPr="009E1BAC">
        <w:rPr>
          <w:rFonts w:ascii="宋体" w:hAnsi="宋体" w:cs="宋体"/>
          <w:b/>
        </w:rPr>
        <w:t>”，“</w:t>
      </w:r>
      <w:r w:rsidRPr="009E1BAC">
        <w:rPr>
          <w:rFonts w:ascii="宋体" w:hAnsi="宋体" w:cs="宋体"/>
          <w:b/>
          <w:em w:val="dot"/>
        </w:rPr>
        <w:t>今之古人</w:t>
      </w:r>
      <w:r w:rsidRPr="009E1BAC">
        <w:rPr>
          <w:rFonts w:ascii="宋体" w:hAnsi="宋体" w:cs="宋体"/>
          <w:b/>
        </w:rPr>
        <w:t>”在文中的含义是</w:t>
      </w:r>
      <w:r w:rsidRPr="009E1BAC">
        <w:rPr>
          <w:b/>
        </w:rPr>
        <w:t>____________</w:t>
      </w:r>
    </w:p>
    <w:p w:rsidR="009E1BAC" w:rsidRPr="009E1BAC" w:rsidP="006C49FE">
      <w:pPr>
        <w:spacing w:line="360" w:lineRule="auto"/>
        <w:jc w:val="left"/>
        <w:textAlignment w:val="center"/>
        <w:rPr>
          <w:rFonts w:ascii="宋体" w:hAnsi="宋体" w:cs="宋体"/>
          <w:b/>
        </w:rPr>
      </w:pPr>
      <w:r w:rsidRPr="009E1BAC">
        <w:rPr>
          <w:b/>
        </w:rPr>
        <w:t>4．</w:t>
      </w:r>
      <w:r w:rsidRPr="009E1BAC">
        <w:rPr>
          <w:rFonts w:ascii="宋体" w:hAnsi="宋体" w:cs="宋体"/>
          <w:b/>
        </w:rPr>
        <w:t>第⑨段的画线句表达了作者怎样的思想情感？</w:t>
      </w:r>
    </w:p>
    <w:p w:rsidR="009E1BAC" w:rsidRPr="009E1BAC" w:rsidP="006C49FE">
      <w:pPr>
        <w:spacing w:line="360" w:lineRule="auto"/>
        <w:jc w:val="left"/>
        <w:textAlignment w:val="center"/>
        <w:rPr>
          <w:rFonts w:ascii="宋体" w:hAnsi="宋体" w:cs="宋体"/>
          <w:b/>
        </w:rPr>
      </w:pPr>
      <w:r w:rsidRPr="009E1BAC">
        <w:rPr>
          <w:b/>
        </w:rPr>
        <w:t>5．</w:t>
      </w:r>
      <w:r w:rsidRPr="009E1BAC">
        <w:rPr>
          <w:rFonts w:ascii="宋体" w:hAnsi="宋体" w:cs="宋体"/>
          <w:b/>
        </w:rPr>
        <w:t>对本文分析错误的两项是</w:t>
      </w:r>
      <w:r w:rsidRPr="009E1BAC">
        <w:rPr>
          <w:rFonts w:ascii="宋体" w:hAnsi="宋体" w:cs="宋体"/>
          <w:b/>
          <w:u w:val="single"/>
        </w:rPr>
        <w:t xml:space="preserve">         </w:t>
      </w:r>
      <w:r w:rsidRPr="009E1BAC">
        <w:rPr>
          <w:rFonts w:ascii="宋体" w:hAnsi="宋体" w:cs="宋体"/>
          <w:b/>
        </w:rPr>
        <w:t>、</w:t>
      </w:r>
      <w:r w:rsidRPr="009E1BAC">
        <w:rPr>
          <w:rFonts w:ascii="宋体" w:hAnsi="宋体" w:cs="宋体"/>
          <w:b/>
          <w:u w:val="single"/>
        </w:rPr>
        <w:t xml:space="preserve">            </w:t>
      </w:r>
      <w:r w:rsidRPr="009E1BAC">
        <w:rPr>
          <w:rFonts w:ascii="宋体" w:hAnsi="宋体" w:cs="宋体"/>
          <w:b/>
        </w:rPr>
        <w:t xml:space="preserve">   </w:t>
      </w:r>
    </w:p>
    <w:p w:rsidR="009E1BAC" w:rsidRPr="009E1BAC" w:rsidP="006C49FE">
      <w:pPr>
        <w:spacing w:line="360" w:lineRule="auto"/>
        <w:jc w:val="left"/>
        <w:textAlignment w:val="center"/>
        <w:rPr>
          <w:rFonts w:ascii="宋体" w:hAnsi="宋体" w:cs="宋体"/>
          <w:b/>
        </w:rPr>
      </w:pPr>
      <w:r w:rsidRPr="009E1BAC">
        <w:rPr>
          <w:b/>
        </w:rPr>
        <w:t>A．</w:t>
      </w:r>
      <w:r w:rsidRPr="009E1BAC">
        <w:rPr>
          <w:rFonts w:ascii="宋体" w:hAnsi="宋体" w:cs="宋体"/>
          <w:b/>
        </w:rPr>
        <w:t>作者浓墨重彩地描写“楼外山鸟清亮的歌声”，表达出对山中静、美生活的无限喜爱。</w:t>
      </w:r>
    </w:p>
    <w:p w:rsidR="009E1BAC" w:rsidRPr="009E1BAC" w:rsidP="006C49FE">
      <w:pPr>
        <w:spacing w:line="360" w:lineRule="auto"/>
        <w:jc w:val="left"/>
        <w:textAlignment w:val="center"/>
        <w:rPr>
          <w:rFonts w:ascii="宋体" w:hAnsi="宋体" w:cs="宋体"/>
          <w:b/>
        </w:rPr>
      </w:pPr>
      <w:r w:rsidRPr="009E1BAC">
        <w:rPr>
          <w:b/>
        </w:rPr>
        <w:t>B．</w:t>
      </w:r>
      <w:r w:rsidRPr="009E1BAC">
        <w:rPr>
          <w:rFonts w:ascii="宋体" w:hAnsi="宋体" w:cs="宋体"/>
          <w:b/>
        </w:rPr>
        <w:t>作者写泡茶的方式，茶壶的欣赏，泡茶人的气质无不表现出对精致生活的追求与珍爱。</w:t>
      </w:r>
    </w:p>
    <w:p w:rsidR="009E1BAC" w:rsidRPr="009E1BAC" w:rsidP="006C49FE">
      <w:pPr>
        <w:spacing w:line="360" w:lineRule="auto"/>
        <w:jc w:val="left"/>
        <w:textAlignment w:val="center"/>
        <w:rPr>
          <w:rFonts w:ascii="宋体" w:hAnsi="宋体" w:cs="宋体"/>
          <w:b/>
        </w:rPr>
      </w:pPr>
      <w:r w:rsidRPr="009E1BAC">
        <w:rPr>
          <w:b/>
        </w:rPr>
        <w:t>C．</w:t>
      </w:r>
      <w:r w:rsidRPr="009E1BAC">
        <w:rPr>
          <w:rFonts w:ascii="宋体" w:hAnsi="宋体" w:cs="宋体"/>
          <w:b/>
        </w:rPr>
        <w:t>“茶好了，茶好了，茶香轻扬”一句节奏轻快明亮，准确地传达出品茶人的美妙心情。</w:t>
      </w:r>
    </w:p>
    <w:p w:rsidR="009E1BAC" w:rsidRPr="009E1BAC" w:rsidP="006C49FE">
      <w:pPr>
        <w:spacing w:line="360" w:lineRule="auto"/>
        <w:jc w:val="left"/>
        <w:textAlignment w:val="center"/>
        <w:rPr>
          <w:rFonts w:ascii="宋体" w:hAnsi="宋体" w:cs="宋体"/>
          <w:b/>
        </w:rPr>
      </w:pPr>
      <w:r w:rsidRPr="009E1BAC">
        <w:rPr>
          <w:b/>
        </w:rPr>
        <w:t>D．</w:t>
      </w:r>
      <w:r w:rsidRPr="009E1BAC">
        <w:rPr>
          <w:rFonts w:ascii="宋体" w:hAnsi="宋体" w:cs="宋体"/>
          <w:b/>
        </w:rPr>
        <w:t>作者叙述有关喝茶的记忆和故事是为了表达岁月流转，非人事所能左右的无奈和苦涩。</w:t>
      </w:r>
    </w:p>
    <w:p w:rsidR="009E1BAC" w:rsidRPr="009E1BAC" w:rsidP="006C49FE">
      <w:pPr>
        <w:spacing w:line="360" w:lineRule="auto"/>
        <w:jc w:val="left"/>
        <w:textAlignment w:val="center"/>
        <w:rPr>
          <w:rFonts w:ascii="宋体" w:hAnsi="宋体" w:cs="宋体"/>
          <w:b/>
        </w:rPr>
      </w:pPr>
      <w:r w:rsidRPr="009E1BAC">
        <w:rPr>
          <w:b/>
        </w:rPr>
        <w:t>E.</w:t>
      </w:r>
      <w:r w:rsidRPr="009E1BAC">
        <w:rPr>
          <w:rFonts w:ascii="宋体" w:hAnsi="宋体" w:cs="宋体"/>
          <w:b/>
        </w:rPr>
        <w:t>本文叙述了与好友山中品茶的经历，语言雅致，情感真挚，以“月醉”结尾耐人寻味。</w:t>
      </w:r>
    </w:p>
    <w:p w:rsidR="009E1BAC" w:rsidRPr="009E1BAC" w:rsidP="006C49FE">
      <w:pPr>
        <w:spacing w:line="360" w:lineRule="auto"/>
        <w:jc w:val="left"/>
        <w:textAlignment w:val="center"/>
        <w:rPr>
          <w:rFonts w:ascii="宋体" w:hAnsi="宋体" w:cs="宋体"/>
          <w:b/>
        </w:rPr>
      </w:pPr>
      <w:r w:rsidRPr="009E1BAC">
        <w:rPr>
          <w:b/>
        </w:rPr>
        <w:t>6．</w:t>
      </w:r>
      <w:r w:rsidRPr="009E1BAC">
        <w:rPr>
          <w:rFonts w:ascii="宋体" w:hAnsi="宋体" w:cs="宋体"/>
          <w:b/>
        </w:rPr>
        <w:t>文章首段一连写了“六种醉”，有人认为“层层铺垫、意蕴丰富”，也有人认为“未免繁复拖沓”，你同意哪种观点，简要说明理由。</w:t>
      </w:r>
    </w:p>
    <w:p w:rsidR="009E1BAC" w:rsidRPr="009E1BAC" w:rsidP="006C49FE">
      <w:pPr>
        <w:spacing w:line="360" w:lineRule="auto"/>
        <w:jc w:val="left"/>
        <w:textAlignment w:val="center"/>
        <w:rPr>
          <w:rFonts w:ascii="宋体" w:hAnsi="宋体" w:cs="宋体"/>
          <w:b/>
        </w:rPr>
      </w:pPr>
      <w:r w:rsidRPr="009E1BAC">
        <w:rPr>
          <w:b/>
        </w:rPr>
        <w:t>7．</w:t>
      </w:r>
      <w:r w:rsidRPr="009E1BAC">
        <w:rPr>
          <w:rFonts w:ascii="宋体" w:hAnsi="宋体" w:cs="宋体"/>
          <w:b/>
        </w:rPr>
        <w:br/>
      </w:r>
      <w:r w:rsidRPr="009E1BAC">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https://d.book118.com/965131102130011101</w:t>
        </w:r>
      </w:hyperlink>
    </w:p>
    <w:p w:rsidR="009E1BAC" w:rsidRPr="009E1BAC" w:rsidP="006C49FE">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4B34CF"/>
    <w:rsid w:val="00622F25"/>
    <w:rsid w:val="006B2EBA"/>
    <w:rsid w:val="006C49FE"/>
    <w:rsid w:val="00850032"/>
    <w:rsid w:val="008D2EAE"/>
    <w:rsid w:val="008F1F6E"/>
    <w:rsid w:val="00911EF2"/>
    <w:rsid w:val="009E1BAC"/>
    <w:rsid w:val="00A12C77"/>
    <w:rsid w:val="00C57401"/>
    <w:rsid w:val="00DD509C"/>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6513110213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3722</Words>
  <Characters>21218</Characters>
  <Application>Microsoft Office Word</Application>
  <DocSecurity>0</DocSecurity>
  <Lines>176</Lines>
  <Paragraphs>49</Paragraphs>
  <ScaleCrop>false</ScaleCrop>
  <Company>zxxk.com</Company>
  <LinksUpToDate>false</LinksUpToDate>
  <CharactersWithSpaces>24891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2022-07-08T10:28:00Z</dcterms:created>
  <dcterms:modified xsi:type="dcterms:W3CDTF">2023-05-16T22:16:00Z</dcterms:modified>
</cp:coreProperties>
</file>