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45DA7" w:rsidP="00645DA7">
      <w:pPr>
        <w:spacing w:line="360" w:lineRule="auto"/>
        <w:jc w:val="center"/>
        <w:textAlignment w:val="center"/>
        <w:rPr>
          <w:rFonts w:ascii="宋体" w:hAnsi="宋体"/>
          <w:b/>
          <w:sz w:val="32"/>
        </w:rPr>
      </w:pPr>
      <w:r>
        <w:rPr>
          <w:noProof/>
        </w:rPr>
        <w:drawing>
          <wp:anchor distT="0" distB="0" distL="114300" distR="114300" simplePos="0" relativeHeight="251658240" behindDoc="0" locked="0" layoutInCell="1" allowOverlap="1">
            <wp:simplePos x="0" y="0"/>
            <wp:positionH relativeFrom="page">
              <wp:posOffset>12065000</wp:posOffset>
            </wp:positionH>
            <wp:positionV relativeFrom="topMargin">
              <wp:posOffset>12014200</wp:posOffset>
            </wp:positionV>
            <wp:extent cx="444500" cy="431800"/>
            <wp:effectExtent l="0" t="0" r="0" b="635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444500" cy="4318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32"/>
        </w:rPr>
        <w:t>2020</w:t>
      </w:r>
      <w:r>
        <w:rPr>
          <w:rFonts w:ascii="宋体" w:hAnsi="宋体" w:hint="eastAsia"/>
          <w:b/>
          <w:sz w:val="32"/>
        </w:rPr>
        <w:t>年浙江省初中毕业生学业水平考试（嘉兴卷）</w:t>
      </w:r>
    </w:p>
    <w:p w:rsidR="00645DA7" w:rsidP="00645DA7">
      <w:pPr>
        <w:spacing w:line="360" w:lineRule="auto"/>
        <w:jc w:val="center"/>
        <w:textAlignment w:val="center"/>
        <w:rPr>
          <w:rFonts w:ascii="宋体" w:hAnsi="宋体" w:hint="eastAsia"/>
          <w:b/>
          <w:sz w:val="32"/>
        </w:rPr>
      </w:pPr>
      <w:r>
        <w:rPr>
          <w:rFonts w:ascii="宋体" w:hAnsi="宋体" w:hint="eastAsia"/>
          <w:b/>
          <w:sz w:val="32"/>
        </w:rPr>
        <w:t>英语试题卷</w:t>
      </w:r>
    </w:p>
    <w:p w:rsidR="00645DA7" w:rsidP="00645DA7">
      <w:pPr>
        <w:spacing w:line="360" w:lineRule="auto"/>
        <w:jc w:val="left"/>
        <w:textAlignment w:val="center"/>
        <w:rPr>
          <w:rFonts w:ascii="宋体" w:hAnsi="宋体" w:hint="eastAsia"/>
          <w:b/>
          <w:sz w:val="24"/>
        </w:rPr>
      </w:pPr>
      <w:r>
        <w:rPr>
          <w:rFonts w:ascii="宋体" w:hAnsi="宋体" w:hint="eastAsia"/>
          <w:b/>
          <w:sz w:val="24"/>
        </w:rPr>
        <w:t>一、完形填空</w:t>
      </w:r>
    </w:p>
    <w:p w:rsidR="00645DA7" w:rsidP="00645DA7">
      <w:pPr>
        <w:spacing w:line="360" w:lineRule="auto"/>
        <w:jc w:val="left"/>
        <w:textAlignment w:val="center"/>
        <w:rPr>
          <w:rFonts w:ascii="宋体" w:hAnsi="宋体" w:hint="eastAsia"/>
          <w:b/>
          <w:sz w:val="24"/>
        </w:rPr>
      </w:pPr>
      <w:r>
        <w:rPr>
          <w:rFonts w:ascii="宋体" w:hAnsi="宋体" w:hint="eastAsia"/>
          <w:b/>
          <w:sz w:val="24"/>
        </w:rPr>
        <w:t>阅读下面短文</w:t>
      </w:r>
      <w:r>
        <w:rPr>
          <w:rFonts w:ascii="Times New Roman" w:eastAsia="Times New Roman" w:hAnsi="Times New Roman" w:cs="Times New Roman"/>
          <w:b/>
          <w:sz w:val="24"/>
        </w:rPr>
        <w:t>,</w:t>
      </w:r>
      <w:r>
        <w:rPr>
          <w:rFonts w:ascii="宋体" w:hAnsi="宋体" w:hint="eastAsia"/>
          <w:b/>
          <w:sz w:val="24"/>
        </w:rPr>
        <w:t>然后从各题所给的四个选项中选出一个最佳答案。</w:t>
      </w:r>
    </w:p>
    <w:p w:rsidR="00645DA7" w:rsidP="00645DA7">
      <w:pPr>
        <w:spacing w:line="360" w:lineRule="auto"/>
        <w:ind w:firstLine="420"/>
        <w:jc w:val="left"/>
        <w:textAlignment w:val="center"/>
        <w:rPr>
          <w:rFonts w:ascii="Times New Roman" w:eastAsia="Times New Roman" w:hAnsi="Times New Roman" w:cs="Times New Roman" w:hint="eastAsia"/>
        </w:rPr>
      </w:pPr>
      <w:r>
        <w:rPr>
          <w:rFonts w:ascii="Times New Roman" w:eastAsia="Times New Roman" w:hAnsi="Times New Roman" w:cs="Times New Roman"/>
        </w:rPr>
        <w:t xml:space="preserve">When you hear the world hero, you may think of someone like Mahatma Gandhi or Nelson Mandela. But there are also "everyday" heroes-they may not be </w:t>
      </w:r>
      <w:r>
        <w:rPr>
          <w:u w:val="single"/>
        </w:rPr>
        <w:t>___1___</w:t>
      </w:r>
      <w:r>
        <w:rPr>
          <w:rFonts w:ascii="Times New Roman" w:eastAsia="Times New Roman" w:hAnsi="Times New Roman" w:cs="Times New Roman"/>
        </w:rPr>
        <w:t xml:space="preserve"> to the public, but they do what they can to help </w:t>
      </w:r>
      <w:r>
        <w:rPr>
          <w:u w:val="single"/>
        </w:rPr>
        <w:t>___2___</w:t>
      </w:r>
      <w:r>
        <w:rPr>
          <w:rFonts w:ascii="Times New Roman" w:eastAsia="Times New Roman" w:hAnsi="Times New Roman" w:cs="Times New Roman"/>
        </w:rPr>
        <w:t xml:space="preserve"> people's lives as well. Everyday heroes are normal people who are working to make the world a better place. </w:t>
      </w:r>
      <w:r>
        <w:rPr>
          <w:u w:val="single"/>
        </w:rPr>
        <w:t>___3___</w:t>
      </w:r>
      <w:r>
        <w:rPr>
          <w:rFonts w:ascii="Times New Roman" w:eastAsia="Times New Roman" w:hAnsi="Times New Roman" w:cs="Times New Roman"/>
        </w:rPr>
        <w:t xml:space="preserve"> them is Robert Lee. </w:t>
      </w:r>
    </w:p>
    <w:p w:rsidR="00645DA7" w:rsidP="00645DA7">
      <w:pPr>
        <w:spacing w:line="360" w:lineRule="auto"/>
        <w:ind w:firstLine="420"/>
        <w:jc w:val="left"/>
        <w:textAlignment w:val="center"/>
        <w:rPr>
          <w:rFonts w:ascii="Times New Roman" w:eastAsia="Times New Roman" w:hAnsi="Times New Roman" w:cs="Times New Roman"/>
        </w:rPr>
      </w:pPr>
      <w:r>
        <w:rPr>
          <w:rFonts w:ascii="Times New Roman" w:eastAsia="Times New Roman" w:hAnsi="Times New Roman" w:cs="Times New Roman"/>
        </w:rPr>
        <w:t xml:space="preserve">Lee grew up in New York City. </w:t>
      </w:r>
      <w:r>
        <w:rPr>
          <w:u w:val="single"/>
        </w:rPr>
        <w:t>___4___</w:t>
      </w:r>
      <w:r>
        <w:rPr>
          <w:rFonts w:ascii="Times New Roman" w:eastAsia="Times New Roman" w:hAnsi="Times New Roman" w:cs="Times New Roman"/>
        </w:rPr>
        <w:t xml:space="preserve"> his family was not rich, he learned from a young age the importance of </w:t>
      </w:r>
      <w:r>
        <w:rPr>
          <w:u w:val="single"/>
        </w:rPr>
        <w:t>___5___</w:t>
      </w:r>
      <w:r>
        <w:rPr>
          <w:rFonts w:ascii="Times New Roman" w:eastAsia="Times New Roman" w:hAnsi="Times New Roman" w:cs="Times New Roman"/>
        </w:rPr>
        <w:t xml:space="preserve"> the waste of food. When in college, he was part of a student group that gave out leftover</w:t>
      </w:r>
      <w:r>
        <w:rPr>
          <w:rFonts w:ascii="宋体" w:hAnsi="宋体" w:hint="eastAsia"/>
        </w:rPr>
        <w:t>（剩余的）</w:t>
      </w:r>
      <w:r>
        <w:rPr>
          <w:rFonts w:ascii="Times New Roman" w:eastAsia="Times New Roman" w:hAnsi="Times New Roman" w:cs="Times New Roman"/>
        </w:rPr>
        <w:t xml:space="preserve">food to </w:t>
      </w:r>
      <w:r>
        <w:rPr>
          <w:u w:val="single"/>
        </w:rPr>
        <w:t>___6___</w:t>
      </w:r>
      <w:r>
        <w:rPr>
          <w:rFonts w:ascii="Times New Roman" w:eastAsia="Times New Roman" w:hAnsi="Times New Roman" w:cs="Times New Roman"/>
        </w:rPr>
        <w:t xml:space="preserve"> people. This experience made him realize how </w:t>
      </w:r>
      <w:r>
        <w:rPr>
          <w:u w:val="single"/>
        </w:rPr>
        <w:t>___7___</w:t>
      </w:r>
      <w:r>
        <w:rPr>
          <w:rFonts w:ascii="Times New Roman" w:eastAsia="Times New Roman" w:hAnsi="Times New Roman" w:cs="Times New Roman"/>
        </w:rPr>
        <w:t xml:space="preserve"> the problem of food wastage actually was. </w:t>
      </w:r>
    </w:p>
    <w:p w:rsidR="00645DA7" w:rsidP="00645DA7">
      <w:pPr>
        <w:spacing w:line="360" w:lineRule="auto"/>
        <w:ind w:firstLine="420"/>
        <w:jc w:val="left"/>
        <w:textAlignment w:val="center"/>
        <w:rPr>
          <w:rFonts w:ascii="Times New Roman" w:eastAsia="Times New Roman" w:hAnsi="Times New Roman" w:cs="Times New Roman"/>
        </w:rPr>
      </w:pPr>
      <w:r>
        <w:rPr>
          <w:rFonts w:ascii="Times New Roman" w:eastAsia="Times New Roman" w:hAnsi="Times New Roman" w:cs="Times New Roman"/>
        </w:rPr>
        <w:t>After he left university, Lee and a friend set up a</w:t>
      </w:r>
      <w:r>
        <w:rPr>
          <w:rFonts w:ascii="宋体" w:hAnsi="宋体" w:hint="eastAsia"/>
        </w:rPr>
        <w:t>（</w:t>
      </w:r>
      <w:r>
        <w:rPr>
          <w:rFonts w:ascii="Times New Roman" w:eastAsia="Times New Roman" w:hAnsi="Times New Roman" w:cs="Times New Roman"/>
        </w:rPr>
        <w:t>n</w:t>
      </w:r>
      <w:r>
        <w:rPr>
          <w:rFonts w:ascii="宋体" w:hAnsi="宋体" w:hint="eastAsia"/>
        </w:rPr>
        <w:t>）</w:t>
      </w:r>
      <w:r>
        <w:rPr>
          <w:u w:val="single"/>
        </w:rPr>
        <w:t>___8___</w:t>
      </w:r>
      <w:r>
        <w:rPr>
          <w:rFonts w:ascii="Times New Roman" w:eastAsia="Times New Roman" w:hAnsi="Times New Roman" w:cs="Times New Roman"/>
        </w:rPr>
        <w:t xml:space="preserve"> called Rescuing Leftover Cuisine</w:t>
      </w:r>
      <w:r>
        <w:rPr>
          <w:rFonts w:ascii="宋体" w:hAnsi="宋体" w:hint="eastAsia"/>
        </w:rPr>
        <w:t>（</w:t>
      </w:r>
      <w:r>
        <w:rPr>
          <w:rFonts w:ascii="Times New Roman" w:eastAsia="Times New Roman" w:hAnsi="Times New Roman" w:cs="Times New Roman"/>
        </w:rPr>
        <w:t>RLC</w:t>
      </w:r>
      <w:r>
        <w:rPr>
          <w:rFonts w:ascii="宋体" w:hAnsi="宋体" w:hint="eastAsia"/>
        </w:rPr>
        <w:t>）</w:t>
      </w:r>
      <w:r>
        <w:rPr>
          <w:rFonts w:ascii="Times New Roman" w:eastAsia="Times New Roman" w:hAnsi="Times New Roman" w:cs="Times New Roman"/>
        </w:rPr>
        <w:t xml:space="preserve">. Its purpose is to collect </w:t>
      </w:r>
      <w:r>
        <w:rPr>
          <w:u w:val="single"/>
        </w:rPr>
        <w:t>___9___</w:t>
      </w:r>
      <w:r>
        <w:rPr>
          <w:rFonts w:ascii="Times New Roman" w:eastAsia="Times New Roman" w:hAnsi="Times New Roman" w:cs="Times New Roman"/>
        </w:rPr>
        <w:t xml:space="preserve"> food from restaurants and send it for free to shelters</w:t>
      </w:r>
      <w:r>
        <w:rPr>
          <w:rFonts w:ascii="宋体" w:hAnsi="宋体" w:hint="eastAsia"/>
        </w:rPr>
        <w:t>（收容所）</w:t>
      </w:r>
      <w:r>
        <w:rPr>
          <w:rFonts w:ascii="Times New Roman" w:eastAsia="Times New Roman" w:hAnsi="Times New Roman" w:cs="Times New Roman"/>
        </w:rPr>
        <w:t xml:space="preserve">and food kitchens. Volunteers </w:t>
      </w:r>
      <w:r>
        <w:rPr>
          <w:u w:val="single"/>
        </w:rPr>
        <w:t>____10____</w:t>
      </w:r>
      <w:r>
        <w:rPr>
          <w:rFonts w:ascii="Times New Roman" w:eastAsia="Times New Roman" w:hAnsi="Times New Roman" w:cs="Times New Roman"/>
        </w:rPr>
        <w:t xml:space="preserve"> the food from restaurants around the city and hand it out to those in need. </w:t>
      </w:r>
    </w:p>
    <w:p w:rsidR="00645DA7" w:rsidP="00645DA7">
      <w:pPr>
        <w:spacing w:line="360" w:lineRule="auto"/>
        <w:ind w:firstLine="420"/>
        <w:jc w:val="left"/>
        <w:textAlignment w:val="center"/>
        <w:rPr>
          <w:rFonts w:ascii="Times New Roman" w:eastAsia="Times New Roman" w:hAnsi="Times New Roman" w:cs="Times New Roman"/>
        </w:rPr>
      </w:pPr>
      <w:r>
        <w:rPr>
          <w:rFonts w:ascii="Times New Roman" w:eastAsia="Times New Roman" w:hAnsi="Times New Roman" w:cs="Times New Roman"/>
        </w:rPr>
        <w:t xml:space="preserve">RLC operates </w:t>
      </w:r>
      <w:r>
        <w:rPr>
          <w:u w:val="single"/>
        </w:rPr>
        <w:t>____11____</w:t>
      </w:r>
      <w:r>
        <w:rPr>
          <w:rFonts w:ascii="Times New Roman" w:eastAsia="Times New Roman" w:hAnsi="Times New Roman" w:cs="Times New Roman"/>
        </w:rPr>
        <w:t xml:space="preserve">. Using an app developed by Lee's team, restaurants </w:t>
      </w:r>
      <w:r>
        <w:rPr>
          <w:u w:val="single"/>
        </w:rPr>
        <w:t>____12____</w:t>
      </w:r>
      <w:r>
        <w:rPr>
          <w:rFonts w:ascii="Times New Roman" w:eastAsia="Times New Roman" w:hAnsi="Times New Roman" w:cs="Times New Roman"/>
        </w:rPr>
        <w:t xml:space="preserve"> how much leftover food they have each day. Then volunteers are sent to fetch it. The </w:t>
      </w:r>
      <w:r>
        <w:rPr>
          <w:u w:val="single"/>
        </w:rPr>
        <w:t>____13____</w:t>
      </w:r>
      <w:r>
        <w:rPr>
          <w:rFonts w:ascii="Times New Roman" w:eastAsia="Times New Roman" w:hAnsi="Times New Roman" w:cs="Times New Roman"/>
        </w:rPr>
        <w:t xml:space="preserve"> is usually short, so volunteers can just do their deliveries</w:t>
      </w:r>
      <w:r>
        <w:rPr>
          <w:rFonts w:ascii="宋体" w:hAnsi="宋体" w:hint="eastAsia"/>
        </w:rPr>
        <w:t>（递送）</w:t>
      </w:r>
      <w:r>
        <w:rPr>
          <w:rFonts w:ascii="Times New Roman" w:eastAsia="Times New Roman" w:hAnsi="Times New Roman" w:cs="Times New Roman"/>
        </w:rPr>
        <w:t xml:space="preserve">by </w:t>
      </w:r>
      <w:r>
        <w:rPr>
          <w:u w:val="single"/>
        </w:rPr>
        <w:t>____14____</w:t>
      </w:r>
      <w:r>
        <w:rPr>
          <w:rFonts w:ascii="Times New Roman" w:eastAsia="Times New Roman" w:hAnsi="Times New Roman" w:cs="Times New Roman"/>
        </w:rPr>
        <w:t xml:space="preserve"> from the restaurants to the shelters. Lee believes this is a quick way of delivery. </w:t>
      </w:r>
    </w:p>
    <w:p w:rsidR="00645DA7" w:rsidP="00645DA7">
      <w:pPr>
        <w:spacing w:line="360" w:lineRule="auto"/>
        <w:ind w:firstLine="420"/>
        <w:jc w:val="left"/>
        <w:textAlignment w:val="center"/>
        <w:rPr>
          <w:rFonts w:ascii="Times New Roman" w:eastAsia="Times New Roman" w:hAnsi="Times New Roman" w:cs="Times New Roman"/>
        </w:rPr>
      </w:pPr>
      <w:r>
        <w:rPr>
          <w:rFonts w:ascii="Times New Roman" w:eastAsia="Times New Roman" w:hAnsi="Times New Roman" w:cs="Times New Roman"/>
        </w:rPr>
        <w:t xml:space="preserve">So far, Lee and his team have successfully </w:t>
      </w:r>
      <w:r>
        <w:rPr>
          <w:u w:val="single"/>
        </w:rPr>
        <w:t>____15____</w:t>
      </w:r>
      <w:r>
        <w:rPr>
          <w:rFonts w:ascii="Times New Roman" w:eastAsia="Times New Roman" w:hAnsi="Times New Roman" w:cs="Times New Roman"/>
        </w:rPr>
        <w:t xml:space="preserve"> over 150,000 kilograms of food, serving almost 300,000 </w:t>
      </w:r>
      <w:r>
        <w:rPr>
          <w:u w:val="single"/>
        </w:rPr>
        <w:t>____16____</w:t>
      </w:r>
      <w:r>
        <w:rPr>
          <w:rFonts w:ascii="Times New Roman" w:eastAsia="Times New Roman" w:hAnsi="Times New Roman" w:cs="Times New Roman"/>
        </w:rPr>
        <w:t xml:space="preserve"> to people who need them. Lee has shown that a </w:t>
      </w:r>
      <w:r>
        <w:rPr>
          <w:u w:val="single"/>
        </w:rPr>
        <w:t>____17____</w:t>
      </w:r>
      <w:r>
        <w:rPr>
          <w:rFonts w:ascii="Times New Roman" w:eastAsia="Times New Roman" w:hAnsi="Times New Roman" w:cs="Times New Roman"/>
        </w:rPr>
        <w:t xml:space="preserve"> action can help people around us greatly. </w:t>
      </w:r>
      <w:r>
        <w:rPr>
          <w:u w:val="single"/>
        </w:rPr>
        <w:t>____18____</w:t>
      </w:r>
      <w:r>
        <w:rPr>
          <w:rFonts w:ascii="Times New Roman" w:eastAsia="Times New Roman" w:hAnsi="Times New Roman" w:cs="Times New Roman"/>
        </w:rPr>
        <w:t xml:space="preserve"> may have a greater influence than we imagine. When Lee is asked </w:t>
      </w:r>
      <w:r>
        <w:rPr>
          <w:u w:val="single"/>
        </w:rPr>
        <w:t>_____19_____</w:t>
      </w:r>
      <w:r>
        <w:rPr>
          <w:rFonts w:ascii="Times New Roman" w:eastAsia="Times New Roman" w:hAnsi="Times New Roman" w:cs="Times New Roman"/>
        </w:rPr>
        <w:t xml:space="preserve"> his next plan is, he says there's still a lot to do. "It's just the </w:t>
      </w:r>
      <w:r>
        <w:rPr>
          <w:u w:val="single"/>
        </w:rPr>
        <w:t>____20____</w:t>
      </w:r>
      <w:r>
        <w:rPr>
          <w:rFonts w:ascii="Times New Roman" w:eastAsia="Times New Roman" w:hAnsi="Times New Roman" w:cs="Times New Roman"/>
        </w:rPr>
        <w:t>. With more restaurants, who knows how much more we can do."</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1. A. </w:t>
      </w:r>
      <w:r>
        <w:rPr>
          <w:rFonts w:ascii="Times New Roman" w:eastAsia="Times New Roman" w:hAnsi="Times New Roman" w:cs="Times New Roman"/>
        </w:rPr>
        <w:t>safe</w:t>
      </w:r>
      <w:r>
        <w:tab/>
        <w:t xml:space="preserve">B. </w:t>
      </w:r>
      <w:r>
        <w:rPr>
          <w:rFonts w:ascii="Times New Roman" w:eastAsia="Times New Roman" w:hAnsi="Times New Roman" w:cs="Times New Roman"/>
        </w:rPr>
        <w:t>close</w:t>
      </w:r>
      <w:r>
        <w:tab/>
        <w:t xml:space="preserve">C. </w:t>
      </w:r>
      <w:r>
        <w:rPr>
          <w:rFonts w:ascii="Times New Roman" w:eastAsia="Times New Roman" w:hAnsi="Times New Roman" w:cs="Times New Roman"/>
        </w:rPr>
        <w:t>friendly</w:t>
      </w:r>
      <w:r>
        <w:tab/>
        <w:t xml:space="preserve">D. </w:t>
      </w:r>
      <w:r>
        <w:rPr>
          <w:rFonts w:ascii="Times New Roman" w:eastAsia="Times New Roman" w:hAnsi="Times New Roman" w:cs="Times New Roman"/>
        </w:rPr>
        <w:t>well-known</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2. A. </w:t>
      </w:r>
      <w:r>
        <w:rPr>
          <w:rFonts w:ascii="Times New Roman" w:eastAsia="Times New Roman" w:hAnsi="Times New Roman" w:cs="Times New Roman"/>
        </w:rPr>
        <w:t>record</w:t>
      </w:r>
      <w:r>
        <w:tab/>
        <w:t xml:space="preserve">B. </w:t>
      </w:r>
      <w:r>
        <w:rPr>
          <w:rFonts w:ascii="Times New Roman" w:eastAsia="Times New Roman" w:hAnsi="Times New Roman" w:cs="Times New Roman"/>
        </w:rPr>
        <w:t>share</w:t>
      </w:r>
      <w:r>
        <w:tab/>
        <w:t xml:space="preserve">C. </w:t>
      </w:r>
      <w:r>
        <w:rPr>
          <w:rFonts w:ascii="Times New Roman" w:eastAsia="Times New Roman" w:hAnsi="Times New Roman" w:cs="Times New Roman"/>
        </w:rPr>
        <w:t>improve</w:t>
      </w:r>
      <w:r>
        <w:tab/>
        <w:t xml:space="preserve">D. </w:t>
      </w:r>
      <w:r>
        <w:rPr>
          <w:rFonts w:ascii="Times New Roman" w:eastAsia="Times New Roman" w:hAnsi="Times New Roman" w:cs="Times New Roman"/>
        </w:rPr>
        <w:t>manage</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sectPr>
          <w:pgSz w:w="11906" w:h="16838"/>
          <w:pgMar w:top="1440" w:right="1800" w:bottom="1440" w:left="1800" w:header="851" w:footer="992" w:gutter="0"/>
          <w:cols w:space="425"/>
          <w:docGrid w:type="lines" w:linePitch="312"/>
        </w:sectPr>
      </w:pPr>
      <w:r>
        <w:t xml:space="preserve">3. A. </w:t>
      </w:r>
      <w:r>
        <w:rPr>
          <w:rFonts w:ascii="Times New Roman" w:eastAsia="Times New Roman" w:hAnsi="Times New Roman" w:cs="Times New Roman"/>
        </w:rPr>
        <w:t>Under</w:t>
      </w:r>
      <w:r>
        <w:tab/>
        <w:t xml:space="preserve">B. </w:t>
      </w:r>
      <w:r>
        <w:rPr>
          <w:rFonts w:ascii="Times New Roman" w:eastAsia="Times New Roman" w:hAnsi="Times New Roman" w:cs="Times New Roman"/>
        </w:rPr>
        <w:t>Beside</w:t>
      </w:r>
      <w:r>
        <w:tab/>
        <w:t xml:space="preserve">C. </w:t>
      </w:r>
      <w:r>
        <w:rPr>
          <w:rFonts w:ascii="Times New Roman" w:eastAsia="Times New Roman" w:hAnsi="Times New Roman" w:cs="Times New Roman"/>
        </w:rPr>
        <w:t>Among</w:t>
      </w:r>
      <w:r>
        <w:tab/>
        <w:t xml:space="preserve">D. </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Pr>
          <w:rFonts w:ascii="Times New Roman" w:eastAsia="Times New Roman" w:hAnsi="Times New Roman" w:cs="Times New Roman"/>
        </w:rPr>
        <w:t>Opposite</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4. A. </w:t>
      </w:r>
      <w:r>
        <w:rPr>
          <w:rFonts w:ascii="Times New Roman" w:eastAsia="Times New Roman" w:hAnsi="Times New Roman" w:cs="Times New Roman"/>
        </w:rPr>
        <w:t>If</w:t>
      </w:r>
      <w:r>
        <w:tab/>
        <w:t xml:space="preserve">B. </w:t>
      </w:r>
      <w:r>
        <w:rPr>
          <w:rFonts w:ascii="Times New Roman" w:eastAsia="Times New Roman" w:hAnsi="Times New Roman" w:cs="Times New Roman"/>
        </w:rPr>
        <w:t>As</w:t>
      </w:r>
      <w:r>
        <w:tab/>
        <w:t xml:space="preserve">C. </w:t>
      </w:r>
      <w:r>
        <w:rPr>
          <w:rFonts w:ascii="Times New Roman" w:eastAsia="Times New Roman" w:hAnsi="Times New Roman" w:cs="Times New Roman"/>
        </w:rPr>
        <w:t>When</w:t>
      </w:r>
      <w:r>
        <w:tab/>
        <w:t xml:space="preserve">D. </w:t>
      </w:r>
      <w:r>
        <w:rPr>
          <w:rFonts w:ascii="Times New Roman" w:eastAsia="Times New Roman" w:hAnsi="Times New Roman" w:cs="Times New Roman"/>
        </w:rPr>
        <w:t>Though</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5. A. </w:t>
      </w:r>
      <w:r>
        <w:rPr>
          <w:rFonts w:ascii="Times New Roman" w:eastAsia="Times New Roman" w:hAnsi="Times New Roman" w:cs="Times New Roman"/>
        </w:rPr>
        <w:t>storing</w:t>
      </w:r>
      <w:r>
        <w:tab/>
        <w:t xml:space="preserve">B. </w:t>
      </w:r>
      <w:r>
        <w:rPr>
          <w:rFonts w:ascii="Times New Roman" w:eastAsia="Times New Roman" w:hAnsi="Times New Roman" w:cs="Times New Roman"/>
        </w:rPr>
        <w:t>avoiding</w:t>
      </w:r>
      <w:r>
        <w:tab/>
        <w:t xml:space="preserve">C. </w:t>
      </w:r>
      <w:r>
        <w:rPr>
          <w:rFonts w:ascii="Times New Roman" w:eastAsia="Times New Roman" w:hAnsi="Times New Roman" w:cs="Times New Roman"/>
        </w:rPr>
        <w:t>burning</w:t>
      </w:r>
      <w:r>
        <w:tab/>
        <w:t xml:space="preserve">D. </w:t>
      </w:r>
      <w:r>
        <w:rPr>
          <w:rFonts w:ascii="Times New Roman" w:eastAsia="Times New Roman" w:hAnsi="Times New Roman" w:cs="Times New Roman"/>
        </w:rPr>
        <w:t>recycling</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6. A. </w:t>
      </w:r>
      <w:r>
        <w:rPr>
          <w:rFonts w:ascii="Times New Roman" w:eastAsia="Times New Roman" w:hAnsi="Times New Roman" w:cs="Times New Roman"/>
        </w:rPr>
        <w:t>sick</w:t>
      </w:r>
      <w:r>
        <w:tab/>
        <w:t xml:space="preserve">B. </w:t>
      </w:r>
      <w:r>
        <w:rPr>
          <w:rFonts w:ascii="Times New Roman" w:eastAsia="Times New Roman" w:hAnsi="Times New Roman" w:cs="Times New Roman"/>
        </w:rPr>
        <w:t>blind</w:t>
      </w:r>
      <w:r>
        <w:tab/>
        <w:t xml:space="preserve">C. </w:t>
      </w:r>
      <w:r>
        <w:rPr>
          <w:rFonts w:ascii="Times New Roman" w:eastAsia="Times New Roman" w:hAnsi="Times New Roman" w:cs="Times New Roman"/>
        </w:rPr>
        <w:t>lonely</w:t>
      </w:r>
      <w:r>
        <w:tab/>
        <w:t xml:space="preserve">D. </w:t>
      </w:r>
      <w:r>
        <w:rPr>
          <w:rFonts w:ascii="Times New Roman" w:eastAsia="Times New Roman" w:hAnsi="Times New Roman" w:cs="Times New Roman"/>
        </w:rPr>
        <w:t>homeless</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7. A. </w:t>
      </w:r>
      <w:r>
        <w:rPr>
          <w:rFonts w:ascii="Times New Roman" w:eastAsia="Times New Roman" w:hAnsi="Times New Roman" w:cs="Times New Roman"/>
        </w:rPr>
        <w:t>easy</w:t>
      </w:r>
      <w:r>
        <w:tab/>
        <w:t xml:space="preserve">B. </w:t>
      </w:r>
      <w:r>
        <w:rPr>
          <w:rFonts w:ascii="Times New Roman" w:eastAsia="Times New Roman" w:hAnsi="Times New Roman" w:cs="Times New Roman"/>
        </w:rPr>
        <w:t>serious</w:t>
      </w:r>
      <w:r>
        <w:tab/>
        <w:t xml:space="preserve">C. </w:t>
      </w:r>
      <w:r>
        <w:rPr>
          <w:rFonts w:ascii="Times New Roman" w:eastAsia="Times New Roman" w:hAnsi="Times New Roman" w:cs="Times New Roman"/>
        </w:rPr>
        <w:t>funny</w:t>
      </w:r>
      <w:r>
        <w:tab/>
        <w:t xml:space="preserve">D. </w:t>
      </w:r>
      <w:r>
        <w:rPr>
          <w:rFonts w:ascii="Times New Roman" w:eastAsia="Times New Roman" w:hAnsi="Times New Roman" w:cs="Times New Roman"/>
        </w:rPr>
        <w:t>strange</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8. A. </w:t>
      </w:r>
      <w:r>
        <w:rPr>
          <w:rFonts w:ascii="Times New Roman" w:eastAsia="Times New Roman" w:hAnsi="Times New Roman" w:cs="Times New Roman"/>
        </w:rPr>
        <w:t>club</w:t>
      </w:r>
      <w:r>
        <w:tab/>
        <w:t xml:space="preserve">B. </w:t>
      </w:r>
      <w:r>
        <w:rPr>
          <w:rFonts w:ascii="Times New Roman" w:eastAsia="Times New Roman" w:hAnsi="Times New Roman" w:cs="Times New Roman"/>
        </w:rPr>
        <w:t>school</w:t>
      </w:r>
      <w:r>
        <w:tab/>
        <w:t xml:space="preserve">C. </w:t>
      </w:r>
      <w:r>
        <w:rPr>
          <w:rFonts w:ascii="Times New Roman" w:eastAsia="Times New Roman" w:hAnsi="Times New Roman" w:cs="Times New Roman"/>
        </w:rPr>
        <w:t>business</w:t>
      </w:r>
      <w:r>
        <w:tab/>
        <w:t xml:space="preserve">D. </w:t>
      </w:r>
      <w:r>
        <w:rPr>
          <w:rFonts w:ascii="Times New Roman" w:eastAsia="Times New Roman" w:hAnsi="Times New Roman" w:cs="Times New Roman"/>
        </w:rPr>
        <w:t>organization</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9. A. </w:t>
      </w:r>
      <w:r>
        <w:rPr>
          <w:rFonts w:ascii="Times New Roman" w:eastAsia="Times New Roman" w:hAnsi="Times New Roman" w:cs="Times New Roman"/>
        </w:rPr>
        <w:t>cold</w:t>
      </w:r>
      <w:r>
        <w:tab/>
        <w:t xml:space="preserve">B. </w:t>
      </w:r>
      <w:r>
        <w:rPr>
          <w:rFonts w:ascii="Times New Roman" w:eastAsia="Times New Roman" w:hAnsi="Times New Roman" w:cs="Times New Roman"/>
        </w:rPr>
        <w:t>cheap</w:t>
      </w:r>
      <w:r>
        <w:tab/>
        <w:t xml:space="preserve">C. </w:t>
      </w:r>
      <w:r>
        <w:rPr>
          <w:rFonts w:ascii="Times New Roman" w:eastAsia="Times New Roman" w:hAnsi="Times New Roman" w:cs="Times New Roman"/>
        </w:rPr>
        <w:t>unsold</w:t>
      </w:r>
      <w:r>
        <w:tab/>
        <w:t xml:space="preserve">D. </w:t>
      </w:r>
      <w:r>
        <w:rPr>
          <w:rFonts w:ascii="Times New Roman" w:eastAsia="Times New Roman" w:hAnsi="Times New Roman" w:cs="Times New Roman"/>
        </w:rPr>
        <w:t>uncooked</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10. A. </w:t>
      </w:r>
      <w:r>
        <w:rPr>
          <w:rFonts w:ascii="Times New Roman" w:eastAsia="Times New Roman" w:hAnsi="Times New Roman" w:cs="Times New Roman"/>
        </w:rPr>
        <w:t>pick up</w:t>
      </w:r>
      <w:r>
        <w:tab/>
        <w:t xml:space="preserve">B. </w:t>
      </w:r>
      <w:r>
        <w:rPr>
          <w:rFonts w:ascii="Times New Roman" w:eastAsia="Times New Roman" w:hAnsi="Times New Roman" w:cs="Times New Roman"/>
        </w:rPr>
        <w:t>go over</w:t>
      </w:r>
      <w:r>
        <w:tab/>
        <w:t xml:space="preserve">C. </w:t>
      </w:r>
      <w:r>
        <w:rPr>
          <w:rFonts w:ascii="Times New Roman" w:eastAsia="Times New Roman" w:hAnsi="Times New Roman" w:cs="Times New Roman"/>
        </w:rPr>
        <w:t>pay for</w:t>
      </w:r>
      <w:r>
        <w:tab/>
        <w:t xml:space="preserve">D. </w:t>
      </w:r>
      <w:r>
        <w:rPr>
          <w:rFonts w:ascii="Times New Roman" w:eastAsia="Times New Roman" w:hAnsi="Times New Roman" w:cs="Times New Roman"/>
        </w:rPr>
        <w:t>throw away</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11. A. </w:t>
      </w:r>
      <w:r>
        <w:rPr>
          <w:rFonts w:ascii="Times New Roman" w:eastAsia="Times New Roman" w:hAnsi="Times New Roman" w:cs="Times New Roman"/>
        </w:rPr>
        <w:t>badly</w:t>
      </w:r>
      <w:r>
        <w:tab/>
        <w:t xml:space="preserve">B. </w:t>
      </w:r>
      <w:r>
        <w:rPr>
          <w:rFonts w:ascii="Times New Roman" w:eastAsia="Times New Roman" w:hAnsi="Times New Roman" w:cs="Times New Roman"/>
        </w:rPr>
        <w:t>quietly</w:t>
      </w:r>
      <w:r>
        <w:tab/>
        <w:t xml:space="preserve">C. </w:t>
      </w:r>
      <w:r>
        <w:rPr>
          <w:rFonts w:ascii="Times New Roman" w:eastAsia="Times New Roman" w:hAnsi="Times New Roman" w:cs="Times New Roman"/>
        </w:rPr>
        <w:t>simply</w:t>
      </w:r>
      <w:r>
        <w:tab/>
        <w:t xml:space="preserve">D. </w:t>
      </w:r>
      <w:r>
        <w:rPr>
          <w:rFonts w:ascii="Times New Roman" w:eastAsia="Times New Roman" w:hAnsi="Times New Roman" w:cs="Times New Roman"/>
        </w:rPr>
        <w:t>slowly</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12. A. </w:t>
      </w:r>
      <w:r>
        <w:rPr>
          <w:rFonts w:ascii="Times New Roman" w:eastAsia="Times New Roman" w:hAnsi="Times New Roman" w:cs="Times New Roman"/>
        </w:rPr>
        <w:t>report</w:t>
      </w:r>
      <w:r>
        <w:tab/>
        <w:t xml:space="preserve">B. </w:t>
      </w:r>
      <w:r>
        <w:rPr>
          <w:rFonts w:ascii="Times New Roman" w:eastAsia="Times New Roman" w:hAnsi="Times New Roman" w:cs="Times New Roman"/>
        </w:rPr>
        <w:t>notice</w:t>
      </w:r>
      <w:r>
        <w:tab/>
        <w:t xml:space="preserve">C. </w:t>
      </w:r>
      <w:r>
        <w:rPr>
          <w:rFonts w:ascii="Times New Roman" w:eastAsia="Times New Roman" w:hAnsi="Times New Roman" w:cs="Times New Roman"/>
        </w:rPr>
        <w:t>discuss</w:t>
      </w:r>
      <w:r>
        <w:tab/>
        <w:t xml:space="preserve">D. </w:t>
      </w:r>
      <w:r>
        <w:rPr>
          <w:rFonts w:ascii="Times New Roman" w:eastAsia="Times New Roman" w:hAnsi="Times New Roman" w:cs="Times New Roman"/>
        </w:rPr>
        <w:t>consider</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13. A. </w:t>
      </w:r>
      <w:r>
        <w:rPr>
          <w:rFonts w:ascii="Times New Roman" w:eastAsia="Times New Roman" w:hAnsi="Times New Roman" w:cs="Times New Roman"/>
        </w:rPr>
        <w:t>visit</w:t>
      </w:r>
      <w:r>
        <w:tab/>
        <w:t xml:space="preserve">B. </w:t>
      </w:r>
      <w:r>
        <w:rPr>
          <w:rFonts w:ascii="Times New Roman" w:eastAsia="Times New Roman" w:hAnsi="Times New Roman" w:cs="Times New Roman"/>
        </w:rPr>
        <w:t>break</w:t>
      </w:r>
      <w:r>
        <w:tab/>
        <w:t xml:space="preserve">C. </w:t>
      </w:r>
      <w:r>
        <w:rPr>
          <w:rFonts w:ascii="Times New Roman" w:eastAsia="Times New Roman" w:hAnsi="Times New Roman" w:cs="Times New Roman"/>
        </w:rPr>
        <w:t>meeting</w:t>
      </w:r>
      <w:r>
        <w:tab/>
        <w:t xml:space="preserve">D. </w:t>
      </w:r>
      <w:r>
        <w:rPr>
          <w:rFonts w:ascii="Times New Roman" w:eastAsia="Times New Roman" w:hAnsi="Times New Roman" w:cs="Times New Roman"/>
        </w:rPr>
        <w:t>distance</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14. A. </w:t>
      </w:r>
      <w:r>
        <w:rPr>
          <w:rFonts w:ascii="Times New Roman" w:eastAsia="Times New Roman" w:hAnsi="Times New Roman" w:cs="Times New Roman"/>
        </w:rPr>
        <w:t>flying</w:t>
      </w:r>
      <w:r>
        <w:tab/>
        <w:t xml:space="preserve">B. </w:t>
      </w:r>
      <w:r>
        <w:rPr>
          <w:rFonts w:ascii="Times New Roman" w:eastAsia="Times New Roman" w:hAnsi="Times New Roman" w:cs="Times New Roman"/>
        </w:rPr>
        <w:t>walking</w:t>
      </w:r>
      <w:r>
        <w:tab/>
        <w:t xml:space="preserve">C. </w:t>
      </w:r>
      <w:r>
        <w:rPr>
          <w:rFonts w:ascii="Times New Roman" w:eastAsia="Times New Roman" w:hAnsi="Times New Roman" w:cs="Times New Roman"/>
        </w:rPr>
        <w:t>skating</w:t>
      </w:r>
      <w:r>
        <w:tab/>
        <w:t xml:space="preserve">D. </w:t>
      </w:r>
      <w:r>
        <w:rPr>
          <w:rFonts w:ascii="Times New Roman" w:eastAsia="Times New Roman" w:hAnsi="Times New Roman" w:cs="Times New Roman"/>
        </w:rPr>
        <w:t>shipping</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15. A. </w:t>
      </w:r>
      <w:r>
        <w:rPr>
          <w:rFonts w:ascii="Times New Roman" w:eastAsia="Times New Roman" w:hAnsi="Times New Roman" w:cs="Times New Roman"/>
        </w:rPr>
        <w:t>saved</w:t>
      </w:r>
      <w:r>
        <w:tab/>
        <w:t xml:space="preserve">B. </w:t>
      </w:r>
      <w:r>
        <w:rPr>
          <w:rFonts w:ascii="Times New Roman" w:eastAsia="Times New Roman" w:hAnsi="Times New Roman" w:cs="Times New Roman"/>
        </w:rPr>
        <w:t>heated</w:t>
      </w:r>
      <w:r>
        <w:tab/>
        <w:t xml:space="preserve">C. </w:t>
      </w:r>
      <w:r>
        <w:rPr>
          <w:rFonts w:ascii="Times New Roman" w:eastAsia="Times New Roman" w:hAnsi="Times New Roman" w:cs="Times New Roman"/>
        </w:rPr>
        <w:t>lent</w:t>
      </w:r>
      <w:r>
        <w:tab/>
        <w:t xml:space="preserve">D. </w:t>
      </w:r>
      <w:r>
        <w:rPr>
          <w:rFonts w:ascii="Times New Roman" w:eastAsia="Times New Roman" w:hAnsi="Times New Roman" w:cs="Times New Roman"/>
        </w:rPr>
        <w:t>grown</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16. A. </w:t>
      </w:r>
      <w:r>
        <w:rPr>
          <w:rFonts w:ascii="Times New Roman" w:eastAsia="Times New Roman" w:hAnsi="Times New Roman" w:cs="Times New Roman"/>
        </w:rPr>
        <w:t>jobs</w:t>
      </w:r>
      <w:r>
        <w:tab/>
        <w:t xml:space="preserve">B. </w:t>
      </w:r>
      <w:r>
        <w:rPr>
          <w:rFonts w:ascii="Times New Roman" w:eastAsia="Times New Roman" w:hAnsi="Times New Roman" w:cs="Times New Roman"/>
        </w:rPr>
        <w:t>meals</w:t>
      </w:r>
      <w:r>
        <w:tab/>
        <w:t xml:space="preserve">C. </w:t>
      </w:r>
      <w:r>
        <w:rPr>
          <w:rFonts w:ascii="Times New Roman" w:eastAsia="Times New Roman" w:hAnsi="Times New Roman" w:cs="Times New Roman"/>
        </w:rPr>
        <w:t>rooms</w:t>
      </w:r>
      <w:r>
        <w:tab/>
        <w:t xml:space="preserve">D. </w:t>
      </w:r>
      <w:r>
        <w:rPr>
          <w:rFonts w:ascii="Times New Roman" w:eastAsia="Times New Roman" w:hAnsi="Times New Roman" w:cs="Times New Roman"/>
        </w:rPr>
        <w:t>seats</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17. A. </w:t>
      </w:r>
      <w:r>
        <w:rPr>
          <w:rFonts w:ascii="Times New Roman" w:eastAsia="Times New Roman" w:hAnsi="Times New Roman" w:cs="Times New Roman"/>
        </w:rPr>
        <w:t>small</w:t>
      </w:r>
      <w:r>
        <w:tab/>
        <w:t xml:space="preserve">B. </w:t>
      </w:r>
      <w:r>
        <w:rPr>
          <w:rFonts w:ascii="Times New Roman" w:eastAsia="Times New Roman" w:hAnsi="Times New Roman" w:cs="Times New Roman"/>
        </w:rPr>
        <w:t>secret</w:t>
      </w:r>
      <w:r>
        <w:tab/>
        <w:t xml:space="preserve">C. </w:t>
      </w:r>
      <w:r>
        <w:rPr>
          <w:rFonts w:ascii="Times New Roman" w:eastAsia="Times New Roman" w:hAnsi="Times New Roman" w:cs="Times New Roman"/>
        </w:rPr>
        <w:t>direct</w:t>
      </w:r>
      <w:r>
        <w:tab/>
        <w:t xml:space="preserve">D. </w:t>
      </w:r>
      <w:r>
        <w:rPr>
          <w:rFonts w:ascii="Times New Roman" w:eastAsia="Times New Roman" w:hAnsi="Times New Roman" w:cs="Times New Roman"/>
        </w:rPr>
        <w:t>social</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18. A. </w:t>
      </w:r>
      <w:r>
        <w:rPr>
          <w:rFonts w:ascii="Times New Roman" w:eastAsia="Times New Roman" w:hAnsi="Times New Roman" w:cs="Times New Roman"/>
        </w:rPr>
        <w:t>It</w:t>
      </w:r>
      <w:r>
        <w:tab/>
        <w:t xml:space="preserve">B. </w:t>
      </w:r>
      <w:r>
        <w:rPr>
          <w:rFonts w:ascii="Times New Roman" w:eastAsia="Times New Roman" w:hAnsi="Times New Roman" w:cs="Times New Roman"/>
        </w:rPr>
        <w:t>He</w:t>
      </w:r>
      <w:r>
        <w:tab/>
        <w:t xml:space="preserve">C. </w:t>
      </w:r>
      <w:r>
        <w:rPr>
          <w:rFonts w:ascii="Times New Roman" w:eastAsia="Times New Roman" w:hAnsi="Times New Roman" w:cs="Times New Roman"/>
        </w:rPr>
        <w:t>You</w:t>
      </w:r>
      <w:r>
        <w:tab/>
        <w:t xml:space="preserve">D. </w:t>
      </w:r>
      <w:r>
        <w:rPr>
          <w:rFonts w:ascii="Times New Roman" w:eastAsia="Times New Roman" w:hAnsi="Times New Roman" w:cs="Times New Roman"/>
        </w:rPr>
        <w:t>They</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t xml:space="preserve">19. A. </w:t>
      </w:r>
      <w:r>
        <w:rPr>
          <w:rFonts w:ascii="Times New Roman" w:eastAsia="Times New Roman" w:hAnsi="Times New Roman" w:cs="Times New Roman"/>
        </w:rPr>
        <w:t>who</w:t>
      </w:r>
      <w:r>
        <w:tab/>
        <w:t xml:space="preserve">B. </w:t>
      </w:r>
      <w:r>
        <w:rPr>
          <w:rFonts w:ascii="Times New Roman" w:eastAsia="Times New Roman" w:hAnsi="Times New Roman" w:cs="Times New Roman"/>
        </w:rPr>
        <w:t>when</w:t>
      </w:r>
      <w:r>
        <w:tab/>
        <w:t xml:space="preserve">C. </w:t>
      </w:r>
      <w:r>
        <w:rPr>
          <w:rFonts w:ascii="Times New Roman" w:eastAsia="Times New Roman" w:hAnsi="Times New Roman" w:cs="Times New Roman"/>
        </w:rPr>
        <w:t>what</w:t>
      </w:r>
      <w:r>
        <w:tab/>
        <w:t xml:space="preserve">D. </w:t>
      </w:r>
      <w:r>
        <w:rPr>
          <w:rFonts w:ascii="Times New Roman" w:eastAsia="Times New Roman" w:hAnsi="Times New Roman" w:cs="Times New Roman"/>
        </w:rPr>
        <w:t>where</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t xml:space="preserve">20. A. </w:t>
      </w:r>
      <w:r>
        <w:rPr>
          <w:rFonts w:ascii="Times New Roman" w:eastAsia="Times New Roman" w:hAnsi="Times New Roman" w:cs="Times New Roman"/>
        </w:rPr>
        <w:t>need</w:t>
      </w:r>
      <w:r>
        <w:tab/>
        <w:t xml:space="preserve">B. </w:t>
      </w:r>
      <w:r>
        <w:rPr>
          <w:rFonts w:ascii="Times New Roman" w:eastAsia="Times New Roman" w:hAnsi="Times New Roman" w:cs="Times New Roman"/>
        </w:rPr>
        <w:t>time</w:t>
      </w:r>
      <w:r>
        <w:tab/>
        <w:t xml:space="preserve">C. </w:t>
      </w:r>
      <w:r>
        <w:rPr>
          <w:rFonts w:ascii="Times New Roman" w:eastAsia="Times New Roman" w:hAnsi="Times New Roman" w:cs="Times New Roman"/>
        </w:rPr>
        <w:t>promise</w:t>
      </w:r>
      <w:r>
        <w:tab/>
        <w:t xml:space="preserve">D. </w:t>
      </w:r>
      <w:r>
        <w:rPr>
          <w:rFonts w:ascii="Times New Roman" w:eastAsia="Times New Roman" w:hAnsi="Times New Roman" w:cs="Times New Roman"/>
        </w:rPr>
        <w:t>beginning</w:t>
      </w:r>
    </w:p>
    <w:p w:rsidR="00645DA7" w:rsidP="00645DA7">
      <w:pPr>
        <w:spacing w:line="360" w:lineRule="auto"/>
        <w:jc w:val="left"/>
        <w:textAlignment w:val="center"/>
        <w:rPr>
          <w:rFonts w:ascii="宋体" w:hAnsi="宋体"/>
          <w:b/>
          <w:color w:val="000000"/>
          <w:sz w:val="24"/>
        </w:rPr>
      </w:pPr>
      <w:r>
        <w:rPr>
          <w:rFonts w:ascii="宋体" w:hAnsi="宋体" w:hint="eastAsia"/>
          <w:b/>
          <w:color w:val="000000"/>
          <w:sz w:val="24"/>
        </w:rPr>
        <w:t>二、阅读理解</w:t>
      </w:r>
    </w:p>
    <w:p w:rsidR="00645DA7" w:rsidP="00645DA7">
      <w:pPr>
        <w:spacing w:line="360" w:lineRule="auto"/>
        <w:jc w:val="left"/>
        <w:textAlignment w:val="center"/>
        <w:rPr>
          <w:rFonts w:ascii="宋体" w:hAnsi="宋体" w:hint="eastAsia"/>
          <w:b/>
          <w:color w:val="000000"/>
          <w:sz w:val="24"/>
        </w:rPr>
      </w:pPr>
      <w:r>
        <w:rPr>
          <w:rFonts w:ascii="宋体" w:hAnsi="宋体" w:hint="eastAsia"/>
          <w:b/>
          <w:color w:val="000000"/>
          <w:sz w:val="24"/>
        </w:rPr>
        <w:t>阅读下面五篇材料</w:t>
      </w:r>
      <w:r>
        <w:rPr>
          <w:rFonts w:ascii="Times New Roman" w:eastAsia="Times New Roman" w:hAnsi="Times New Roman" w:cs="Times New Roman"/>
          <w:b/>
          <w:color w:val="000000"/>
          <w:sz w:val="24"/>
        </w:rPr>
        <w:t>,</w:t>
      </w:r>
      <w:r>
        <w:rPr>
          <w:rFonts w:ascii="宋体" w:hAnsi="宋体" w:hint="eastAsia"/>
          <w:b/>
          <w:color w:val="000000"/>
          <w:sz w:val="24"/>
        </w:rPr>
        <w:t>然后从各题所给的四个选项中选出一个最佳答案。</w:t>
      </w:r>
    </w:p>
    <w:p w:rsidR="00645DA7" w:rsidP="00645DA7">
      <w:pPr>
        <w:spacing w:line="360" w:lineRule="auto"/>
        <w:jc w:val="center"/>
        <w:textAlignment w:val="center"/>
        <w:rPr>
          <w:rFonts w:ascii="Times New Roman" w:eastAsia="Times New Roman" w:hAnsi="Times New Roman" w:cs="Times New Roman" w:hint="eastAsia"/>
          <w:b/>
          <w:color w:val="000000"/>
          <w:sz w:val="24"/>
        </w:rPr>
      </w:pPr>
      <w:r>
        <w:rPr>
          <w:rFonts w:ascii="Times New Roman" w:eastAsia="Times New Roman" w:hAnsi="Times New Roman" w:cs="Times New Roman"/>
          <w:b/>
          <w:color w:val="000000"/>
          <w:sz w:val="24"/>
        </w:rPr>
        <w:t>A</w:t>
      </w:r>
    </w:p>
    <w:tbl>
      <w:tblPr>
        <w:tblStyle w:val="TableNorm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810"/>
        <w:gridCol w:w="5055"/>
        <w:gridCol w:w="360"/>
        <w:gridCol w:w="1980"/>
        <w:gridCol w:w="315"/>
      </w:tblGrid>
      <w:tr w:rsidTr="00645DA7">
        <w:tblPrEx>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15"/>
        </w:trPr>
        <w:tc>
          <w:tcPr>
            <w:tcW w:w="8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rsidR="00645DA7">
            <w:pPr>
              <w:spacing w:line="360" w:lineRule="auto"/>
              <w:jc w:val="left"/>
              <w:textAlignment w:val="center"/>
              <w:rPr>
                <w:rFonts w:ascii="Times New Roman" w:eastAsia="Times New Roman" w:hAnsi="Times New Roman" w:cs="Times New Roman"/>
                <w:color w:val="000000"/>
              </w:rPr>
            </w:pPr>
          </w:p>
        </w:tc>
        <w:tc>
          <w:tcPr>
            <w:tcW w:w="50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FUTURE VIEW</w:t>
            </w:r>
          </w:p>
        </w:tc>
        <w:tc>
          <w:tcPr>
            <w:tcW w:w="36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rsidR="00645DA7">
            <w:pPr>
              <w:spacing w:line="360" w:lineRule="auto"/>
              <w:jc w:val="left"/>
              <w:textAlignment w:val="center"/>
              <w:rPr>
                <w:rFonts w:ascii="Times New Roman" w:eastAsia="Times New Roman" w:hAnsi="Times New Roman" w:cs="Times New Roman"/>
                <w:color w:val="000000"/>
              </w:rPr>
            </w:pPr>
          </w:p>
        </w:tc>
        <w:tc>
          <w:tcPr>
            <w:tcW w:w="19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rsidR="00645DA7">
            <w:pPr>
              <w:spacing w:line="360" w:lineRule="auto"/>
              <w:jc w:val="left"/>
              <w:textAlignment w:val="center"/>
              <w:rPr>
                <w:rFonts w:ascii="Times New Roman" w:eastAsia="Times New Roman" w:hAnsi="Times New Roman" w:cs="Times New Roman"/>
                <w:color w:val="000000"/>
              </w:rPr>
            </w:pPr>
          </w:p>
        </w:tc>
        <w:tc>
          <w:tcPr>
            <w:tcW w:w="3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rsidR="00645DA7">
            <w:pPr>
              <w:spacing w:line="360" w:lineRule="auto"/>
              <w:jc w:val="left"/>
              <w:textAlignment w:val="center"/>
              <w:rPr>
                <w:rFonts w:ascii="Times New Roman" w:eastAsia="Times New Roman" w:hAnsi="Times New Roman" w:cs="Times New Roman"/>
                <w:color w:val="000000"/>
              </w:rPr>
            </w:pPr>
          </w:p>
        </w:tc>
      </w:tr>
    </w:tbl>
    <w:p>
      <w:pPr>
        <w:sectPr>
          <w:type w:val="nextPage"/>
          <w:pgSz w:w="11906" w:h="16838"/>
          <w:pgMar w:top="1440" w:right="1800" w:bottom="1440" w:left="1800" w:header="851" w:footer="992" w:gutter="0"/>
          <w:pgNumType w:start="2"/>
          <w:cols w:space="425"/>
          <w:titlePg w:val="0"/>
          <w:docGrid w:type="lines" w:linePitch="312"/>
        </w:sectPr>
      </w:pPr>
    </w:p>
    <w:tbl>
      <w:tblPr>
        <w:tblStyle w:val="TableNorm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810"/>
        <w:gridCol w:w="5055"/>
        <w:gridCol w:w="360"/>
        <w:gridCol w:w="1980"/>
        <w:gridCol w:w="315"/>
      </w:tblGrid>
      <w:tr w:rsidTr="00645DA7">
        <w:tblPrEx>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468"/>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1104900" cy="1171575"/>
                  <wp:effectExtent l="0" t="0" r="0" b="9525"/>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学科网(www.zxxk.com)--教育资源门户，提供试卷、教案、课件、论文、素材以及各类教学资源下载，还有大量而丰富的教学相关资讯！"/>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04900" cy="1171575"/>
                          </a:xfrm>
                          <a:prstGeom prst="rect">
                            <a:avLst/>
                          </a:prstGeom>
                          <a:noFill/>
                          <a:ln>
                            <a:noFill/>
                          </a:ln>
                        </pic:spPr>
                      </pic:pic>
                    </a:graphicData>
                  </a:graphic>
                </wp:inline>
              </w:drawing>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It will be great if there is some kind of fuel(</w:t>
            </w:r>
            <w:r>
              <w:rPr>
                <w:rFonts w:ascii="宋体" w:hAnsi="宋体" w:hint="eastAsia"/>
                <w:color w:val="000000"/>
              </w:rPr>
              <w:t>燃料）</w:t>
            </w:r>
            <w:r>
              <w:rPr>
                <w:rFonts w:ascii="Times New Roman" w:eastAsia="Times New Roman" w:hAnsi="Times New Roman" w:cs="Times New Roman"/>
                <w:color w:val="000000"/>
              </w:rPr>
              <w:t>we can use in cars that won’t produce any  pollution. I guess there are scientists right now trying to do that, and I hope they’ll succeed because the world would be a much cleaner place, wouldn’t it?</w:t>
            </w:r>
          </w:p>
          <w:p w:rsidR="00645DA7">
            <w:pPr>
              <w:spacing w:line="360" w:lineRule="auto"/>
              <w:jc w:val="left"/>
              <w:textAlignment w:val="center"/>
              <w:rPr>
                <w:rFonts w:ascii="Times New Roman" w:eastAsia="Times New Roman" w:hAnsi="Times New Roman" w:cs="Times New Roman"/>
                <w:b/>
                <w:color w:val="000000"/>
              </w:rPr>
            </w:pPr>
            <w:r>
              <w:rPr>
                <w:rFonts w:ascii="Times New Roman" w:eastAsia="Times New Roman" w:hAnsi="Times New Roman" w:cs="Times New Roman"/>
                <w:b/>
                <w:color w:val="000000"/>
              </w:rPr>
              <w:t>Charlie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r>
      <w:tr w:rsidTr="00645DA7">
        <w:tblPrEx>
          <w:tblW w:w="8520" w:type="dxa"/>
          <w:tblCellMar>
            <w:top w:w="120" w:type="dxa"/>
            <w:left w:w="120" w:type="dxa"/>
            <w:bottom w:w="120" w:type="dxa"/>
            <w:right w:w="120" w:type="dxa"/>
          </w:tblCellMar>
          <w:tblLook w:val="04A0"/>
        </w:tblPrEx>
        <w:trPr>
          <w:trHeight w:val="3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50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 think it will be great if they invent something so that we only have to sleep for one or two hours every day. Then we’d all have much more time to do things and to enjoy ourselves. Life would be better, I think, and everyone would do a lot more with their lives. </w:t>
            </w:r>
          </w:p>
          <w:p w:rsidR="00645DA7">
            <w:pPr>
              <w:spacing w:line="360" w:lineRule="auto"/>
              <w:jc w:val="left"/>
              <w:textAlignment w:val="center"/>
              <w:rPr>
                <w:rFonts w:ascii="Times New Roman" w:eastAsia="Times New Roman" w:hAnsi="Times New Roman" w:cs="Times New Roman"/>
                <w:b/>
                <w:color w:val="000000"/>
              </w:rPr>
            </w:pPr>
            <w:r>
              <w:rPr>
                <w:rFonts w:ascii="Times New Roman" w:eastAsia="Times New Roman" w:hAnsi="Times New Roman" w:cs="Times New Roman"/>
                <w:b/>
                <w:color w:val="000000"/>
              </w:rPr>
              <w:t>Miguel</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b/>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r>
      <w:tr w:rsidTr="00645DA7">
        <w:tblPrEx>
          <w:tblW w:w="8520" w:type="dxa"/>
          <w:tblCellMar>
            <w:top w:w="120" w:type="dxa"/>
            <w:left w:w="120" w:type="dxa"/>
            <w:bottom w:w="120" w:type="dxa"/>
            <w:right w:w="120" w:type="dxa"/>
          </w:tblCellMar>
          <w:tblLook w:val="04A0"/>
        </w:tblPrEx>
        <w:trPr>
          <w:trHeight w:val="1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50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rsidR="00645DA7">
            <w:pPr>
              <w:spacing w:line="360" w:lineRule="auto"/>
              <w:jc w:val="left"/>
              <w:textAlignment w:val="center"/>
              <w:rPr>
                <w:rFonts w:ascii="Times New Roman" w:eastAsia="Times New Roman" w:hAnsi="Times New Roman" w:cs="Times New Roman"/>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b/>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r>
      <w:tr w:rsidTr="00645DA7">
        <w:tblPrEx>
          <w:tblW w:w="8520" w:type="dxa"/>
          <w:tblCellMar>
            <w:top w:w="120" w:type="dxa"/>
            <w:left w:w="120" w:type="dxa"/>
            <w:bottom w:w="120" w:type="dxa"/>
            <w:right w:w="120" w:type="dxa"/>
          </w:tblCellMar>
          <w:tblLook w:val="04A0"/>
        </w:tblPrEx>
        <w:trPr>
          <w:trHeight w:val="3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50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If I could choose anything, I’d go for a time machine so that I could go back and do some things differently. Of course, It will be great if there that’s impossible— but wouldn't it be great if it was possible? I wish I could go back in time to when I was a kid and say some of the things in a different way! </w:t>
            </w:r>
          </w:p>
          <w:p w:rsidR="00645DA7">
            <w:pPr>
              <w:spacing w:line="360" w:lineRule="auto"/>
              <w:jc w:val="left"/>
              <w:textAlignment w:val="center"/>
              <w:rPr>
                <w:rFonts w:ascii="Times New Roman" w:eastAsia="Times New Roman" w:hAnsi="Times New Roman" w:cs="Times New Roman"/>
                <w:b/>
                <w:color w:val="000000"/>
              </w:rPr>
            </w:pPr>
            <w:r>
              <w:rPr>
                <w:rFonts w:ascii="Times New Roman" w:eastAsia="Times New Roman" w:hAnsi="Times New Roman" w:cs="Times New Roman"/>
                <w:b/>
                <w:color w:val="000000"/>
              </w:rPr>
              <w:t>Hannah</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b/>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r>
      <w:tr w:rsidTr="00645DA7">
        <w:tblPrEx>
          <w:tblW w:w="8520" w:type="dxa"/>
          <w:tblCellMar>
            <w:top w:w="120" w:type="dxa"/>
            <w:left w:w="120" w:type="dxa"/>
            <w:bottom w:w="120" w:type="dxa"/>
            <w:right w:w="120" w:type="dxa"/>
          </w:tblCellMar>
          <w:tblLook w:val="04A0"/>
        </w:tblPrEx>
        <w:trPr>
          <w:trHeight w:val="3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50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rsidR="00645DA7">
            <w:pPr>
              <w:spacing w:line="360" w:lineRule="auto"/>
              <w:jc w:val="left"/>
              <w:textAlignment w:val="center"/>
              <w:rPr>
                <w:rFonts w:ascii="Times New Roman" w:eastAsia="Times New Roman" w:hAnsi="Times New Roman" w:cs="Times New Roman"/>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b/>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r>
      <w:tr w:rsidTr="00645DA7">
        <w:tblPrEx>
          <w:tblW w:w="8520" w:type="dxa"/>
          <w:tblCellMar>
            <w:top w:w="120" w:type="dxa"/>
            <w:left w:w="120" w:type="dxa"/>
            <w:bottom w:w="120" w:type="dxa"/>
            <w:right w:w="120" w:type="dxa"/>
          </w:tblCellMar>
          <w:tblLook w:val="04A0"/>
        </w:tblPrEx>
        <w:trPr>
          <w:trHeight w:val="3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50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Well, of course, the best thing is medicine for rally bad diseases</w:t>
            </w:r>
            <w:r>
              <w:rPr>
                <w:rFonts w:ascii="宋体" w:hAnsi="宋体" w:hint="eastAsia"/>
                <w:color w:val="000000"/>
              </w:rPr>
              <w:t>（疾病）.</w:t>
            </w:r>
            <w:r>
              <w:rPr>
                <w:rFonts w:ascii="Times New Roman" w:eastAsia="Times New Roman" w:hAnsi="Times New Roman" w:cs="Times New Roman"/>
                <w:color w:val="000000"/>
              </w:rPr>
              <w:t xml:space="preserve">A lot of scientists are working very hard to stop diseases like Ebola, a terrible disease that has killed many thousand people in Africa. So if they found a special treatment for Ebola, or a way of completely preventing it, life would be easier in so many places. </w:t>
            </w:r>
          </w:p>
          <w:p w:rsidR="00645DA7">
            <w:pPr>
              <w:spacing w:line="360" w:lineRule="auto"/>
              <w:jc w:val="left"/>
              <w:textAlignment w:val="center"/>
              <w:rPr>
                <w:rFonts w:ascii="Times New Roman" w:eastAsia="Times New Roman" w:hAnsi="Times New Roman" w:cs="Times New Roman"/>
                <w:b/>
                <w:color w:val="000000"/>
              </w:rPr>
            </w:pPr>
            <w:r>
              <w:rPr>
                <w:rFonts w:ascii="Times New Roman" w:eastAsia="Times New Roman" w:hAnsi="Times New Roman" w:cs="Times New Roman"/>
                <w:b/>
                <w:color w:val="000000"/>
              </w:rPr>
              <w:t>Isabella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b/>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DA7">
            <w:pPr>
              <w:widowControl/>
              <w:jc w:val="left"/>
              <w:rPr>
                <w:rFonts w:ascii="Times New Roman" w:eastAsia="Times New Roman" w:hAnsi="Times New Roman" w:cs="Times New Roman" w:hint="eastAsia"/>
                <w:color w:val="000000"/>
              </w:rPr>
            </w:pPr>
          </w:p>
        </w:tc>
      </w:tr>
      <w:tr w:rsidTr="00645DA7">
        <w:tblPrEx>
          <w:tblW w:w="8520" w:type="dxa"/>
          <w:tblCellMar>
            <w:top w:w="120" w:type="dxa"/>
            <w:left w:w="120" w:type="dxa"/>
            <w:bottom w:w="120" w:type="dxa"/>
            <w:right w:w="120" w:type="dxa"/>
          </w:tblCellMar>
          <w:tblLook w:val="04A0"/>
        </w:tblPrEx>
        <w:trPr>
          <w:trHeight w:val="465"/>
        </w:trPr>
        <w:tc>
          <w:tcPr>
            <w:tcW w:w="8520" w:type="dxa"/>
            <w:gridSpan w:val="5"/>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rsidR="00645DA7">
            <w:pPr>
              <w:spacing w:line="360" w:lineRule="auto"/>
              <w:jc w:val="left"/>
              <w:textAlignment w:val="center"/>
              <w:rPr>
                <w:rFonts w:ascii="Times New Roman" w:eastAsia="Times New Roman" w:hAnsi="Times New Roman" w:cs="Times New Roman"/>
                <w:color w:val="000000"/>
              </w:rPr>
            </w:pPr>
          </w:p>
        </w:tc>
      </w:tr>
    </w:tbl>
    <w:p>
      <w:pPr>
        <w:sectPr>
          <w:type w:val="nextPage"/>
          <w:pgSz w:w="11906" w:h="16838"/>
          <w:pgMar w:top="1440" w:right="1800" w:bottom="1440" w:left="1800" w:header="851" w:footer="992" w:gutter="0"/>
          <w:pgNumType w:start="3"/>
          <w:cols w:space="425"/>
          <w:titlePg w:val="0"/>
          <w:docGrid w:type="lines" w:linePitch="312"/>
        </w:sectPr>
      </w:pPr>
    </w:p>
    <w:tbl>
      <w:tblPr>
        <w:tblStyle w:val="TableNorm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8520"/>
      </w:tblGrid>
      <w:tr w:rsidTr="00645DA7">
        <w:tblPrEx>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852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 wish there was a machine that did homework! Wouldn’t tat be fantastic? But I guess teachers wouldn’t be very happy. </w:t>
            </w:r>
          </w:p>
          <w:p w:rsidR="00645DA7">
            <w:pPr>
              <w:spacing w:line="360" w:lineRule="auto"/>
              <w:jc w:val="left"/>
              <w:textAlignment w:val="center"/>
              <w:rPr>
                <w:rFonts w:ascii="Times New Roman" w:eastAsia="Times New Roman" w:hAnsi="Times New Roman" w:cs="Times New Roman"/>
                <w:b/>
                <w:color w:val="000000"/>
              </w:rPr>
            </w:pPr>
            <w:r>
              <w:rPr>
                <w:rFonts w:ascii="Times New Roman" w:eastAsia="Times New Roman" w:hAnsi="Times New Roman" w:cs="Times New Roman"/>
                <w:b/>
                <w:color w:val="000000"/>
              </w:rPr>
              <w:t>Georgina</w:t>
            </w:r>
          </w:p>
        </w:tc>
      </w:tr>
      <w:tr w:rsidTr="00645DA7">
        <w:tblPrEx>
          <w:tblW w:w="8520" w:type="dxa"/>
          <w:tblCellMar>
            <w:top w:w="120" w:type="dxa"/>
            <w:left w:w="120" w:type="dxa"/>
            <w:bottom w:w="120" w:type="dxa"/>
            <w:right w:w="120" w:type="dxa"/>
          </w:tblCellMar>
          <w:tblLook w:val="04A0"/>
        </w:tblPrEx>
        <w:trPr>
          <w:trHeight w:val="330"/>
        </w:trPr>
        <w:tc>
          <w:tcPr>
            <w:tcW w:w="852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rsidR="00645DA7">
            <w:pPr>
              <w:spacing w:line="360" w:lineRule="auto"/>
              <w:jc w:val="left"/>
              <w:textAlignment w:val="center"/>
              <w:rPr>
                <w:rFonts w:ascii="Times New Roman" w:eastAsia="Times New Roman" w:hAnsi="Times New Roman" w:cs="Times New Roman"/>
                <w:color w:val="000000"/>
              </w:rPr>
            </w:pPr>
          </w:p>
        </w:tc>
      </w:tr>
    </w:tbl>
    <w:p w:rsidR="00645DA7" w:rsidP="00645DA7">
      <w:pPr>
        <w:spacing w:line="360" w:lineRule="auto"/>
        <w:jc w:val="left"/>
        <w:textAlignment w:val="center"/>
        <w:rPr>
          <w:color w:val="000000"/>
        </w:rPr>
      </w:pPr>
    </w:p>
    <w:p w:rsidR="00645DA7" w:rsidP="00645DA7">
      <w:pPr>
        <w:spacing w:line="360" w:lineRule="auto"/>
        <w:jc w:val="left"/>
        <w:textAlignment w:val="center"/>
        <w:rPr>
          <w:color w:val="000000"/>
        </w:rPr>
      </w:pPr>
    </w:p>
    <w:p w:rsidR="00645DA7" w:rsidP="00645DA7">
      <w:pPr>
        <w:spacing w:line="360" w:lineRule="auto"/>
        <w:jc w:val="left"/>
        <w:textAlignment w:val="center"/>
        <w:rPr>
          <w:color w:val="000000"/>
        </w:rPr>
      </w:pPr>
    </w:p>
    <w:p w:rsidR="00645DA7" w:rsidP="00645DA7">
      <w:pPr>
        <w:spacing w:line="360" w:lineRule="auto"/>
        <w:jc w:val="left"/>
        <w:textAlignment w:val="center"/>
        <w:rPr>
          <w:rFonts w:ascii="Times New Roman" w:eastAsia="Times New Roman" w:hAnsi="Times New Roman" w:cs="Times New Roman"/>
          <w:color w:val="000000"/>
        </w:rPr>
      </w:pPr>
      <w:r>
        <w:rPr>
          <w:color w:val="000000"/>
        </w:rPr>
        <w:t xml:space="preserve">21. </w:t>
      </w:r>
      <w:r>
        <w:rPr>
          <w:rFonts w:ascii="Times New Roman" w:eastAsia="Times New Roman" w:hAnsi="Times New Roman" w:cs="Times New Roman"/>
          <w:color w:val="000000"/>
        </w:rPr>
        <w:t>Why does Hannah want to go back in time?</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To be young again.</w:t>
      </w:r>
      <w:r>
        <w:rPr>
          <w:color w:val="000000"/>
        </w:rPr>
        <w:tab/>
        <w:t xml:space="preserve">B. </w:t>
      </w:r>
      <w:r>
        <w:rPr>
          <w:rFonts w:ascii="Times New Roman" w:eastAsia="Times New Roman" w:hAnsi="Times New Roman" w:cs="Times New Roman"/>
          <w:color w:val="000000"/>
        </w:rPr>
        <w:t>To live a better life.</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Times New Roman" w:eastAsia="Times New Roman" w:hAnsi="Times New Roman" w:cs="Times New Roman"/>
          <w:color w:val="000000"/>
        </w:rPr>
        <w:t>To do something for Africans.</w:t>
      </w:r>
      <w:r>
        <w:rPr>
          <w:color w:val="000000"/>
        </w:rPr>
        <w:tab/>
        <w:t xml:space="preserve">D. </w:t>
      </w:r>
      <w:r>
        <w:rPr>
          <w:rFonts w:ascii="Times New Roman" w:eastAsia="Times New Roman" w:hAnsi="Times New Roman" w:cs="Times New Roman"/>
          <w:color w:val="000000"/>
        </w:rPr>
        <w:t>To say some words differently.</w:t>
      </w:r>
    </w:p>
    <w:p w:rsidR="00645DA7" w:rsidP="00645DA7">
      <w:pPr>
        <w:spacing w:line="360" w:lineRule="auto"/>
        <w:jc w:val="left"/>
        <w:textAlignment w:val="center"/>
        <w:rPr>
          <w:rFonts w:ascii="Times New Roman" w:eastAsia="Times New Roman" w:hAnsi="Times New Roman" w:cs="Times New Roman"/>
          <w:color w:val="000000"/>
        </w:rPr>
      </w:pPr>
      <w:r>
        <w:rPr>
          <w:color w:val="000000"/>
        </w:rPr>
        <w:t xml:space="preserve">22. </w:t>
      </w:r>
      <w:r>
        <w:rPr>
          <w:rFonts w:ascii="Times New Roman" w:eastAsia="Times New Roman" w:hAnsi="Times New Roman" w:cs="Times New Roman"/>
          <w:color w:val="000000"/>
        </w:rPr>
        <w:t>Who might be worried about the pollution of the world?</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Miguel.</w:t>
      </w:r>
      <w:r>
        <w:rPr>
          <w:color w:val="000000"/>
        </w:rPr>
        <w:tab/>
        <w:t xml:space="preserve">B. </w:t>
      </w:r>
      <w:r>
        <w:rPr>
          <w:rFonts w:ascii="Times New Roman" w:eastAsia="Times New Roman" w:hAnsi="Times New Roman" w:cs="Times New Roman"/>
          <w:color w:val="000000"/>
        </w:rPr>
        <w:t>Isabella.</w:t>
      </w:r>
      <w:r>
        <w:rPr>
          <w:color w:val="000000"/>
        </w:rPr>
        <w:tab/>
        <w:t xml:space="preserve">C. </w:t>
      </w:r>
      <w:r>
        <w:rPr>
          <w:rFonts w:ascii="Times New Roman" w:eastAsia="Times New Roman" w:hAnsi="Times New Roman" w:cs="Times New Roman"/>
          <w:color w:val="000000"/>
        </w:rPr>
        <w:t>Charlie.</w:t>
      </w:r>
      <w:r>
        <w:rPr>
          <w:color w:val="000000"/>
        </w:rPr>
        <w:tab/>
        <w:t xml:space="preserve">D. </w:t>
      </w:r>
      <w:r>
        <w:rPr>
          <w:rFonts w:ascii="Times New Roman" w:eastAsia="Times New Roman" w:hAnsi="Times New Roman" w:cs="Times New Roman"/>
          <w:color w:val="000000"/>
        </w:rPr>
        <w:t>Georgina.</w:t>
      </w:r>
    </w:p>
    <w:p w:rsidR="00645DA7" w:rsidP="00645DA7">
      <w:pPr>
        <w:spacing w:line="360" w:lineRule="auto"/>
        <w:jc w:val="left"/>
        <w:textAlignment w:val="center"/>
        <w:rPr>
          <w:rFonts w:ascii="Times New Roman" w:eastAsia="Times New Roman" w:hAnsi="Times New Roman" w:cs="Times New Roman"/>
          <w:color w:val="000000"/>
        </w:rPr>
      </w:pPr>
      <w:r>
        <w:rPr>
          <w:color w:val="000000"/>
        </w:rPr>
        <w:t xml:space="preserve">23. </w:t>
      </w:r>
      <w:r>
        <w:rPr>
          <w:rFonts w:ascii="Times New Roman" w:eastAsia="Times New Roman" w:hAnsi="Times New Roman" w:cs="Times New Roman"/>
          <w:color w:val="000000"/>
        </w:rPr>
        <w:t>In which part of a newspaper may this passage appear?</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Health.</w:t>
      </w:r>
      <w:r>
        <w:rPr>
          <w:color w:val="000000"/>
        </w:rPr>
        <w:tab/>
        <w:t xml:space="preserve">B. </w:t>
      </w:r>
      <w:r>
        <w:rPr>
          <w:rFonts w:ascii="Times New Roman" w:eastAsia="Times New Roman" w:hAnsi="Times New Roman" w:cs="Times New Roman"/>
          <w:color w:val="000000"/>
        </w:rPr>
        <w:t>Science.</w:t>
      </w:r>
      <w:r>
        <w:rPr>
          <w:color w:val="000000"/>
        </w:rPr>
        <w:tab/>
        <w:t xml:space="preserve">C. </w:t>
      </w:r>
      <w:r>
        <w:rPr>
          <w:rFonts w:ascii="Times New Roman" w:eastAsia="Times New Roman" w:hAnsi="Times New Roman" w:cs="Times New Roman"/>
          <w:color w:val="000000"/>
        </w:rPr>
        <w:t>Travel.</w:t>
      </w:r>
      <w:r>
        <w:rPr>
          <w:color w:val="000000"/>
        </w:rPr>
        <w:tab/>
        <w:t xml:space="preserve">D. </w:t>
      </w:r>
      <w:r>
        <w:rPr>
          <w:rFonts w:ascii="Times New Roman" w:eastAsia="Times New Roman" w:hAnsi="Times New Roman" w:cs="Times New Roman"/>
          <w:color w:val="000000"/>
        </w:rPr>
        <w:t>Education.</w:t>
      </w:r>
    </w:p>
    <w:p w:rsidR="00645DA7" w:rsidP="00645DA7">
      <w:pPr>
        <w:spacing w:line="360" w:lineRule="auto"/>
        <w:jc w:val="center"/>
        <w:textAlignment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B</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Is there a connection between music and language? According to recent studies, the answer is yes: Music helps develop certain language abilities in the brain.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 study from Northwestern University shows that playing a musical instrument can improve a person's hearing ability. As a part of the study, two groups of people listened to a person talking in a noisy room. The people in the first group were musicians, while those in the second group had no musical training. The musicians were found to be able to hear the talking person more clearly.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Musicians hear better</w:t>
      </w:r>
      <w:r>
        <w:rPr>
          <w:rFonts w:ascii="Times New Roman" w:eastAsia="Times New Roman" w:hAnsi="Times New Roman" w:cs="Times New Roman"/>
          <w:noProof/>
          <w:color w:val="000000"/>
          <w:position w:val="-22"/>
        </w:rPr>
        <w:drawing>
          <wp:inline distT="0" distB="0" distL="0" distR="0">
            <wp:extent cx="47625" cy="85725"/>
            <wp:effectExtent l="0" t="0" r="9525"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7625" cy="85725"/>
                    </a:xfrm>
                    <a:prstGeom prst="rect">
                      <a:avLst/>
                    </a:prstGeom>
                    <a:noFill/>
                    <a:ln>
                      <a:noFill/>
                    </a:ln>
                  </pic:spPr>
                </pic:pic>
              </a:graphicData>
            </a:graphic>
          </wp:inline>
        </w:drawing>
      </w:r>
      <w:r>
        <w:rPr>
          <w:rFonts w:ascii="Times New Roman" w:eastAsia="Times New Roman" w:hAnsi="Times New Roman" w:cs="Times New Roman"/>
          <w:color w:val="000000"/>
        </w:rPr>
        <w:t xml:space="preserve"> says study leader Nina Kraus, because they learn to pay attention to certain sounds. For example, when the violinists play in an orchestra</w:t>
      </w:r>
      <w:r>
        <w:rPr>
          <w:rFonts w:ascii="宋体" w:hAnsi="宋体" w:hint="eastAsia"/>
          <w:color w:val="000000"/>
        </w:rPr>
        <w:t>（管弦乐队）</w:t>
      </w:r>
      <w:r>
        <w:rPr>
          <w:rFonts w:ascii="Times New Roman" w:eastAsia="Times New Roman" w:hAnsi="Times New Roman" w:cs="Times New Roman"/>
          <w:color w:val="000000"/>
        </w:rPr>
        <w:t>, they must listen closely to what they are playing and ignore(</w:t>
      </w:r>
      <w:r>
        <w:rPr>
          <w:rFonts w:ascii="宋体" w:hAnsi="宋体" w:hint="eastAsia"/>
          <w:color w:val="000000"/>
        </w:rPr>
        <w:t>忽视</w:t>
      </w:r>
      <w:r>
        <w:rPr>
          <w:rFonts w:ascii="Times New Roman" w:eastAsia="Times New Roman" w:hAnsi="Times New Roman" w:cs="Times New Roman"/>
          <w:color w:val="000000"/>
        </w:rPr>
        <w:t xml:space="preserve">)the other sounds. In this way, musicians can hear certain sounds better, even in a room with lots of noise. </w:t>
      </w:r>
    </w:p>
    <w:p w:rsidR="00645DA7" w:rsidP="00645DA7">
      <w:pPr>
        <w:spacing w:line="360" w:lineRule="auto"/>
        <w:ind w:firstLine="420"/>
        <w:jc w:val="left"/>
        <w:textAlignment w:val="center"/>
        <w:rPr>
          <w:rFonts w:ascii="Times New Roman" w:eastAsia="Times New Roman" w:hAnsi="Times New Roman" w:cs="Times New Roman"/>
          <w:color w:val="000000"/>
        </w:rPr>
        <w:sectPr>
          <w:type w:val="nextPage"/>
          <w:pgSz w:w="11906" w:h="16838"/>
          <w:pgMar w:top="1440" w:right="1800" w:bottom="1440" w:left="1800" w:header="851" w:footer="992" w:gutter="0"/>
          <w:pgNumType w:start="4"/>
          <w:cols w:space="425"/>
          <w:titlePg w:val="0"/>
          <w:docGrid w:type="lines" w:linePitch="312"/>
        </w:sectPr>
      </w:pPr>
      <w:r>
        <w:rPr>
          <w:rFonts w:ascii="Times New Roman" w:eastAsia="Times New Roman" w:hAnsi="Times New Roman" w:cs="Times New Roman"/>
          <w:color w:val="000000"/>
        </w:rPr>
        <w:t>Gotfried Schlaug, a doctor at Harvard Medical School, works with stroke(</w:t>
      </w:r>
      <w:r>
        <w:rPr>
          <w:rFonts w:ascii="宋体" w:hAnsi="宋体" w:hint="eastAsia"/>
          <w:color w:val="000000"/>
        </w:rPr>
        <w:t>中风</w:t>
      </w:r>
      <w:r>
        <w:rPr>
          <w:rFonts w:ascii="Times New Roman" w:eastAsia="Times New Roman" w:hAnsi="Times New Roman" w:cs="Times New Roman"/>
          <w:color w:val="000000"/>
        </w:rPr>
        <w:t xml:space="preserve">)patients.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Because of their illness, these people cannot say their names, addresses, or other information normally However, they can till sing. Dr. Schlaug was surprised to find singing words helped his patients finally speak. Why does this work? Schlaug isn't sure. Music seems to be able to make different parts of the brain active, including the bad parts. In some way, this helps patients use those parts of the brain again.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So music is not only enjoyable, but also good for us in many other ways. Playing an instrument or singing, says Nina Kraus, can help us do better in school and keep our brain sharp as we get older.</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24. What were the people in the first group asked to do in the study of Northwestern University?</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Listen to different kinds of music.</w:t>
      </w:r>
      <w:r>
        <w:rPr>
          <w:rFonts w:ascii="Times New Roman" w:eastAsia="Times New Roman" w:hAnsi="Times New Roman" w:cs="Times New Roman"/>
          <w:color w:val="000000"/>
        </w:rPr>
        <w:tab/>
        <w:t>B. Make some noise in an empty room.</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Give the second group musical training.</w:t>
      </w:r>
      <w:r>
        <w:rPr>
          <w:rFonts w:ascii="Times New Roman" w:eastAsia="Times New Roman" w:hAnsi="Times New Roman" w:cs="Times New Roman"/>
          <w:color w:val="000000"/>
        </w:rPr>
        <w:tab/>
        <w:t>D. Find out what the talking person was saying.</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25. The writer uses the example of violinists in Paragraph 3 to explain________.</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how musicians play in an orchestra</w:t>
      </w:r>
      <w:r>
        <w:rPr>
          <w:rFonts w:ascii="Times New Roman" w:eastAsia="Times New Roman" w:hAnsi="Times New Roman" w:cs="Times New Roman"/>
          <w:color w:val="000000"/>
        </w:rPr>
        <w:tab/>
        <w:t>B. how musicians ignore certain sounds</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why musicians have better hearing ability</w:t>
      </w:r>
      <w:r>
        <w:rPr>
          <w:rFonts w:ascii="Times New Roman" w:eastAsia="Times New Roman" w:hAnsi="Times New Roman" w:cs="Times New Roman"/>
          <w:color w:val="000000"/>
        </w:rPr>
        <w:tab/>
        <w:t>D. why musicians are not afraid of loud noise</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26. Gottfried Schlaug helps his stroke patients speak by________.</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playing music for them</w:t>
      </w:r>
      <w:r>
        <w:rPr>
          <w:rFonts w:ascii="Times New Roman" w:eastAsia="Times New Roman" w:hAnsi="Times New Roman" w:cs="Times New Roman"/>
          <w:color w:val="000000"/>
        </w:rPr>
        <w:tab/>
        <w:t>B. getting them to sing words</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teaching them to play instruments</w:t>
      </w:r>
      <w:r>
        <w:rPr>
          <w:rFonts w:ascii="Times New Roman" w:eastAsia="Times New Roman" w:hAnsi="Times New Roman" w:cs="Times New Roman"/>
          <w:color w:val="000000"/>
        </w:rPr>
        <w:tab/>
        <w:t>D. joining the bad parts of their brain</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27. What is the main purpose of the passage?</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To introduce different ways of playing music.</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 To give some advice about making our brain active.</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To show the relationship between music and language abilities.</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 To share the results of recent studies on treating stroke patients.</w:t>
      </w:r>
    </w:p>
    <w:p w:rsidR="00645DA7" w:rsidP="00645DA7">
      <w:pPr>
        <w:spacing w:line="360" w:lineRule="auto"/>
        <w:jc w:val="center"/>
        <w:textAlignment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It's late evening in the middle of the winter. The snow is deep, but off I go into the wild.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Suddenly, I hear it: the howl</w:t>
      </w:r>
      <w:r>
        <w:rPr>
          <w:rFonts w:ascii="宋体" w:hAnsi="宋体" w:hint="eastAsia"/>
          <w:color w:val="000000"/>
        </w:rPr>
        <w:t>（嚎叫</w:t>
      </w:r>
      <w:r>
        <w:rPr>
          <w:rFonts w:ascii="Times New Roman" w:eastAsia="Times New Roman" w:hAnsi="Times New Roman" w:cs="Times New Roman"/>
          <w:color w:val="000000"/>
        </w:rPr>
        <w:t xml:space="preserve">)of wolves. Excitedly, I walk faster in the direction of the howling. </w:t>
      </w:r>
    </w:p>
    <w:p w:rsidR="00645DA7" w:rsidP="00645DA7">
      <w:pPr>
        <w:spacing w:line="360" w:lineRule="auto"/>
        <w:ind w:firstLine="420"/>
        <w:jc w:val="left"/>
        <w:textAlignment w:val="center"/>
        <w:rPr>
          <w:rFonts w:ascii="Times New Roman" w:eastAsia="Times New Roman" w:hAnsi="Times New Roman" w:cs="Times New Roman"/>
          <w:color w:val="000000"/>
        </w:rPr>
        <w:sectPr>
          <w:type w:val="nextPage"/>
          <w:pgSz w:w="11906" w:h="16838"/>
          <w:pgMar w:top="1440" w:right="1800" w:bottom="1440" w:left="1800" w:header="851" w:footer="992" w:gutter="0"/>
          <w:pgNumType w:start="5"/>
          <w:cols w:space="425"/>
          <w:titlePg w:val="0"/>
          <w:docGrid w:type="lines" w:linePitch="312"/>
        </w:sectPr>
      </w:pPr>
      <w:r>
        <w:rPr>
          <w:rFonts w:ascii="Times New Roman" w:eastAsia="Times New Roman" w:hAnsi="Times New Roman" w:cs="Times New Roman"/>
          <w:color w:val="000000"/>
        </w:rPr>
        <w:t xml:space="preserve">I've been working as a volunteer wolf tracker in Yellowstone National Park for over a year It's my job to follow wolves to record information about them. Like wolves, however, I don't work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alone. I'm one of a team of people who have been in a project to help reintroduce wolves to the park.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Humans have always feared wolves. From fairy tales to movies, the wolf is always the bad guy —a danger to humans and other animals. In the 1920s, the organizers of the park shared this view about wolves and made the decision to drive them away from the park. As a result, the number of elk </w:t>
      </w:r>
      <w:r>
        <w:rPr>
          <w:rFonts w:ascii="宋体" w:hAnsi="宋体" w:hint="eastAsia"/>
          <w:color w:val="000000"/>
        </w:rPr>
        <w:t>（麋鹿）</w:t>
      </w:r>
      <w:r>
        <w:rPr>
          <w:rFonts w:ascii="Times New Roman" w:eastAsia="Times New Roman" w:hAnsi="Times New Roman" w:cs="Times New Roman"/>
          <w:color w:val="000000"/>
        </w:rPr>
        <w:t xml:space="preserve">in the park increased. The elk started looking for food near river banks since they didn't have to worry about wolves. This, in turn, stopped trees from growing along the rivers, doing great harm to the environment there.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return of wolves has already made a big difference. To begin with, the elk soon learned to stay away from the rivers, so new trees have been able to grow there. The trees become home to new wildlife, such as birds, and provide food for more animals.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park is now becoming more and more popular with those who want to see wolves in their natural environment. It has also helped the local people make more money. Tourists visit the area, stay in the local hotels, and eat in the local restaurants. </w:t>
      </w:r>
    </w:p>
    <w:p w:rsidR="00645DA7" w:rsidP="00645DA7">
      <w:pPr>
        <w:spacing w:line="360" w:lineRule="auto"/>
        <w:ind w:firstLine="420"/>
        <w:jc w:val="left"/>
        <w:textAlignment w:val="center"/>
        <w:rPr>
          <w:rFonts w:ascii="Times New Roman" w:eastAsia="Times New Roman" w:hAnsi="Times New Roman" w:cs="Times New Roman"/>
          <w:color w:val="000000"/>
          <w:u w:val="single"/>
        </w:rPr>
      </w:pPr>
      <w:r>
        <w:rPr>
          <w:rFonts w:ascii="Times New Roman" w:eastAsia="Times New Roman" w:hAnsi="Times New Roman" w:cs="Times New Roman"/>
          <w:color w:val="000000"/>
        </w:rPr>
        <w:t xml:space="preserve">Looking at the wild animals and the beautiful sceneries around me, I am amazed at the changes the wolf has made to Yellowstone. </w:t>
      </w:r>
      <w:r>
        <w:rPr>
          <w:rFonts w:ascii="Times New Roman" w:eastAsia="Times New Roman" w:hAnsi="Times New Roman" w:cs="Times New Roman"/>
          <w:color w:val="000000"/>
          <w:u w:val="single"/>
        </w:rPr>
        <w:t xml:space="preserve">And happily, it is playing a good guy in this story. </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28. According to the passage, one of a wolf tracker’s jobs is to________.</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catch wolves in the park</w:t>
      </w:r>
      <w:r>
        <w:rPr>
          <w:rFonts w:ascii="Times New Roman" w:eastAsia="Times New Roman" w:hAnsi="Times New Roman" w:cs="Times New Roman"/>
          <w:color w:val="000000"/>
        </w:rPr>
        <w:tab/>
        <w:t>B. feed wolves in the wild</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stop wolves from killing elk</w:t>
      </w:r>
      <w:r>
        <w:rPr>
          <w:rFonts w:ascii="Times New Roman" w:eastAsia="Times New Roman" w:hAnsi="Times New Roman" w:cs="Times New Roman"/>
          <w:color w:val="000000"/>
        </w:rPr>
        <w:tab/>
        <w:t>D. collect information about wolves</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29. Why did the organizers drive the wolves away from the park in the 1920s?</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The wolves were always howling at night.</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 The elk in the park were in danger of dying out.</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The wolves had done great harm to the environment.</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 The park was thought to be unsafe with wolves around.</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30. Paragraphs 4 and 5 are mainly about the _______ that wolves have brought to Yellowstone.</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risks</w:t>
      </w:r>
      <w:r>
        <w:rPr>
          <w:rFonts w:ascii="Times New Roman" w:eastAsia="Times New Roman" w:hAnsi="Times New Roman" w:cs="Times New Roman"/>
          <w:color w:val="000000"/>
        </w:rPr>
        <w:tab/>
        <w:t>B. troubles</w:t>
      </w:r>
      <w:r>
        <w:rPr>
          <w:rFonts w:ascii="Times New Roman" w:eastAsia="Times New Roman" w:hAnsi="Times New Roman" w:cs="Times New Roman"/>
          <w:color w:val="000000"/>
        </w:rPr>
        <w:tab/>
        <w:t>C. changes</w:t>
      </w:r>
      <w:r>
        <w:rPr>
          <w:rFonts w:ascii="Times New Roman" w:eastAsia="Times New Roman" w:hAnsi="Times New Roman" w:cs="Times New Roman"/>
          <w:color w:val="000000"/>
        </w:rPr>
        <w:tab/>
        <w:t>D. competitions</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31. What does the writer mean by the underlined sentence in the last paragraph?</w:t>
      </w:r>
    </w:p>
    <w:p w:rsidR="00645DA7" w:rsidP="00645DA7">
      <w:pPr>
        <w:tabs>
          <w:tab w:val="left" w:pos="4873"/>
        </w:tabs>
        <w:spacing w:line="360" w:lineRule="auto"/>
        <w:jc w:val="left"/>
        <w:textAlignment w:val="center"/>
        <w:rPr>
          <w:rFonts w:ascii="Times New Roman" w:eastAsia="Times New Roman" w:hAnsi="Times New Roman" w:cs="Times New Roman"/>
          <w:color w:val="000000"/>
        </w:rPr>
        <w:sectPr>
          <w:type w:val="nextPage"/>
          <w:pgSz w:w="11906" w:h="16838"/>
          <w:pgMar w:top="1440" w:right="1800" w:bottom="1440" w:left="1800" w:header="851" w:footer="992" w:gutter="0"/>
          <w:pgNumType w:start="6"/>
          <w:cols w:space="425"/>
          <w:titlePg w:val="0"/>
          <w:docGrid w:type="lines" w:linePitch="312"/>
        </w:sectPr>
      </w:pPr>
      <w:r>
        <w:rPr>
          <w:rFonts w:ascii="Times New Roman" w:eastAsia="Times New Roman" w:hAnsi="Times New Roman" w:cs="Times New Roman"/>
          <w:color w:val="000000"/>
        </w:rPr>
        <w:t>A. Wolves are important to Yellowstone.</w:t>
      </w:r>
      <w:r>
        <w:rPr>
          <w:rFonts w:ascii="Times New Roman" w:eastAsia="Times New Roman" w:hAnsi="Times New Roman" w:cs="Times New Roman"/>
          <w:color w:val="000000"/>
        </w:rPr>
        <w:tab/>
        <w:t>B. Yellowstone has been home to wolves.</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The wolf and the elk live in peace now.</w:t>
      </w:r>
      <w:r>
        <w:rPr>
          <w:rFonts w:ascii="Times New Roman" w:eastAsia="Times New Roman" w:hAnsi="Times New Roman" w:cs="Times New Roman"/>
          <w:color w:val="000000"/>
        </w:rPr>
        <w:tab/>
        <w:t>D. The number of wolves is growing fast.</w:t>
      </w:r>
    </w:p>
    <w:p w:rsidR="00645DA7" w:rsidP="00645DA7">
      <w:pPr>
        <w:spacing w:line="360" w:lineRule="auto"/>
        <w:jc w:val="center"/>
        <w:textAlignment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D</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Whenever I’m invited to somebody’s house for the first time, I’ll take a close look at their bookshelves. What they keep on their shelves, in my eyes, is a reflection(</w:t>
      </w:r>
      <w:r>
        <w:rPr>
          <w:rFonts w:ascii="宋体" w:hAnsi="宋体" w:hint="eastAsia"/>
          <w:color w:val="000000"/>
        </w:rPr>
        <w:t>反映</w:t>
      </w:r>
      <w:r>
        <w:rPr>
          <w:rFonts w:ascii="Times New Roman" w:eastAsia="Times New Roman" w:hAnsi="Times New Roman" w:cs="Times New Roman"/>
          <w:color w:val="000000"/>
        </w:rPr>
        <w:t xml:space="preserve">) of their personal tastes and interests. The books on a bookshelf tell the story of a life.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My own shelves are a kind of roadmap through my life, telling a chronological tale. First up come my favorite childhood reads, like Watership Down and His Dark Materials. The collection then moves on to teenage things I read in school — Nineteen Eighty-Four, The Handmaid’s Tale and A Clockwork Orange. Finally, we come out of full-time education and enter the real world, and this part is a reflection of my professional(</w:t>
      </w:r>
      <w:r>
        <w:rPr>
          <w:rFonts w:ascii="宋体" w:hAnsi="宋体" w:hint="eastAsia"/>
          <w:color w:val="000000"/>
        </w:rPr>
        <w:t>职业的</w:t>
      </w:r>
      <w:r>
        <w:rPr>
          <w:rFonts w:ascii="Times New Roman" w:eastAsia="Times New Roman" w:hAnsi="Times New Roman" w:cs="Times New Roman"/>
          <w:color w:val="000000"/>
        </w:rPr>
        <w:t xml:space="preserve">) life, from the first exciting days of work experience to the present.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you pointed to any book on my shelves, I could name the year I got it, where I was working, and probably where I was living at the time.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__</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It is an easy way to get to know about his hopes, dreams and interests. And a big part of that story is how we arrange(</w:t>
      </w:r>
      <w:r>
        <w:rPr>
          <w:rFonts w:ascii="宋体" w:hAnsi="宋体" w:hint="eastAsia"/>
          <w:color w:val="000000"/>
        </w:rPr>
        <w:t>排列</w:t>
      </w:r>
      <w:r>
        <w:rPr>
          <w:rFonts w:ascii="Times New Roman" w:eastAsia="Times New Roman" w:hAnsi="Times New Roman" w:cs="Times New Roman"/>
          <w:color w:val="000000"/>
        </w:rPr>
        <w:t xml:space="preserve">) our books, and get on with them. It’s such a personal thing, different from each other. Some want to be with their books in every room, others have them on shelves, behind glass or simply lining their floors. Each home has a story to tell through the way they live with their books.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It’s often said that what we read says something about who we are. The way we fill our bookshelves might also send a message about ourselves. From the pile of books on your bedside table to your well-organized shelves, whether we notice it or not, our book collections are telling a story before a single page has been turned.</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32. The books on the writer’s own shelves are organized according to _________.</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their prices</w:t>
      </w:r>
      <w:r>
        <w:rPr>
          <w:rFonts w:ascii="Times New Roman" w:eastAsia="Times New Roman" w:hAnsi="Times New Roman" w:cs="Times New Roman"/>
          <w:color w:val="000000"/>
        </w:rPr>
        <w:tab/>
        <w:t>B. their writers</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his personal interests</w:t>
      </w:r>
      <w:r>
        <w:rPr>
          <w:rFonts w:ascii="Times New Roman" w:eastAsia="Times New Roman" w:hAnsi="Times New Roman" w:cs="Times New Roman"/>
          <w:color w:val="000000"/>
        </w:rPr>
        <w:tab/>
        <w:t>D. the periods of his life</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33. Which of the following is the best sentence to fill in the blank in Paragraph 4?</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Every book is worth reading.</w:t>
      </w:r>
      <w:r>
        <w:rPr>
          <w:rFonts w:ascii="Times New Roman" w:eastAsia="Times New Roman" w:hAnsi="Times New Roman" w:cs="Times New Roman"/>
          <w:color w:val="000000"/>
        </w:rPr>
        <w:tab/>
        <w:t>B. Each bookshelf holds a special dream.</w:t>
      </w:r>
    </w:p>
    <w:p w:rsidR="00645DA7" w:rsidP="00645DA7">
      <w:pPr>
        <w:tabs>
          <w:tab w:val="left" w:pos="4873"/>
        </w:tabs>
        <w:spacing w:line="360" w:lineRule="auto"/>
        <w:jc w:val="left"/>
        <w:textAlignment w:val="center"/>
        <w:rPr>
          <w:rFonts w:ascii="Times New Roman" w:eastAsia="Times New Roman" w:hAnsi="Times New Roman" w:cs="Times New Roman"/>
          <w:color w:val="000000"/>
        </w:rPr>
        <w:sectPr>
          <w:type w:val="nextPage"/>
          <w:pgSz w:w="11906" w:h="16838"/>
          <w:pgMar w:top="1440" w:right="1800" w:bottom="1440" w:left="1800" w:header="851" w:footer="992" w:gutter="0"/>
          <w:pgNumType w:start="7"/>
          <w:cols w:space="425"/>
          <w:titlePg w:val="0"/>
          <w:docGrid w:type="lines" w:linePitch="312"/>
        </w:sectPr>
      </w:pPr>
      <w:r>
        <w:rPr>
          <w:rFonts w:ascii="Times New Roman" w:eastAsia="Times New Roman" w:hAnsi="Times New Roman" w:cs="Times New Roman"/>
          <w:color w:val="000000"/>
        </w:rPr>
        <w:t>C. Book collections tell so much about a person.</w:t>
      </w:r>
      <w:r>
        <w:rPr>
          <w:rFonts w:ascii="Times New Roman" w:eastAsia="Times New Roman" w:hAnsi="Times New Roman" w:cs="Times New Roman"/>
          <w:color w:val="000000"/>
        </w:rPr>
        <w:tab/>
        <w:t xml:space="preserve">D. The books a person reads depend on </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his choices.</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34. The writer seems to agree that ____________.</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we’d better not put our books on the floor</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 the way we arrange our books shows our tastes</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the books at our bedside are usually more important</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 we can know about a person by reading the message he sends</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35. It can be learned from the passage that the writer is probably__________.</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a book lover</w:t>
      </w:r>
      <w:r>
        <w:rPr>
          <w:rFonts w:ascii="Times New Roman" w:eastAsia="Times New Roman" w:hAnsi="Times New Roman" w:cs="Times New Roman"/>
          <w:color w:val="000000"/>
        </w:rPr>
        <w:tab/>
        <w:t>B. a story teller</w:t>
      </w:r>
      <w:r>
        <w:rPr>
          <w:rFonts w:ascii="Times New Roman" w:eastAsia="Times New Roman" w:hAnsi="Times New Roman" w:cs="Times New Roman"/>
          <w:color w:val="000000"/>
        </w:rPr>
        <w:tab/>
        <w:t>C. a shelf collector</w:t>
      </w:r>
      <w:r>
        <w:rPr>
          <w:rFonts w:ascii="Times New Roman" w:eastAsia="Times New Roman" w:hAnsi="Times New Roman" w:cs="Times New Roman"/>
          <w:color w:val="000000"/>
        </w:rPr>
        <w:tab/>
        <w:t>D. a fashion designer</w:t>
      </w:r>
    </w:p>
    <w:p w:rsidR="00645DA7" w:rsidP="00645DA7">
      <w:pPr>
        <w:spacing w:line="360" w:lineRule="auto"/>
        <w:jc w:val="center"/>
        <w:textAlignment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E</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It was last January, when I’d just finished a charity(</w:t>
      </w:r>
      <w:r>
        <w:rPr>
          <w:rFonts w:ascii="宋体" w:hAnsi="宋体" w:hint="eastAsia"/>
          <w:color w:val="000000"/>
        </w:rPr>
        <w:t>慈善</w:t>
      </w:r>
      <w:r>
        <w:rPr>
          <w:rFonts w:ascii="Times New Roman" w:eastAsia="Times New Roman" w:hAnsi="Times New Roman" w:cs="Times New Roman"/>
          <w:color w:val="000000"/>
        </w:rPr>
        <w:t xml:space="preserve">) and was on the train back home, that I put down my phone and started writing thank-you notes to people who had helped.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When I got off the train, I felt amazingly good. The next day, I wrote more thank-yous and the same feeling of happiness hit me again. I suddenly had the idea: Why not keep on doing </w:t>
      </w:r>
      <w:r>
        <w:rPr>
          <w:rFonts w:ascii="Times New Roman" w:eastAsia="Times New Roman" w:hAnsi="Times New Roman" w:cs="Times New Roman"/>
          <w:b/>
          <w:color w:val="000000"/>
          <w:u w:val="single"/>
        </w:rPr>
        <w:t>this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for every day of the year?</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To keep on task, I decided to pick out a different theme for each month. January was charity.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February would be neighbors, I decided. And I thought of a number of names right away: the owner of our local bookstore, who let me and my little son in before the store opened and offered to play his favorite songs; our babysitter, who dropped off a bag of old board games for our kids to play;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While writing the notes, I realized how often I had spent my time on the phone moving from app to app, appreciating(</w:t>
      </w:r>
      <w:r>
        <w:rPr>
          <w:rFonts w:ascii="宋体" w:hAnsi="宋体" w:hint="eastAsia"/>
          <w:color w:val="000000"/>
        </w:rPr>
        <w:t>欣赏</w:t>
      </w:r>
      <w:r>
        <w:rPr>
          <w:rFonts w:ascii="Times New Roman" w:eastAsia="Times New Roman" w:hAnsi="Times New Roman" w:cs="Times New Roman"/>
          <w:color w:val="000000"/>
        </w:rPr>
        <w:t xml:space="preserve">) other people’s lives. Writing thank-you notes allowed me the time to do something different, paying more attention to my own life.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In the following months, I wrote to my friends, doctors, teachers and parenting role models. In July, my “food” month, I wrote to Julie, who used to cook at my favorite restaurant. It went like this:</w:t>
      </w:r>
    </w:p>
    <w:p w:rsidR="00645DA7" w:rsidP="00645DA7">
      <w:pPr>
        <w:spacing w:line="360" w:lineRule="auto"/>
        <w:jc w:val="left"/>
        <w:textAlignment w:val="center"/>
        <w:rPr>
          <w:rFonts w:ascii="Times New Roman" w:eastAsia="Times New Roman" w:hAnsi="Times New Roman" w:cs="Times New Roman"/>
          <w:i/>
          <w:color w:val="000000"/>
        </w:rPr>
      </w:pPr>
      <w:r>
        <w:rPr>
          <w:rFonts w:ascii="Times New Roman" w:eastAsia="Times New Roman" w:hAnsi="Times New Roman" w:cs="Times New Roman"/>
          <w:i/>
          <w:color w:val="000000"/>
        </w:rPr>
        <w:t>Dear Julie,</w:t>
      </w:r>
    </w:p>
    <w:p w:rsidR="00645DA7" w:rsidP="00645DA7">
      <w:pPr>
        <w:spacing w:line="360" w:lineRule="auto"/>
        <w:ind w:firstLine="420"/>
        <w:jc w:val="left"/>
        <w:textAlignment w:val="center"/>
        <w:rPr>
          <w:rFonts w:ascii="Times New Roman" w:eastAsia="Times New Roman" w:hAnsi="Times New Roman" w:cs="Times New Roman"/>
          <w:i/>
          <w:color w:val="000000"/>
        </w:rPr>
        <w:sectPr>
          <w:type w:val="nextPage"/>
          <w:pgSz w:w="11906" w:h="16838"/>
          <w:pgMar w:top="1440" w:right="1800" w:bottom="1440" w:left="1800" w:header="851" w:footer="992" w:gutter="0"/>
          <w:pgNumType w:start="8"/>
          <w:cols w:space="425"/>
          <w:titlePg w:val="0"/>
          <w:docGrid w:type="lines" w:linePitch="312"/>
        </w:sectPr>
      </w:pPr>
      <w:r>
        <w:rPr>
          <w:rFonts w:ascii="Times New Roman" w:eastAsia="Times New Roman" w:hAnsi="Times New Roman" w:cs="Times New Roman"/>
          <w:i/>
          <w:color w:val="000000"/>
        </w:rPr>
        <w:t>I’ve been finding myself missing you lately. Thank you for hosting and cooking beautiful and thoughtful food. Jake and I will never forget when you sent out biscuits shaped into the number VI for our sixth anniversary (</w:t>
      </w:r>
      <w:r>
        <w:rPr>
          <w:rFonts w:ascii="宋体" w:hAnsi="宋体" w:hint="eastAsia"/>
          <w:i/>
          <w:color w:val="000000"/>
        </w:rPr>
        <w:t>周年纪念日）</w:t>
      </w:r>
      <w:r>
        <w:rPr>
          <w:rFonts w:ascii="Times New Roman" w:eastAsia="Times New Roman" w:hAnsi="Times New Roman" w:cs="Times New Roman"/>
          <w:i/>
          <w:color w:val="000000"/>
        </w:rPr>
        <w:t xml:space="preserve">. We talk about it every year. </w:t>
      </w:r>
    </w:p>
    <w:p w:rsidR="00645DA7" w:rsidP="00645DA7">
      <w:pPr>
        <w:spacing w:line="360" w:lineRule="auto"/>
        <w:ind w:firstLine="420"/>
        <w:jc w:val="left"/>
        <w:textAlignment w:val="cente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Thank you. We miss you. </w:t>
      </w:r>
    </w:p>
    <w:p w:rsidR="00645DA7" w:rsidP="00645DA7">
      <w:pPr>
        <w:spacing w:line="360" w:lineRule="auto"/>
        <w:ind w:firstLine="420"/>
        <w:jc w:val="right"/>
        <w:textAlignment w:val="center"/>
        <w:rPr>
          <w:rFonts w:ascii="Times New Roman" w:eastAsia="Times New Roman" w:hAnsi="Times New Roman" w:cs="Times New Roman"/>
          <w:i/>
          <w:color w:val="000000"/>
        </w:rPr>
      </w:pPr>
      <w:r>
        <w:rPr>
          <w:rFonts w:ascii="Times New Roman" w:eastAsia="Times New Roman" w:hAnsi="Times New Roman" w:cs="Times New Roman"/>
          <w:i/>
          <w:color w:val="000000"/>
        </w:rPr>
        <w:t>Love,</w:t>
      </w:r>
    </w:p>
    <w:p w:rsidR="00645DA7" w:rsidP="00645DA7">
      <w:pPr>
        <w:spacing w:line="360" w:lineRule="auto"/>
        <w:ind w:firstLine="420"/>
        <w:jc w:val="right"/>
        <w:textAlignment w:val="center"/>
        <w:rPr>
          <w:rFonts w:ascii="Times New Roman" w:eastAsia="Times New Roman" w:hAnsi="Times New Roman" w:cs="Times New Roman"/>
          <w:i/>
          <w:color w:val="000000"/>
        </w:rPr>
      </w:pPr>
      <w:r>
        <w:rPr>
          <w:rFonts w:ascii="Times New Roman" w:eastAsia="Times New Roman" w:hAnsi="Times New Roman" w:cs="Times New Roman"/>
          <w:i/>
          <w:color w:val="000000"/>
        </w:rPr>
        <w:t>Gina</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I was happy to receive a note back from her. Julie replied</w:t>
      </w:r>
      <w:r>
        <w:rPr>
          <w:rFonts w:ascii="Times New Roman" w:eastAsia="Times New Roman" w:hAnsi="Times New Roman" w:cs="Times New Roman"/>
          <w:noProof/>
          <w:color w:val="000000"/>
          <w:position w:val="-22"/>
        </w:rPr>
        <w:drawing>
          <wp:inline distT="0" distB="0" distL="0" distR="0">
            <wp:extent cx="47625" cy="8572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7625" cy="85725"/>
                    </a:xfrm>
                    <a:prstGeom prst="rect">
                      <a:avLst/>
                    </a:prstGeom>
                    <a:noFill/>
                    <a:ln>
                      <a:noFill/>
                    </a:ln>
                  </pic:spPr>
                </pic:pic>
              </a:graphicData>
            </a:graphic>
          </wp:inline>
        </w:drawing>
      </w:r>
      <w:r>
        <w:rPr>
          <w:rFonts w:ascii="Times New Roman" w:eastAsia="Times New Roman" w:hAnsi="Times New Roman" w:cs="Times New Roman"/>
          <w:color w:val="000000"/>
        </w:rPr>
        <w:t xml:space="preserve"> “I don’t think I’ve ever received such a touching letter before. I’m going through a hard time right now, and this helps.”</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On December 31, I wrote my last card — to Jake, my husband, and our two kids. And I took a picture of us, so I could remember the feeling welling up inside me. Gratitude.</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36. The underlined word “this” in Paragraph 2 means ________.</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writing thank-you notes</w:t>
      </w:r>
      <w:r>
        <w:rPr>
          <w:rFonts w:ascii="Times New Roman" w:eastAsia="Times New Roman" w:hAnsi="Times New Roman" w:cs="Times New Roman"/>
          <w:color w:val="000000"/>
        </w:rPr>
        <w:tab/>
        <w:t>B. putting the phone away</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taking the train back home</w:t>
      </w:r>
      <w:r>
        <w:rPr>
          <w:rFonts w:ascii="Times New Roman" w:eastAsia="Times New Roman" w:hAnsi="Times New Roman" w:cs="Times New Roman"/>
          <w:color w:val="000000"/>
        </w:rPr>
        <w:tab/>
        <w:t>D. raising money for charity</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37. How did Julie most probably feel after reading the note from Gina?</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Shy and surprised.</w:t>
      </w:r>
      <w:r>
        <w:rPr>
          <w:rFonts w:ascii="Times New Roman" w:eastAsia="Times New Roman" w:hAnsi="Times New Roman" w:cs="Times New Roman"/>
          <w:color w:val="000000"/>
        </w:rPr>
        <w:tab/>
        <w:t>B. Pleased and relaxed.</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Nervous and excited.</w:t>
      </w:r>
      <w:r>
        <w:rPr>
          <w:rFonts w:ascii="Times New Roman" w:eastAsia="Times New Roman" w:hAnsi="Times New Roman" w:cs="Times New Roman"/>
          <w:color w:val="000000"/>
        </w:rPr>
        <w:tab/>
        <w:t>D. Moved and encouraged.</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38. The theme of the December notes might be “________”.</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photos</w:t>
      </w:r>
      <w:r>
        <w:rPr>
          <w:rFonts w:ascii="Times New Roman" w:eastAsia="Times New Roman" w:hAnsi="Times New Roman" w:cs="Times New Roman"/>
          <w:color w:val="000000"/>
        </w:rPr>
        <w:tab/>
        <w:t>B. family</w:t>
      </w:r>
      <w:r>
        <w:rPr>
          <w:rFonts w:ascii="Times New Roman" w:eastAsia="Times New Roman" w:hAnsi="Times New Roman" w:cs="Times New Roman"/>
          <w:color w:val="000000"/>
        </w:rPr>
        <w:tab/>
        <w:t>C. holidays</w:t>
      </w:r>
      <w:r>
        <w:rPr>
          <w:rFonts w:ascii="Times New Roman" w:eastAsia="Times New Roman" w:hAnsi="Times New Roman" w:cs="Times New Roman"/>
          <w:color w:val="000000"/>
        </w:rPr>
        <w:tab/>
        <w:t>D. community</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39</w:t>
      </w:r>
      <w:r>
        <w:rPr>
          <w:rFonts w:ascii="Times New Roman" w:eastAsia="Times New Roman" w:hAnsi="Times New Roman" w:cs="Times New Roman"/>
          <w:noProof/>
          <w:color w:val="000000"/>
          <w:position w:val="-22"/>
        </w:rPr>
        <w:drawing>
          <wp:inline distT="0" distB="0" distL="0" distR="0">
            <wp:extent cx="28575" cy="85725"/>
            <wp:effectExtent l="0" t="0" r="952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75" cy="85725"/>
                    </a:xfrm>
                    <a:prstGeom prst="rect">
                      <a:avLst/>
                    </a:prstGeom>
                    <a:noFill/>
                    <a:ln>
                      <a:noFill/>
                    </a:ln>
                  </pic:spPr>
                </pic:pic>
              </a:graphicData>
            </a:graphic>
          </wp:inline>
        </w:drawing>
      </w:r>
      <w:r>
        <w:rPr>
          <w:rFonts w:ascii="Times New Roman" w:eastAsia="Times New Roman" w:hAnsi="Times New Roman" w:cs="Times New Roman"/>
          <w:color w:val="000000"/>
        </w:rPr>
        <w:t xml:space="preserve"> What did Gina get by doing her task according to the passage?</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Many thanks from her neighbors.</w:t>
      </w:r>
      <w:r>
        <w:rPr>
          <w:rFonts w:ascii="Times New Roman" w:eastAsia="Times New Roman" w:hAnsi="Times New Roman" w:cs="Times New Roman"/>
          <w:color w:val="000000"/>
        </w:rPr>
        <w:tab/>
        <w:t>B. More time to appreciate her own life.</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More help from people around her.</w:t>
      </w:r>
      <w:r>
        <w:rPr>
          <w:rFonts w:ascii="Times New Roman" w:eastAsia="Times New Roman" w:hAnsi="Times New Roman" w:cs="Times New Roman"/>
          <w:color w:val="000000"/>
        </w:rPr>
        <w:tab/>
        <w:t>D. Happy moments to be with her friends.</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40. The best title for the passage can be ________.</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My Thank You Year</w:t>
      </w:r>
      <w:r>
        <w:rPr>
          <w:rFonts w:ascii="Times New Roman" w:eastAsia="Times New Roman" w:hAnsi="Times New Roman" w:cs="Times New Roman"/>
          <w:color w:val="000000"/>
        </w:rPr>
        <w:tab/>
        <w:t>B. An Amazing Trip</w:t>
      </w:r>
    </w:p>
    <w:p w:rsidR="00645DA7" w:rsidP="00645DA7">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Happiness inside Us</w:t>
      </w:r>
      <w:r>
        <w:rPr>
          <w:rFonts w:ascii="Times New Roman" w:eastAsia="Times New Roman" w:hAnsi="Times New Roman" w:cs="Times New Roman"/>
          <w:color w:val="000000"/>
        </w:rPr>
        <w:tab/>
        <w:t>D. Important People in Our Life</w:t>
      </w:r>
    </w:p>
    <w:p w:rsidR="00645DA7" w:rsidP="00645DA7">
      <w:pPr>
        <w:spacing w:line="360" w:lineRule="auto"/>
        <w:jc w:val="center"/>
        <w:textAlignment w:val="center"/>
        <w:rPr>
          <w:rFonts w:ascii="宋体" w:hAnsi="宋体"/>
          <w:b/>
          <w:color w:val="000000"/>
          <w:sz w:val="24"/>
        </w:rPr>
      </w:pPr>
      <w:r>
        <w:rPr>
          <w:rFonts w:ascii="宋体" w:hAnsi="宋体" w:hint="eastAsia"/>
          <w:b/>
          <w:color w:val="000000"/>
          <w:sz w:val="24"/>
        </w:rPr>
        <w:t>卷二</w:t>
      </w:r>
    </w:p>
    <w:p w:rsidR="00645DA7" w:rsidP="00645DA7">
      <w:pPr>
        <w:spacing w:line="360" w:lineRule="auto"/>
        <w:jc w:val="left"/>
        <w:textAlignment w:val="center"/>
        <w:rPr>
          <w:rFonts w:ascii="宋体" w:hAnsi="宋体" w:hint="eastAsia"/>
          <w:b/>
          <w:color w:val="000000"/>
          <w:sz w:val="24"/>
        </w:rPr>
      </w:pPr>
      <w:r>
        <w:rPr>
          <w:rFonts w:ascii="宋体" w:hAnsi="宋体" w:hint="eastAsia"/>
          <w:b/>
          <w:color w:val="000000"/>
          <w:sz w:val="24"/>
        </w:rPr>
        <w:t>说明</w:t>
      </w:r>
      <w:r>
        <w:rPr>
          <w:rFonts w:ascii="Times New Roman" w:eastAsia="Times New Roman" w:hAnsi="Times New Roman" w:cs="Times New Roman"/>
          <w:b/>
          <w:color w:val="000000"/>
          <w:sz w:val="24"/>
        </w:rPr>
        <w:t>:</w:t>
      </w:r>
      <w:r>
        <w:rPr>
          <w:rFonts w:ascii="宋体" w:hAnsi="宋体" w:hint="eastAsia"/>
          <w:b/>
          <w:color w:val="000000"/>
          <w:sz w:val="24"/>
        </w:rPr>
        <w:t>本卷共有四大题</w:t>
      </w:r>
      <w:r>
        <w:rPr>
          <w:rFonts w:ascii="Times New Roman" w:eastAsia="Times New Roman" w:hAnsi="Times New Roman" w:cs="Times New Roman"/>
          <w:b/>
          <w:color w:val="000000"/>
          <w:sz w:val="24"/>
        </w:rPr>
        <w:t>,32</w:t>
      </w:r>
      <w:r>
        <w:rPr>
          <w:rFonts w:ascii="宋体" w:hAnsi="宋体" w:hint="eastAsia"/>
          <w:b/>
          <w:color w:val="000000"/>
          <w:sz w:val="24"/>
        </w:rPr>
        <w:t>小题</w:t>
      </w:r>
      <w:r>
        <w:rPr>
          <w:rFonts w:ascii="Times New Roman" w:eastAsia="Times New Roman" w:hAnsi="Times New Roman" w:cs="Times New Roman"/>
          <w:b/>
          <w:color w:val="000000"/>
          <w:sz w:val="24"/>
        </w:rPr>
        <w:t>,</w:t>
      </w:r>
      <w:r>
        <w:rPr>
          <w:rFonts w:ascii="宋体" w:hAnsi="宋体" w:hint="eastAsia"/>
          <w:b/>
          <w:color w:val="000000"/>
          <w:sz w:val="24"/>
        </w:rPr>
        <w:t>满分</w:t>
      </w:r>
      <w:r>
        <w:rPr>
          <w:rFonts w:ascii="Times New Roman" w:eastAsia="Times New Roman" w:hAnsi="Times New Roman" w:cs="Times New Roman"/>
          <w:b/>
          <w:color w:val="000000"/>
          <w:sz w:val="24"/>
        </w:rPr>
        <w:t>60</w:t>
      </w:r>
      <w:r>
        <w:rPr>
          <w:rFonts w:ascii="宋体" w:hAnsi="宋体" w:hint="eastAsia"/>
          <w:b/>
          <w:color w:val="000000"/>
          <w:sz w:val="24"/>
        </w:rPr>
        <w:t>分。</w:t>
      </w:r>
    </w:p>
    <w:p w:rsidR="00645DA7" w:rsidP="00645DA7">
      <w:pPr>
        <w:spacing w:line="360" w:lineRule="auto"/>
        <w:jc w:val="left"/>
        <w:textAlignment w:val="center"/>
        <w:rPr>
          <w:rFonts w:ascii="宋体" w:hAnsi="宋体" w:hint="eastAsia"/>
          <w:b/>
          <w:color w:val="000000"/>
          <w:sz w:val="24"/>
        </w:rPr>
      </w:pPr>
      <w:r>
        <w:rPr>
          <w:rFonts w:ascii="宋体" w:hAnsi="宋体" w:hint="eastAsia"/>
          <w:b/>
          <w:color w:val="000000"/>
          <w:sz w:val="24"/>
        </w:rPr>
        <w:t>三、词汇运用</w:t>
      </w:r>
    </w:p>
    <w:p w:rsidR="00645DA7" w:rsidP="00645DA7">
      <w:pPr>
        <w:spacing w:line="360" w:lineRule="auto"/>
        <w:jc w:val="left"/>
        <w:textAlignment w:val="center"/>
        <w:rPr>
          <w:rFonts w:ascii="宋体" w:hAnsi="宋体" w:hint="eastAsia"/>
          <w:b/>
          <w:color w:val="000000"/>
          <w:sz w:val="24"/>
        </w:rPr>
      </w:pPr>
      <w:r>
        <w:rPr>
          <w:rFonts w:ascii="Times New Roman" w:eastAsia="Times New Roman" w:hAnsi="Times New Roman" w:cs="Times New Roman"/>
          <w:b/>
          <w:color w:val="000000"/>
          <w:sz w:val="24"/>
        </w:rPr>
        <w:t xml:space="preserve">A. </w:t>
      </w:r>
      <w:r>
        <w:rPr>
          <w:rFonts w:ascii="宋体" w:hAnsi="宋体" w:hint="eastAsia"/>
          <w:b/>
          <w:color w:val="000000"/>
          <w:sz w:val="24"/>
        </w:rPr>
        <w:t>用方框中所给词语的适当形式填空</w:t>
      </w:r>
      <w:r>
        <w:rPr>
          <w:rFonts w:ascii="Times New Roman" w:eastAsia="Times New Roman" w:hAnsi="Times New Roman" w:cs="Times New Roman"/>
          <w:b/>
          <w:color w:val="000000"/>
          <w:sz w:val="24"/>
        </w:rPr>
        <w:t>,</w:t>
      </w:r>
      <w:r>
        <w:rPr>
          <w:rFonts w:ascii="宋体" w:hAnsi="宋体" w:hint="eastAsia"/>
          <w:b/>
          <w:color w:val="000000"/>
          <w:sz w:val="24"/>
        </w:rPr>
        <w:t>每词仅用一次。</w:t>
      </w:r>
    </w:p>
    <w:tbl>
      <w:tblPr>
        <w:tblStyle w:val="TableNormal"/>
        <w:tblW w:w="6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6210"/>
      </w:tblGrid>
      <w:tr w:rsidTr="00645DA7">
        <w:tblPrEx>
          <w:tblW w:w="6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62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jc w:val="left"/>
              <w:textAlignment w:val="center"/>
              <w:rPr>
                <w:rFonts w:ascii="Times New Roman" w:eastAsia="Times New Roman" w:hAnsi="Times New Roman" w:cs="Times New Roman" w:hint="eastAsia"/>
                <w:color w:val="000000"/>
              </w:rPr>
            </w:pPr>
            <w:r>
              <w:rPr>
                <w:rFonts w:ascii="Times New Roman" w:eastAsia="Times New Roman" w:hAnsi="Times New Roman" w:cs="Times New Roman"/>
                <w:color w:val="000000"/>
              </w:rPr>
              <w:t>bottle       repeat     silent     yourself      instead of</w:t>
            </w:r>
          </w:p>
        </w:tc>
      </w:tr>
    </w:tbl>
    <w:p w:rsidR="00645DA7" w:rsidP="00645DA7">
      <w:pPr>
        <w:spacing w:line="360" w:lineRule="auto"/>
        <w:jc w:val="left"/>
        <w:textAlignment w:val="center"/>
        <w:rPr>
          <w:color w:val="000000"/>
        </w:rPr>
        <w:sectPr>
          <w:type w:val="nextPage"/>
          <w:pgSz w:w="11906" w:h="16838"/>
          <w:pgMar w:top="1440" w:right="1800" w:bottom="1440" w:left="1800" w:header="851" w:footer="992" w:gutter="0"/>
          <w:pgNumType w:start="9"/>
          <w:cols w:space="425"/>
          <w:titlePg w:val="0"/>
          <w:docGrid w:type="lines" w:linePitch="312"/>
        </w:sectPr>
      </w:pPr>
    </w:p>
    <w:p w:rsidR="00645DA7" w:rsidP="00645DA7">
      <w:pPr>
        <w:spacing w:line="360" w:lineRule="auto"/>
        <w:jc w:val="left"/>
        <w:textAlignment w:val="center"/>
        <w:rPr>
          <w:color w:val="000000"/>
        </w:rPr>
      </w:pPr>
    </w:p>
    <w:p w:rsidR="00645DA7" w:rsidP="00645DA7">
      <w:pPr>
        <w:spacing w:line="360" w:lineRule="auto"/>
        <w:jc w:val="left"/>
        <w:textAlignment w:val="center"/>
        <w:rPr>
          <w:color w:val="000000"/>
        </w:rPr>
      </w:pPr>
    </w:p>
    <w:p w:rsidR="00645DA7" w:rsidP="00645DA7">
      <w:pPr>
        <w:spacing w:line="360" w:lineRule="auto"/>
        <w:jc w:val="left"/>
        <w:textAlignment w:val="center"/>
        <w:rPr>
          <w:rFonts w:ascii="Times New Roman" w:eastAsia="Times New Roman" w:hAnsi="Times New Roman" w:cs="Times New Roman"/>
          <w:color w:val="000000"/>
        </w:rPr>
      </w:pPr>
      <w:r>
        <w:rPr>
          <w:color w:val="000000"/>
        </w:rPr>
        <w:t xml:space="preserve">41. </w:t>
      </w:r>
      <w:r>
        <w:rPr>
          <w:rFonts w:ascii="Times New Roman" w:eastAsia="Times New Roman" w:hAnsi="Times New Roman" w:cs="Times New Roman"/>
          <w:color w:val="000000"/>
        </w:rPr>
        <w:t xml:space="preserve">Sam, did you really fix the computer by </w:t>
      </w:r>
      <w:r>
        <w:rPr>
          <w:color w:val="000000"/>
        </w:rPr>
        <w:t>_______________</w:t>
      </w:r>
      <w:r>
        <w:rPr>
          <w:rFonts w:ascii="Times New Roman" w:eastAsia="Times New Roman" w:hAnsi="Times New Roman" w:cs="Times New Roman"/>
          <w:color w:val="000000"/>
        </w:rPr>
        <w:t>?</w:t>
      </w:r>
    </w:p>
    <w:p w:rsidR="00645DA7" w:rsidP="00645DA7">
      <w:pPr>
        <w:spacing w:line="360" w:lineRule="auto"/>
        <w:jc w:val="left"/>
        <w:textAlignment w:val="center"/>
        <w:rPr>
          <w:rFonts w:ascii="Times New Roman" w:eastAsia="Times New Roman" w:hAnsi="Times New Roman" w:cs="Times New Roman"/>
          <w:color w:val="000000"/>
        </w:rPr>
      </w:pPr>
      <w:r>
        <w:rPr>
          <w:color w:val="000000"/>
        </w:rPr>
        <w:t xml:space="preserve">42. </w:t>
      </w:r>
      <w:r>
        <w:rPr>
          <w:rFonts w:ascii="Times New Roman" w:eastAsia="Times New Roman" w:hAnsi="Times New Roman" w:cs="Times New Roman"/>
          <w:color w:val="000000"/>
        </w:rPr>
        <w:t xml:space="preserve">This city recycles nearly 85% of its used plastic </w:t>
      </w:r>
      <w:r>
        <w:rPr>
          <w:color w:val="000000"/>
        </w:rPr>
        <w:t>__________________</w:t>
      </w:r>
      <w:r>
        <w:rPr>
          <w:rFonts w:ascii="Times New Roman" w:eastAsia="Times New Roman" w:hAnsi="Times New Roman" w:cs="Times New Roman"/>
          <w:color w:val="000000"/>
        </w:rPr>
        <w:t>.</w:t>
      </w:r>
    </w:p>
    <w:p w:rsidR="00645DA7" w:rsidP="00645DA7">
      <w:pPr>
        <w:spacing w:line="360" w:lineRule="auto"/>
        <w:jc w:val="left"/>
        <w:textAlignment w:val="center"/>
        <w:rPr>
          <w:rFonts w:ascii="Times New Roman" w:eastAsia="Times New Roman" w:hAnsi="Times New Roman" w:cs="Times New Roman"/>
          <w:color w:val="000000"/>
        </w:rPr>
      </w:pPr>
      <w:r>
        <w:rPr>
          <w:color w:val="000000"/>
        </w:rPr>
        <w:t xml:space="preserve">43. </w:t>
      </w:r>
      <w:r>
        <w:rPr>
          <w:rFonts w:ascii="Times New Roman" w:eastAsia="Times New Roman" w:hAnsi="Times New Roman" w:cs="Times New Roman"/>
          <w:color w:val="000000"/>
        </w:rPr>
        <w:t xml:space="preserve">I think you should ride your bike to work </w:t>
      </w:r>
      <w:r>
        <w:rPr>
          <w:color w:val="000000"/>
        </w:rPr>
        <w:t>_______________</w:t>
      </w:r>
      <w:r>
        <w:rPr>
          <w:rFonts w:ascii="Times New Roman" w:eastAsia="Times New Roman" w:hAnsi="Times New Roman" w:cs="Times New Roman"/>
          <w:color w:val="000000"/>
        </w:rPr>
        <w:t xml:space="preserve"> going by car.</w:t>
      </w:r>
    </w:p>
    <w:p w:rsidR="00645DA7" w:rsidP="00645DA7">
      <w:pPr>
        <w:spacing w:line="360" w:lineRule="auto"/>
        <w:jc w:val="left"/>
        <w:textAlignment w:val="center"/>
        <w:rPr>
          <w:rFonts w:ascii="Times New Roman" w:eastAsia="Times New Roman" w:hAnsi="Times New Roman" w:cs="Times New Roman"/>
          <w:color w:val="000000"/>
        </w:rPr>
      </w:pPr>
      <w:r>
        <w:rPr>
          <w:color w:val="000000"/>
        </w:rPr>
        <w:t xml:space="preserve">44. </w:t>
      </w:r>
      <w:r>
        <w:rPr>
          <w:rFonts w:ascii="Times New Roman" w:eastAsia="Times New Roman" w:hAnsi="Times New Roman" w:cs="Times New Roman"/>
          <w:color w:val="000000"/>
        </w:rPr>
        <w:t xml:space="preserve">He spoke no English and was completely </w:t>
      </w:r>
      <w:r>
        <w:rPr>
          <w:color w:val="000000"/>
        </w:rPr>
        <w:t>______________</w:t>
      </w:r>
      <w:r>
        <w:rPr>
          <w:rFonts w:ascii="Times New Roman" w:eastAsia="Times New Roman" w:hAnsi="Times New Roman" w:cs="Times New Roman"/>
          <w:color w:val="000000"/>
        </w:rPr>
        <w:t xml:space="preserve"> during the visit.</w:t>
      </w:r>
    </w:p>
    <w:p w:rsidR="00645DA7" w:rsidP="00645DA7">
      <w:pPr>
        <w:spacing w:line="360" w:lineRule="auto"/>
        <w:jc w:val="left"/>
        <w:textAlignment w:val="center"/>
        <w:rPr>
          <w:rFonts w:ascii="Times New Roman" w:eastAsia="Times New Roman" w:hAnsi="Times New Roman" w:cs="Times New Roman"/>
          <w:color w:val="000000"/>
        </w:rPr>
      </w:pPr>
      <w:r>
        <w:rPr>
          <w:color w:val="000000"/>
        </w:rPr>
        <w:t xml:space="preserve">45. </w:t>
      </w:r>
      <w:r>
        <w:rPr>
          <w:rFonts w:ascii="Times New Roman" w:eastAsia="Times New Roman" w:hAnsi="Times New Roman" w:cs="Times New Roman"/>
          <w:color w:val="000000"/>
        </w:rPr>
        <w:t xml:space="preserve">My grandfather often </w:t>
      </w:r>
      <w:r>
        <w:rPr>
          <w:color w:val="000000"/>
        </w:rPr>
        <w:t>____________</w:t>
      </w:r>
      <w:r>
        <w:rPr>
          <w:rFonts w:ascii="Times New Roman" w:eastAsia="Times New Roman" w:hAnsi="Times New Roman" w:cs="Times New Roman"/>
          <w:color w:val="000000"/>
        </w:rPr>
        <w:t xml:space="preserve"> that he wants to go back and live in the countryside.</w:t>
      </w:r>
    </w:p>
    <w:p w:rsidR="00645DA7" w:rsidP="00645DA7">
      <w:pPr>
        <w:spacing w:line="360" w:lineRule="auto"/>
        <w:jc w:val="left"/>
        <w:textAlignment w:val="center"/>
        <w:rPr>
          <w:rFonts w:ascii="宋体" w:hAnsi="宋体"/>
          <w:b/>
          <w:color w:val="000000"/>
          <w:sz w:val="24"/>
        </w:rPr>
      </w:pPr>
      <w:r>
        <w:rPr>
          <w:rFonts w:ascii="Times New Roman" w:eastAsia="Times New Roman" w:hAnsi="Times New Roman" w:cs="Times New Roman"/>
          <w:b/>
          <w:color w:val="000000"/>
          <w:sz w:val="24"/>
        </w:rPr>
        <w:t xml:space="preserve">B. </w:t>
      </w:r>
      <w:r>
        <w:rPr>
          <w:rFonts w:ascii="宋体" w:hAnsi="宋体" w:hint="eastAsia"/>
          <w:b/>
          <w:color w:val="000000"/>
          <w:sz w:val="24"/>
        </w:rPr>
        <w:t>阅读下面短文</w:t>
      </w:r>
      <w:r>
        <w:rPr>
          <w:rFonts w:ascii="Times New Roman" w:eastAsia="Times New Roman" w:hAnsi="Times New Roman" w:cs="Times New Roman"/>
          <w:b/>
          <w:color w:val="000000"/>
          <w:sz w:val="24"/>
        </w:rPr>
        <w:t>,</w:t>
      </w:r>
      <w:r>
        <w:rPr>
          <w:rFonts w:ascii="宋体" w:hAnsi="宋体" w:hint="eastAsia"/>
          <w:b/>
          <w:color w:val="000000"/>
          <w:sz w:val="24"/>
        </w:rPr>
        <w:t>然后根据括号内所给汉语意思写出单词的正确形式（每空一词）。</w:t>
      </w:r>
    </w:p>
    <w:p w:rsidR="00645DA7" w:rsidP="00645DA7">
      <w:pPr>
        <w:spacing w:line="360" w:lineRule="auto"/>
        <w:ind w:firstLine="420"/>
        <w:jc w:val="left"/>
        <w:textAlignment w:val="center"/>
        <w:rPr>
          <w:rFonts w:ascii="Times New Roman" w:eastAsia="Times New Roman" w:hAnsi="Times New Roman" w:cs="Times New Roman" w:hint="eastAsia"/>
          <w:color w:val="000000"/>
        </w:rPr>
      </w:pPr>
      <w:r>
        <w:rPr>
          <w:rFonts w:ascii="Times New Roman" w:eastAsia="Times New Roman" w:hAnsi="Times New Roman" w:cs="Times New Roman"/>
          <w:color w:val="000000"/>
        </w:rPr>
        <w:t xml:space="preserve">Hello, everybody. I'm Olivia. I'm glad to be here this afternoon. Do you have a friend with an interesting background? Today, I'd like to tell you about a </w:t>
      </w:r>
      <w:r>
        <w:rPr>
          <w:rFonts w:ascii="Times New Roman" w:eastAsia="Times New Roman" w:hAnsi="Times New Roman" w:cs="Times New Roman"/>
          <w:color w:val="000000"/>
          <w:u w:val="single"/>
        </w:rPr>
        <w:t>___46___</w:t>
      </w:r>
      <w:r>
        <w:rPr>
          <w:rFonts w:ascii="宋体" w:hAnsi="宋体" w:hint="eastAsia"/>
          <w:color w:val="000000"/>
        </w:rPr>
        <w:t>（活泼的）</w:t>
      </w:r>
      <w:r>
        <w:rPr>
          <w:rFonts w:ascii="Times New Roman" w:eastAsia="Times New Roman" w:hAnsi="Times New Roman" w:cs="Times New Roman"/>
          <w:color w:val="000000"/>
        </w:rPr>
        <w:t xml:space="preserve">girl. I'll tell you a bit about her, where she's from, and why we're good friends.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You know, I didn't use to do much exercise. A few years ago, I joined a </w:t>
      </w:r>
      <w:r>
        <w:rPr>
          <w:rFonts w:ascii="Times New Roman" w:eastAsia="Times New Roman" w:hAnsi="Times New Roman" w:cs="Times New Roman"/>
          <w:color w:val="000000"/>
          <w:u w:val="single"/>
        </w:rPr>
        <w:t>___47___</w:t>
      </w:r>
      <w:r>
        <w:rPr>
          <w:rFonts w:ascii="Times New Roman" w:eastAsia="Times New Roman" w:hAnsi="Times New Roman" w:cs="Times New Roman"/>
          <w:color w:val="000000"/>
        </w:rPr>
        <w:t xml:space="preserve"> (</w:t>
      </w:r>
      <w:r>
        <w:rPr>
          <w:rFonts w:ascii="宋体" w:hAnsi="宋体" w:hint="eastAsia"/>
          <w:color w:val="000000"/>
        </w:rPr>
        <w:t>运动</w:t>
      </w:r>
      <w:r>
        <w:rPr>
          <w:rFonts w:ascii="Times New Roman" w:eastAsia="Times New Roman" w:hAnsi="Times New Roman" w:cs="Times New Roman"/>
          <w:color w:val="000000"/>
        </w:rPr>
        <w:t xml:space="preserve">)club. On my fist day there, I met Raquel. After the gym, we had coffee </w:t>
      </w:r>
      <w:r>
        <w:rPr>
          <w:rFonts w:ascii="Times New Roman" w:eastAsia="Times New Roman" w:hAnsi="Times New Roman" w:cs="Times New Roman"/>
          <w:color w:val="000000"/>
          <w:u w:val="single"/>
        </w:rPr>
        <w:t>___48___</w:t>
      </w:r>
      <w:r>
        <w:rPr>
          <w:rFonts w:ascii="宋体" w:hAnsi="宋体" w:hint="eastAsia"/>
          <w:color w:val="000000"/>
        </w:rPr>
        <w:t>（一起）</w:t>
      </w:r>
      <w:r>
        <w:rPr>
          <w:rFonts w:ascii="Times New Roman" w:eastAsia="Times New Roman" w:hAnsi="Times New Roman" w:cs="Times New Roman"/>
          <w:color w:val="000000"/>
        </w:rPr>
        <w:t xml:space="preserve">and soon became good friends. I think that's because we have a lot in common. We like to keep fit and love to </w:t>
      </w:r>
      <w:r>
        <w:rPr>
          <w:rFonts w:ascii="Times New Roman" w:eastAsia="Times New Roman" w:hAnsi="Times New Roman" w:cs="Times New Roman"/>
          <w:color w:val="000000"/>
          <w:u w:val="single"/>
        </w:rPr>
        <w:t>___49___</w:t>
      </w:r>
      <w:r>
        <w:rPr>
          <w:rFonts w:ascii="宋体" w:hAnsi="宋体" w:hint="eastAsia"/>
          <w:color w:val="000000"/>
        </w:rPr>
        <w:t>（尝试）</w:t>
      </w:r>
      <w:r>
        <w:rPr>
          <w:rFonts w:ascii="Times New Roman" w:eastAsia="Times New Roman" w:hAnsi="Times New Roman" w:cs="Times New Roman"/>
          <w:color w:val="000000"/>
        </w:rPr>
        <w:t xml:space="preserve">different food, especially spicy food. And we love the ocean. In summer, we like to hang out at the </w:t>
      </w:r>
      <w:r>
        <w:rPr>
          <w:rFonts w:ascii="Times New Roman" w:eastAsia="Times New Roman" w:hAnsi="Times New Roman" w:cs="Times New Roman"/>
          <w:color w:val="000000"/>
          <w:u w:val="single"/>
        </w:rPr>
        <w:t>___50___</w:t>
      </w:r>
      <w:r>
        <w:rPr>
          <w:rFonts w:ascii="Times New Roman" w:eastAsia="Times New Roman" w:hAnsi="Times New Roman" w:cs="Times New Roman"/>
          <w:color w:val="000000"/>
        </w:rPr>
        <w:t>(</w:t>
      </w:r>
      <w:r>
        <w:rPr>
          <w:rFonts w:ascii="宋体" w:hAnsi="宋体" w:hint="eastAsia"/>
          <w:color w:val="000000"/>
        </w:rPr>
        <w:t>海滩）</w:t>
      </w:r>
      <w:r>
        <w:rPr>
          <w:rFonts w:ascii="Times New Roman" w:eastAsia="Times New Roman" w:hAnsi="Times New Roman" w:cs="Times New Roman"/>
          <w:color w:val="000000"/>
        </w:rPr>
        <w:t xml:space="preserve">and go surfing at least once a month. Raquel was born in Mexico, but has been here since she was </w:t>
      </w:r>
      <w:r>
        <w:rPr>
          <w:rFonts w:ascii="Times New Roman" w:eastAsia="Times New Roman" w:hAnsi="Times New Roman" w:cs="Times New Roman"/>
          <w:color w:val="000000"/>
          <w:u w:val="single"/>
        </w:rPr>
        <w:t>___51___</w:t>
      </w:r>
      <w:r>
        <w:rPr>
          <w:rFonts w:ascii="Times New Roman" w:eastAsia="Times New Roman" w:hAnsi="Times New Roman" w:cs="Times New Roman"/>
          <w:color w:val="000000"/>
        </w:rPr>
        <w:t xml:space="preserve"> (</w:t>
      </w:r>
      <w:r>
        <w:rPr>
          <w:rFonts w:ascii="宋体" w:hAnsi="宋体" w:hint="eastAsia"/>
          <w:color w:val="000000"/>
        </w:rPr>
        <w:t>十</w:t>
      </w:r>
      <w:r>
        <w:rPr>
          <w:rFonts w:ascii="Times New Roman" w:eastAsia="Times New Roman" w:hAnsi="Times New Roman" w:cs="Times New Roman"/>
          <w:color w:val="000000"/>
        </w:rPr>
        <w:t xml:space="preserve">)years old. Her mother is Mexican and her father is American, so she can speak </w:t>
      </w:r>
      <w:r>
        <w:rPr>
          <w:rFonts w:ascii="Times New Roman" w:eastAsia="Times New Roman" w:hAnsi="Times New Roman" w:cs="Times New Roman"/>
          <w:color w:val="000000"/>
          <w:u w:val="single"/>
        </w:rPr>
        <w:t>___52___</w:t>
      </w:r>
      <w:r>
        <w:rPr>
          <w:rFonts w:ascii="宋体" w:hAnsi="宋体" w:hint="eastAsia"/>
          <w:color w:val="000000"/>
        </w:rPr>
        <w:t>（两者都）</w:t>
      </w:r>
      <w:r>
        <w:rPr>
          <w:rFonts w:ascii="Times New Roman" w:eastAsia="Times New Roman" w:hAnsi="Times New Roman" w:cs="Times New Roman"/>
          <w:color w:val="000000"/>
        </w:rPr>
        <w:t xml:space="preserve">Spanish and English. That's something different about us. Although I </w:t>
      </w:r>
      <w:r>
        <w:rPr>
          <w:rFonts w:ascii="Times New Roman" w:eastAsia="Times New Roman" w:hAnsi="Times New Roman" w:cs="Times New Roman"/>
          <w:color w:val="000000"/>
          <w:u w:val="single"/>
        </w:rPr>
        <w:t>___53___</w:t>
      </w:r>
      <w:r>
        <w:rPr>
          <w:rFonts w:ascii="Times New Roman" w:eastAsia="Times New Roman" w:hAnsi="Times New Roman" w:cs="Times New Roman"/>
          <w:color w:val="000000"/>
        </w:rPr>
        <w:t>(</w:t>
      </w:r>
      <w:r>
        <w:rPr>
          <w:rFonts w:ascii="宋体" w:hAnsi="宋体" w:hint="eastAsia"/>
          <w:color w:val="000000"/>
        </w:rPr>
        <w:t>上学</w:t>
      </w:r>
      <w:r>
        <w:rPr>
          <w:rFonts w:ascii="Times New Roman" w:eastAsia="Times New Roman" w:hAnsi="Times New Roman" w:cs="Times New Roman"/>
          <w:color w:val="000000"/>
        </w:rPr>
        <w:t>;</w:t>
      </w:r>
      <w:r>
        <w:rPr>
          <w:rFonts w:ascii="宋体" w:hAnsi="宋体" w:hint="eastAsia"/>
          <w:color w:val="000000"/>
        </w:rPr>
        <w:t>参加）</w:t>
      </w:r>
      <w:r>
        <w:rPr>
          <w:rFonts w:ascii="Times New Roman" w:eastAsia="Times New Roman" w:hAnsi="Times New Roman" w:cs="Times New Roman"/>
          <w:color w:val="000000"/>
        </w:rPr>
        <w:t xml:space="preserve">a class last year, my Spanish is still terrible! Another thing that's different is her background. Raquel's from two countries and has experience and </w:t>
      </w:r>
      <w:r>
        <w:rPr>
          <w:rFonts w:ascii="Times New Roman" w:eastAsia="Times New Roman" w:hAnsi="Times New Roman" w:cs="Times New Roman"/>
          <w:color w:val="000000"/>
          <w:u w:val="single"/>
        </w:rPr>
        <w:t>___54___</w:t>
      </w:r>
      <w:r>
        <w:rPr>
          <w:rFonts w:ascii="宋体" w:hAnsi="宋体" w:hint="eastAsia"/>
          <w:color w:val="000000"/>
        </w:rPr>
        <w:t>（知识）</w:t>
      </w:r>
      <w:r>
        <w:rPr>
          <w:rFonts w:ascii="Times New Roman" w:eastAsia="Times New Roman" w:hAnsi="Times New Roman" w:cs="Times New Roman"/>
          <w:color w:val="000000"/>
        </w:rPr>
        <w:t xml:space="preserve">of two cultures. I think that's really </w:t>
      </w:r>
      <w:r>
        <w:rPr>
          <w:rFonts w:ascii="Times New Roman" w:eastAsia="Times New Roman" w:hAnsi="Times New Roman" w:cs="Times New Roman"/>
          <w:color w:val="000000"/>
          <w:u w:val="single"/>
        </w:rPr>
        <w:t>____55____</w:t>
      </w:r>
      <w:r>
        <w:rPr>
          <w:rFonts w:ascii="Times New Roman" w:eastAsia="Times New Roman" w:hAnsi="Times New Roman" w:cs="Times New Roman"/>
          <w:color w:val="000000"/>
        </w:rPr>
        <w:t xml:space="preserve"> (</w:t>
      </w:r>
      <w:r>
        <w:rPr>
          <w:rFonts w:ascii="宋体" w:hAnsi="宋体" w:hint="eastAsia"/>
          <w:color w:val="000000"/>
        </w:rPr>
        <w:t>酷的）</w:t>
      </w:r>
      <w:r>
        <w:rPr>
          <w:rFonts w:ascii="Times New Roman" w:eastAsia="Times New Roman" w:hAnsi="Times New Roman" w:cs="Times New Roman"/>
          <w:color w:val="000000"/>
        </w:rPr>
        <w:t xml:space="preserve">.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We might not live in the same city in the future, but I think we'll stay friends. Thanks for listening to me.</w:t>
      </w:r>
    </w:p>
    <w:p w:rsidR="00645DA7" w:rsidP="00645DA7">
      <w:pPr>
        <w:spacing w:line="360" w:lineRule="auto"/>
        <w:jc w:val="left"/>
        <w:textAlignment w:val="center"/>
        <w:rPr>
          <w:rFonts w:ascii="宋体" w:hAnsi="宋体"/>
          <w:b/>
          <w:color w:val="000000"/>
          <w:sz w:val="24"/>
        </w:rPr>
      </w:pPr>
      <w:r>
        <w:rPr>
          <w:rFonts w:ascii="宋体" w:hAnsi="宋体" w:hint="eastAsia"/>
          <w:b/>
          <w:color w:val="000000"/>
          <w:sz w:val="24"/>
        </w:rPr>
        <w:t>四、语法填空</w:t>
      </w:r>
    </w:p>
    <w:p w:rsidR="00645DA7" w:rsidP="00645DA7">
      <w:pPr>
        <w:spacing w:line="360" w:lineRule="auto"/>
        <w:jc w:val="left"/>
        <w:textAlignment w:val="center"/>
        <w:rPr>
          <w:rFonts w:ascii="宋体" w:hAnsi="宋体" w:hint="eastAsia"/>
          <w:color w:val="000000"/>
        </w:rPr>
      </w:pPr>
      <w:r>
        <w:rPr>
          <w:rFonts w:ascii="宋体" w:hAnsi="宋体" w:hint="eastAsia"/>
          <w:color w:val="000000"/>
        </w:rPr>
        <w:t>阅读下面短文，在空白处填入一个适当的词，或填入括号中所给单词的正确形式。</w:t>
      </w:r>
    </w:p>
    <w:p w:rsidR="00645DA7" w:rsidP="00645DA7">
      <w:pPr>
        <w:spacing w:line="360" w:lineRule="auto"/>
        <w:ind w:firstLine="420"/>
        <w:jc w:val="left"/>
        <w:textAlignment w:val="center"/>
        <w:rPr>
          <w:rFonts w:ascii="Times New Roman" w:eastAsia="Times New Roman" w:hAnsi="Times New Roman" w:cs="Times New Roman" w:hint="eastAsia"/>
          <w:color w:val="000000"/>
        </w:rPr>
        <w:sectPr>
          <w:type w:val="nextPage"/>
          <w:pgSz w:w="11906" w:h="16838"/>
          <w:pgMar w:top="1440" w:right="1800" w:bottom="1440" w:left="1800" w:header="851" w:footer="992" w:gutter="0"/>
          <w:pgNumType w:start="10"/>
          <w:cols w:space="425"/>
          <w:titlePg w:val="0"/>
          <w:docGrid w:type="lines" w:linePitch="312"/>
        </w:sectPr>
      </w:pPr>
      <w:r>
        <w:rPr>
          <w:rFonts w:ascii="Times New Roman" w:eastAsia="Times New Roman" w:hAnsi="Times New Roman" w:cs="Times New Roman"/>
          <w:color w:val="000000"/>
        </w:rPr>
        <w:t xml:space="preserve">My brother Claudio is one of the people I love most. He is wise and always helpful, taking care of me and </w:t>
      </w:r>
      <w:r>
        <w:rPr>
          <w:rFonts w:ascii="Times New Roman" w:eastAsia="Times New Roman" w:hAnsi="Times New Roman" w:cs="Times New Roman"/>
          <w:color w:val="000000"/>
          <w:u w:val="single"/>
        </w:rPr>
        <w:t>___56___</w:t>
      </w:r>
      <w:r>
        <w:rPr>
          <w:rFonts w:ascii="Times New Roman" w:eastAsia="Times New Roman" w:hAnsi="Times New Roman" w:cs="Times New Roman"/>
          <w:color w:val="000000"/>
        </w:rPr>
        <w:t xml:space="preserve">(we) young sister, Sarah. The day when he left home to go to college, I </w:t>
      </w:r>
      <w:r>
        <w:rPr>
          <w:rFonts w:ascii="Times New Roman" w:eastAsia="Times New Roman" w:hAnsi="Times New Roman" w:cs="Times New Roman"/>
          <w:color w:val="000000"/>
          <w:u w:val="single"/>
        </w:rPr>
        <w:t>___57___</w:t>
      </w:r>
      <w:r>
        <w:rPr>
          <w:rFonts w:ascii="Times New Roman" w:eastAsia="Times New Roman" w:hAnsi="Times New Roman" w:cs="Times New Roman"/>
          <w:color w:val="000000"/>
        </w:rPr>
        <w:t xml:space="preserve">(teach) the importance of being a man.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It was a </w:t>
      </w:r>
      <w:r>
        <w:rPr>
          <w:rFonts w:ascii="Times New Roman" w:eastAsia="Times New Roman" w:hAnsi="Times New Roman" w:cs="Times New Roman"/>
          <w:color w:val="000000"/>
          <w:u w:val="single"/>
        </w:rPr>
        <w:t>___58___</w:t>
      </w:r>
      <w:r>
        <w:rPr>
          <w:rFonts w:ascii="Times New Roman" w:eastAsia="Times New Roman" w:hAnsi="Times New Roman" w:cs="Times New Roman"/>
          <w:color w:val="000000"/>
        </w:rPr>
        <w:t xml:space="preserve">(rain) Saturday morning in August. We were woken up by the sound of </w:t>
      </w:r>
      <w:r>
        <w:rPr>
          <w:rFonts w:ascii="Times New Roman" w:eastAsia="Times New Roman" w:hAnsi="Times New Roman" w:cs="Times New Roman"/>
          <w:color w:val="000000"/>
        </w:rPr>
        <w:t xml:space="preserve">Sarah playing the piano as usual. In the kitchen, there was </w:t>
      </w:r>
      <w:r>
        <w:rPr>
          <w:rFonts w:ascii="Times New Roman" w:eastAsia="Times New Roman" w:hAnsi="Times New Roman" w:cs="Times New Roman"/>
          <w:color w:val="000000"/>
          <w:u w:val="single"/>
        </w:rPr>
        <w:t>___59___</w:t>
      </w:r>
      <w:r>
        <w:rPr>
          <w:rFonts w:ascii="Times New Roman" w:eastAsia="Times New Roman" w:hAnsi="Times New Roman" w:cs="Times New Roman"/>
          <w:color w:val="000000"/>
        </w:rPr>
        <w:t xml:space="preserve"> surprise for Claudio — his favorite pancakes.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Mom gave us a big smile and told us </w:t>
      </w:r>
      <w:r>
        <w:rPr>
          <w:rFonts w:ascii="Times New Roman" w:eastAsia="Times New Roman" w:hAnsi="Times New Roman" w:cs="Times New Roman"/>
          <w:color w:val="000000"/>
          <w:u w:val="single"/>
        </w:rPr>
        <w:t>___60___</w:t>
      </w:r>
      <w:r>
        <w:rPr>
          <w:rFonts w:ascii="Times New Roman" w:eastAsia="Times New Roman" w:hAnsi="Times New Roman" w:cs="Times New Roman"/>
          <w:color w:val="000000"/>
        </w:rPr>
        <w:t>(sit) down for the breakfast. This was an important day for all of us!</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While we </w:t>
      </w:r>
      <w:r>
        <w:rPr>
          <w:rFonts w:ascii="Times New Roman" w:eastAsia="Times New Roman" w:hAnsi="Times New Roman" w:cs="Times New Roman"/>
          <w:color w:val="000000"/>
          <w:u w:val="single"/>
        </w:rPr>
        <w:t>___61___</w:t>
      </w:r>
      <w:r>
        <w:rPr>
          <w:rFonts w:ascii="Times New Roman" w:eastAsia="Times New Roman" w:hAnsi="Times New Roman" w:cs="Times New Roman"/>
          <w:color w:val="000000"/>
        </w:rPr>
        <w:t xml:space="preserve">(eat) breakfast, Claudio went upstairs to collect his things. I suddenly heard him calling my name. When I walked </w:t>
      </w:r>
      <w:r>
        <w:rPr>
          <w:rFonts w:ascii="Times New Roman" w:eastAsia="Times New Roman" w:hAnsi="Times New Roman" w:cs="Times New Roman"/>
          <w:color w:val="000000"/>
          <w:u w:val="single"/>
        </w:rPr>
        <w:t>___62___</w:t>
      </w:r>
      <w:r>
        <w:rPr>
          <w:rFonts w:ascii="Times New Roman" w:eastAsia="Times New Roman" w:hAnsi="Times New Roman" w:cs="Times New Roman"/>
          <w:color w:val="000000"/>
        </w:rPr>
        <w:t xml:space="preserve"> the room we shared, I found Claudio sitting at my bedside. “It’s time, brother,” he said. I thought he was saying that it was time for him to leave the house, </w:t>
      </w:r>
      <w:r>
        <w:rPr>
          <w:rFonts w:ascii="Times New Roman" w:eastAsia="Times New Roman" w:hAnsi="Times New Roman" w:cs="Times New Roman"/>
          <w:color w:val="000000"/>
          <w:u w:val="single"/>
        </w:rPr>
        <w:t>___63___</w:t>
      </w:r>
      <w:r>
        <w:rPr>
          <w:rFonts w:ascii="Times New Roman" w:eastAsia="Times New Roman" w:hAnsi="Times New Roman" w:cs="Times New Roman"/>
          <w:color w:val="000000"/>
        </w:rPr>
        <w:t xml:space="preserve"> in fact he told me that I should take on a bigger role in the family from then on. He said I should do </w:t>
      </w:r>
      <w:r>
        <w:rPr>
          <w:rFonts w:ascii="Times New Roman" w:eastAsia="Times New Roman" w:hAnsi="Times New Roman" w:cs="Times New Roman"/>
          <w:color w:val="000000"/>
          <w:u w:val="single"/>
        </w:rPr>
        <w:t>___64___</w:t>
      </w:r>
      <w:r>
        <w:rPr>
          <w:rFonts w:ascii="Times New Roman" w:eastAsia="Times New Roman" w:hAnsi="Times New Roman" w:cs="Times New Roman"/>
          <w:color w:val="000000"/>
        </w:rPr>
        <w:t xml:space="preserve">(many) for Mom than before after he was gone. </w:t>
      </w:r>
    </w:p>
    <w:p w:rsidR="00645DA7" w:rsidP="00645DA7">
      <w:pPr>
        <w:spacing w:line="360" w:lineRule="auto"/>
        <w:ind w:firstLine="420"/>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 thought about his words very </w:t>
      </w:r>
      <w:r>
        <w:rPr>
          <w:rFonts w:ascii="Times New Roman" w:eastAsia="Times New Roman" w:hAnsi="Times New Roman" w:cs="Times New Roman"/>
          <w:color w:val="000000"/>
          <w:u w:val="single"/>
        </w:rPr>
        <w:t>____65____</w:t>
      </w:r>
      <w:r>
        <w:rPr>
          <w:rFonts w:ascii="Times New Roman" w:eastAsia="Times New Roman" w:hAnsi="Times New Roman" w:cs="Times New Roman"/>
          <w:color w:val="000000"/>
        </w:rPr>
        <w:t>(careful) and then understood everything. That day I learned about family</w:t>
      </w:r>
      <w:r>
        <w:rPr>
          <w:rFonts w:ascii="Times New Roman" w:eastAsia="Times New Roman" w:hAnsi="Times New Roman" w:cs="Times New Roman"/>
          <w:noProof/>
          <w:color w:val="000000"/>
          <w:position w:val="-22"/>
        </w:rPr>
        <w:drawing>
          <wp:inline distT="0" distB="0" distL="0" distR="0">
            <wp:extent cx="47625" cy="8572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7625" cy="85725"/>
                    </a:xfrm>
                    <a:prstGeom prst="rect">
                      <a:avLst/>
                    </a:prstGeom>
                    <a:noFill/>
                    <a:ln>
                      <a:noFill/>
                    </a:ln>
                  </pic:spPr>
                </pic:pic>
              </a:graphicData>
            </a:graphic>
          </wp:inline>
        </w:drawing>
      </w:r>
      <w:r>
        <w:rPr>
          <w:rFonts w:ascii="Times New Roman" w:eastAsia="Times New Roman" w:hAnsi="Times New Roman" w:cs="Times New Roman"/>
          <w:color w:val="000000"/>
        </w:rPr>
        <w:t xml:space="preserve"> love and duty.</w:t>
      </w:r>
    </w:p>
    <w:p w:rsidR="00645DA7" w:rsidP="00645DA7">
      <w:pPr>
        <w:spacing w:line="360" w:lineRule="auto"/>
        <w:jc w:val="left"/>
        <w:textAlignment w:val="center"/>
        <w:rPr>
          <w:rFonts w:ascii="宋体" w:hAnsi="宋体"/>
          <w:b/>
          <w:color w:val="000000"/>
          <w:sz w:val="24"/>
        </w:rPr>
      </w:pPr>
      <w:r>
        <w:rPr>
          <w:rFonts w:ascii="宋体" w:hAnsi="宋体" w:hint="eastAsia"/>
          <w:b/>
          <w:color w:val="000000"/>
          <w:sz w:val="24"/>
        </w:rPr>
        <w:t>五、任务型阅读与表达</w:t>
      </w:r>
    </w:p>
    <w:p w:rsidR="00645DA7" w:rsidP="00645DA7">
      <w:pPr>
        <w:spacing w:line="360" w:lineRule="auto"/>
        <w:jc w:val="left"/>
        <w:textAlignment w:val="center"/>
        <w:rPr>
          <w:rFonts w:ascii="Times New Roman" w:eastAsia="Times New Roman" w:hAnsi="Times New Roman" w:cs="Times New Roman" w:hint="eastAsia"/>
          <w:b/>
          <w:color w:val="000000"/>
          <w:sz w:val="24"/>
        </w:rPr>
      </w:pPr>
      <w:r>
        <w:rPr>
          <w:rFonts w:ascii="宋体" w:hAnsi="宋体" w:hint="eastAsia"/>
          <w:b/>
          <w:color w:val="000000"/>
          <w:sz w:val="24"/>
        </w:rPr>
        <w:t>第一节</w:t>
      </w:r>
      <w:r>
        <w:rPr>
          <w:rFonts w:ascii="Times New Roman" w:eastAsia="Times New Roman" w:hAnsi="Times New Roman" w:cs="Times New Roman"/>
          <w:b/>
          <w:color w:val="000000"/>
          <w:sz w:val="24"/>
        </w:rPr>
        <w:t xml:space="preserve"> </w:t>
      </w:r>
    </w:p>
    <w:p w:rsidR="00645DA7" w:rsidP="00645DA7">
      <w:pPr>
        <w:spacing w:line="360" w:lineRule="auto"/>
        <w:jc w:val="left"/>
        <w:textAlignment w:val="center"/>
        <w:rPr>
          <w:rFonts w:ascii="宋体" w:hAnsi="宋体"/>
          <w:color w:val="000000"/>
        </w:rPr>
      </w:pPr>
      <w:r>
        <w:rPr>
          <w:rFonts w:ascii="宋体" w:hAnsi="宋体" w:hint="eastAsia"/>
          <w:color w:val="000000"/>
        </w:rPr>
        <w:t>下面是英国植物园</w:t>
      </w:r>
      <w:r>
        <w:rPr>
          <w:rFonts w:ascii="Times New Roman" w:eastAsia="Times New Roman" w:hAnsi="Times New Roman" w:cs="Times New Roman"/>
          <w:color w:val="000000"/>
        </w:rPr>
        <w:t xml:space="preserve"> Batsford Arboretum</w:t>
      </w:r>
      <w:r>
        <w:rPr>
          <w:rFonts w:ascii="宋体" w:hAnsi="宋体" w:hint="eastAsia"/>
          <w:color w:val="000000"/>
        </w:rPr>
        <w:t>的宣传页。阅读该页内容，然后从方框中所给的</w:t>
      </w:r>
      <w:r>
        <w:rPr>
          <w:rFonts w:ascii="Times New Roman" w:eastAsia="Times New Roman" w:hAnsi="Times New Roman" w:cs="Times New Roman"/>
          <w:color w:val="000000"/>
        </w:rPr>
        <w:t>A</w:t>
      </w:r>
      <w:r>
        <w:rPr>
          <w:rFonts w:ascii="宋体" w:hAnsi="宋体" w:hint="eastAsia"/>
          <w:color w:val="000000"/>
        </w:rPr>
        <w:t>、</w:t>
      </w:r>
      <w:r>
        <w:rPr>
          <w:rFonts w:ascii="Times New Roman" w:eastAsia="Times New Roman" w:hAnsi="Times New Roman" w:cs="Times New Roman"/>
          <w:color w:val="000000"/>
        </w:rPr>
        <w:t>B</w:t>
      </w:r>
      <w:r>
        <w:rPr>
          <w:rFonts w:ascii="宋体" w:hAnsi="宋体" w:hint="eastAsia"/>
          <w:color w:val="000000"/>
        </w:rPr>
        <w:t>、</w:t>
      </w:r>
      <w:r>
        <w:rPr>
          <w:rFonts w:ascii="Times New Roman" w:eastAsia="Times New Roman" w:hAnsi="Times New Roman" w:cs="Times New Roman"/>
          <w:color w:val="000000"/>
        </w:rPr>
        <w:t>C</w:t>
      </w:r>
      <w:r>
        <w:rPr>
          <w:rFonts w:ascii="宋体" w:hAnsi="宋体" w:hint="eastAsia"/>
          <w:color w:val="000000"/>
        </w:rPr>
        <w:t>、</w:t>
      </w:r>
      <w:r>
        <w:rPr>
          <w:rFonts w:ascii="Times New Roman" w:eastAsia="Times New Roman" w:hAnsi="Times New Roman" w:cs="Times New Roman"/>
          <w:color w:val="000000"/>
        </w:rPr>
        <w:t>D</w:t>
      </w:r>
      <w:r>
        <w:rPr>
          <w:rFonts w:ascii="宋体" w:hAnsi="宋体" w:hint="eastAsia"/>
          <w:color w:val="000000"/>
        </w:rPr>
        <w:t>、</w:t>
      </w:r>
      <w:r>
        <w:rPr>
          <w:rFonts w:ascii="Times New Roman" w:eastAsia="Times New Roman" w:hAnsi="Times New Roman" w:cs="Times New Roman"/>
          <w:color w:val="000000"/>
        </w:rPr>
        <w:t>E</w:t>
      </w:r>
      <w:r>
        <w:rPr>
          <w:rFonts w:ascii="宋体" w:hAnsi="宋体" w:hint="eastAsia"/>
          <w:color w:val="000000"/>
        </w:rPr>
        <w:t>五个选项中选出符合各段信息的标题，并完成文中小题。</w:t>
      </w:r>
    </w:p>
    <w:tbl>
      <w:tblPr>
        <w:tblStyle w:val="TableNorm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8550"/>
      </w:tblGrid>
      <w:tr w:rsidTr="00645DA7">
        <w:tblPrEx>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852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jc w:val="left"/>
              <w:textAlignment w:val="center"/>
              <w:rPr>
                <w:rFonts w:ascii="Times New Roman" w:eastAsia="Times New Roman" w:hAnsi="Times New Roman" w:cs="Times New Roman" w:hint="eastAsia"/>
                <w:color w:val="000000"/>
              </w:rPr>
            </w:pPr>
            <w:r>
              <w:rPr>
                <w:rFonts w:ascii="Times New Roman" w:eastAsia="Times New Roman" w:hAnsi="Times New Roman" w:cs="Times New Roman"/>
                <w:noProof/>
                <w:color w:val="000000"/>
              </w:rPr>
              <w:drawing>
                <wp:inline distT="0" distB="0" distL="0" distR="0">
                  <wp:extent cx="2000250" cy="600075"/>
                  <wp:effectExtent l="0" t="0" r="0" b="9525"/>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学科网(www.zxxk.com)--教育资源门户，提供试卷、教案、课件、论文、素材以及各类教学资源下载，还有大量而丰富的教学相关资讯！"/>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0250" cy="600075"/>
                          </a:xfrm>
                          <a:prstGeom prst="rect">
                            <a:avLst/>
                          </a:prstGeom>
                          <a:noFill/>
                          <a:ln>
                            <a:noFill/>
                          </a:ln>
                        </pic:spPr>
                      </pic:pic>
                    </a:graphicData>
                  </a:graphic>
                </wp:inline>
              </w:drawing>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world of trees</w:t>
            </w:r>
            <w:r>
              <w:rPr>
                <w:rFonts w:ascii="Times New Roman" w:eastAsia="Times New Roman" w:hAnsi="Times New Roman" w:cs="Times New Roman"/>
                <w:noProof/>
                <w:color w:val="000000"/>
                <w:position w:val="-22"/>
              </w:rPr>
              <w:drawing>
                <wp:inline distT="0" distB="0" distL="0" distR="0">
                  <wp:extent cx="47625" cy="8572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7625" cy="85725"/>
                          </a:xfrm>
                          <a:prstGeom prst="rect">
                            <a:avLst/>
                          </a:prstGeom>
                          <a:noFill/>
                          <a:ln>
                            <a:noFill/>
                          </a:ln>
                        </pic:spPr>
                      </pic:pic>
                    </a:graphicData>
                  </a:graphic>
                </wp:inline>
              </w:drawing>
            </w:r>
            <w:r>
              <w:rPr>
                <w:rFonts w:ascii="Times New Roman" w:eastAsia="Times New Roman" w:hAnsi="Times New Roman" w:cs="Times New Roman"/>
                <w:color w:val="000000"/>
              </w:rPr>
              <w:t xml:space="preserve"> and so much more!</w:t>
            </w:r>
          </w:p>
          <w:p w:rsidR="00645DA7">
            <w:pPr>
              <w:spacing w:line="360" w:lineRule="auto"/>
              <w:jc w:val="left"/>
              <w:textAlignment w:val="cente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Built in the late 1800s, Batsford Arboretum is among the largest wild gardens in England, home to a collection of some of the world's most beautiful trees, bamboos, and shrubs. It's perfect for a peaceful walk beside the small rivers and pools. </w:t>
            </w:r>
          </w:p>
          <w:p w:rsidR="00645DA7">
            <w:pPr>
              <w:spacing w:line="360" w:lineRule="auto"/>
              <w:jc w:val="left"/>
              <w:textAlignment w:val="center"/>
              <w:rPr>
                <w:color w:val="000000"/>
                <w:u w:val="single"/>
              </w:rPr>
            </w:pPr>
            <w:r>
              <w:rPr>
                <w:rFonts w:ascii="Times New Roman" w:eastAsia="Times New Roman" w:hAnsi="Times New Roman" w:cs="Times New Roman"/>
                <w:color w:val="000000"/>
                <w:u w:val="single"/>
              </w:rPr>
              <w:t>_____66_____</w:t>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Early daffodils(</w:t>
            </w:r>
            <w:r>
              <w:rPr>
                <w:rFonts w:ascii="宋体" w:hAnsi="宋体" w:hint="eastAsia"/>
                <w:color w:val="000000"/>
              </w:rPr>
              <w:t>水仙花</w:t>
            </w:r>
            <w:r>
              <w:rPr>
                <w:rFonts w:ascii="Times New Roman" w:eastAsia="Times New Roman" w:hAnsi="Times New Roman" w:cs="Times New Roman"/>
                <w:color w:val="000000"/>
              </w:rPr>
              <w:t xml:space="preserve">)and a cherry collection in spring. </w:t>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Handkerchief Tree and wildflower areas in summer. </w:t>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To smell the flowers of reds, yellows and golds in autumn. </w:t>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Ice and snow turn the Arboretum into a magical wonderland. </w:t>
            </w:r>
          </w:p>
          <w:p w:rsidR="00645DA7">
            <w:pPr>
              <w:spacing w:line="360" w:lineRule="auto"/>
              <w:jc w:val="left"/>
              <w:textAlignment w:val="center"/>
              <w:rPr>
                <w:color w:val="000000"/>
                <w:u w:val="single"/>
              </w:rPr>
            </w:pPr>
            <w:r>
              <w:rPr>
                <w:rFonts w:ascii="Times New Roman" w:eastAsia="Times New Roman" w:hAnsi="Times New Roman" w:cs="Times New Roman"/>
                <w:color w:val="000000"/>
                <w:u w:val="single"/>
              </w:rPr>
              <w:t>______67______</w:t>
            </w:r>
          </w:p>
        </w:tc>
      </w:tr>
    </w:tbl>
    <w:p>
      <w:pPr>
        <w:sectPr>
          <w:type w:val="nextPage"/>
          <w:pgSz w:w="11906" w:h="16838"/>
          <w:pgMar w:top="1440" w:right="1800" w:bottom="1440" w:left="1800" w:header="851" w:footer="992" w:gutter="0"/>
          <w:pgNumType w:start="11"/>
          <w:cols w:space="425"/>
          <w:titlePg w:val="0"/>
          <w:docGrid w:type="lines" w:linePitch="312"/>
        </w:sectPr>
      </w:pPr>
    </w:p>
    <w:tbl>
      <w:tblPr>
        <w:tblStyle w:val="TableNorm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8550"/>
      </w:tblGrid>
      <w:tr w:rsidTr="00645DA7">
        <w:tblPrEx>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852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Batsford Arboretum is just one mile west of Moreton-in-Marsh on the A44. There are road signs </w:t>
            </w:r>
            <w:r>
              <w:rPr>
                <w:rFonts w:ascii="Times New Roman" w:eastAsia="Times New Roman" w:hAnsi="Times New Roman" w:cs="Times New Roman"/>
                <w:color w:val="000000"/>
              </w:rPr>
              <w:t xml:space="preserve">all the way. </w:t>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1 and 2 Johnsons Excel-bus from Stratford-upon-Avon drops passengers at the end of our mile-long drive. </w:t>
            </w:r>
          </w:p>
          <w:p w:rsidR="00645DA7">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1428750" cy="1257300"/>
                  <wp:effectExtent l="0" t="0" r="0" b="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descr="学科网(www.zxxk.com)--教育资源门户，提供试卷、教案、课件、论文、素材以及各类教学资源下载，还有大量而丰富的教学相关资讯！"/>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0" cy="1257300"/>
                          </a:xfrm>
                          <a:prstGeom prst="rect">
                            <a:avLst/>
                          </a:prstGeom>
                          <a:noFill/>
                          <a:ln>
                            <a:noFill/>
                          </a:ln>
                        </pic:spPr>
                      </pic:pic>
                    </a:graphicData>
                  </a:graphic>
                </wp:inline>
              </w:drawing>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Visitor Information</w:t>
            </w:r>
          </w:p>
          <w:p w:rsidR="00645DA7">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1257300" cy="1019175"/>
                  <wp:effectExtent l="0" t="0" r="0" b="9525"/>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descr="学科网(www.zxxk.com)--教育资源门户，提供试卷、教案、课件、论文、素材以及各类教学资源下载，还有大量而丰富的教学相关资讯！"/>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7300" cy="1019175"/>
                          </a:xfrm>
                          <a:prstGeom prst="rect">
                            <a:avLst/>
                          </a:prstGeom>
                          <a:noFill/>
                          <a:ln>
                            <a:noFill/>
                          </a:ln>
                        </pic:spPr>
                      </pic:pic>
                    </a:graphicData>
                  </a:graphic>
                </wp:inline>
              </w:drawing>
            </w:r>
          </w:p>
          <w:p w:rsidR="00645DA7">
            <w:pPr>
              <w:spacing w:line="360" w:lineRule="auto"/>
              <w:jc w:val="left"/>
              <w:textAlignment w:val="center"/>
              <w:rPr>
                <w:color w:val="000000"/>
                <w:u w:val="single"/>
              </w:rPr>
            </w:pPr>
            <w:r>
              <w:rPr>
                <w:rFonts w:ascii="Times New Roman" w:eastAsia="Times New Roman" w:hAnsi="Times New Roman" w:cs="Times New Roman"/>
                <w:color w:val="000000"/>
                <w:u w:val="single"/>
              </w:rPr>
              <w:t>_______68_______</w:t>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We are open every day except Christmas Day. In bad weather we may close the Arboretum, so please call us on 01386701441 before setting out. </w:t>
            </w:r>
          </w:p>
          <w:p w:rsidR="00645DA7">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1438275" cy="1085850"/>
                  <wp:effectExtent l="0" t="0" r="9525" b="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descr="学科网(www.zxxk.com)--教育资源门户，提供试卷、教案、课件、论文、素材以及各类教学资源下载，还有大量而丰富的教学相关资讯！"/>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8275" cy="1085850"/>
                          </a:xfrm>
                          <a:prstGeom prst="rect">
                            <a:avLst/>
                          </a:prstGeom>
                          <a:noFill/>
                          <a:ln>
                            <a:noFill/>
                          </a:ln>
                        </pic:spPr>
                      </pic:pic>
                    </a:graphicData>
                  </a:graphic>
                </wp:inline>
              </w:drawing>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Pets</w:t>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Dogs are welcome throughout the Visitor Centre and the Arboretum but must be closely watched all times.</w:t>
            </w:r>
          </w:p>
          <w:p w:rsidR="00645DA7">
            <w:pPr>
              <w:spacing w:line="360" w:lineRule="auto"/>
              <w:jc w:val="left"/>
              <w:textAlignment w:val="center"/>
              <w:rPr>
                <w:color w:val="000000"/>
                <w:u w:val="single"/>
              </w:rPr>
            </w:pPr>
            <w:r>
              <w:rPr>
                <w:rFonts w:ascii="Times New Roman" w:eastAsia="Times New Roman" w:hAnsi="Times New Roman" w:cs="Times New Roman"/>
                <w:color w:val="000000"/>
                <w:u w:val="single"/>
              </w:rPr>
              <w:t>_______69_______</w:t>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Parking for cars and coaches is FREE. You'll find picnic areas near to the lower car parks. Sorry no picnics in the Arboretum. </w:t>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_____70_____</w:t>
            </w:r>
            <w:r>
              <w:rPr>
                <w:rFonts w:ascii="Times New Roman" w:eastAsia="Times New Roman" w:hAnsi="Times New Roman" w:cs="Times New Roman"/>
                <w:color w:val="000000"/>
              </w:rPr>
              <w:t xml:space="preserve"> </w:t>
            </w:r>
          </w:p>
        </w:tc>
      </w:tr>
    </w:tbl>
    <w:p>
      <w:pPr>
        <w:sectPr>
          <w:type w:val="nextPage"/>
          <w:pgSz w:w="11906" w:h="16838"/>
          <w:pgMar w:top="1440" w:right="1800" w:bottom="1440" w:left="1800" w:header="851" w:footer="992" w:gutter="0"/>
          <w:pgNumType w:start="12"/>
          <w:cols w:space="425"/>
          <w:titlePg w:val="0"/>
          <w:docGrid w:type="lines" w:linePitch="312"/>
        </w:sectPr>
      </w:pPr>
    </w:p>
    <w:tbl>
      <w:tblPr>
        <w:tblStyle w:val="TableNorm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8550"/>
      </w:tblGrid>
      <w:tr w:rsidTr="00645DA7">
        <w:tblPrEx>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852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695325" cy="666750"/>
                  <wp:effectExtent l="0" t="0" r="9525" b="0"/>
                  <wp:docPr id="2"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学科网(www.zxxk.com)--教育资源门户，提供试卷、教案、课件、论文、素材以及各类教学资源下载，还有大量而丰富的教学相关资讯！"/>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695325" cy="666750"/>
                          </a:xfrm>
                          <a:prstGeom prst="rect">
                            <a:avLst/>
                          </a:prstGeom>
                          <a:noFill/>
                          <a:ln>
                            <a:noFill/>
                          </a:ln>
                        </pic:spPr>
                      </pic:pic>
                    </a:graphicData>
                  </a:graphic>
                </wp:inline>
              </w:drawing>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Sign up to receive our regular email newsleters if you love Batsford;  </w:t>
            </w:r>
          </w:p>
          <w:p w:rsidR="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Check for the latest admission charges</w:t>
            </w:r>
            <w:r>
              <w:rPr>
                <w:rFonts w:ascii="宋体" w:hAnsi="宋体" w:hint="eastAsia"/>
                <w:color w:val="000000"/>
              </w:rPr>
              <w:t>（门票价格）</w:t>
            </w:r>
            <w:r>
              <w:rPr>
                <w:rFonts w:ascii="Times New Roman" w:eastAsia="Times New Roman" w:hAnsi="Times New Roman" w:cs="Times New Roman"/>
                <w:color w:val="000000"/>
              </w:rPr>
              <w:t xml:space="preserve">before you come. </w:t>
            </w:r>
          </w:p>
          <w:p w:rsidR="00645DA7">
            <w:pPr>
              <w:spacing w:line="360" w:lineRule="auto"/>
              <w:jc w:val="left"/>
              <w:textAlignment w:val="center"/>
              <w:rPr>
                <w:rFonts w:ascii="Times New Roman" w:eastAsia="Times New Roman" w:hAnsi="Times New Roman" w:cs="Times New Roman"/>
                <w:i/>
                <w:color w:val="000000"/>
              </w:rPr>
            </w:pPr>
            <w:r>
              <w:rPr>
                <w:rFonts w:ascii="Times New Roman" w:eastAsia="Times New Roman" w:hAnsi="Times New Roman" w:cs="Times New Roman"/>
                <w:color w:val="000000"/>
              </w:rPr>
              <w:t xml:space="preserve">Website: </w:t>
            </w:r>
            <w:r>
              <w:rPr>
                <w:rFonts w:ascii="Times New Roman" w:eastAsia="Times New Roman" w:hAnsi="Times New Roman" w:cs="Times New Roman"/>
                <w:i/>
                <w:color w:val="000000"/>
              </w:rPr>
              <w:t>www batsarb.co.uk</w:t>
            </w:r>
            <w:r>
              <w:rPr>
                <w:rFonts w:ascii="Times New Roman" w:eastAsia="Times New Roman" w:hAnsi="Times New Roman" w:cs="Times New Roman"/>
                <w:color w:val="000000"/>
              </w:rPr>
              <w:t xml:space="preserve">  Email:</w:t>
            </w:r>
            <w:r>
              <w:rPr>
                <w:rFonts w:ascii="Times New Roman" w:eastAsia="Times New Roman" w:hAnsi="Times New Roman" w:cs="Times New Roman"/>
                <w:i/>
                <w:color w:val="000000"/>
              </w:rPr>
              <w:t xml:space="preserve"> arboreum@basfordoundation.co.k</w:t>
            </w:r>
          </w:p>
          <w:p w:rsidR="00645DA7">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5276850" cy="790575"/>
                  <wp:effectExtent l="0" t="0" r="0" b="9525"/>
                  <wp:docPr id="1"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descr="学科网(www.zxxk.com)--教育资源门户，提供试卷、教案、课件、论文、素材以及各类教学资源下载，还有大量而丰富的教学相关资讯！"/>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6850" cy="790575"/>
                          </a:xfrm>
                          <a:prstGeom prst="rect">
                            <a:avLst/>
                          </a:prstGeom>
                          <a:noFill/>
                          <a:ln>
                            <a:noFill/>
                          </a:ln>
                        </pic:spPr>
                      </pic:pic>
                    </a:graphicData>
                  </a:graphic>
                </wp:inline>
              </w:drawing>
            </w:r>
          </w:p>
        </w:tc>
      </w:tr>
    </w:tbl>
    <w:p w:rsidR="00645DA7" w:rsidP="00645DA7">
      <w:pPr>
        <w:spacing w:line="360" w:lineRule="auto"/>
        <w:jc w:val="left"/>
        <w:textAlignment w:val="center"/>
        <w:rPr>
          <w:rFonts w:ascii="Times New Roman" w:eastAsia="Times New Roman" w:hAnsi="Times New Roman" w:cs="Times New Roman"/>
          <w:color w:val="000000"/>
        </w:rPr>
      </w:pPr>
    </w:p>
    <w:p w:rsidR="00645DA7" w:rsidP="00645DA7">
      <w:pPr>
        <w:spacing w:line="360" w:lineRule="auto"/>
        <w:jc w:val="left"/>
        <w:textAlignment w:val="center"/>
        <w:rPr>
          <w:color w:val="000000"/>
        </w:rPr>
      </w:pPr>
    </w:p>
    <w:p w:rsidR="00645DA7" w:rsidP="00645DA7">
      <w:pPr>
        <w:spacing w:line="360" w:lineRule="auto"/>
        <w:jc w:val="left"/>
        <w:textAlignment w:val="center"/>
        <w:rPr>
          <w:color w:val="000000"/>
        </w:rPr>
      </w:pP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Opening times</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 How to find us</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Parking and picnics</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 Keep in touch</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E. A garden for all seasons</w:t>
      </w:r>
    </w:p>
    <w:p w:rsidR="00645DA7" w:rsidP="00645DA7">
      <w:pPr>
        <w:spacing w:line="360" w:lineRule="auto"/>
        <w:jc w:val="left"/>
        <w:textAlignment w:val="center"/>
        <w:rPr>
          <w:rFonts w:ascii="Times New Roman" w:eastAsia="Times New Roman" w:hAnsi="Times New Roman" w:cs="Times New Roman"/>
          <w:b/>
          <w:color w:val="000000"/>
          <w:sz w:val="24"/>
        </w:rPr>
      </w:pPr>
      <w:r>
        <w:rPr>
          <w:rFonts w:ascii="宋体" w:hAnsi="宋体" w:hint="eastAsia"/>
          <w:b/>
          <w:color w:val="000000"/>
          <w:sz w:val="24"/>
        </w:rPr>
        <w:t>第二节</w:t>
      </w:r>
      <w:r>
        <w:rPr>
          <w:rFonts w:ascii="Times New Roman" w:eastAsia="Times New Roman" w:hAnsi="Times New Roman" w:cs="Times New Roman"/>
          <w:b/>
          <w:color w:val="000000"/>
          <w:sz w:val="24"/>
        </w:rPr>
        <w:t xml:space="preserve"> </w:t>
      </w:r>
    </w:p>
    <w:p w:rsidR="00645DA7" w:rsidP="00645DA7">
      <w:pPr>
        <w:spacing w:line="360" w:lineRule="auto"/>
        <w:ind w:firstLine="420"/>
        <w:jc w:val="left"/>
        <w:textAlignment w:val="center"/>
        <w:rPr>
          <w:rFonts w:ascii="宋体" w:hAnsi="宋体"/>
          <w:color w:val="000000"/>
        </w:rPr>
      </w:pPr>
      <w:r>
        <w:rPr>
          <w:color w:val="000000"/>
        </w:rPr>
        <w:t>71.</w:t>
      </w:r>
      <w:r>
        <w:rPr>
          <w:rFonts w:ascii="宋体" w:hAnsi="宋体" w:hint="eastAsia"/>
          <w:color w:val="000000"/>
        </w:rPr>
        <w:t>假设你是</w:t>
      </w:r>
      <w:r>
        <w:rPr>
          <w:rFonts w:ascii="Times New Roman" w:eastAsia="Times New Roman" w:hAnsi="Times New Roman" w:cs="Times New Roman"/>
          <w:color w:val="000000"/>
        </w:rPr>
        <w:t xml:space="preserve"> David,</w:t>
      </w:r>
      <w:r>
        <w:rPr>
          <w:rFonts w:ascii="宋体" w:hAnsi="宋体" w:hint="eastAsia"/>
          <w:color w:val="000000"/>
        </w:rPr>
        <w:t>打算今年夏天去</w:t>
      </w:r>
      <w:r>
        <w:rPr>
          <w:rFonts w:ascii="Times New Roman" w:eastAsia="Times New Roman" w:hAnsi="Times New Roman" w:cs="Times New Roman"/>
          <w:color w:val="000000"/>
        </w:rPr>
        <w:t xml:space="preserve"> Batsford Arboretum</w:t>
      </w:r>
      <w:r>
        <w:rPr>
          <w:rFonts w:ascii="宋体" w:hAnsi="宋体" w:hint="eastAsia"/>
          <w:color w:val="000000"/>
        </w:rPr>
        <w:t>游玩。请给植物园写一封简短的邮件</w:t>
      </w:r>
      <w:r>
        <w:rPr>
          <w:rFonts w:ascii="Times New Roman" w:eastAsia="Times New Roman" w:hAnsi="Times New Roman" w:cs="Times New Roman"/>
          <w:color w:val="000000"/>
        </w:rPr>
        <w:t>,</w:t>
      </w:r>
      <w:r>
        <w:rPr>
          <w:rFonts w:ascii="宋体" w:hAnsi="宋体" w:hint="eastAsia"/>
          <w:color w:val="000000"/>
        </w:rPr>
        <w:t>询问你想了解的信息</w:t>
      </w:r>
      <w:r>
        <w:rPr>
          <w:rFonts w:ascii="Times New Roman" w:eastAsia="Times New Roman" w:hAnsi="Times New Roman" w:cs="Times New Roman"/>
          <w:color w:val="000000"/>
        </w:rPr>
        <w:t>,</w:t>
      </w:r>
      <w:r>
        <w:rPr>
          <w:rFonts w:ascii="宋体" w:hAnsi="宋体" w:hint="eastAsia"/>
          <w:color w:val="000000"/>
        </w:rPr>
        <w:t>如用餐、门票价格等。</w:t>
      </w:r>
    </w:p>
    <w:p w:rsidR="00645DA7" w:rsidP="00645DA7">
      <w:pPr>
        <w:spacing w:line="360" w:lineRule="auto"/>
        <w:jc w:val="left"/>
        <w:textAlignment w:val="center"/>
        <w:rPr>
          <w:rFonts w:ascii="Times New Roman" w:eastAsia="Times New Roman" w:hAnsi="Times New Roman" w:cs="Times New Roman" w:hint="eastAsia"/>
          <w:color w:val="000000"/>
        </w:rPr>
      </w:pPr>
      <w:r>
        <w:rPr>
          <w:rFonts w:ascii="宋体" w:hAnsi="宋体" w:hint="eastAsia"/>
          <w:color w:val="000000"/>
        </w:rPr>
        <w:t>注意</w:t>
      </w:r>
      <w:r>
        <w:rPr>
          <w:rFonts w:ascii="Times New Roman" w:eastAsia="Times New Roman" w:hAnsi="Times New Roman" w:cs="Times New Roman"/>
          <w:color w:val="000000"/>
        </w:rPr>
        <w:t>:</w:t>
      </w:r>
    </w:p>
    <w:p w:rsidR="00645DA7" w:rsidP="00645DA7">
      <w:pPr>
        <w:spacing w:line="360" w:lineRule="auto"/>
        <w:jc w:val="left"/>
        <w:textAlignment w:val="center"/>
        <w:rPr>
          <w:rFonts w:ascii="宋体" w:hAnsi="宋体"/>
          <w:color w:val="000000"/>
        </w:rPr>
      </w:pPr>
      <w:r>
        <w:rPr>
          <w:rFonts w:ascii="宋体" w:hAnsi="宋体" w:hint="eastAsia"/>
          <w:color w:val="000000"/>
        </w:rPr>
        <w:t>（</w:t>
      </w:r>
      <w:r>
        <w:rPr>
          <w:rFonts w:ascii="Times New Roman" w:eastAsia="Times New Roman" w:hAnsi="Times New Roman" w:cs="Times New Roman"/>
          <w:color w:val="000000"/>
        </w:rPr>
        <w:t>1</w:t>
      </w:r>
      <w:r>
        <w:rPr>
          <w:rFonts w:ascii="宋体" w:hAnsi="宋体" w:hint="eastAsia"/>
          <w:color w:val="000000"/>
        </w:rPr>
        <w:t>）邮件中不得出现与你身份相关的信息。</w:t>
      </w:r>
    </w:p>
    <w:p w:rsidR="00645DA7" w:rsidP="00645DA7">
      <w:pPr>
        <w:spacing w:line="360" w:lineRule="auto"/>
        <w:jc w:val="left"/>
        <w:textAlignment w:val="center"/>
        <w:rPr>
          <w:rFonts w:ascii="宋体" w:hAnsi="宋体" w:hint="eastAsia"/>
          <w:color w:val="000000"/>
        </w:rPr>
      </w:pPr>
      <w:r>
        <w:rPr>
          <w:rFonts w:ascii="宋体" w:hAnsi="宋体" w:hint="eastAsia"/>
          <w:color w:val="000000"/>
        </w:rPr>
        <w:t>（</w:t>
      </w:r>
      <w:r>
        <w:rPr>
          <w:rFonts w:ascii="Times New Roman" w:eastAsia="Times New Roman" w:hAnsi="Times New Roman" w:cs="Times New Roman"/>
          <w:color w:val="000000"/>
        </w:rPr>
        <w:t>2</w:t>
      </w:r>
      <w:r>
        <w:rPr>
          <w:rFonts w:ascii="宋体" w:hAnsi="宋体" w:hint="eastAsia"/>
          <w:color w:val="000000"/>
        </w:rPr>
        <w:t>）词数</w:t>
      </w:r>
      <w:r>
        <w:rPr>
          <w:rFonts w:ascii="Times New Roman" w:eastAsia="Times New Roman" w:hAnsi="Times New Roman" w:cs="Times New Roman"/>
          <w:color w:val="000000"/>
        </w:rPr>
        <w:t>:30-50</w:t>
      </w:r>
      <w:r>
        <w:rPr>
          <w:rFonts w:ascii="宋体" w:hAnsi="宋体" w:hint="eastAsia"/>
          <w:color w:val="000000"/>
        </w:rPr>
        <w:t>。邮件的开头和结尾已给出</w:t>
      </w:r>
      <w:r>
        <w:rPr>
          <w:rFonts w:ascii="Times New Roman" w:eastAsia="Times New Roman" w:hAnsi="Times New Roman" w:cs="Times New Roman"/>
          <w:color w:val="000000"/>
        </w:rPr>
        <w:t>,</w:t>
      </w:r>
      <w:r>
        <w:rPr>
          <w:rFonts w:ascii="宋体" w:hAnsi="宋体" w:hint="eastAsia"/>
          <w:color w:val="000000"/>
        </w:rPr>
        <w:t>不计入总词数。</w:t>
      </w:r>
    </w:p>
    <w:p w:rsidR="00645DA7" w:rsidP="00645DA7">
      <w:pPr>
        <w:spacing w:line="360" w:lineRule="auto"/>
        <w:jc w:val="left"/>
        <w:textAlignment w:val="center"/>
        <w:rPr>
          <w:rFonts w:ascii="Times New Roman" w:eastAsia="Times New Roman" w:hAnsi="Times New Roman" w:cs="Times New Roman" w:hint="eastAsia"/>
          <w:color w:val="000000"/>
        </w:rPr>
      </w:pPr>
      <w:r>
        <w:rPr>
          <w:rFonts w:ascii="Times New Roman" w:eastAsia="Times New Roman" w:hAnsi="Times New Roman" w:cs="Times New Roman"/>
          <w:color w:val="000000"/>
        </w:rPr>
        <w:t>Dear Sir or Madam,</w:t>
      </w:r>
    </w:p>
    <w:p w:rsidR="00645DA7" w:rsidP="00645DA7">
      <w:pPr>
        <w:spacing w:line="360" w:lineRule="auto"/>
        <w:jc w:val="left"/>
        <w:textAlignment w:val="center"/>
        <w:rPr>
          <w:rFonts w:ascii="Times New Roman" w:eastAsia="Times New Roman" w:hAnsi="Times New Roman" w:cs="Times New Roman"/>
          <w:color w:val="000000"/>
        </w:rPr>
        <w:sectPr>
          <w:type w:val="nextPage"/>
          <w:pgSz w:w="11906" w:h="16838"/>
          <w:pgMar w:top="1440" w:right="1800" w:bottom="1440" w:left="1800" w:header="851" w:footer="992" w:gutter="0"/>
          <w:pgNumType w:start="13"/>
          <w:cols w:space="425"/>
          <w:titlePg w:val="0"/>
          <w:docGrid w:type="lines" w:linePitch="312"/>
        </w:sectPr>
      </w:pP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45DA7" w:rsidP="00645DA7">
      <w:pPr>
        <w:spacing w:line="360" w:lineRule="auto"/>
        <w:jc w:val="righ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David</w:t>
      </w:r>
    </w:p>
    <w:p w:rsidR="00645DA7" w:rsidP="00645DA7">
      <w:pPr>
        <w:spacing w:line="360" w:lineRule="auto"/>
        <w:jc w:val="left"/>
        <w:textAlignment w:val="center"/>
        <w:rPr>
          <w:rFonts w:ascii="宋体" w:hAnsi="宋体"/>
          <w:b/>
          <w:color w:val="000000"/>
        </w:rPr>
      </w:pPr>
      <w:r>
        <w:rPr>
          <w:rFonts w:ascii="宋体" w:hAnsi="宋体" w:hint="eastAsia"/>
          <w:b/>
          <w:color w:val="000000"/>
        </w:rPr>
        <w:t>六、书面表达</w:t>
      </w:r>
    </w:p>
    <w:p w:rsidR="00645DA7" w:rsidP="00645DA7">
      <w:pPr>
        <w:spacing w:line="360" w:lineRule="auto"/>
        <w:ind w:firstLine="420"/>
        <w:jc w:val="left"/>
        <w:textAlignment w:val="center"/>
        <w:rPr>
          <w:rFonts w:ascii="Times New Roman" w:eastAsia="Times New Roman" w:hAnsi="Times New Roman" w:cs="Times New Roman" w:hint="eastAsia"/>
          <w:color w:val="000000"/>
        </w:rPr>
      </w:pPr>
      <w:r>
        <w:rPr>
          <w:color w:val="000000"/>
        </w:rPr>
        <w:t>72.</w:t>
      </w:r>
      <w:r>
        <w:rPr>
          <w:rFonts w:ascii="宋体" w:hAnsi="宋体" w:hint="eastAsia"/>
          <w:color w:val="000000"/>
        </w:rPr>
        <w:t>在你校</w:t>
      </w:r>
      <w:r>
        <w:rPr>
          <w:rFonts w:ascii="Times New Roman" w:eastAsia="Times New Roman" w:hAnsi="Times New Roman" w:cs="Times New Roman"/>
          <w:color w:val="000000"/>
        </w:rPr>
        <w:t>"</w:t>
      </w:r>
      <w:r>
        <w:rPr>
          <w:rFonts w:ascii="宋体" w:hAnsi="宋体" w:hint="eastAsia"/>
          <w:color w:val="000000"/>
        </w:rPr>
        <w:t>劳动教育月</w:t>
      </w:r>
      <w:r>
        <w:rPr>
          <w:rFonts w:ascii="Times New Roman" w:eastAsia="Times New Roman" w:hAnsi="Times New Roman" w:cs="Times New Roman"/>
          <w:color w:val="000000"/>
        </w:rPr>
        <w:t>"</w:t>
      </w:r>
      <w:r>
        <w:rPr>
          <w:rFonts w:ascii="宋体" w:hAnsi="宋体" w:hint="eastAsia"/>
          <w:color w:val="000000"/>
        </w:rPr>
        <w:t>期间</w:t>
      </w:r>
      <w:r>
        <w:rPr>
          <w:rFonts w:ascii="Times New Roman" w:eastAsia="Times New Roman" w:hAnsi="Times New Roman" w:cs="Times New Roman"/>
          <w:color w:val="000000"/>
        </w:rPr>
        <w:t>,</w:t>
      </w:r>
      <w:r>
        <w:rPr>
          <w:rFonts w:ascii="宋体" w:hAnsi="宋体" w:hint="eastAsia"/>
          <w:color w:val="000000"/>
        </w:rPr>
        <w:t>校英语报发起了</w:t>
      </w:r>
      <w:r>
        <w:rPr>
          <w:rFonts w:ascii="Times New Roman" w:eastAsia="Times New Roman" w:hAnsi="Times New Roman" w:cs="Times New Roman"/>
          <w:color w:val="000000"/>
        </w:rPr>
        <w:t>"A Helper at Home"</w:t>
      </w:r>
      <w:r>
        <w:rPr>
          <w:rFonts w:ascii="宋体" w:hAnsi="宋体" w:hint="eastAsia"/>
          <w:color w:val="000000"/>
        </w:rPr>
        <w:t>主题征文活动。请结合自身情况</w:t>
      </w:r>
      <w:r>
        <w:rPr>
          <w:rFonts w:ascii="Times New Roman" w:eastAsia="Times New Roman" w:hAnsi="Times New Roman" w:cs="Times New Roman"/>
          <w:color w:val="000000"/>
        </w:rPr>
        <w:t>,</w:t>
      </w:r>
      <w:r>
        <w:rPr>
          <w:rFonts w:ascii="宋体" w:hAnsi="宋体" w:hint="eastAsia"/>
          <w:color w:val="000000"/>
        </w:rPr>
        <w:t>用英语写一篇短文投稿</w:t>
      </w:r>
      <w:r>
        <w:rPr>
          <w:rFonts w:ascii="Times New Roman" w:eastAsia="Times New Roman" w:hAnsi="Times New Roman" w:cs="Times New Roman"/>
          <w:color w:val="000000"/>
        </w:rPr>
        <w:t>,</w:t>
      </w:r>
      <w:r>
        <w:rPr>
          <w:rFonts w:ascii="宋体" w:hAnsi="宋体" w:hint="eastAsia"/>
          <w:color w:val="000000"/>
        </w:rPr>
        <w:t>谈谈你经常做的</w:t>
      </w:r>
      <w:r>
        <w:rPr>
          <w:rFonts w:ascii="宋体" w:hAnsi="宋体" w:hint="eastAsia"/>
          <w:color w:val="000000"/>
          <w:em w:val="dot"/>
        </w:rPr>
        <w:t>两项家务</w:t>
      </w:r>
      <w:r>
        <w:rPr>
          <w:rFonts w:ascii="宋体" w:hAnsi="宋体" w:hint="eastAsia"/>
          <w:color w:val="000000"/>
        </w:rPr>
        <w:t>以及</w:t>
      </w:r>
      <w:r>
        <w:rPr>
          <w:rFonts w:ascii="宋体" w:hAnsi="宋体" w:hint="eastAsia"/>
          <w:color w:val="000000"/>
          <w:em w:val="dot"/>
        </w:rPr>
        <w:t>你的收获</w:t>
      </w:r>
      <w:r>
        <w:rPr>
          <w:rFonts w:ascii="宋体" w:hAnsi="宋体" w:hint="eastAsia"/>
          <w:color w:val="000000"/>
        </w:rPr>
        <w:t>。内容要点提示如下</w:t>
      </w:r>
      <w:r>
        <w:rPr>
          <w:rFonts w:ascii="Times New Roman" w:eastAsia="Times New Roman" w:hAnsi="Times New Roman" w:cs="Times New Roman"/>
          <w:color w:val="000000"/>
        </w:rPr>
        <w:t>:</w:t>
      </w:r>
    </w:p>
    <w:tbl>
      <w:tblPr>
        <w:tblStyle w:val="TableNorm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4785"/>
        <w:gridCol w:w="3735"/>
      </w:tblGrid>
      <w:tr w:rsidTr="00645DA7">
        <w:tblPrEx>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47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ind w:firstLine="420"/>
              <w:jc w:val="left"/>
              <w:textAlignment w:val="center"/>
              <w:rPr>
                <w:rFonts w:ascii="Times New Roman" w:eastAsia="Times New Roman" w:hAnsi="Times New Roman" w:cs="Times New Roman"/>
                <w:b/>
                <w:color w:val="000000"/>
              </w:rPr>
            </w:pPr>
            <w:r>
              <w:rPr>
                <w:rFonts w:ascii="Times New Roman" w:eastAsia="Times New Roman" w:hAnsi="Times New Roman" w:cs="Times New Roman"/>
                <w:b/>
                <w:color w:val="000000"/>
              </w:rPr>
              <w:t>What you often do at home</w:t>
            </w:r>
          </w:p>
        </w:tc>
        <w:tc>
          <w:tcPr>
            <w:tcW w:w="373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ind w:firstLine="420"/>
              <w:jc w:val="left"/>
              <w:textAlignment w:val="center"/>
              <w:rPr>
                <w:rFonts w:ascii="Times New Roman" w:eastAsia="Times New Roman" w:hAnsi="Times New Roman" w:cs="Times New Roman"/>
                <w:b/>
                <w:color w:val="000000"/>
              </w:rPr>
            </w:pPr>
            <w:r>
              <w:rPr>
                <w:rFonts w:ascii="Times New Roman" w:eastAsia="Times New Roman" w:hAnsi="Times New Roman" w:cs="Times New Roman"/>
                <w:b/>
                <w:color w:val="000000"/>
              </w:rPr>
              <w:t>What you have learned</w:t>
            </w:r>
          </w:p>
        </w:tc>
      </w:tr>
      <w:tr w:rsidTr="00645DA7">
        <w:tblPrEx>
          <w:tblW w:w="8520" w:type="dxa"/>
          <w:tblCellMar>
            <w:top w:w="120" w:type="dxa"/>
            <w:left w:w="120" w:type="dxa"/>
            <w:bottom w:w="120" w:type="dxa"/>
            <w:right w:w="120" w:type="dxa"/>
          </w:tblCellMar>
          <w:tblLook w:val="04A0"/>
        </w:tblPrEx>
        <w:trPr>
          <w:trHeight w:val="330"/>
        </w:trPr>
        <w:tc>
          <w:tcPr>
            <w:tcW w:w="47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ind w:firstLine="420"/>
              <w:jc w:val="left"/>
              <w:textAlignment w:val="center"/>
              <w:rPr>
                <w:rFonts w:ascii="Times New Roman" w:eastAsia="Times New Roman" w:hAnsi="Times New Roman" w:cs="Times New Roman"/>
                <w:color w:val="000000"/>
              </w:rPr>
            </w:pPr>
            <w:r>
              <w:rPr>
                <w:rFonts w:ascii="宋体" w:hAnsi="宋体" w:hint="eastAsia"/>
                <w:color w:val="000000"/>
              </w:rPr>
              <w:t>◆</w:t>
            </w:r>
            <w:r>
              <w:rPr>
                <w:rFonts w:ascii="Times New Roman" w:eastAsia="Times New Roman" w:hAnsi="Times New Roman" w:cs="Times New Roman"/>
                <w:color w:val="000000"/>
              </w:rPr>
              <w:t xml:space="preserve"> water flowers     </w:t>
            </w:r>
            <w:r>
              <w:rPr>
                <w:rFonts w:ascii="宋体" w:hAnsi="宋体" w:hint="eastAsia"/>
                <w:color w:val="000000"/>
              </w:rPr>
              <w:t>◆</w:t>
            </w:r>
            <w:r>
              <w:rPr>
                <w:rFonts w:ascii="Times New Roman" w:eastAsia="Times New Roman" w:hAnsi="Times New Roman" w:cs="Times New Roman"/>
                <w:color w:val="000000"/>
              </w:rPr>
              <w:t xml:space="preserve"> cook meals</w:t>
            </w:r>
          </w:p>
          <w:p w:rsidR="00645DA7">
            <w:pPr>
              <w:spacing w:line="360" w:lineRule="auto"/>
              <w:jc w:val="left"/>
              <w:textAlignment w:val="center"/>
              <w:rPr>
                <w:rFonts w:ascii="Times New Roman" w:eastAsia="Times New Roman" w:hAnsi="Times New Roman" w:cs="Times New Roman"/>
                <w:color w:val="000000"/>
              </w:rPr>
            </w:pPr>
            <w:r>
              <w:rPr>
                <w:rFonts w:ascii="宋体" w:hAnsi="宋体" w:hint="eastAsia"/>
                <w:color w:val="000000"/>
              </w:rPr>
              <w:t>◆</w:t>
            </w:r>
            <w:r>
              <w:rPr>
                <w:rFonts w:ascii="Times New Roman" w:eastAsia="Times New Roman" w:hAnsi="Times New Roman" w:cs="Times New Roman"/>
                <w:color w:val="000000"/>
              </w:rPr>
              <w:t xml:space="preserve"> wash the dishes    </w:t>
            </w:r>
            <w:r>
              <w:rPr>
                <w:rFonts w:ascii="宋体" w:hAnsi="宋体" w:hint="eastAsia"/>
                <w:color w:val="000000"/>
              </w:rPr>
              <w:t>◆</w:t>
            </w:r>
            <w:r>
              <w:rPr>
                <w:rFonts w:ascii="Times New Roman" w:eastAsia="Times New Roman" w:hAnsi="Times New Roman" w:cs="Times New Roman"/>
                <w:color w:val="000000"/>
              </w:rPr>
              <w:t xml:space="preserve"> look after pets</w:t>
            </w:r>
          </w:p>
          <w:p w:rsidR="00645DA7">
            <w:pPr>
              <w:spacing w:line="360" w:lineRule="auto"/>
              <w:jc w:val="left"/>
              <w:textAlignment w:val="center"/>
              <w:rPr>
                <w:rFonts w:ascii="Times New Roman" w:eastAsia="Times New Roman" w:hAnsi="Times New Roman" w:cs="Times New Roman"/>
                <w:color w:val="000000"/>
              </w:rPr>
            </w:pPr>
            <w:r>
              <w:rPr>
                <w:rFonts w:ascii="宋体" w:hAnsi="宋体" w:hint="eastAsia"/>
                <w:color w:val="000000"/>
              </w:rPr>
              <w:t>◆</w:t>
            </w:r>
            <w:r>
              <w:rPr>
                <w:rFonts w:ascii="Times New Roman" w:eastAsia="Times New Roman" w:hAnsi="Times New Roman" w:cs="Times New Roman"/>
                <w:color w:val="000000"/>
              </w:rPr>
              <w:t xml:space="preserve">take out the rubbish  </w:t>
            </w:r>
            <w:r>
              <w:rPr>
                <w:rFonts w:ascii="宋体" w:hAnsi="宋体" w:hint="eastAsia"/>
                <w:color w:val="000000"/>
              </w:rPr>
              <w:t>◆</w:t>
            </w:r>
            <w:r>
              <w:rPr>
                <w:rFonts w:ascii="Times New Roman" w:eastAsia="Times New Roman" w:hAnsi="Times New Roman" w:cs="Times New Roman"/>
                <w:color w:val="000000"/>
              </w:rPr>
              <w:t>……</w:t>
            </w:r>
          </w:p>
        </w:tc>
        <w:tc>
          <w:tcPr>
            <w:tcW w:w="373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645DA7">
            <w:pPr>
              <w:spacing w:line="360" w:lineRule="auto"/>
              <w:ind w:firstLine="420"/>
              <w:jc w:val="left"/>
              <w:textAlignment w:val="center"/>
              <w:rPr>
                <w:rFonts w:ascii="Times New Roman" w:eastAsia="Times New Roman" w:hAnsi="Times New Roman" w:cs="Times New Roman"/>
                <w:color w:val="000000"/>
              </w:rPr>
            </w:pPr>
            <w:r>
              <w:rPr>
                <w:rFonts w:ascii="宋体" w:hAnsi="宋体" w:hint="eastAsia"/>
                <w:color w:val="000000"/>
              </w:rPr>
              <w:t>◆</w:t>
            </w:r>
            <w:r>
              <w:rPr>
                <w:rFonts w:ascii="Times New Roman" w:eastAsia="Times New Roman" w:hAnsi="Times New Roman" w:cs="Times New Roman"/>
                <w:color w:val="000000"/>
              </w:rPr>
              <w:t>life skills</w:t>
            </w:r>
          </w:p>
          <w:p w:rsidR="00645DA7">
            <w:pPr>
              <w:spacing w:line="360" w:lineRule="auto"/>
              <w:jc w:val="left"/>
              <w:textAlignment w:val="center"/>
              <w:rPr>
                <w:rFonts w:ascii="宋体" w:hAnsi="宋体"/>
                <w:color w:val="000000"/>
              </w:rPr>
            </w:pPr>
            <w:r>
              <w:rPr>
                <w:rFonts w:ascii="宋体" w:hAnsi="宋体" w:hint="eastAsia"/>
                <w:color w:val="000000"/>
              </w:rPr>
              <w:t>◆</w:t>
            </w:r>
            <w:r>
              <w:rPr>
                <w:rFonts w:ascii="Times New Roman" w:eastAsia="Times New Roman" w:hAnsi="Times New Roman" w:cs="Times New Roman"/>
                <w:color w:val="000000"/>
              </w:rPr>
              <w:t xml:space="preserve"> responsibility</w:t>
            </w:r>
            <w:r>
              <w:rPr>
                <w:rFonts w:ascii="宋体" w:hAnsi="宋体" w:hint="eastAsia"/>
                <w:color w:val="000000"/>
              </w:rPr>
              <w:t>（责任）</w:t>
            </w:r>
          </w:p>
          <w:p w:rsidR="00645DA7">
            <w:pPr>
              <w:spacing w:line="360" w:lineRule="auto"/>
              <w:jc w:val="left"/>
              <w:textAlignment w:val="center"/>
              <w:rPr>
                <w:rFonts w:ascii="Times New Roman" w:eastAsia="Times New Roman" w:hAnsi="Times New Roman" w:cs="Times New Roman" w:hint="eastAsia"/>
                <w:color w:val="000000"/>
              </w:rPr>
            </w:pPr>
            <w:r>
              <w:rPr>
                <w:rFonts w:ascii="宋体" w:hAnsi="宋体" w:hint="eastAsia"/>
                <w:color w:val="000000"/>
              </w:rPr>
              <w:t>◆</w:t>
            </w:r>
            <w:r>
              <w:rPr>
                <w:rFonts w:ascii="Times New Roman" w:eastAsia="Times New Roman" w:hAnsi="Times New Roman" w:cs="Times New Roman"/>
                <w:color w:val="000000"/>
              </w:rPr>
              <w:t>……</w:t>
            </w:r>
          </w:p>
        </w:tc>
      </w:tr>
    </w:tbl>
    <w:p w:rsidR="00645DA7" w:rsidP="00645DA7">
      <w:pPr>
        <w:spacing w:line="360" w:lineRule="auto"/>
        <w:ind w:firstLine="420"/>
        <w:jc w:val="left"/>
        <w:textAlignment w:val="center"/>
        <w:rPr>
          <w:rFonts w:ascii="Times New Roman" w:eastAsia="Times New Roman" w:hAnsi="Times New Roman" w:cs="Times New Roman"/>
          <w:color w:val="000000"/>
        </w:rPr>
      </w:pPr>
    </w:p>
    <w:p w:rsidR="00645DA7" w:rsidP="00645DA7">
      <w:pPr>
        <w:spacing w:line="360" w:lineRule="auto"/>
        <w:ind w:firstLine="420"/>
        <w:jc w:val="left"/>
        <w:textAlignment w:val="center"/>
        <w:rPr>
          <w:color w:val="000000"/>
        </w:rPr>
      </w:pPr>
    </w:p>
    <w:p w:rsidR="00645DA7" w:rsidP="00645DA7">
      <w:pPr>
        <w:spacing w:line="360" w:lineRule="auto"/>
        <w:ind w:firstLine="420"/>
        <w:jc w:val="left"/>
        <w:textAlignment w:val="center"/>
        <w:rPr>
          <w:color w:val="000000"/>
        </w:rPr>
      </w:pPr>
    </w:p>
    <w:p w:rsidR="00645DA7" w:rsidP="00645DA7">
      <w:pPr>
        <w:spacing w:line="360" w:lineRule="auto"/>
        <w:jc w:val="left"/>
        <w:textAlignment w:val="center"/>
        <w:rPr>
          <w:rFonts w:ascii="Times New Roman" w:eastAsia="Times New Roman" w:hAnsi="Times New Roman" w:cs="Times New Roman"/>
          <w:color w:val="000000"/>
        </w:rPr>
      </w:pPr>
      <w:r>
        <w:rPr>
          <w:rFonts w:ascii="宋体" w:hAnsi="宋体" w:hint="eastAsia"/>
          <w:color w:val="000000"/>
        </w:rPr>
        <w:t>注意</w:t>
      </w:r>
      <w:r>
        <w:rPr>
          <w:rFonts w:ascii="Times New Roman" w:eastAsia="Times New Roman" w:hAnsi="Times New Roman" w:cs="Times New Roman"/>
          <w:color w:val="000000"/>
        </w:rPr>
        <w:t>:</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hint="eastAsia"/>
          <w:color w:val="000000"/>
        </w:rPr>
        <w:t>表格中的内容要点仅供选择使用</w:t>
      </w:r>
      <w:r>
        <w:rPr>
          <w:rFonts w:ascii="Times New Roman" w:eastAsia="Times New Roman" w:hAnsi="Times New Roman" w:cs="Times New Roman"/>
          <w:color w:val="000000"/>
        </w:rPr>
        <w:t>,</w:t>
      </w:r>
      <w:r>
        <w:rPr>
          <w:rFonts w:ascii="宋体" w:hAnsi="宋体" w:hint="eastAsia"/>
          <w:color w:val="000000"/>
        </w:rPr>
        <w:t>可适当发挥。</w:t>
      </w:r>
    </w:p>
    <w:p w:rsidR="00645DA7" w:rsidP="00645DA7">
      <w:pPr>
        <w:spacing w:line="360" w:lineRule="auto"/>
        <w:jc w:val="left"/>
        <w:textAlignment w:val="center"/>
        <w:rPr>
          <w:rFonts w:ascii="宋体" w:hAnsi="宋体" w:hint="eastAsia"/>
          <w:color w:val="000000"/>
        </w:rPr>
      </w:pPr>
      <w:r>
        <w:rPr>
          <w:rFonts w:ascii="Times New Roman" w:eastAsia="Times New Roman" w:hAnsi="Times New Roman" w:cs="Times New Roman"/>
          <w:color w:val="000000"/>
        </w:rPr>
        <w:t>(2)</w:t>
      </w:r>
      <w:r>
        <w:rPr>
          <w:rFonts w:ascii="宋体" w:hAnsi="宋体" w:hint="eastAsia"/>
          <w:color w:val="000000"/>
        </w:rPr>
        <w:t>文中不得出现与你身份相关的信息。</w:t>
      </w:r>
    </w:p>
    <w:p w:rsidR="00645DA7" w:rsidP="00645DA7">
      <w:pPr>
        <w:spacing w:line="360" w:lineRule="auto"/>
        <w:jc w:val="left"/>
        <w:textAlignment w:val="center"/>
        <w:rPr>
          <w:rFonts w:ascii="宋体" w:hAnsi="宋体" w:hint="eastAsia"/>
          <w:color w:val="000000"/>
        </w:rPr>
      </w:pPr>
      <w:r>
        <w:rPr>
          <w:rFonts w:ascii="Times New Roman" w:eastAsia="Times New Roman" w:hAnsi="Times New Roman" w:cs="Times New Roman"/>
          <w:color w:val="000000"/>
        </w:rPr>
        <w:t>(3)</w:t>
      </w:r>
      <w:r>
        <w:rPr>
          <w:rFonts w:ascii="宋体" w:hAnsi="宋体" w:hint="eastAsia"/>
          <w:color w:val="000000"/>
        </w:rPr>
        <w:t>词数</w:t>
      </w:r>
      <w:r>
        <w:rPr>
          <w:rFonts w:ascii="Times New Roman" w:eastAsia="Times New Roman" w:hAnsi="Times New Roman" w:cs="Times New Roman"/>
          <w:color w:val="000000"/>
        </w:rPr>
        <w:t>:80~100</w:t>
      </w:r>
      <w:r>
        <w:rPr>
          <w:rFonts w:ascii="宋体" w:hAnsi="宋体" w:hint="eastAsia"/>
          <w:color w:val="000000"/>
        </w:rPr>
        <w:t>。短文首句仅供参考</w:t>
      </w:r>
      <w:r>
        <w:rPr>
          <w:rFonts w:ascii="Times New Roman" w:eastAsia="Times New Roman" w:hAnsi="Times New Roman" w:cs="Times New Roman"/>
          <w:color w:val="000000"/>
        </w:rPr>
        <w:t>,</w:t>
      </w:r>
      <w:r>
        <w:rPr>
          <w:rFonts w:ascii="宋体" w:hAnsi="宋体" w:hint="eastAsia"/>
          <w:color w:val="000000"/>
        </w:rPr>
        <w:t>不计入总词数。</w:t>
      </w:r>
    </w:p>
    <w:p w:rsidR="00645DA7" w:rsidP="00645DA7">
      <w:pPr>
        <w:spacing w:line="360" w:lineRule="auto"/>
        <w:jc w:val="left"/>
        <w:textAlignment w:val="center"/>
        <w:rPr>
          <w:rFonts w:ascii="Times New Roman" w:eastAsia="Times New Roman" w:hAnsi="Times New Roman" w:cs="Times New Roman" w:hint="eastAsia"/>
          <w:color w:val="000000"/>
        </w:rPr>
      </w:pPr>
      <w:r>
        <w:rPr>
          <w:rFonts w:ascii="宋体" w:hAnsi="宋体" w:hint="eastAsia"/>
          <w:color w:val="000000"/>
        </w:rPr>
        <w:t>短文首句</w:t>
      </w:r>
      <w:r>
        <w:rPr>
          <w:rFonts w:ascii="Times New Roman" w:eastAsia="Times New Roman" w:hAnsi="Times New Roman" w:cs="Times New Roman"/>
          <w:color w:val="000000"/>
        </w:rPr>
        <w:t xml:space="preserve">:I have always been a good helper at home. </w:t>
      </w:r>
    </w:p>
    <w:p w:rsidR="00645DA7" w:rsidP="00645DA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45DA7" w:rsidP="00645DA7">
      <w:pPr>
        <w:jc w:val="left"/>
        <w:rPr>
          <w:rFonts w:ascii="微软雅黑" w:eastAsia="微软雅黑" w:hAnsi="微软雅黑" w:cs="Times New Roman"/>
          <w:color w:val="2E74B5"/>
          <w:sz w:val="22"/>
          <w:szCs w:val="22"/>
        </w:rPr>
      </w:pPr>
    </w:p>
    <w:p w:rsidR="007171B8"/>
    <w:p w:rsidR="00645DA7">
      <w:pPr>
        <w:sectPr>
          <w:type w:val="nextPage"/>
          <w:pgSz w:w="11906" w:h="16838"/>
          <w:pgMar w:top="1440" w:right="1800" w:bottom="1440" w:left="1800" w:header="851" w:footer="992" w:gutter="0"/>
          <w:pgNumType w:start="14"/>
          <w:cols w:space="425"/>
          <w:titlePg w:val="0"/>
          <w:docGrid w:type="lines" w:linePitch="312"/>
        </w:sectPr>
      </w:pPr>
    </w:p>
    <w:p w:rsidR="00645DA7"/>
    <w:p w:rsidR="00645DA7"/>
    <w:p w:rsidR="00645DA7"/>
    <w:p w:rsidR="00645DA7"/>
    <w:p w:rsidR="00645DA7"/>
    <w:p w:rsidR="00645DA7" w:rsidP="00645DA7">
      <w:pPr>
        <w:spacing w:line="360" w:lineRule="auto"/>
        <w:jc w:val="center"/>
        <w:textAlignment w:val="center"/>
        <w:rPr>
          <w:rFonts w:ascii="宋体" w:hAnsi="宋体"/>
          <w:b/>
          <w:sz w:val="32"/>
        </w:rPr>
      </w:pPr>
      <w:r>
        <w:rPr>
          <w:rFonts w:ascii="Times New Roman" w:eastAsia="Times New Roman" w:hAnsi="Times New Roman" w:cs="Times New Roman"/>
          <w:b/>
          <w:noProof/>
          <w:sz w:val="32"/>
        </w:rPr>
        <w:drawing>
          <wp:anchor distT="0" distB="0" distL="114300" distR="114300" simplePos="0" relativeHeight="251659264" behindDoc="0" locked="0" layoutInCell="1" allowOverlap="1">
            <wp:simplePos x="0" y="0"/>
            <wp:positionH relativeFrom="page">
              <wp:posOffset>11798300</wp:posOffset>
            </wp:positionH>
            <wp:positionV relativeFrom="topMargin">
              <wp:posOffset>10541000</wp:posOffset>
            </wp:positionV>
            <wp:extent cx="406400" cy="292100"/>
            <wp:effectExtent l="0" t="0" r="0" b="0"/>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406400" cy="2921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32"/>
        </w:rPr>
        <w:t>2020</w:t>
      </w:r>
      <w:r>
        <w:rPr>
          <w:rFonts w:ascii="宋体" w:hAnsi="宋体"/>
          <w:b/>
          <w:sz w:val="32"/>
        </w:rPr>
        <w:t>年浙江省初中毕业生学业水平考试（嘉兴卷）</w:t>
      </w:r>
    </w:p>
    <w:p w:rsidR="00645DA7" w:rsidRPr="00904538" w:rsidP="00645DA7">
      <w:pPr>
        <w:spacing w:line="360" w:lineRule="auto"/>
        <w:jc w:val="center"/>
        <w:textAlignment w:val="center"/>
        <w:rPr>
          <w:rFonts w:ascii="宋体" w:hAnsi="宋体" w:hint="eastAsia"/>
          <w:b/>
          <w:sz w:val="32"/>
        </w:rPr>
      </w:pPr>
      <w:r>
        <w:rPr>
          <w:rFonts w:ascii="宋体" w:hAnsi="宋体"/>
          <w:b/>
          <w:sz w:val="32"/>
        </w:rPr>
        <w:t>英语试题卷</w:t>
      </w:r>
    </w:p>
    <w:p w:rsidR="00645DA7" w:rsidP="00645DA7">
      <w:pPr>
        <w:spacing w:line="360" w:lineRule="auto"/>
        <w:jc w:val="left"/>
        <w:textAlignment w:val="center"/>
        <w:rPr>
          <w:rFonts w:ascii="宋体" w:hAnsi="宋体"/>
          <w:b/>
          <w:sz w:val="24"/>
        </w:rPr>
      </w:pPr>
      <w:r>
        <w:rPr>
          <w:rFonts w:ascii="宋体" w:hAnsi="宋体"/>
          <w:b/>
          <w:sz w:val="24"/>
        </w:rPr>
        <w:t>一、完形填空</w:t>
      </w:r>
    </w:p>
    <w:p w:rsidR="00645DA7" w:rsidP="00645DA7">
      <w:pPr>
        <w:spacing w:line="360" w:lineRule="auto"/>
        <w:jc w:val="left"/>
        <w:textAlignment w:val="center"/>
        <w:rPr>
          <w:rFonts w:ascii="宋体" w:hAnsi="宋体"/>
          <w:b/>
          <w:sz w:val="24"/>
        </w:rPr>
      </w:pPr>
      <w:r>
        <w:rPr>
          <w:rFonts w:ascii="宋体" w:hAnsi="宋体"/>
          <w:b/>
          <w:sz w:val="24"/>
        </w:rPr>
        <w:t>阅读下面短文</w:t>
      </w:r>
      <w:r>
        <w:rPr>
          <w:rFonts w:ascii="Times New Roman" w:eastAsia="Times New Roman" w:hAnsi="Times New Roman" w:cs="Times New Roman"/>
          <w:b/>
          <w:sz w:val="24"/>
        </w:rPr>
        <w:t>,</w:t>
      </w:r>
      <w:r>
        <w:rPr>
          <w:rFonts w:ascii="宋体" w:hAnsi="宋体"/>
          <w:b/>
          <w:sz w:val="24"/>
        </w:rPr>
        <w:t>然后从各题所给的四个选项中选出一个最佳答案。</w:t>
      </w:r>
    </w:p>
    <w:p w:rsidR="00645DA7" w:rsidP="00645DA7">
      <w:pPr>
        <w:spacing w:line="360" w:lineRule="auto"/>
        <w:ind w:firstLine="420"/>
        <w:jc w:val="left"/>
        <w:textAlignment w:val="center"/>
        <w:rPr>
          <w:rFonts w:ascii="Times New Roman" w:eastAsia="Times New Roman" w:hAnsi="Times New Roman" w:cs="Times New Roman"/>
        </w:rPr>
      </w:pPr>
      <w:r>
        <w:rPr>
          <w:rFonts w:ascii="Times New Roman" w:eastAsia="Times New Roman" w:hAnsi="Times New Roman" w:cs="Times New Roman"/>
        </w:rPr>
        <w:t xml:space="preserve">When you hear the world hero, you may think of someone like Mahatma Gandhi or Nelson Mandela. But there are also "everyday" heroes-they may not be </w:t>
      </w:r>
      <w:r w:rsidRPr="00BE1BCD">
        <w:rPr>
          <w:u w:val="single"/>
        </w:rPr>
        <w:t>___1___</w:t>
      </w:r>
      <w:r>
        <w:rPr>
          <w:rFonts w:ascii="Times New Roman" w:eastAsia="Times New Roman" w:hAnsi="Times New Roman" w:cs="Times New Roman"/>
        </w:rPr>
        <w:t xml:space="preserve"> to the public, but they do what they can to help </w:t>
      </w:r>
      <w:r w:rsidRPr="00BE1BCD">
        <w:rPr>
          <w:u w:val="single"/>
        </w:rPr>
        <w:t>___2___</w:t>
      </w:r>
      <w:r>
        <w:rPr>
          <w:rFonts w:ascii="Times New Roman" w:eastAsia="Times New Roman" w:hAnsi="Times New Roman" w:cs="Times New Roman"/>
        </w:rPr>
        <w:t xml:space="preserve"> people's lives as well. Everyday heroes are normal people who are working to make the world a better place. </w:t>
      </w:r>
      <w:r w:rsidRPr="00BE1BCD">
        <w:rPr>
          <w:u w:val="single"/>
        </w:rPr>
        <w:t>___3___</w:t>
      </w:r>
      <w:r>
        <w:rPr>
          <w:rFonts w:ascii="Times New Roman" w:eastAsia="Times New Roman" w:hAnsi="Times New Roman" w:cs="Times New Roman"/>
        </w:rPr>
        <w:t xml:space="preserve"> them is Robert Lee. </w:t>
      </w:r>
    </w:p>
    <w:p w:rsidR="00645DA7" w:rsidP="00645DA7">
      <w:pPr>
        <w:spacing w:line="360" w:lineRule="auto"/>
        <w:ind w:firstLine="420"/>
        <w:jc w:val="left"/>
        <w:textAlignment w:val="center"/>
        <w:rPr>
          <w:rFonts w:ascii="Times New Roman" w:eastAsia="Times New Roman" w:hAnsi="Times New Roman" w:cs="Times New Roman"/>
        </w:rPr>
      </w:pPr>
      <w:r>
        <w:rPr>
          <w:rFonts w:ascii="Times New Roman" w:eastAsia="Times New Roman" w:hAnsi="Times New Roman" w:cs="Times New Roman"/>
        </w:rPr>
        <w:t xml:space="preserve">Lee grew up in New York City. </w:t>
      </w:r>
      <w:r w:rsidRPr="00BE1BCD">
        <w:rPr>
          <w:u w:val="single"/>
        </w:rPr>
        <w:t>___4___</w:t>
      </w:r>
      <w:r>
        <w:rPr>
          <w:rFonts w:ascii="Times New Roman" w:eastAsia="Times New Roman" w:hAnsi="Times New Roman" w:cs="Times New Roman"/>
        </w:rPr>
        <w:t xml:space="preserve"> his family was not rich, he learned from a young age the importance of </w:t>
      </w:r>
      <w:r w:rsidRPr="00BE1BCD">
        <w:rPr>
          <w:u w:val="single"/>
        </w:rPr>
        <w:t>___5___</w:t>
      </w:r>
      <w:r>
        <w:rPr>
          <w:rFonts w:ascii="Times New Roman" w:eastAsia="Times New Roman" w:hAnsi="Times New Roman" w:cs="Times New Roman"/>
        </w:rPr>
        <w:t xml:space="preserve"> the waste of food. When in college, he was part of a student group that gave out leftover</w:t>
      </w:r>
      <w:r>
        <w:rPr>
          <w:rFonts w:ascii="宋体" w:hAnsi="宋体"/>
        </w:rPr>
        <w:t>（剩余的）</w:t>
      </w:r>
      <w:r>
        <w:rPr>
          <w:rFonts w:ascii="Times New Roman" w:eastAsia="Times New Roman" w:hAnsi="Times New Roman" w:cs="Times New Roman"/>
        </w:rPr>
        <w:t xml:space="preserve">food to </w:t>
      </w:r>
      <w:r w:rsidRPr="00BE1BCD">
        <w:rPr>
          <w:u w:val="single"/>
        </w:rPr>
        <w:t>___6___</w:t>
      </w:r>
      <w:r>
        <w:rPr>
          <w:rFonts w:ascii="Times New Roman" w:eastAsia="Times New Roman" w:hAnsi="Times New Roman" w:cs="Times New Roman"/>
        </w:rPr>
        <w:t xml:space="preserve"> people. This experience made him realize how </w:t>
      </w:r>
      <w:r w:rsidRPr="00BE1BCD">
        <w:rPr>
          <w:u w:val="single"/>
        </w:rPr>
        <w:t>___7___</w:t>
      </w:r>
      <w:r>
        <w:rPr>
          <w:rFonts w:ascii="Times New Roman" w:eastAsia="Times New Roman" w:hAnsi="Times New Roman" w:cs="Times New Roman"/>
        </w:rPr>
        <w:t xml:space="preserve"> the problem of food wastage actually was. </w:t>
      </w:r>
    </w:p>
    <w:p w:rsidR="00645DA7" w:rsidP="00645DA7">
      <w:pPr>
        <w:spacing w:line="360" w:lineRule="auto"/>
        <w:ind w:firstLine="420"/>
        <w:jc w:val="left"/>
        <w:textAlignment w:val="center"/>
        <w:rPr>
          <w:rFonts w:ascii="Times New Roman" w:eastAsia="Times New Roman" w:hAnsi="Times New Roman" w:cs="Times New Roman"/>
        </w:rPr>
      </w:pPr>
      <w:r>
        <w:rPr>
          <w:rFonts w:ascii="Times New Roman" w:eastAsia="Times New Roman" w:hAnsi="Times New Roman" w:cs="Times New Roman"/>
        </w:rPr>
        <w:t>After he left university, Lee and a friend set up a</w:t>
      </w:r>
      <w:r>
        <w:rPr>
          <w:rFonts w:ascii="宋体" w:hAnsi="宋体"/>
        </w:rPr>
        <w:t>（</w:t>
      </w:r>
      <w:r>
        <w:rPr>
          <w:rFonts w:ascii="Times New Roman" w:eastAsia="Times New Roman" w:hAnsi="Times New Roman" w:cs="Times New Roman"/>
        </w:rPr>
        <w:t>n</w:t>
      </w:r>
      <w:r>
        <w:rPr>
          <w:rFonts w:ascii="宋体" w:hAnsi="宋体"/>
        </w:rPr>
        <w:t>）</w:t>
      </w:r>
      <w:r w:rsidRPr="00BE1BCD">
        <w:rPr>
          <w:u w:val="single"/>
        </w:rPr>
        <w:t>___8___</w:t>
      </w:r>
      <w:r>
        <w:rPr>
          <w:rFonts w:ascii="Times New Roman" w:eastAsia="Times New Roman" w:hAnsi="Times New Roman" w:cs="Times New Roman"/>
        </w:rPr>
        <w:t xml:space="preserve"> called Rescuing Leftover Cuisine</w:t>
      </w:r>
      <w:r>
        <w:rPr>
          <w:rFonts w:ascii="宋体" w:hAnsi="宋体"/>
        </w:rPr>
        <w:t>（</w:t>
      </w:r>
      <w:r>
        <w:rPr>
          <w:rFonts w:ascii="Times New Roman" w:eastAsia="Times New Roman" w:hAnsi="Times New Roman" w:cs="Times New Roman"/>
        </w:rPr>
        <w:t>RLC</w:t>
      </w:r>
      <w:r>
        <w:rPr>
          <w:rFonts w:ascii="宋体" w:hAnsi="宋体"/>
        </w:rPr>
        <w:t>）</w:t>
      </w:r>
      <w:r>
        <w:rPr>
          <w:rFonts w:ascii="Times New Roman" w:eastAsia="Times New Roman" w:hAnsi="Times New Roman" w:cs="Times New Roman"/>
        </w:rPr>
        <w:t xml:space="preserve">. Its purpose is to collect </w:t>
      </w:r>
      <w:r w:rsidRPr="00BE1BCD">
        <w:rPr>
          <w:u w:val="single"/>
        </w:rPr>
        <w:t>___9___</w:t>
      </w:r>
      <w:r>
        <w:rPr>
          <w:rFonts w:ascii="Times New Roman" w:eastAsia="Times New Roman" w:hAnsi="Times New Roman" w:cs="Times New Roman"/>
        </w:rPr>
        <w:t xml:space="preserve"> food from restaurants and send it for free to shelters</w:t>
      </w:r>
      <w:r>
        <w:rPr>
          <w:rFonts w:ascii="宋体" w:hAnsi="宋体"/>
        </w:rPr>
        <w:t>（收容所）</w:t>
      </w:r>
      <w:r>
        <w:rPr>
          <w:rFonts w:ascii="Times New Roman" w:eastAsia="Times New Roman" w:hAnsi="Times New Roman" w:cs="Times New Roman"/>
        </w:rPr>
        <w:t xml:space="preserve">and food kitchens. Volunteers </w:t>
      </w:r>
      <w:r w:rsidRPr="00BE1BCD">
        <w:rPr>
          <w:u w:val="single"/>
        </w:rPr>
        <w:t>____10____</w:t>
      </w:r>
      <w:r>
        <w:rPr>
          <w:rFonts w:ascii="Times New Roman" w:eastAsia="Times New Roman" w:hAnsi="Times New Roman" w:cs="Times New Roman"/>
        </w:rPr>
        <w:t xml:space="preserve"> the food from restaurants around the city and hand it out to those in need. </w:t>
      </w:r>
    </w:p>
    <w:p w:rsidR="00645DA7" w:rsidP="00645DA7">
      <w:pPr>
        <w:spacing w:line="360" w:lineRule="auto"/>
        <w:ind w:firstLine="420"/>
        <w:jc w:val="left"/>
        <w:textAlignment w:val="center"/>
        <w:rPr>
          <w:rFonts w:ascii="Times New Roman" w:eastAsia="Times New Roman" w:hAnsi="Times New Roman" w:cs="Times New Roman"/>
        </w:rPr>
      </w:pPr>
      <w:r>
        <w:rPr>
          <w:rFonts w:ascii="Times New Roman" w:eastAsia="Times New Roman" w:hAnsi="Times New Roman" w:cs="Times New Roman"/>
        </w:rPr>
        <w:t xml:space="preserve">RLC operates </w:t>
      </w:r>
      <w:r w:rsidRPr="00BE1BCD">
        <w:rPr>
          <w:u w:val="single"/>
        </w:rPr>
        <w:t>____11____</w:t>
      </w:r>
      <w:r>
        <w:rPr>
          <w:rFonts w:ascii="Times New Roman" w:eastAsia="Times New Roman" w:hAnsi="Times New Roman" w:cs="Times New Roman"/>
        </w:rPr>
        <w:t xml:space="preserve">. Using an app developed by Lee's team, restaurants </w:t>
      </w:r>
      <w:r w:rsidRPr="00BE1BCD">
        <w:rPr>
          <w:u w:val="single"/>
        </w:rPr>
        <w:t>____12____</w:t>
      </w:r>
      <w:r>
        <w:rPr>
          <w:rFonts w:ascii="Times New Roman" w:eastAsia="Times New Roman" w:hAnsi="Times New Roman" w:cs="Times New Roman"/>
        </w:rPr>
        <w:t xml:space="preserve"> how much leftover food they have each day. Then volunteers are sent to fetch it. The </w:t>
      </w:r>
      <w:r w:rsidRPr="00BE1BCD">
        <w:rPr>
          <w:u w:val="single"/>
        </w:rPr>
        <w:t>____13____</w:t>
      </w:r>
      <w:r>
        <w:rPr>
          <w:rFonts w:ascii="Times New Roman" w:eastAsia="Times New Roman" w:hAnsi="Times New Roman" w:cs="Times New Roman"/>
        </w:rPr>
        <w:t xml:space="preserve"> is usually short, so volunteers can just do their deliveries</w:t>
      </w:r>
      <w:r>
        <w:rPr>
          <w:rFonts w:ascii="宋体" w:hAnsi="宋体"/>
        </w:rPr>
        <w:t>（递送）</w:t>
      </w:r>
      <w:r>
        <w:rPr>
          <w:rFonts w:ascii="Times New Roman" w:eastAsia="Times New Roman" w:hAnsi="Times New Roman" w:cs="Times New Roman"/>
        </w:rPr>
        <w:t xml:space="preserve">by </w:t>
      </w:r>
      <w:r w:rsidRPr="00BE1BCD">
        <w:rPr>
          <w:u w:val="single"/>
        </w:rPr>
        <w:t>____14____</w:t>
      </w:r>
      <w:r>
        <w:rPr>
          <w:rFonts w:ascii="Times New Roman" w:eastAsia="Times New Roman" w:hAnsi="Times New Roman" w:cs="Times New Roman"/>
        </w:rPr>
        <w:t xml:space="preserve"> from the restaurants to the shelters. Lee believes this is a quick way of delivery. </w:t>
      </w:r>
    </w:p>
    <w:p w:rsidR="00645DA7" w:rsidP="00645DA7">
      <w:pPr>
        <w:spacing w:line="360" w:lineRule="auto"/>
        <w:ind w:firstLine="420"/>
        <w:jc w:val="left"/>
        <w:textAlignment w:val="center"/>
        <w:rPr>
          <w:rFonts w:ascii="Times New Roman" w:eastAsia="Times New Roman" w:hAnsi="Times New Roman" w:cs="Times New Roman"/>
        </w:rPr>
      </w:pPr>
      <w:r>
        <w:rPr>
          <w:rFonts w:ascii="Times New Roman" w:eastAsia="Times New Roman" w:hAnsi="Times New Roman" w:cs="Times New Roman"/>
        </w:rPr>
        <w:t xml:space="preserve">So far, Lee and his team have successfully </w:t>
      </w:r>
      <w:r w:rsidRPr="00BE1BCD">
        <w:rPr>
          <w:u w:val="single"/>
        </w:rPr>
        <w:t>____15____</w:t>
      </w:r>
      <w:r>
        <w:rPr>
          <w:rFonts w:ascii="Times New Roman" w:eastAsia="Times New Roman" w:hAnsi="Times New Roman" w:cs="Times New Roman"/>
        </w:rPr>
        <w:t xml:space="preserve"> over 150,000 kilograms of food, serving almost 300,000 </w:t>
      </w:r>
      <w:r w:rsidRPr="00BE1BCD">
        <w:rPr>
          <w:u w:val="single"/>
        </w:rPr>
        <w:t>____16____</w:t>
      </w:r>
      <w:r>
        <w:rPr>
          <w:rFonts w:ascii="Times New Roman" w:eastAsia="Times New Roman" w:hAnsi="Times New Roman" w:cs="Times New Roman"/>
        </w:rPr>
        <w:t xml:space="preserve"> to people who need them. Lee has shown that a </w:t>
      </w:r>
      <w:r w:rsidRPr="00BE1BCD">
        <w:rPr>
          <w:u w:val="single"/>
        </w:rPr>
        <w:t>____17____</w:t>
      </w:r>
      <w:r>
        <w:rPr>
          <w:rFonts w:ascii="Times New Roman" w:eastAsia="Times New Roman" w:hAnsi="Times New Roman" w:cs="Times New Roman"/>
        </w:rPr>
        <w:t xml:space="preserve"> action can help people around us greatly. </w:t>
      </w:r>
      <w:r w:rsidRPr="00BE1BCD">
        <w:rPr>
          <w:u w:val="single"/>
        </w:rPr>
        <w:t>____18____</w:t>
      </w:r>
      <w:r>
        <w:rPr>
          <w:rFonts w:ascii="Times New Roman" w:eastAsia="Times New Roman" w:hAnsi="Times New Roman" w:cs="Times New Roman"/>
        </w:rPr>
        <w:t xml:space="preserve"> may have a greater influence than we imagine. When Lee is asked </w:t>
      </w:r>
      <w:r w:rsidRPr="00BE1BCD">
        <w:rPr>
          <w:u w:val="single"/>
        </w:rPr>
        <w:t>_____19_____</w:t>
      </w:r>
      <w:r>
        <w:rPr>
          <w:rFonts w:ascii="Times New Roman" w:eastAsia="Times New Roman" w:hAnsi="Times New Roman" w:cs="Times New Roman"/>
        </w:rPr>
        <w:t xml:space="preserve"> his next plan is, he says there's still a lot to do. "It's just the </w:t>
      </w:r>
      <w:r w:rsidRPr="00BE1BCD">
        <w:rPr>
          <w:u w:val="single"/>
        </w:rPr>
        <w:t>____20____</w:t>
      </w:r>
      <w:r>
        <w:rPr>
          <w:rFonts w:ascii="Times New Roman" w:eastAsia="Times New Roman" w:hAnsi="Times New Roman" w:cs="Times New Roman"/>
        </w:rPr>
        <w:t>. With more restaurants, who knows how much more we can do."</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sectPr>
          <w:type w:val="nextPage"/>
          <w:pgSz w:w="11906" w:h="16838"/>
          <w:pgMar w:top="1440" w:right="1800" w:bottom="1440" w:left="1800" w:header="851" w:footer="992" w:gutter="0"/>
          <w:pgNumType w:start="15"/>
          <w:cols w:space="425"/>
          <w:titlePg w:val="0"/>
          <w:docGrid w:type="lines" w:linePitch="312"/>
        </w:sectPr>
      </w:pPr>
      <w:r w:rsidRPr="00BE1BCD">
        <w:t xml:space="preserve">1. A. </w:t>
      </w:r>
      <w:r>
        <w:rPr>
          <w:rFonts w:ascii="Times New Roman" w:eastAsia="Times New Roman" w:hAnsi="Times New Roman" w:cs="Times New Roman"/>
        </w:rPr>
        <w:t>safe</w:t>
      </w:r>
      <w:r w:rsidRPr="00BE1BCD">
        <w:tab/>
        <w:t xml:space="preserve">B. </w:t>
      </w:r>
      <w:r>
        <w:rPr>
          <w:rFonts w:ascii="Times New Roman" w:eastAsia="Times New Roman" w:hAnsi="Times New Roman" w:cs="Times New Roman"/>
        </w:rPr>
        <w:t>close</w:t>
      </w:r>
      <w:r w:rsidRPr="00BE1BCD">
        <w:tab/>
        <w:t xml:space="preserve">C. </w:t>
      </w:r>
      <w:r>
        <w:rPr>
          <w:rFonts w:ascii="Times New Roman" w:eastAsia="Times New Roman" w:hAnsi="Times New Roman" w:cs="Times New Roman"/>
        </w:rPr>
        <w:t>friendly</w:t>
      </w:r>
      <w:r w:rsidRPr="00BE1BCD">
        <w:tab/>
        <w:t xml:space="preserve">D. </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Pr>
          <w:rFonts w:ascii="Times New Roman" w:eastAsia="Times New Roman" w:hAnsi="Times New Roman" w:cs="Times New Roman"/>
        </w:rPr>
        <w:t>well-known</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2. A. </w:t>
      </w:r>
      <w:r>
        <w:rPr>
          <w:rFonts w:ascii="Times New Roman" w:eastAsia="Times New Roman" w:hAnsi="Times New Roman" w:cs="Times New Roman"/>
        </w:rPr>
        <w:t>record</w:t>
      </w:r>
      <w:r w:rsidRPr="00BE1BCD">
        <w:tab/>
        <w:t xml:space="preserve">B. </w:t>
      </w:r>
      <w:r>
        <w:rPr>
          <w:rFonts w:ascii="Times New Roman" w:eastAsia="Times New Roman" w:hAnsi="Times New Roman" w:cs="Times New Roman"/>
        </w:rPr>
        <w:t>share</w:t>
      </w:r>
      <w:r w:rsidRPr="00BE1BCD">
        <w:tab/>
        <w:t xml:space="preserve">C. </w:t>
      </w:r>
      <w:r>
        <w:rPr>
          <w:rFonts w:ascii="Times New Roman" w:eastAsia="Times New Roman" w:hAnsi="Times New Roman" w:cs="Times New Roman"/>
        </w:rPr>
        <w:t>improve</w:t>
      </w:r>
      <w:r w:rsidRPr="00BE1BCD">
        <w:tab/>
        <w:t xml:space="preserve">D. </w:t>
      </w:r>
      <w:r>
        <w:rPr>
          <w:rFonts w:ascii="Times New Roman" w:eastAsia="Times New Roman" w:hAnsi="Times New Roman" w:cs="Times New Roman"/>
        </w:rPr>
        <w:t>manage</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3. A. </w:t>
      </w:r>
      <w:r>
        <w:rPr>
          <w:rFonts w:ascii="Times New Roman" w:eastAsia="Times New Roman" w:hAnsi="Times New Roman" w:cs="Times New Roman"/>
        </w:rPr>
        <w:t>Under</w:t>
      </w:r>
      <w:r w:rsidRPr="00BE1BCD">
        <w:tab/>
        <w:t xml:space="preserve">B. </w:t>
      </w:r>
      <w:r>
        <w:rPr>
          <w:rFonts w:ascii="Times New Roman" w:eastAsia="Times New Roman" w:hAnsi="Times New Roman" w:cs="Times New Roman"/>
        </w:rPr>
        <w:t>Beside</w:t>
      </w:r>
      <w:r w:rsidRPr="00BE1BCD">
        <w:tab/>
        <w:t xml:space="preserve">C. </w:t>
      </w:r>
      <w:r>
        <w:rPr>
          <w:rFonts w:ascii="Times New Roman" w:eastAsia="Times New Roman" w:hAnsi="Times New Roman" w:cs="Times New Roman"/>
        </w:rPr>
        <w:t>Among</w:t>
      </w:r>
      <w:r w:rsidRPr="00BE1BCD">
        <w:tab/>
        <w:t xml:space="preserve">D. </w:t>
      </w:r>
      <w:r>
        <w:rPr>
          <w:rFonts w:ascii="Times New Roman" w:eastAsia="Times New Roman" w:hAnsi="Times New Roman" w:cs="Times New Roman"/>
        </w:rPr>
        <w:t>Opposite</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4. A. </w:t>
      </w:r>
      <w:r>
        <w:rPr>
          <w:rFonts w:ascii="Times New Roman" w:eastAsia="Times New Roman" w:hAnsi="Times New Roman" w:cs="Times New Roman"/>
        </w:rPr>
        <w:t>If</w:t>
      </w:r>
      <w:r w:rsidRPr="00BE1BCD">
        <w:tab/>
        <w:t xml:space="preserve">B. </w:t>
      </w:r>
      <w:r>
        <w:rPr>
          <w:rFonts w:ascii="Times New Roman" w:eastAsia="Times New Roman" w:hAnsi="Times New Roman" w:cs="Times New Roman"/>
        </w:rPr>
        <w:t>As</w:t>
      </w:r>
      <w:r w:rsidRPr="00BE1BCD">
        <w:tab/>
        <w:t xml:space="preserve">C. </w:t>
      </w:r>
      <w:r>
        <w:rPr>
          <w:rFonts w:ascii="Times New Roman" w:eastAsia="Times New Roman" w:hAnsi="Times New Roman" w:cs="Times New Roman"/>
        </w:rPr>
        <w:t>When</w:t>
      </w:r>
      <w:r w:rsidRPr="00BE1BCD">
        <w:tab/>
        <w:t xml:space="preserve">D. </w:t>
      </w:r>
      <w:r>
        <w:rPr>
          <w:rFonts w:ascii="Times New Roman" w:eastAsia="Times New Roman" w:hAnsi="Times New Roman" w:cs="Times New Roman"/>
        </w:rPr>
        <w:t>Though</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5. A. </w:t>
      </w:r>
      <w:r>
        <w:rPr>
          <w:rFonts w:ascii="Times New Roman" w:eastAsia="Times New Roman" w:hAnsi="Times New Roman" w:cs="Times New Roman"/>
        </w:rPr>
        <w:t>storing</w:t>
      </w:r>
      <w:r w:rsidRPr="00BE1BCD">
        <w:tab/>
        <w:t xml:space="preserve">B. </w:t>
      </w:r>
      <w:r>
        <w:rPr>
          <w:rFonts w:ascii="Times New Roman" w:eastAsia="Times New Roman" w:hAnsi="Times New Roman" w:cs="Times New Roman"/>
        </w:rPr>
        <w:t>avoiding</w:t>
      </w:r>
      <w:r w:rsidRPr="00BE1BCD">
        <w:tab/>
        <w:t xml:space="preserve">C. </w:t>
      </w:r>
      <w:r>
        <w:rPr>
          <w:rFonts w:ascii="Times New Roman" w:eastAsia="Times New Roman" w:hAnsi="Times New Roman" w:cs="Times New Roman"/>
        </w:rPr>
        <w:t>burning</w:t>
      </w:r>
      <w:r w:rsidRPr="00BE1BCD">
        <w:tab/>
        <w:t xml:space="preserve">D. </w:t>
      </w:r>
      <w:r>
        <w:rPr>
          <w:rFonts w:ascii="Times New Roman" w:eastAsia="Times New Roman" w:hAnsi="Times New Roman" w:cs="Times New Roman"/>
        </w:rPr>
        <w:t>recycling</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6. A. </w:t>
      </w:r>
      <w:r>
        <w:rPr>
          <w:rFonts w:ascii="Times New Roman" w:eastAsia="Times New Roman" w:hAnsi="Times New Roman" w:cs="Times New Roman"/>
        </w:rPr>
        <w:t>sick</w:t>
      </w:r>
      <w:r w:rsidRPr="00BE1BCD">
        <w:tab/>
        <w:t xml:space="preserve">B. </w:t>
      </w:r>
      <w:r>
        <w:rPr>
          <w:rFonts w:ascii="Times New Roman" w:eastAsia="Times New Roman" w:hAnsi="Times New Roman" w:cs="Times New Roman"/>
        </w:rPr>
        <w:t>blind</w:t>
      </w:r>
      <w:r w:rsidRPr="00BE1BCD">
        <w:tab/>
        <w:t xml:space="preserve">C. </w:t>
      </w:r>
      <w:r>
        <w:rPr>
          <w:rFonts w:ascii="Times New Roman" w:eastAsia="Times New Roman" w:hAnsi="Times New Roman" w:cs="Times New Roman"/>
        </w:rPr>
        <w:t>lonely</w:t>
      </w:r>
      <w:r w:rsidRPr="00BE1BCD">
        <w:tab/>
        <w:t xml:space="preserve">D. </w:t>
      </w:r>
      <w:r>
        <w:rPr>
          <w:rFonts w:ascii="Times New Roman" w:eastAsia="Times New Roman" w:hAnsi="Times New Roman" w:cs="Times New Roman"/>
        </w:rPr>
        <w:t>homeless</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7. A. </w:t>
      </w:r>
      <w:r>
        <w:rPr>
          <w:rFonts w:ascii="Times New Roman" w:eastAsia="Times New Roman" w:hAnsi="Times New Roman" w:cs="Times New Roman"/>
        </w:rPr>
        <w:t>easy</w:t>
      </w:r>
      <w:r w:rsidRPr="00BE1BCD">
        <w:tab/>
        <w:t xml:space="preserve">B. </w:t>
      </w:r>
      <w:r>
        <w:rPr>
          <w:rFonts w:ascii="Times New Roman" w:eastAsia="Times New Roman" w:hAnsi="Times New Roman" w:cs="Times New Roman"/>
        </w:rPr>
        <w:t>serious</w:t>
      </w:r>
      <w:r w:rsidRPr="00BE1BCD">
        <w:tab/>
        <w:t xml:space="preserve">C. </w:t>
      </w:r>
      <w:r>
        <w:rPr>
          <w:rFonts w:ascii="Times New Roman" w:eastAsia="Times New Roman" w:hAnsi="Times New Roman" w:cs="Times New Roman"/>
        </w:rPr>
        <w:t>funny</w:t>
      </w:r>
      <w:r w:rsidRPr="00BE1BCD">
        <w:tab/>
        <w:t xml:space="preserve">D. </w:t>
      </w:r>
      <w:r>
        <w:rPr>
          <w:rFonts w:ascii="Times New Roman" w:eastAsia="Times New Roman" w:hAnsi="Times New Roman" w:cs="Times New Roman"/>
        </w:rPr>
        <w:t>strange</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8. A. </w:t>
      </w:r>
      <w:r>
        <w:rPr>
          <w:rFonts w:ascii="Times New Roman" w:eastAsia="Times New Roman" w:hAnsi="Times New Roman" w:cs="Times New Roman"/>
        </w:rPr>
        <w:t>club</w:t>
      </w:r>
      <w:r w:rsidRPr="00BE1BCD">
        <w:tab/>
        <w:t xml:space="preserve">B. </w:t>
      </w:r>
      <w:r>
        <w:rPr>
          <w:rFonts w:ascii="Times New Roman" w:eastAsia="Times New Roman" w:hAnsi="Times New Roman" w:cs="Times New Roman"/>
        </w:rPr>
        <w:t>school</w:t>
      </w:r>
      <w:r w:rsidRPr="00BE1BCD">
        <w:tab/>
        <w:t xml:space="preserve">C. </w:t>
      </w:r>
      <w:r>
        <w:rPr>
          <w:rFonts w:ascii="Times New Roman" w:eastAsia="Times New Roman" w:hAnsi="Times New Roman" w:cs="Times New Roman"/>
        </w:rPr>
        <w:t>business</w:t>
      </w:r>
      <w:r w:rsidRPr="00BE1BCD">
        <w:tab/>
        <w:t xml:space="preserve">D. </w:t>
      </w:r>
      <w:r>
        <w:rPr>
          <w:rFonts w:ascii="Times New Roman" w:eastAsia="Times New Roman" w:hAnsi="Times New Roman" w:cs="Times New Roman"/>
        </w:rPr>
        <w:t>organization</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9. A. </w:t>
      </w:r>
      <w:r>
        <w:rPr>
          <w:rFonts w:ascii="Times New Roman" w:eastAsia="Times New Roman" w:hAnsi="Times New Roman" w:cs="Times New Roman"/>
        </w:rPr>
        <w:t>cold</w:t>
      </w:r>
      <w:r w:rsidRPr="00BE1BCD">
        <w:tab/>
        <w:t xml:space="preserve">B. </w:t>
      </w:r>
      <w:r>
        <w:rPr>
          <w:rFonts w:ascii="Times New Roman" w:eastAsia="Times New Roman" w:hAnsi="Times New Roman" w:cs="Times New Roman"/>
        </w:rPr>
        <w:t>cheap</w:t>
      </w:r>
      <w:r w:rsidRPr="00BE1BCD">
        <w:tab/>
        <w:t xml:space="preserve">C. </w:t>
      </w:r>
      <w:r>
        <w:rPr>
          <w:rFonts w:ascii="Times New Roman" w:eastAsia="Times New Roman" w:hAnsi="Times New Roman" w:cs="Times New Roman"/>
        </w:rPr>
        <w:t>unsold</w:t>
      </w:r>
      <w:r w:rsidRPr="00BE1BCD">
        <w:tab/>
        <w:t xml:space="preserve">D. </w:t>
      </w:r>
      <w:r>
        <w:rPr>
          <w:rFonts w:ascii="Times New Roman" w:eastAsia="Times New Roman" w:hAnsi="Times New Roman" w:cs="Times New Roman"/>
        </w:rPr>
        <w:t>uncooked</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10. A. </w:t>
      </w:r>
      <w:r>
        <w:rPr>
          <w:rFonts w:ascii="Times New Roman" w:eastAsia="Times New Roman" w:hAnsi="Times New Roman" w:cs="Times New Roman"/>
        </w:rPr>
        <w:t>pick up</w:t>
      </w:r>
      <w:r w:rsidRPr="00BE1BCD">
        <w:tab/>
        <w:t xml:space="preserve">B. </w:t>
      </w:r>
      <w:r>
        <w:rPr>
          <w:rFonts w:ascii="Times New Roman" w:eastAsia="Times New Roman" w:hAnsi="Times New Roman" w:cs="Times New Roman"/>
        </w:rPr>
        <w:t>go over</w:t>
      </w:r>
      <w:r w:rsidRPr="00BE1BCD">
        <w:tab/>
        <w:t xml:space="preserve">C. </w:t>
      </w:r>
      <w:r>
        <w:rPr>
          <w:rFonts w:ascii="Times New Roman" w:eastAsia="Times New Roman" w:hAnsi="Times New Roman" w:cs="Times New Roman"/>
        </w:rPr>
        <w:t>pay for</w:t>
      </w:r>
      <w:r w:rsidRPr="00BE1BCD">
        <w:tab/>
        <w:t xml:space="preserve">D. </w:t>
      </w:r>
      <w:r>
        <w:rPr>
          <w:rFonts w:ascii="Times New Roman" w:eastAsia="Times New Roman" w:hAnsi="Times New Roman" w:cs="Times New Roman"/>
        </w:rPr>
        <w:t>throw away</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11. A. </w:t>
      </w:r>
      <w:r>
        <w:rPr>
          <w:rFonts w:ascii="Times New Roman" w:eastAsia="Times New Roman" w:hAnsi="Times New Roman" w:cs="Times New Roman"/>
        </w:rPr>
        <w:t>badly</w:t>
      </w:r>
      <w:r w:rsidRPr="00BE1BCD">
        <w:tab/>
        <w:t xml:space="preserve">B. </w:t>
      </w:r>
      <w:r>
        <w:rPr>
          <w:rFonts w:ascii="Times New Roman" w:eastAsia="Times New Roman" w:hAnsi="Times New Roman" w:cs="Times New Roman"/>
        </w:rPr>
        <w:t>quietly</w:t>
      </w:r>
      <w:r w:rsidRPr="00BE1BCD">
        <w:tab/>
        <w:t xml:space="preserve">C. </w:t>
      </w:r>
      <w:r>
        <w:rPr>
          <w:rFonts w:ascii="Times New Roman" w:eastAsia="Times New Roman" w:hAnsi="Times New Roman" w:cs="Times New Roman"/>
        </w:rPr>
        <w:t>simply</w:t>
      </w:r>
      <w:r w:rsidRPr="00BE1BCD">
        <w:tab/>
        <w:t xml:space="preserve">D. </w:t>
      </w:r>
      <w:r>
        <w:rPr>
          <w:rFonts w:ascii="Times New Roman" w:eastAsia="Times New Roman" w:hAnsi="Times New Roman" w:cs="Times New Roman"/>
        </w:rPr>
        <w:t>slowly</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12. A. </w:t>
      </w:r>
      <w:r>
        <w:rPr>
          <w:rFonts w:ascii="Times New Roman" w:eastAsia="Times New Roman" w:hAnsi="Times New Roman" w:cs="Times New Roman"/>
        </w:rPr>
        <w:t>report</w:t>
      </w:r>
      <w:r w:rsidRPr="00BE1BCD">
        <w:tab/>
        <w:t xml:space="preserve">B. </w:t>
      </w:r>
      <w:r>
        <w:rPr>
          <w:rFonts w:ascii="Times New Roman" w:eastAsia="Times New Roman" w:hAnsi="Times New Roman" w:cs="Times New Roman"/>
        </w:rPr>
        <w:t>notice</w:t>
      </w:r>
      <w:r w:rsidRPr="00BE1BCD">
        <w:tab/>
        <w:t xml:space="preserve">C. </w:t>
      </w:r>
      <w:r>
        <w:rPr>
          <w:rFonts w:ascii="Times New Roman" w:eastAsia="Times New Roman" w:hAnsi="Times New Roman" w:cs="Times New Roman"/>
        </w:rPr>
        <w:t>discuss</w:t>
      </w:r>
      <w:r w:rsidRPr="00BE1BCD">
        <w:tab/>
        <w:t xml:space="preserve">D. </w:t>
      </w:r>
      <w:r>
        <w:rPr>
          <w:rFonts w:ascii="Times New Roman" w:eastAsia="Times New Roman" w:hAnsi="Times New Roman" w:cs="Times New Roman"/>
        </w:rPr>
        <w:t>consider</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13. A. </w:t>
      </w:r>
      <w:r>
        <w:rPr>
          <w:rFonts w:ascii="Times New Roman" w:eastAsia="Times New Roman" w:hAnsi="Times New Roman" w:cs="Times New Roman"/>
        </w:rPr>
        <w:t>visit</w:t>
      </w:r>
      <w:r w:rsidRPr="00BE1BCD">
        <w:tab/>
        <w:t xml:space="preserve">B. </w:t>
      </w:r>
      <w:r>
        <w:rPr>
          <w:rFonts w:ascii="Times New Roman" w:eastAsia="Times New Roman" w:hAnsi="Times New Roman" w:cs="Times New Roman"/>
        </w:rPr>
        <w:t>break</w:t>
      </w:r>
      <w:r w:rsidRPr="00BE1BCD">
        <w:tab/>
        <w:t xml:space="preserve">C. </w:t>
      </w:r>
      <w:r>
        <w:rPr>
          <w:rFonts w:ascii="Times New Roman" w:eastAsia="Times New Roman" w:hAnsi="Times New Roman" w:cs="Times New Roman"/>
        </w:rPr>
        <w:t>meeting</w:t>
      </w:r>
      <w:r w:rsidRPr="00BE1BCD">
        <w:tab/>
        <w:t xml:space="preserve">D. </w:t>
      </w:r>
      <w:r>
        <w:rPr>
          <w:rFonts w:ascii="Times New Roman" w:eastAsia="Times New Roman" w:hAnsi="Times New Roman" w:cs="Times New Roman"/>
        </w:rPr>
        <w:t>distance</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14. A. </w:t>
      </w:r>
      <w:r>
        <w:rPr>
          <w:rFonts w:ascii="Times New Roman" w:eastAsia="Times New Roman" w:hAnsi="Times New Roman" w:cs="Times New Roman"/>
        </w:rPr>
        <w:t>flying</w:t>
      </w:r>
      <w:r w:rsidRPr="00BE1BCD">
        <w:tab/>
        <w:t xml:space="preserve">B. </w:t>
      </w:r>
      <w:r>
        <w:rPr>
          <w:rFonts w:ascii="Times New Roman" w:eastAsia="Times New Roman" w:hAnsi="Times New Roman" w:cs="Times New Roman"/>
        </w:rPr>
        <w:t>walking</w:t>
      </w:r>
      <w:r w:rsidRPr="00BE1BCD">
        <w:tab/>
        <w:t xml:space="preserve">C. </w:t>
      </w:r>
      <w:r>
        <w:rPr>
          <w:rFonts w:ascii="Times New Roman" w:eastAsia="Times New Roman" w:hAnsi="Times New Roman" w:cs="Times New Roman"/>
        </w:rPr>
        <w:t>skating</w:t>
      </w:r>
      <w:r w:rsidRPr="00BE1BCD">
        <w:tab/>
        <w:t xml:space="preserve">D. </w:t>
      </w:r>
      <w:r>
        <w:rPr>
          <w:rFonts w:ascii="Times New Roman" w:eastAsia="Times New Roman" w:hAnsi="Times New Roman" w:cs="Times New Roman"/>
        </w:rPr>
        <w:t>shipping</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15. A. </w:t>
      </w:r>
      <w:r>
        <w:rPr>
          <w:rFonts w:ascii="Times New Roman" w:eastAsia="Times New Roman" w:hAnsi="Times New Roman" w:cs="Times New Roman"/>
        </w:rPr>
        <w:t>saved</w:t>
      </w:r>
      <w:r w:rsidRPr="00BE1BCD">
        <w:tab/>
        <w:t xml:space="preserve">B. </w:t>
      </w:r>
      <w:r>
        <w:rPr>
          <w:rFonts w:ascii="Times New Roman" w:eastAsia="Times New Roman" w:hAnsi="Times New Roman" w:cs="Times New Roman"/>
        </w:rPr>
        <w:t>heated</w:t>
      </w:r>
      <w:r w:rsidRPr="00BE1BCD">
        <w:tab/>
        <w:t xml:space="preserve">C. </w:t>
      </w:r>
      <w:r>
        <w:rPr>
          <w:rFonts w:ascii="Times New Roman" w:eastAsia="Times New Roman" w:hAnsi="Times New Roman" w:cs="Times New Roman"/>
        </w:rPr>
        <w:t>lent</w:t>
      </w:r>
      <w:r w:rsidRPr="00BE1BCD">
        <w:tab/>
        <w:t xml:space="preserve">D. </w:t>
      </w:r>
      <w:r>
        <w:rPr>
          <w:rFonts w:ascii="Times New Roman" w:eastAsia="Times New Roman" w:hAnsi="Times New Roman" w:cs="Times New Roman"/>
        </w:rPr>
        <w:t>grown</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16. A. </w:t>
      </w:r>
      <w:r>
        <w:rPr>
          <w:rFonts w:ascii="Times New Roman" w:eastAsia="Times New Roman" w:hAnsi="Times New Roman" w:cs="Times New Roman"/>
        </w:rPr>
        <w:t>jobs</w:t>
      </w:r>
      <w:r w:rsidRPr="00BE1BCD">
        <w:tab/>
        <w:t xml:space="preserve">B. </w:t>
      </w:r>
      <w:r>
        <w:rPr>
          <w:rFonts w:ascii="Times New Roman" w:eastAsia="Times New Roman" w:hAnsi="Times New Roman" w:cs="Times New Roman"/>
        </w:rPr>
        <w:t>meals</w:t>
      </w:r>
      <w:r w:rsidRPr="00BE1BCD">
        <w:tab/>
        <w:t xml:space="preserve">C. </w:t>
      </w:r>
      <w:r>
        <w:rPr>
          <w:rFonts w:ascii="Times New Roman" w:eastAsia="Times New Roman" w:hAnsi="Times New Roman" w:cs="Times New Roman"/>
        </w:rPr>
        <w:t>rooms</w:t>
      </w:r>
      <w:r w:rsidRPr="00BE1BCD">
        <w:tab/>
        <w:t xml:space="preserve">D. </w:t>
      </w:r>
      <w:r>
        <w:rPr>
          <w:rFonts w:ascii="Times New Roman" w:eastAsia="Times New Roman" w:hAnsi="Times New Roman" w:cs="Times New Roman"/>
        </w:rPr>
        <w:t>seats</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17. A. </w:t>
      </w:r>
      <w:r>
        <w:rPr>
          <w:rFonts w:ascii="Times New Roman" w:eastAsia="Times New Roman" w:hAnsi="Times New Roman" w:cs="Times New Roman"/>
        </w:rPr>
        <w:t>small</w:t>
      </w:r>
      <w:r w:rsidRPr="00BE1BCD">
        <w:tab/>
        <w:t xml:space="preserve">B. </w:t>
      </w:r>
      <w:r>
        <w:rPr>
          <w:rFonts w:ascii="Times New Roman" w:eastAsia="Times New Roman" w:hAnsi="Times New Roman" w:cs="Times New Roman"/>
        </w:rPr>
        <w:t>secret</w:t>
      </w:r>
      <w:r w:rsidRPr="00BE1BCD">
        <w:tab/>
        <w:t xml:space="preserve">C. </w:t>
      </w:r>
      <w:r>
        <w:rPr>
          <w:rFonts w:ascii="Times New Roman" w:eastAsia="Times New Roman" w:hAnsi="Times New Roman" w:cs="Times New Roman"/>
        </w:rPr>
        <w:t>direct</w:t>
      </w:r>
      <w:r w:rsidRPr="00BE1BCD">
        <w:tab/>
        <w:t xml:space="preserve">D. </w:t>
      </w:r>
      <w:r>
        <w:rPr>
          <w:rFonts w:ascii="Times New Roman" w:eastAsia="Times New Roman" w:hAnsi="Times New Roman" w:cs="Times New Roman"/>
        </w:rPr>
        <w:t>social</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18. A. </w:t>
      </w:r>
      <w:r>
        <w:rPr>
          <w:rFonts w:ascii="Times New Roman" w:eastAsia="Times New Roman" w:hAnsi="Times New Roman" w:cs="Times New Roman"/>
        </w:rPr>
        <w:t>It</w:t>
      </w:r>
      <w:r w:rsidRPr="00BE1BCD">
        <w:tab/>
        <w:t xml:space="preserve">B. </w:t>
      </w:r>
      <w:r>
        <w:rPr>
          <w:rFonts w:ascii="Times New Roman" w:eastAsia="Times New Roman" w:hAnsi="Times New Roman" w:cs="Times New Roman"/>
        </w:rPr>
        <w:t>He</w:t>
      </w:r>
      <w:r w:rsidRPr="00BE1BCD">
        <w:tab/>
        <w:t xml:space="preserve">C. </w:t>
      </w:r>
      <w:r>
        <w:rPr>
          <w:rFonts w:ascii="Times New Roman" w:eastAsia="Times New Roman" w:hAnsi="Times New Roman" w:cs="Times New Roman"/>
        </w:rPr>
        <w:t>You</w:t>
      </w:r>
      <w:r w:rsidRPr="00BE1BCD">
        <w:tab/>
        <w:t xml:space="preserve">D. </w:t>
      </w:r>
      <w:r>
        <w:rPr>
          <w:rFonts w:ascii="Times New Roman" w:eastAsia="Times New Roman" w:hAnsi="Times New Roman" w:cs="Times New Roman"/>
        </w:rPr>
        <w:t>They</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rPr>
      </w:pPr>
      <w:r w:rsidRPr="00BE1BCD">
        <w:t xml:space="preserve">19. A. </w:t>
      </w:r>
      <w:r>
        <w:rPr>
          <w:rFonts w:ascii="Times New Roman" w:eastAsia="Times New Roman" w:hAnsi="Times New Roman" w:cs="Times New Roman"/>
        </w:rPr>
        <w:t>who</w:t>
      </w:r>
      <w:r w:rsidRPr="00BE1BCD">
        <w:tab/>
        <w:t xml:space="preserve">B. </w:t>
      </w:r>
      <w:r>
        <w:rPr>
          <w:rFonts w:ascii="Times New Roman" w:eastAsia="Times New Roman" w:hAnsi="Times New Roman" w:cs="Times New Roman"/>
        </w:rPr>
        <w:t>when</w:t>
      </w:r>
      <w:r w:rsidRPr="00BE1BCD">
        <w:tab/>
        <w:t xml:space="preserve">C. </w:t>
      </w:r>
      <w:r>
        <w:rPr>
          <w:rFonts w:ascii="Times New Roman" w:eastAsia="Times New Roman" w:hAnsi="Times New Roman" w:cs="Times New Roman"/>
        </w:rPr>
        <w:t>what</w:t>
      </w:r>
      <w:r w:rsidRPr="00BE1BCD">
        <w:tab/>
        <w:t xml:space="preserve">D. </w:t>
      </w:r>
      <w:r>
        <w:rPr>
          <w:rFonts w:ascii="Times New Roman" w:eastAsia="Times New Roman" w:hAnsi="Times New Roman" w:cs="Times New Roman"/>
        </w:rPr>
        <w:t>where</w:t>
      </w:r>
    </w:p>
    <w:p w:rsidR="00645DA7" w:rsidP="00645DA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sidRPr="00BE1BCD">
        <w:t xml:space="preserve">20. A. </w:t>
      </w:r>
      <w:r>
        <w:rPr>
          <w:rFonts w:ascii="Times New Roman" w:eastAsia="Times New Roman" w:hAnsi="Times New Roman" w:cs="Times New Roman"/>
        </w:rPr>
        <w:t>need</w:t>
      </w:r>
      <w:r w:rsidRPr="00BE1BCD">
        <w:tab/>
        <w:t xml:space="preserve">B. </w:t>
      </w:r>
      <w:r>
        <w:rPr>
          <w:rFonts w:ascii="Times New Roman" w:eastAsia="Times New Roman" w:hAnsi="Times New Roman" w:cs="Times New Roman"/>
        </w:rPr>
        <w:t>time</w:t>
      </w:r>
      <w:r w:rsidRPr="00BE1BCD">
        <w:tab/>
        <w:t xml:space="preserve">C. </w:t>
      </w:r>
      <w:r>
        <w:rPr>
          <w:rFonts w:ascii="Times New Roman" w:eastAsia="Times New Roman" w:hAnsi="Times New Roman" w:cs="Times New Roman"/>
        </w:rPr>
        <w:t>promise</w:t>
      </w:r>
      <w:r w:rsidRPr="00BE1BCD">
        <w:tab/>
        <w:t xml:space="preserve">D. </w:t>
      </w:r>
      <w:r>
        <w:rPr>
          <w:rFonts w:ascii="Times New Roman" w:eastAsia="Times New Roman" w:hAnsi="Times New Roman" w:cs="Times New Roman"/>
        </w:rPr>
        <w:t>beginning</w:t>
      </w:r>
    </w:p>
    <w:p w:rsidR="00645DA7" w:rsidP="00645DA7">
      <w:pPr>
        <w:spacing w:line="360" w:lineRule="auto"/>
        <w:textAlignment w:val="center"/>
        <w:rPr>
          <w:color w:val="000000"/>
        </w:rPr>
        <w:sectPr>
          <w:type w:val="nextPage"/>
          <w:pgSz w:w="11906" w:h="16838"/>
          <w:pgMar w:top="1440" w:right="1800" w:bottom="1440" w:left="1800" w:header="851" w:footer="992" w:gutter="0"/>
          <w:pgNumType w:start="16"/>
          <w:cols w:space="425"/>
          <w:titlePg w:val="0"/>
          <w:docGrid w:type="lines" w:linePitch="312"/>
        </w:sectPr>
      </w:pPr>
      <w:r>
        <w:rPr>
          <w:color w:val="2E75B6"/>
        </w:rPr>
        <w:t>【答案】</w:t>
      </w:r>
      <w:r>
        <w:rPr>
          <w:color w:val="000000"/>
        </w:rPr>
        <w:t>1. D    2. C    3. C    4. B    5. B    6. D    7. B    8. D    9. C    10. A    11. C    12. A    13. D    14. B    15. A    16. B    17. A    18. A    19. C    20. D</w:t>
      </w:r>
    </w:p>
    <w:p w:rsidR="00645DA7" w:rsidP="00645DA7">
      <w:pPr>
        <w:spacing w:line="360" w:lineRule="auto"/>
        <w:textAlignment w:val="center"/>
        <w:rPr>
          <w:color w:val="000000"/>
        </w:rPr>
      </w:pPr>
      <w:r>
        <w:rPr>
          <w:color w:val="2E75B6"/>
        </w:rPr>
        <w:t>【解析】</w:t>
      </w:r>
    </w:p>
    <w:p w:rsidR="00645DA7" w:rsidP="00645DA7">
      <w:pPr>
        <w:spacing w:line="360" w:lineRule="auto"/>
        <w:textAlignment w:val="center"/>
        <w:rPr>
          <w:rFonts w:ascii="宋体" w:hAnsi="宋体"/>
          <w:color w:val="000000"/>
        </w:rPr>
      </w:pPr>
      <w:r>
        <w:rPr>
          <w:rFonts w:ascii="宋体" w:hAnsi="宋体"/>
          <w:color w:val="000000"/>
        </w:rPr>
        <w:t>本文主要向我们介绍了罗伯特·李和他的团队在节约粮食、避免食物浪费上做出的努力。</w:t>
      </w:r>
    </w:p>
    <w:p w:rsidR="00645DA7" w:rsidP="00645DA7">
      <w:pPr>
        <w:spacing w:line="360" w:lineRule="auto"/>
        <w:textAlignment w:val="center"/>
        <w:rPr>
          <w:color w:val="000000"/>
        </w:rPr>
      </w:pPr>
      <w:r>
        <w:rPr>
          <w:color w:val="000000"/>
        </w:rPr>
        <w:t>【</w:t>
      </w:r>
      <w:r>
        <w:rPr>
          <w:color w:val="000000"/>
        </w:rPr>
        <w:t>1</w:t>
      </w:r>
      <w:r>
        <w:rPr>
          <w:color w:val="000000"/>
        </w:rPr>
        <w:t>题详解】</w:t>
      </w:r>
    </w:p>
    <w:p w:rsidR="00645DA7" w:rsidP="00645DA7">
      <w:pPr>
        <w:spacing w:line="360" w:lineRule="auto"/>
        <w:textAlignment w:val="center"/>
        <w:rPr>
          <w:rFonts w:ascii="宋体" w:hAnsi="宋体"/>
          <w:color w:val="000000"/>
        </w:rPr>
      </w:pPr>
      <w:r>
        <w:rPr>
          <w:rFonts w:ascii="宋体" w:hAnsi="宋体"/>
          <w:color w:val="000000"/>
        </w:rPr>
        <w:t>句意：但也有“日常”英雄</w:t>
      </w:r>
      <w:r>
        <w:rPr>
          <w:rFonts w:ascii="宋体" w:hAnsi="宋体"/>
          <w:b/>
          <w:color w:val="000000"/>
        </w:rPr>
        <w:t>——</w:t>
      </w:r>
      <w:r>
        <w:rPr>
          <w:rFonts w:ascii="宋体" w:hAnsi="宋体"/>
          <w:color w:val="000000"/>
        </w:rPr>
        <w:t>他们可能不为公众所知。</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safe</w:t>
      </w:r>
      <w:r>
        <w:rPr>
          <w:rFonts w:ascii="宋体" w:hAnsi="宋体"/>
          <w:color w:val="000000"/>
        </w:rPr>
        <w:t>安全的；</w:t>
      </w:r>
      <w:r>
        <w:rPr>
          <w:rFonts w:ascii="Times New Roman" w:eastAsia="Times New Roman" w:hAnsi="Times New Roman" w:cs="Times New Roman"/>
          <w:color w:val="000000"/>
        </w:rPr>
        <w:t>close</w:t>
      </w:r>
      <w:r>
        <w:rPr>
          <w:rFonts w:ascii="宋体" w:hAnsi="宋体"/>
          <w:color w:val="000000"/>
        </w:rPr>
        <w:t>近的，紧密的；</w:t>
      </w:r>
      <w:r>
        <w:rPr>
          <w:rFonts w:ascii="Times New Roman" w:eastAsia="Times New Roman" w:hAnsi="Times New Roman" w:cs="Times New Roman"/>
          <w:color w:val="000000"/>
        </w:rPr>
        <w:t>friendly</w:t>
      </w:r>
      <w:r>
        <w:rPr>
          <w:rFonts w:ascii="宋体" w:hAnsi="宋体"/>
          <w:color w:val="000000"/>
        </w:rPr>
        <w:t>友好的；</w:t>
      </w:r>
      <w:r>
        <w:rPr>
          <w:rFonts w:ascii="Times New Roman" w:eastAsia="Times New Roman" w:hAnsi="Times New Roman" w:cs="Times New Roman"/>
          <w:color w:val="000000"/>
        </w:rPr>
        <w:t>well-known</w:t>
      </w:r>
      <w:r>
        <w:rPr>
          <w:rFonts w:ascii="宋体" w:hAnsi="宋体"/>
          <w:color w:val="000000"/>
        </w:rPr>
        <w:t>众所周知的。分析“</w:t>
      </w:r>
      <w:r>
        <w:rPr>
          <w:rFonts w:ascii="Times New Roman" w:eastAsia="Times New Roman" w:hAnsi="Times New Roman" w:cs="Times New Roman"/>
          <w:color w:val="000000"/>
        </w:rPr>
        <w:t xml:space="preserve">When you hear the word hero, you may think of someone like Mahatma Gandhi or Nelson Mandela. But there are also "everyday" heroes-they may not be </w:t>
      </w:r>
      <w:r>
        <w:rPr>
          <w:rFonts w:ascii="Times New Roman" w:eastAsia="Times New Roman" w:hAnsi="Times New Roman" w:cs="Times New Roman"/>
          <w:color w:val="000000"/>
          <w:u w:val="single"/>
        </w:rPr>
        <w:t>___1___</w:t>
      </w:r>
      <w:r>
        <w:rPr>
          <w:rFonts w:ascii="Times New Roman" w:eastAsia="Times New Roman" w:hAnsi="Times New Roman" w:cs="Times New Roman"/>
          <w:color w:val="000000"/>
        </w:rPr>
        <w:t xml:space="preserve"> to the public</w:t>
      </w:r>
      <w:r>
        <w:rPr>
          <w:rFonts w:ascii="宋体" w:hAnsi="宋体"/>
          <w:color w:val="000000"/>
        </w:rPr>
        <w:t>”可知，当听到英雄这个词时，可能会想到著名的甘地或曼德拉，但是在日常生活中也有英雄，此处表示“不为人所知的，不出名的”的含义，与前句作对比。故选</w:t>
      </w:r>
      <w:r>
        <w:rPr>
          <w:rFonts w:ascii="Times New Roman" w:eastAsia="Times New Roman" w:hAnsi="Times New Roman" w:cs="Times New Roman"/>
          <w:color w:val="000000"/>
        </w:rPr>
        <w:t>D</w:t>
      </w:r>
      <w:r>
        <w:rPr>
          <w:rFonts w:ascii="宋体" w:hAnsi="宋体"/>
          <w:color w:val="000000"/>
        </w:rPr>
        <w:t>。</w:t>
      </w:r>
    </w:p>
    <w:p w:rsidR="00645DA7" w:rsidP="00645DA7">
      <w:pPr>
        <w:spacing w:line="360" w:lineRule="auto"/>
        <w:jc w:val="left"/>
        <w:textAlignment w:val="center"/>
        <w:rPr>
          <w:color w:val="000000"/>
        </w:rPr>
      </w:pPr>
      <w:r>
        <w:rPr>
          <w:color w:val="000000"/>
        </w:rPr>
        <w:t>【</w:t>
      </w:r>
      <w:r>
        <w:rPr>
          <w:color w:val="000000"/>
        </w:rPr>
        <w:t>2</w:t>
      </w:r>
      <w:r>
        <w:rPr>
          <w:color w:val="000000"/>
        </w:rPr>
        <w:t>题详解】</w:t>
      </w:r>
    </w:p>
    <w:p w:rsidR="00645DA7" w:rsidP="00645DA7">
      <w:pPr>
        <w:spacing w:line="360" w:lineRule="auto"/>
        <w:jc w:val="left"/>
        <w:textAlignment w:val="center"/>
        <w:rPr>
          <w:rFonts w:ascii="宋体" w:hAnsi="宋体"/>
          <w:color w:val="000000"/>
        </w:rPr>
      </w:pPr>
      <w:r>
        <w:rPr>
          <w:rFonts w:ascii="宋体" w:hAnsi="宋体"/>
          <w:color w:val="000000"/>
        </w:rPr>
        <w:t>句意：但他们也在尽力帮助改善人们的生活。</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record</w:t>
      </w:r>
      <w:r>
        <w:rPr>
          <w:rFonts w:ascii="宋体" w:hAnsi="宋体"/>
          <w:color w:val="000000"/>
        </w:rPr>
        <w:t>记录；</w:t>
      </w:r>
      <w:r>
        <w:rPr>
          <w:rFonts w:ascii="Times New Roman" w:eastAsia="Times New Roman" w:hAnsi="Times New Roman" w:cs="Times New Roman"/>
          <w:color w:val="000000"/>
        </w:rPr>
        <w:t>share</w:t>
      </w:r>
      <w:r>
        <w:rPr>
          <w:rFonts w:ascii="宋体" w:hAnsi="宋体"/>
          <w:color w:val="000000"/>
        </w:rPr>
        <w:t>分享；</w:t>
      </w:r>
      <w:r>
        <w:rPr>
          <w:rFonts w:ascii="Times New Roman" w:eastAsia="Times New Roman" w:hAnsi="Times New Roman" w:cs="Times New Roman"/>
          <w:color w:val="000000"/>
        </w:rPr>
        <w:t>improve</w:t>
      </w:r>
      <w:r>
        <w:rPr>
          <w:rFonts w:ascii="宋体" w:hAnsi="宋体"/>
          <w:color w:val="000000"/>
        </w:rPr>
        <w:t>提高，改善；</w:t>
      </w:r>
      <w:r>
        <w:rPr>
          <w:rFonts w:ascii="Times New Roman" w:eastAsia="Times New Roman" w:hAnsi="Times New Roman" w:cs="Times New Roman"/>
          <w:color w:val="000000"/>
        </w:rPr>
        <w:t>manage</w:t>
      </w:r>
      <w:r>
        <w:rPr>
          <w:rFonts w:ascii="宋体" w:hAnsi="宋体"/>
          <w:color w:val="000000"/>
        </w:rPr>
        <w:t>管理。根据后句“</w:t>
      </w:r>
      <w:r>
        <w:rPr>
          <w:rFonts w:ascii="Times New Roman" w:eastAsia="Times New Roman" w:hAnsi="Times New Roman" w:cs="Times New Roman"/>
          <w:color w:val="000000"/>
        </w:rPr>
        <w:t>Everyday heroes are normal people who are working to make the world a better place.</w:t>
      </w:r>
      <w:r>
        <w:rPr>
          <w:rFonts w:ascii="宋体" w:hAnsi="宋体"/>
          <w:color w:val="000000"/>
        </w:rPr>
        <w:t>”可知，每天的英雄都是为把世界变得更美好而努力的普通人，所以他们在尽力地帮助改善人们的生活。故选</w:t>
      </w:r>
      <w:r>
        <w:rPr>
          <w:rFonts w:ascii="Times New Roman" w:eastAsia="Times New Roman" w:hAnsi="Times New Roman" w:cs="Times New Roman"/>
          <w:color w:val="000000"/>
        </w:rPr>
        <w:t>C</w:t>
      </w:r>
      <w:r>
        <w:rPr>
          <w:rFonts w:ascii="宋体" w:hAnsi="宋体"/>
          <w:color w:val="000000"/>
        </w:rPr>
        <w:t>。</w:t>
      </w:r>
    </w:p>
    <w:p w:rsidR="00645DA7" w:rsidP="00645DA7">
      <w:pPr>
        <w:spacing w:line="360" w:lineRule="auto"/>
        <w:jc w:val="left"/>
        <w:textAlignment w:val="center"/>
        <w:rPr>
          <w:color w:val="000000"/>
        </w:rPr>
      </w:pPr>
      <w:r>
        <w:rPr>
          <w:color w:val="000000"/>
        </w:rPr>
        <w:t>【</w:t>
      </w:r>
      <w:r>
        <w:rPr>
          <w:color w:val="000000"/>
        </w:rPr>
        <w:t>3</w:t>
      </w:r>
      <w:r>
        <w:rPr>
          <w:color w:val="000000"/>
        </w:rPr>
        <w:t>题详解】</w:t>
      </w:r>
    </w:p>
    <w:p w:rsidR="00645DA7" w:rsidP="00645DA7">
      <w:pPr>
        <w:spacing w:line="360" w:lineRule="auto"/>
        <w:jc w:val="left"/>
        <w:textAlignment w:val="center"/>
        <w:rPr>
          <w:rFonts w:ascii="宋体" w:hAnsi="宋体"/>
          <w:color w:val="000000"/>
        </w:rPr>
      </w:pPr>
      <w:r>
        <w:rPr>
          <w:rFonts w:ascii="宋体" w:hAnsi="宋体"/>
          <w:color w:val="000000"/>
        </w:rPr>
        <w:t>句意：罗伯特·李就是其中之一。</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Under</w:t>
      </w:r>
      <w:r>
        <w:rPr>
          <w:rFonts w:ascii="宋体" w:hAnsi="宋体"/>
          <w:color w:val="000000"/>
        </w:rPr>
        <w:t>在……下面；</w:t>
      </w:r>
      <w:r>
        <w:rPr>
          <w:rFonts w:ascii="Times New Roman" w:eastAsia="Times New Roman" w:hAnsi="Times New Roman" w:cs="Times New Roman"/>
          <w:color w:val="000000"/>
        </w:rPr>
        <w:t>Beside</w:t>
      </w:r>
      <w:r>
        <w:rPr>
          <w:rFonts w:ascii="宋体" w:hAnsi="宋体"/>
          <w:color w:val="000000"/>
        </w:rPr>
        <w:t>在……旁边；</w:t>
      </w:r>
      <w:r>
        <w:rPr>
          <w:rFonts w:ascii="Times New Roman" w:eastAsia="Times New Roman" w:hAnsi="Times New Roman" w:cs="Times New Roman"/>
          <w:color w:val="000000"/>
        </w:rPr>
        <w:t>Among</w:t>
      </w:r>
      <w:r>
        <w:rPr>
          <w:rFonts w:ascii="宋体" w:hAnsi="宋体"/>
          <w:color w:val="000000"/>
        </w:rPr>
        <w:t>在……之间；</w:t>
      </w:r>
      <w:r>
        <w:rPr>
          <w:rFonts w:ascii="Times New Roman" w:eastAsia="Times New Roman" w:hAnsi="Times New Roman" w:cs="Times New Roman"/>
          <w:color w:val="000000"/>
        </w:rPr>
        <w:t>Opposite</w:t>
      </w:r>
      <w:r>
        <w:rPr>
          <w:rFonts w:ascii="宋体" w:hAnsi="宋体"/>
          <w:color w:val="000000"/>
        </w:rPr>
        <w:t>在……对面。联系上下文可知，前文提到日常的英雄，后文向我们介绍了罗伯特·李，所以罗伯特·李是这些英雄中的一个。故选</w:t>
      </w:r>
      <w:r>
        <w:rPr>
          <w:rFonts w:ascii="Times New Roman" w:eastAsia="Times New Roman" w:hAnsi="Times New Roman" w:cs="Times New Roman"/>
          <w:color w:val="000000"/>
        </w:rPr>
        <w:t>C</w:t>
      </w:r>
      <w:r>
        <w:rPr>
          <w:rFonts w:ascii="宋体" w:hAnsi="宋体"/>
          <w:color w:val="000000"/>
        </w:rPr>
        <w:t>。</w:t>
      </w:r>
    </w:p>
    <w:p w:rsidR="00645DA7" w:rsidP="00645DA7">
      <w:pPr>
        <w:spacing w:line="360" w:lineRule="auto"/>
        <w:jc w:val="left"/>
        <w:textAlignment w:val="center"/>
        <w:rPr>
          <w:color w:val="000000"/>
        </w:rPr>
      </w:pPr>
      <w:r>
        <w:rPr>
          <w:color w:val="000000"/>
        </w:rPr>
        <w:t>【</w:t>
      </w:r>
      <w:r>
        <w:rPr>
          <w:color w:val="000000"/>
        </w:rPr>
        <w:t>4</w:t>
      </w:r>
      <w:r>
        <w:rPr>
          <w:color w:val="000000"/>
        </w:rPr>
        <w:t>题详解】</w:t>
      </w:r>
    </w:p>
    <w:p w:rsidR="00645DA7" w:rsidP="00645DA7">
      <w:pPr>
        <w:spacing w:line="360" w:lineRule="auto"/>
        <w:jc w:val="left"/>
        <w:textAlignment w:val="center"/>
        <w:rPr>
          <w:rFonts w:ascii="宋体" w:hAnsi="宋体"/>
          <w:color w:val="000000"/>
        </w:rPr>
      </w:pPr>
      <w:r>
        <w:rPr>
          <w:rFonts w:ascii="宋体" w:hAnsi="宋体"/>
          <w:color w:val="000000"/>
        </w:rPr>
        <w:t>句意：由于他的家庭并不富裕，他从小就懂得了避免浪费食物的重要性。</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If</w:t>
      </w:r>
      <w:r>
        <w:rPr>
          <w:rFonts w:ascii="宋体" w:hAnsi="宋体"/>
          <w:color w:val="000000"/>
        </w:rPr>
        <w:t>如果；</w:t>
      </w:r>
      <w:r>
        <w:rPr>
          <w:rFonts w:ascii="Times New Roman" w:eastAsia="Times New Roman" w:hAnsi="Times New Roman" w:cs="Times New Roman"/>
          <w:color w:val="000000"/>
        </w:rPr>
        <w:t>As</w:t>
      </w:r>
      <w:r>
        <w:rPr>
          <w:rFonts w:ascii="宋体" w:hAnsi="宋体"/>
          <w:color w:val="000000"/>
        </w:rPr>
        <w:t>因为；</w:t>
      </w:r>
      <w:r>
        <w:rPr>
          <w:rFonts w:ascii="Times New Roman" w:eastAsia="Times New Roman" w:hAnsi="Times New Roman" w:cs="Times New Roman"/>
          <w:color w:val="000000"/>
        </w:rPr>
        <w:t>When</w:t>
      </w:r>
      <w:r>
        <w:rPr>
          <w:rFonts w:ascii="宋体" w:hAnsi="宋体"/>
          <w:color w:val="000000"/>
        </w:rPr>
        <w:t>当……时；</w:t>
      </w:r>
      <w:r>
        <w:rPr>
          <w:rFonts w:ascii="Times New Roman" w:eastAsia="Times New Roman" w:hAnsi="Times New Roman" w:cs="Times New Roman"/>
          <w:color w:val="000000"/>
        </w:rPr>
        <w:t>Though</w:t>
      </w:r>
      <w:r>
        <w:rPr>
          <w:rFonts w:ascii="宋体" w:hAnsi="宋体"/>
          <w:color w:val="000000"/>
        </w:rPr>
        <w:t>虽然，尽管。分析句子可知，此处说明他知道避免浪费食物的重要性的原因，是因为家庭并不富裕。故选</w:t>
      </w:r>
      <w:r>
        <w:rPr>
          <w:rFonts w:ascii="Times New Roman" w:eastAsia="Times New Roman" w:hAnsi="Times New Roman" w:cs="Times New Roman"/>
          <w:color w:val="000000"/>
        </w:rPr>
        <w:t>B</w:t>
      </w:r>
      <w:r>
        <w:rPr>
          <w:rFonts w:ascii="宋体" w:hAnsi="宋体"/>
          <w:color w:val="000000"/>
        </w:rPr>
        <w:t>。</w:t>
      </w:r>
    </w:p>
    <w:p w:rsidR="00645DA7" w:rsidP="00645DA7">
      <w:pPr>
        <w:spacing w:line="360" w:lineRule="auto"/>
        <w:jc w:val="left"/>
        <w:textAlignment w:val="center"/>
        <w:rPr>
          <w:color w:val="000000"/>
        </w:rPr>
      </w:pPr>
      <w:r>
        <w:rPr>
          <w:color w:val="000000"/>
        </w:rPr>
        <w:t>【</w:t>
      </w:r>
      <w:r>
        <w:rPr>
          <w:color w:val="000000"/>
        </w:rPr>
        <w:t>5</w:t>
      </w:r>
      <w:r>
        <w:rPr>
          <w:color w:val="000000"/>
        </w:rPr>
        <w:t>题详解】</w:t>
      </w:r>
    </w:p>
    <w:p w:rsidR="00645DA7" w:rsidP="00645DA7">
      <w:pPr>
        <w:spacing w:line="360" w:lineRule="auto"/>
        <w:jc w:val="left"/>
        <w:textAlignment w:val="center"/>
        <w:rPr>
          <w:rFonts w:ascii="宋体" w:hAnsi="宋体"/>
          <w:color w:val="000000"/>
        </w:rPr>
      </w:pPr>
      <w:r>
        <w:rPr>
          <w:rFonts w:ascii="宋体" w:hAnsi="宋体"/>
          <w:color w:val="000000"/>
        </w:rPr>
        <w:t>句意：由于他的家庭并不富裕，他从小就懂得了避免浪费食物的重要性。</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storing</w:t>
      </w:r>
      <w:r>
        <w:rPr>
          <w:rFonts w:ascii="宋体" w:hAnsi="宋体"/>
          <w:color w:val="000000"/>
        </w:rPr>
        <w:t>储存；</w:t>
      </w:r>
      <w:r>
        <w:rPr>
          <w:rFonts w:ascii="Times New Roman" w:eastAsia="Times New Roman" w:hAnsi="Times New Roman" w:cs="Times New Roman"/>
          <w:color w:val="000000"/>
        </w:rPr>
        <w:t>avoiding</w:t>
      </w:r>
      <w:r>
        <w:rPr>
          <w:rFonts w:ascii="宋体" w:hAnsi="宋体"/>
          <w:color w:val="000000"/>
        </w:rPr>
        <w:t>避免；</w:t>
      </w:r>
      <w:r>
        <w:rPr>
          <w:rFonts w:ascii="Times New Roman" w:eastAsia="Times New Roman" w:hAnsi="Times New Roman" w:cs="Times New Roman"/>
          <w:color w:val="000000"/>
        </w:rPr>
        <w:t>burning</w:t>
      </w:r>
      <w:r>
        <w:rPr>
          <w:rFonts w:ascii="宋体" w:hAnsi="宋体"/>
          <w:color w:val="000000"/>
        </w:rPr>
        <w:t>燃烧；</w:t>
      </w:r>
      <w:r>
        <w:rPr>
          <w:rFonts w:ascii="Times New Roman" w:eastAsia="Times New Roman" w:hAnsi="Times New Roman" w:cs="Times New Roman"/>
          <w:color w:val="000000"/>
        </w:rPr>
        <w:t>recycling</w:t>
      </w:r>
      <w:r>
        <w:rPr>
          <w:rFonts w:ascii="宋体" w:hAnsi="宋体"/>
          <w:color w:val="000000"/>
        </w:rPr>
        <w:t>回收。根据后文内容可知，他致力于不浪费粮食，所以此处强调“避免”</w:t>
      </w:r>
      <w:r>
        <w:rPr>
          <w:rFonts w:ascii="宋体" w:hAnsi="宋体"/>
          <w:noProof/>
          <w:color w:val="000000"/>
        </w:rPr>
        <w:drawing>
          <wp:inline distT="0" distB="0" distL="0" distR="0">
            <wp:extent cx="133350" cy="180975"/>
            <wp:effectExtent l="0" t="0" r="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 cy="180975"/>
                    </a:xfrm>
                    <a:prstGeom prst="rect">
                      <a:avLst/>
                    </a:prstGeom>
                    <a:noFill/>
                    <a:ln>
                      <a:noFill/>
                    </a:ln>
                  </pic:spPr>
                </pic:pic>
              </a:graphicData>
            </a:graphic>
          </wp:inline>
        </w:drawing>
      </w:r>
      <w:r>
        <w:rPr>
          <w:rFonts w:ascii="宋体" w:hAnsi="宋体"/>
          <w:color w:val="000000"/>
        </w:rPr>
        <w:t>含义。故选</w:t>
      </w:r>
      <w:r>
        <w:rPr>
          <w:rFonts w:ascii="Times New Roman" w:eastAsia="Times New Roman" w:hAnsi="Times New Roman" w:cs="Times New Roman"/>
          <w:color w:val="000000"/>
        </w:rPr>
        <w:t>B</w:t>
      </w:r>
      <w:r>
        <w:rPr>
          <w:rFonts w:ascii="宋体" w:hAnsi="宋体"/>
          <w:color w:val="000000"/>
        </w:rPr>
        <w:t>。</w:t>
      </w:r>
    </w:p>
    <w:p w:rsidR="00645DA7" w:rsidP="00645DA7">
      <w:pPr>
        <w:spacing w:line="360" w:lineRule="auto"/>
        <w:jc w:val="left"/>
        <w:textAlignment w:val="center"/>
        <w:rPr>
          <w:color w:val="000000"/>
        </w:rPr>
      </w:pPr>
      <w:r>
        <w:rPr>
          <w:color w:val="000000"/>
        </w:rPr>
        <w:t>【</w:t>
      </w:r>
      <w:r>
        <w:rPr>
          <w:color w:val="000000"/>
        </w:rPr>
        <w:t>6</w:t>
      </w:r>
      <w:r>
        <w:rPr>
          <w:color w:val="000000"/>
        </w:rPr>
        <w:t>题详解】</w:t>
      </w:r>
    </w:p>
    <w:p w:rsidR="00645DA7" w:rsidP="00645DA7">
      <w:pPr>
        <w:spacing w:line="360" w:lineRule="auto"/>
        <w:jc w:val="left"/>
        <w:textAlignment w:val="center"/>
        <w:rPr>
          <w:rFonts w:ascii="宋体" w:hAnsi="宋体"/>
          <w:color w:val="000000"/>
        </w:rPr>
      </w:pPr>
      <w:r>
        <w:rPr>
          <w:rFonts w:ascii="宋体" w:hAnsi="宋体"/>
          <w:color w:val="000000"/>
        </w:rPr>
        <w:t>句意：在大学的时候，他是把剩余的食物给无家可归的人的学生团体中的一员。</w:t>
      </w:r>
    </w:p>
    <w:p w:rsidR="00645DA7" w:rsidP="00645DA7">
      <w:pPr>
        <w:spacing w:line="360" w:lineRule="auto"/>
        <w:jc w:val="left"/>
        <w:textAlignment w:val="center"/>
        <w:rPr>
          <w:rFonts w:ascii="宋体" w:hAnsi="宋体"/>
          <w:color w:val="000000"/>
        </w:rPr>
        <w:sectPr>
          <w:type w:val="nextPage"/>
          <w:pgSz w:w="11906" w:h="16838"/>
          <w:pgMar w:top="1440" w:right="1800" w:bottom="1440" w:left="1800" w:header="851" w:footer="992" w:gutter="0"/>
          <w:pgNumType w:start="17"/>
          <w:cols w:space="425"/>
          <w:titlePg w:val="0"/>
          <w:docGrid w:type="lines" w:linePitch="312"/>
        </w:sectPr>
      </w:pPr>
      <w:r>
        <w:rPr>
          <w:rFonts w:ascii="Times New Roman" w:eastAsia="Times New Roman" w:hAnsi="Times New Roman" w:cs="Times New Roman"/>
          <w:color w:val="000000"/>
        </w:rPr>
        <w:t>sick</w:t>
      </w:r>
      <w:r>
        <w:rPr>
          <w:rFonts w:ascii="宋体" w:hAnsi="宋体"/>
          <w:color w:val="000000"/>
        </w:rPr>
        <w:t>生病的；</w:t>
      </w:r>
      <w:r>
        <w:rPr>
          <w:rFonts w:ascii="Times New Roman" w:eastAsia="Times New Roman" w:hAnsi="Times New Roman" w:cs="Times New Roman"/>
          <w:color w:val="000000"/>
        </w:rPr>
        <w:t>blind</w:t>
      </w:r>
      <w:r>
        <w:rPr>
          <w:rFonts w:ascii="宋体" w:hAnsi="宋体"/>
          <w:color w:val="000000"/>
        </w:rPr>
        <w:t>盲的；</w:t>
      </w:r>
      <w:r>
        <w:rPr>
          <w:rFonts w:ascii="Times New Roman" w:eastAsia="Times New Roman" w:hAnsi="Times New Roman" w:cs="Times New Roman"/>
          <w:color w:val="000000"/>
        </w:rPr>
        <w:t>lonely</w:t>
      </w:r>
      <w:r>
        <w:rPr>
          <w:rFonts w:ascii="宋体" w:hAnsi="宋体"/>
          <w:color w:val="000000"/>
        </w:rPr>
        <w:t>孤独的，偏远的；</w:t>
      </w:r>
      <w:r>
        <w:rPr>
          <w:rFonts w:ascii="Times New Roman" w:eastAsia="Times New Roman" w:hAnsi="Times New Roman" w:cs="Times New Roman"/>
          <w:color w:val="000000"/>
        </w:rPr>
        <w:t>homeless</w:t>
      </w:r>
      <w:r>
        <w:rPr>
          <w:rFonts w:ascii="宋体" w:hAnsi="宋体"/>
          <w:color w:val="000000"/>
        </w:rPr>
        <w:t>无家可归的。根据后文“</w:t>
      </w:r>
      <w:r>
        <w:rPr>
          <w:rFonts w:ascii="Times New Roman" w:eastAsia="Times New Roman" w:hAnsi="Times New Roman" w:cs="Times New Roman"/>
          <w:color w:val="000000"/>
        </w:rPr>
        <w:t>Its</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 purpose</w:t>
      </w:r>
      <w:r>
        <w:rPr>
          <w:rFonts w:ascii="Times New Roman" w:eastAsia="Times New Roman" w:hAnsi="Times New Roman" w:cs="Times New Roman"/>
          <w:color w:val="000000"/>
        </w:rPr>
        <w:t xml:space="preserve"> is</w:t>
      </w:r>
      <w:r>
        <w:rPr>
          <w:rFonts w:ascii="Times New Roman" w:eastAsia="Times New Roman" w:hAnsi="Times New Roman" w:cs="Times New Roman"/>
          <w:color w:val="000000"/>
        </w:rPr>
        <w:t xml:space="preserve"> to</w:t>
      </w:r>
      <w:r>
        <w:rPr>
          <w:rFonts w:ascii="Times New Roman" w:eastAsia="Times New Roman" w:hAnsi="Times New Roman" w:cs="Times New Roman"/>
          <w:color w:val="000000"/>
        </w:rPr>
        <w:t xml:space="preserve"> collect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___9___</w:t>
      </w:r>
      <w:r>
        <w:rPr>
          <w:rFonts w:ascii="Times New Roman" w:eastAsia="Times New Roman" w:hAnsi="Times New Roman" w:cs="Times New Roman"/>
          <w:color w:val="000000"/>
        </w:rPr>
        <w:t xml:space="preserve"> food from restaurants and send it for free to shelters</w:t>
      </w:r>
      <w:r>
        <w:rPr>
          <w:rFonts w:ascii="宋体" w:hAnsi="宋体"/>
          <w:color w:val="000000"/>
        </w:rPr>
        <w:t>（收容所）</w:t>
      </w:r>
      <w:r>
        <w:rPr>
          <w:rFonts w:ascii="Times New Roman" w:eastAsia="Times New Roman" w:hAnsi="Times New Roman" w:cs="Times New Roman"/>
          <w:color w:val="000000"/>
        </w:rPr>
        <w:t>and food kitchens.</w:t>
      </w:r>
      <w:r>
        <w:rPr>
          <w:rFonts w:ascii="宋体" w:hAnsi="宋体"/>
          <w:color w:val="000000"/>
        </w:rPr>
        <w:t>”可知，食物是被送去收容所和食物厨房，所以是帮助无家可归的人吃饱。故选</w:t>
      </w:r>
      <w:r>
        <w:rPr>
          <w:rFonts w:ascii="Times New Roman" w:eastAsia="Times New Roman" w:hAnsi="Times New Roman" w:cs="Times New Roman"/>
          <w:color w:val="000000"/>
        </w:rPr>
        <w:t>D</w:t>
      </w:r>
      <w:r>
        <w:rPr>
          <w:rFonts w:ascii="宋体" w:hAnsi="宋体"/>
          <w:color w:val="000000"/>
        </w:rPr>
        <w:t>。</w:t>
      </w:r>
    </w:p>
    <w:p w:rsidR="00645DA7" w:rsidP="00645DA7">
      <w:pPr>
        <w:spacing w:line="360" w:lineRule="auto"/>
        <w:jc w:val="left"/>
        <w:textAlignment w:val="center"/>
        <w:rPr>
          <w:color w:val="000000"/>
        </w:rPr>
      </w:pPr>
      <w:r>
        <w:rPr>
          <w:color w:val="000000"/>
        </w:rPr>
        <w:t>【</w:t>
      </w:r>
      <w:r>
        <w:rPr>
          <w:color w:val="000000"/>
        </w:rPr>
        <w:t>7</w:t>
      </w:r>
      <w:r>
        <w:rPr>
          <w:color w:val="000000"/>
        </w:rPr>
        <w:t>题详解】</w:t>
      </w:r>
    </w:p>
    <w:p w:rsidR="00645DA7" w:rsidP="00645DA7">
      <w:pPr>
        <w:spacing w:line="360" w:lineRule="auto"/>
        <w:jc w:val="left"/>
        <w:textAlignment w:val="center"/>
        <w:rPr>
          <w:rFonts w:ascii="宋体" w:hAnsi="宋体"/>
          <w:color w:val="000000"/>
        </w:rPr>
      </w:pPr>
      <w:r>
        <w:rPr>
          <w:rFonts w:ascii="宋体" w:hAnsi="宋体"/>
          <w:color w:val="000000"/>
        </w:rPr>
        <w:t>句意：这次经历使他认识到食物浪费问题的严重性。</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easy</w:t>
      </w:r>
      <w:r>
        <w:rPr>
          <w:rFonts w:ascii="宋体" w:hAnsi="宋体"/>
          <w:color w:val="000000"/>
        </w:rPr>
        <w:t>简单的；</w:t>
      </w:r>
      <w:r>
        <w:rPr>
          <w:rFonts w:ascii="Times New Roman" w:eastAsia="Times New Roman" w:hAnsi="Times New Roman" w:cs="Times New Roman"/>
          <w:color w:val="000000"/>
        </w:rPr>
        <w:t>serious</w:t>
      </w:r>
      <w:r>
        <w:rPr>
          <w:rFonts w:ascii="宋体" w:hAnsi="宋体"/>
          <w:color w:val="000000"/>
        </w:rPr>
        <w:t>严重的，严肃的；</w:t>
      </w:r>
      <w:r>
        <w:rPr>
          <w:rFonts w:ascii="Times New Roman" w:eastAsia="Times New Roman" w:hAnsi="Times New Roman" w:cs="Times New Roman"/>
          <w:color w:val="000000"/>
        </w:rPr>
        <w:t>funny</w:t>
      </w:r>
      <w:r>
        <w:rPr>
          <w:rFonts w:ascii="宋体" w:hAnsi="宋体"/>
          <w:color w:val="000000"/>
        </w:rPr>
        <w:t>滑稽的；</w:t>
      </w:r>
      <w:r>
        <w:rPr>
          <w:rFonts w:ascii="Times New Roman" w:eastAsia="Times New Roman" w:hAnsi="Times New Roman" w:cs="Times New Roman"/>
          <w:color w:val="000000"/>
        </w:rPr>
        <w:t>strange</w:t>
      </w:r>
      <w:r>
        <w:rPr>
          <w:rFonts w:ascii="宋体" w:hAnsi="宋体"/>
          <w:color w:val="000000"/>
        </w:rPr>
        <w:t>陌生的，奇怪的。分析句子可知，此处表示“这次经历使他认识到食物浪费问题的严重性”，食物浪费是个严肃认真的问题，其他三项不符合语境。故选</w:t>
      </w:r>
      <w:r>
        <w:rPr>
          <w:rFonts w:ascii="Times New Roman" w:eastAsia="Times New Roman" w:hAnsi="Times New Roman" w:cs="Times New Roman"/>
          <w:color w:val="000000"/>
        </w:rPr>
        <w:t>B</w:t>
      </w:r>
      <w:r>
        <w:rPr>
          <w:rFonts w:ascii="宋体" w:hAnsi="宋体"/>
          <w:color w:val="000000"/>
        </w:rPr>
        <w:t>。</w:t>
      </w:r>
    </w:p>
    <w:p w:rsidR="00645DA7" w:rsidP="00645DA7">
      <w:pPr>
        <w:spacing w:line="360" w:lineRule="auto"/>
        <w:jc w:val="left"/>
        <w:textAlignment w:val="center"/>
        <w:rPr>
          <w:color w:val="000000"/>
        </w:rPr>
      </w:pPr>
      <w:r>
        <w:rPr>
          <w:color w:val="000000"/>
        </w:rPr>
        <w:t>【</w:t>
      </w:r>
      <w:r>
        <w:rPr>
          <w:color w:val="000000"/>
        </w:rPr>
        <w:t>8</w:t>
      </w:r>
      <w:r>
        <w:rPr>
          <w:color w:val="000000"/>
        </w:rPr>
        <w:t>题详解】</w:t>
      </w:r>
    </w:p>
    <w:p w:rsidR="00645DA7" w:rsidP="00645DA7">
      <w:pPr>
        <w:spacing w:line="360" w:lineRule="auto"/>
        <w:jc w:val="left"/>
        <w:textAlignment w:val="center"/>
        <w:rPr>
          <w:rFonts w:ascii="宋体" w:hAnsi="宋体"/>
          <w:color w:val="000000"/>
        </w:rPr>
      </w:pPr>
      <w:r>
        <w:rPr>
          <w:rFonts w:ascii="宋体" w:hAnsi="宋体"/>
          <w:color w:val="000000"/>
        </w:rPr>
        <w:t>句意：大学毕业后，李和一个朋友创办了一家名为“拯救剩菜”</w:t>
      </w:r>
      <w:r>
        <w:rPr>
          <w:rFonts w:ascii="Times New Roman" w:eastAsia="Times New Roman" w:hAnsi="Times New Roman" w:cs="Times New Roman"/>
          <w:color w:val="000000"/>
        </w:rPr>
        <w:t>(RLC)</w:t>
      </w:r>
      <w:r>
        <w:rPr>
          <w:rFonts w:ascii="宋体" w:hAnsi="宋体"/>
          <w:color w:val="000000"/>
        </w:rPr>
        <w:t>的组织。</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club</w:t>
      </w:r>
      <w:r>
        <w:rPr>
          <w:rFonts w:ascii="宋体" w:hAnsi="宋体"/>
          <w:color w:val="000000"/>
        </w:rPr>
        <w:t>俱乐部；</w:t>
      </w:r>
      <w:r>
        <w:rPr>
          <w:rFonts w:ascii="Times New Roman" w:eastAsia="Times New Roman" w:hAnsi="Times New Roman" w:cs="Times New Roman"/>
          <w:color w:val="000000"/>
        </w:rPr>
        <w:t>school</w:t>
      </w:r>
      <w:r>
        <w:rPr>
          <w:rFonts w:ascii="宋体" w:hAnsi="宋体"/>
          <w:color w:val="000000"/>
        </w:rPr>
        <w:t>学校；</w:t>
      </w:r>
      <w:r>
        <w:rPr>
          <w:rFonts w:ascii="Times New Roman" w:eastAsia="Times New Roman" w:hAnsi="Times New Roman" w:cs="Times New Roman"/>
          <w:color w:val="000000"/>
        </w:rPr>
        <w:t>business</w:t>
      </w:r>
      <w:r>
        <w:rPr>
          <w:rFonts w:ascii="宋体" w:hAnsi="宋体"/>
          <w:color w:val="000000"/>
        </w:rPr>
        <w:t>生意；</w:t>
      </w:r>
      <w:r>
        <w:rPr>
          <w:rFonts w:ascii="Times New Roman" w:eastAsia="Times New Roman" w:hAnsi="Times New Roman" w:cs="Times New Roman"/>
          <w:color w:val="000000"/>
        </w:rPr>
        <w:t>organization</w:t>
      </w:r>
      <w:r>
        <w:rPr>
          <w:rFonts w:ascii="宋体" w:hAnsi="宋体"/>
          <w:color w:val="000000"/>
        </w:rPr>
        <w:t>组织。根据后文“</w:t>
      </w:r>
      <w:r>
        <w:rPr>
          <w:rFonts w:ascii="Times New Roman" w:eastAsia="Times New Roman" w:hAnsi="Times New Roman" w:cs="Times New Roman"/>
          <w:color w:val="000000"/>
        </w:rPr>
        <w:t xml:space="preserve">Volunteers </w:t>
      </w:r>
      <w:r>
        <w:rPr>
          <w:rFonts w:ascii="Times New Roman" w:eastAsia="Times New Roman" w:hAnsi="Times New Roman" w:cs="Times New Roman"/>
          <w:color w:val="000000"/>
          <w:u w:val="single"/>
        </w:rPr>
        <w:t>___10___</w:t>
      </w:r>
      <w:r>
        <w:rPr>
          <w:rFonts w:ascii="Times New Roman" w:eastAsia="Times New Roman" w:hAnsi="Times New Roman" w:cs="Times New Roman"/>
          <w:color w:val="000000"/>
        </w:rPr>
        <w:t xml:space="preserve"> the food from restaurants around the city and hand it out to those in need.</w:t>
      </w:r>
      <w:r>
        <w:rPr>
          <w:rFonts w:ascii="宋体" w:hAnsi="宋体"/>
          <w:color w:val="000000"/>
        </w:rPr>
        <w:t>”可知，志愿者们将从城市各处的餐馆中找到食物并分发给需要的人，所以推测</w:t>
      </w:r>
      <w:r>
        <w:rPr>
          <w:rFonts w:ascii="Times New Roman" w:eastAsia="Times New Roman" w:hAnsi="Times New Roman" w:cs="Times New Roman"/>
          <w:color w:val="000000"/>
        </w:rPr>
        <w:t>RLC</w:t>
      </w:r>
      <w:r>
        <w:rPr>
          <w:rFonts w:ascii="宋体" w:hAnsi="宋体"/>
          <w:color w:val="000000"/>
        </w:rPr>
        <w:t>是一个组织。故选</w:t>
      </w:r>
      <w:r>
        <w:rPr>
          <w:rFonts w:ascii="Times New Roman" w:eastAsia="Times New Roman" w:hAnsi="Times New Roman" w:cs="Times New Roman"/>
          <w:color w:val="000000"/>
        </w:rPr>
        <w:t>D</w:t>
      </w:r>
      <w:r>
        <w:rPr>
          <w:rFonts w:ascii="宋体" w:hAnsi="宋体"/>
          <w:color w:val="000000"/>
        </w:rPr>
        <w:t>。</w:t>
      </w:r>
    </w:p>
    <w:p w:rsidR="00645DA7" w:rsidP="00645DA7">
      <w:pPr>
        <w:spacing w:line="360" w:lineRule="auto"/>
        <w:jc w:val="left"/>
        <w:textAlignment w:val="center"/>
        <w:rPr>
          <w:color w:val="000000"/>
        </w:rPr>
      </w:pPr>
      <w:r>
        <w:rPr>
          <w:color w:val="000000"/>
        </w:rPr>
        <w:t>【</w:t>
      </w:r>
      <w:r>
        <w:rPr>
          <w:color w:val="000000"/>
        </w:rPr>
        <w:t>9</w:t>
      </w:r>
      <w:r>
        <w:rPr>
          <w:color w:val="000000"/>
        </w:rPr>
        <w:t>题详解】</w:t>
      </w:r>
    </w:p>
    <w:p w:rsidR="00645DA7" w:rsidP="00645DA7">
      <w:pPr>
        <w:spacing w:line="360" w:lineRule="auto"/>
        <w:jc w:val="left"/>
        <w:textAlignment w:val="center"/>
        <w:rPr>
          <w:rFonts w:ascii="宋体" w:hAnsi="宋体"/>
          <w:color w:val="000000"/>
        </w:rPr>
      </w:pPr>
      <w:r>
        <w:rPr>
          <w:rFonts w:ascii="宋体" w:hAnsi="宋体"/>
          <w:color w:val="000000"/>
        </w:rPr>
        <w:t>句意：其目的是为了收集卖剩的食品从餐厅和免费送到收容所和食品厨房。</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cold</w:t>
      </w:r>
      <w:r>
        <w:rPr>
          <w:rFonts w:ascii="宋体" w:hAnsi="宋体"/>
          <w:color w:val="000000"/>
        </w:rPr>
        <w:t>冷的，冷漠的；</w:t>
      </w:r>
      <w:r>
        <w:rPr>
          <w:rFonts w:ascii="Times New Roman" w:eastAsia="Times New Roman" w:hAnsi="Times New Roman" w:cs="Times New Roman"/>
          <w:color w:val="000000"/>
        </w:rPr>
        <w:t>cheap</w:t>
      </w:r>
      <w:r>
        <w:rPr>
          <w:rFonts w:ascii="宋体" w:hAnsi="宋体"/>
          <w:color w:val="000000"/>
        </w:rPr>
        <w:t>便宜的；</w:t>
      </w:r>
      <w:r>
        <w:rPr>
          <w:rFonts w:ascii="Times New Roman" w:eastAsia="Times New Roman" w:hAnsi="Times New Roman" w:cs="Times New Roman"/>
          <w:color w:val="000000"/>
        </w:rPr>
        <w:t>unsold</w:t>
      </w:r>
      <w:r>
        <w:rPr>
          <w:rFonts w:ascii="宋体" w:hAnsi="宋体"/>
          <w:color w:val="000000"/>
        </w:rPr>
        <w:t>卖剩的；</w:t>
      </w:r>
      <w:r>
        <w:rPr>
          <w:rFonts w:ascii="Times New Roman" w:eastAsia="Times New Roman" w:hAnsi="Times New Roman" w:cs="Times New Roman"/>
          <w:color w:val="000000"/>
        </w:rPr>
        <w:t>uncooked</w:t>
      </w:r>
      <w:r>
        <w:rPr>
          <w:rFonts w:ascii="宋体" w:hAnsi="宋体"/>
          <w:color w:val="000000"/>
        </w:rPr>
        <w:t>未煮过的。根据后文“</w:t>
      </w:r>
      <w:r>
        <w:rPr>
          <w:rFonts w:ascii="Times New Roman" w:eastAsia="Times New Roman" w:hAnsi="Times New Roman" w:cs="Times New Roman"/>
          <w:color w:val="000000"/>
        </w:rPr>
        <w:t xml:space="preserve">Using an app developed by Lee's team, restaurants </w:t>
      </w:r>
      <w:r>
        <w:rPr>
          <w:rFonts w:ascii="Times New Roman" w:eastAsia="Times New Roman" w:hAnsi="Times New Roman" w:cs="Times New Roman"/>
          <w:color w:val="000000"/>
          <w:u w:val="single"/>
        </w:rPr>
        <w:t>___12___</w:t>
      </w:r>
      <w:r>
        <w:rPr>
          <w:rFonts w:ascii="Times New Roman" w:eastAsia="Times New Roman" w:hAnsi="Times New Roman" w:cs="Times New Roman"/>
          <w:color w:val="000000"/>
        </w:rPr>
        <w:t xml:space="preserve"> how much leftover food they have each day.</w:t>
      </w:r>
      <w:r>
        <w:rPr>
          <w:rFonts w:ascii="宋体" w:hAnsi="宋体"/>
          <w:color w:val="000000"/>
        </w:rPr>
        <w:t>”可知，是餐馆剩余的食物量，所以此处强调“卖剩的”食物。故选</w:t>
      </w:r>
      <w:r>
        <w:rPr>
          <w:rFonts w:ascii="Times New Roman" w:eastAsia="Times New Roman" w:hAnsi="Times New Roman" w:cs="Times New Roman"/>
          <w:color w:val="000000"/>
        </w:rPr>
        <w:t>C</w:t>
      </w:r>
      <w:r>
        <w:rPr>
          <w:rFonts w:ascii="宋体" w:hAnsi="宋体"/>
          <w:color w:val="000000"/>
        </w:rPr>
        <w:t>。</w:t>
      </w:r>
    </w:p>
    <w:p w:rsidR="00645DA7" w:rsidP="00645DA7">
      <w:pPr>
        <w:spacing w:line="360" w:lineRule="auto"/>
        <w:jc w:val="left"/>
        <w:textAlignment w:val="center"/>
        <w:rPr>
          <w:color w:val="000000"/>
        </w:rPr>
      </w:pPr>
      <w:r>
        <w:rPr>
          <w:color w:val="000000"/>
        </w:rPr>
        <w:t>【</w:t>
      </w:r>
      <w:r>
        <w:rPr>
          <w:color w:val="000000"/>
        </w:rPr>
        <w:t>10</w:t>
      </w:r>
      <w:r>
        <w:rPr>
          <w:color w:val="000000"/>
        </w:rPr>
        <w:t>题详解】</w:t>
      </w:r>
    </w:p>
    <w:p w:rsidR="00645DA7" w:rsidP="00645DA7">
      <w:pPr>
        <w:spacing w:line="360" w:lineRule="auto"/>
        <w:jc w:val="left"/>
        <w:textAlignment w:val="center"/>
        <w:rPr>
          <w:rFonts w:ascii="宋体" w:hAnsi="宋体"/>
          <w:color w:val="000000"/>
        </w:rPr>
      </w:pPr>
      <w:r>
        <w:rPr>
          <w:rFonts w:ascii="宋体" w:hAnsi="宋体"/>
          <w:color w:val="000000"/>
        </w:rPr>
        <w:t>句意：志愿者们从城市各处的餐馆获取食物，分发给那些需要的人。</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pick up</w:t>
      </w:r>
      <w:r>
        <w:rPr>
          <w:rFonts w:ascii="宋体" w:hAnsi="宋体"/>
          <w:color w:val="000000"/>
        </w:rPr>
        <w:t>捡起，获得；</w:t>
      </w:r>
      <w:r>
        <w:rPr>
          <w:rFonts w:ascii="Times New Roman" w:eastAsia="Times New Roman" w:hAnsi="Times New Roman" w:cs="Times New Roman"/>
          <w:color w:val="000000"/>
        </w:rPr>
        <w:t>go over</w:t>
      </w:r>
      <w:r>
        <w:rPr>
          <w:rFonts w:ascii="宋体" w:hAnsi="宋体"/>
          <w:color w:val="000000"/>
        </w:rPr>
        <w:t>复习；</w:t>
      </w:r>
      <w:r>
        <w:rPr>
          <w:rFonts w:ascii="Times New Roman" w:eastAsia="Times New Roman" w:hAnsi="Times New Roman" w:cs="Times New Roman"/>
          <w:color w:val="000000"/>
        </w:rPr>
        <w:t>pay for</w:t>
      </w:r>
      <w:r>
        <w:rPr>
          <w:rFonts w:ascii="宋体" w:hAnsi="宋体"/>
          <w:color w:val="000000"/>
        </w:rPr>
        <w:t>付款；</w:t>
      </w:r>
      <w:r>
        <w:rPr>
          <w:rFonts w:ascii="Times New Roman" w:eastAsia="Times New Roman" w:hAnsi="Times New Roman" w:cs="Times New Roman"/>
          <w:color w:val="000000"/>
        </w:rPr>
        <w:t>throw away</w:t>
      </w:r>
      <w:r>
        <w:rPr>
          <w:rFonts w:ascii="宋体" w:hAnsi="宋体"/>
          <w:color w:val="000000"/>
        </w:rPr>
        <w:t>扔掉。分析“</w:t>
      </w:r>
      <w:r>
        <w:rPr>
          <w:rFonts w:ascii="Times New Roman" w:eastAsia="Times New Roman" w:hAnsi="Times New Roman" w:cs="Times New Roman"/>
          <w:color w:val="000000"/>
        </w:rPr>
        <w:t xml:space="preserve">Volunteers </w:t>
      </w:r>
      <w:r>
        <w:rPr>
          <w:rFonts w:ascii="Times New Roman" w:eastAsia="Times New Roman" w:hAnsi="Times New Roman" w:cs="Times New Roman"/>
          <w:color w:val="000000"/>
          <w:u w:val="single"/>
        </w:rPr>
        <w:t>___10___</w:t>
      </w:r>
      <w:r>
        <w:rPr>
          <w:rFonts w:ascii="Times New Roman" w:eastAsia="Times New Roman" w:hAnsi="Times New Roman" w:cs="Times New Roman"/>
          <w:color w:val="000000"/>
        </w:rPr>
        <w:t xml:space="preserve"> the food from restaurants around the city and hand it out to those in need.</w:t>
      </w:r>
      <w:r>
        <w:rPr>
          <w:rFonts w:ascii="宋体" w:hAnsi="宋体"/>
          <w:color w:val="000000"/>
        </w:rPr>
        <w:t>”可知，志愿者们从各个餐馆获取剩余的食物再分发给需要的人，此处强调“获取，得到”。故选</w:t>
      </w:r>
      <w:r>
        <w:rPr>
          <w:rFonts w:ascii="Times New Roman" w:eastAsia="Times New Roman" w:hAnsi="Times New Roman" w:cs="Times New Roman"/>
          <w:color w:val="000000"/>
        </w:rPr>
        <w:t>A</w:t>
      </w:r>
      <w:r>
        <w:rPr>
          <w:rFonts w:ascii="宋体" w:hAnsi="宋体"/>
          <w:color w:val="000000"/>
        </w:rPr>
        <w:t>。</w:t>
      </w:r>
    </w:p>
    <w:p w:rsidR="00645DA7" w:rsidP="00645DA7">
      <w:pPr>
        <w:spacing w:line="360" w:lineRule="auto"/>
        <w:jc w:val="left"/>
        <w:textAlignment w:val="center"/>
        <w:rPr>
          <w:color w:val="000000"/>
        </w:rPr>
      </w:pPr>
      <w:r>
        <w:rPr>
          <w:color w:val="000000"/>
        </w:rPr>
        <w:t>【</w:t>
      </w:r>
      <w:r>
        <w:rPr>
          <w:color w:val="000000"/>
        </w:rPr>
        <w:t>11</w:t>
      </w:r>
      <w:r>
        <w:rPr>
          <w:color w:val="000000"/>
        </w:rPr>
        <w:t>题详解】</w:t>
      </w:r>
    </w:p>
    <w:p w:rsidR="00645DA7" w:rsidP="00645DA7">
      <w:pPr>
        <w:spacing w:line="360" w:lineRule="auto"/>
        <w:jc w:val="left"/>
        <w:textAlignment w:val="center"/>
        <w:rPr>
          <w:rFonts w:ascii="宋体" w:hAnsi="宋体"/>
          <w:color w:val="000000"/>
        </w:rPr>
      </w:pPr>
      <w:r>
        <w:rPr>
          <w:rFonts w:ascii="宋体" w:hAnsi="宋体"/>
          <w:color w:val="000000"/>
        </w:rPr>
        <w:t>句意：</w:t>
      </w:r>
      <w:r>
        <w:rPr>
          <w:rFonts w:ascii="Times New Roman" w:eastAsia="Times New Roman" w:hAnsi="Times New Roman" w:cs="Times New Roman"/>
          <w:color w:val="000000"/>
        </w:rPr>
        <w:t>RLC</w:t>
      </w:r>
      <w:r>
        <w:rPr>
          <w:rFonts w:ascii="宋体" w:hAnsi="宋体"/>
          <w:color w:val="000000"/>
        </w:rPr>
        <w:t>组织的运作简单。</w:t>
      </w:r>
    </w:p>
    <w:p w:rsidR="00645DA7" w:rsidP="00645DA7">
      <w:pPr>
        <w:spacing w:line="360" w:lineRule="auto"/>
        <w:jc w:val="left"/>
        <w:textAlignment w:val="center"/>
        <w:rPr>
          <w:rFonts w:ascii="宋体" w:hAnsi="宋体"/>
          <w:color w:val="000000"/>
        </w:rPr>
      </w:pPr>
      <w:r>
        <w:rPr>
          <w:rFonts w:ascii="Times New Roman" w:eastAsia="Times New Roman" w:hAnsi="Times New Roman" w:cs="Times New Roman"/>
          <w:color w:val="000000"/>
        </w:rPr>
        <w:t>badly</w:t>
      </w:r>
      <w:r>
        <w:rPr>
          <w:rFonts w:ascii="宋体" w:hAnsi="宋体"/>
          <w:color w:val="000000"/>
        </w:rPr>
        <w:t>坏地；</w:t>
      </w:r>
      <w:r>
        <w:rPr>
          <w:rFonts w:ascii="Times New Roman" w:eastAsia="Times New Roman" w:hAnsi="Times New Roman" w:cs="Times New Roman"/>
          <w:color w:val="000000"/>
        </w:rPr>
        <w:t>quietly</w:t>
      </w:r>
      <w:r>
        <w:rPr>
          <w:rFonts w:ascii="宋体" w:hAnsi="宋体"/>
          <w:color w:val="000000"/>
        </w:rPr>
        <w:t>安静地；</w:t>
      </w:r>
      <w:r>
        <w:rPr>
          <w:rFonts w:ascii="Times New Roman" w:eastAsia="Times New Roman" w:hAnsi="Times New Roman" w:cs="Times New Roman"/>
          <w:color w:val="000000"/>
        </w:rPr>
        <w:t>simply</w:t>
      </w:r>
      <w:r>
        <w:rPr>
          <w:rFonts w:ascii="宋体" w:hAnsi="宋体"/>
          <w:color w:val="000000"/>
        </w:rPr>
        <w:t>简单地；</w:t>
      </w:r>
      <w:r>
        <w:rPr>
          <w:rFonts w:ascii="Times New Roman" w:eastAsia="Times New Roman" w:hAnsi="Times New Roman" w:cs="Times New Roman"/>
          <w:color w:val="000000"/>
        </w:rPr>
        <w:t>slowly</w:t>
      </w:r>
      <w:r>
        <w:rPr>
          <w:rFonts w:ascii="宋体" w:hAnsi="宋体"/>
          <w:color w:val="000000"/>
        </w:rPr>
        <w:t>缓慢地。根据后句“</w:t>
      </w:r>
      <w:r>
        <w:rPr>
          <w:rFonts w:ascii="Times New Roman" w:eastAsia="Times New Roman" w:hAnsi="Times New Roman" w:cs="Times New Roman"/>
          <w:color w:val="000000"/>
        </w:rPr>
        <w:t xml:space="preserve">Using an app developed by Lee's team, restaurants </w:t>
      </w:r>
      <w:r>
        <w:rPr>
          <w:rFonts w:ascii="Times New Roman" w:eastAsia="Times New Roman" w:hAnsi="Times New Roman" w:cs="Times New Roman"/>
          <w:color w:val="000000"/>
          <w:u w:val="single"/>
        </w:rPr>
        <w:t>___12___</w:t>
      </w:r>
      <w:r>
        <w:rPr>
          <w:rFonts w:ascii="Times New Roman" w:eastAsia="Times New Roman" w:hAnsi="Times New Roman" w:cs="Times New Roman"/>
          <w:color w:val="000000"/>
        </w:rPr>
        <w:t xml:space="preserve"> how much leftover food they have each day.</w:t>
      </w:r>
      <w:r>
        <w:rPr>
          <w:rFonts w:ascii="宋体" w:hAnsi="宋体"/>
          <w:color w:val="000000"/>
        </w:rPr>
        <w:t>”可知，</w:t>
      </w:r>
      <w:r>
        <w:rPr>
          <w:rFonts w:ascii="Times New Roman" w:eastAsia="Times New Roman" w:hAnsi="Times New Roman" w:cs="Times New Roman"/>
          <w:color w:val="000000"/>
        </w:rPr>
        <w:t>RLC</w:t>
      </w:r>
      <w:r>
        <w:rPr>
          <w:rFonts w:ascii="宋体" w:hAnsi="宋体"/>
          <w:color w:val="000000"/>
        </w:rPr>
        <w:t>组织通过使用应用程序，餐馆可以报告他们每天的剩菜量。所以运作是很简单的，其他三项不符合句意。故选</w:t>
      </w:r>
      <w:r>
        <w:rPr>
          <w:rFonts w:ascii="Times New Roman" w:eastAsia="Times New Roman" w:hAnsi="Times New Roman" w:cs="Times New Roman"/>
          <w:color w:val="000000"/>
        </w:rPr>
        <w:t>C</w:t>
      </w:r>
      <w:r>
        <w:rPr>
          <w:rFonts w:ascii="宋体" w:hAnsi="宋体"/>
          <w:color w:val="000000"/>
        </w:rPr>
        <w:t>。</w:t>
      </w:r>
      <w:r>
        <w:rPr>
          <w:rFonts w:ascii="宋体" w:hAnsi="宋体"/>
          <w:color w:val="000000"/>
        </w:rPr>
        <w:br/>
      </w:r>
      <w:r>
        <w:rPr>
          <w:rFonts w:ascii="宋体" w:hAnsi="宋体"/>
          <w:color w:val="00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https://d.book118.com/967131144116006035</w:t>
        </w:r>
      </w:hyperlink>
    </w:p>
    <w:p w:rsidR="00645DA7" w:rsidP="00645DA7">
      <w:pPr>
        <w:spacing w:line="360" w:lineRule="auto"/>
        <w:jc w:val="left"/>
        <w:textAlignment w:val="center"/>
        <w:rPr>
          <w:rFonts w:ascii="宋体" w:hAnsi="宋体"/>
          <w:color w:val="000000"/>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sig w:usb0="00000000"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DA7"/>
    <w:rsid w:val="00645DA7"/>
    <w:rsid w:val="007171B8"/>
    <w:rsid w:val="00904538"/>
    <w:rsid w:val="00AD5BA0"/>
    <w:rsid w:val="00BE1B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2E25E5AD-1042-479F-AC28-4557C7AB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DA7"/>
    <w:pPr>
      <w:widowControl w:val="0"/>
      <w:jc w:val="both"/>
    </w:pPr>
    <w:rPr>
      <w:rFonts w:ascii="Time New Romans" w:eastAsia="宋体" w:hAnsi="Time New Romans" w:cs="宋体"/>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645DA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页眉 Char"/>
    <w:basedOn w:val="DefaultParagraphFont"/>
    <w:link w:val="Header"/>
    <w:uiPriority w:val="99"/>
    <w:rsid w:val="00645DA7"/>
    <w:rPr>
      <w:rFonts w:ascii="Time New Romans" w:eastAsia="宋体" w:hAnsi="Time New Romans" w:cs="宋体"/>
      <w:sz w:val="18"/>
      <w:szCs w:val="24"/>
    </w:rPr>
  </w:style>
  <w:style w:type="paragraph" w:styleId="Footer">
    <w:name w:val="footer"/>
    <w:basedOn w:val="Normal"/>
    <w:link w:val="Char0"/>
    <w:rsid w:val="00645DA7"/>
    <w:pPr>
      <w:tabs>
        <w:tab w:val="center" w:pos="4153"/>
        <w:tab w:val="right" w:pos="8306"/>
      </w:tabs>
      <w:snapToGrid w:val="0"/>
      <w:jc w:val="left"/>
    </w:pPr>
    <w:rPr>
      <w:sz w:val="18"/>
    </w:rPr>
  </w:style>
  <w:style w:type="character" w:customStyle="1" w:styleId="Char0">
    <w:name w:val="页脚 Char"/>
    <w:basedOn w:val="DefaultParagraphFont"/>
    <w:link w:val="Footer"/>
    <w:rsid w:val="00645DA7"/>
    <w:rPr>
      <w:rFonts w:ascii="Time New Romans" w:eastAsia="宋体" w:hAnsi="Time New Romans" w:cs="宋体"/>
      <w:sz w:val="18"/>
      <w:szCs w:val="24"/>
    </w:rPr>
  </w:style>
  <w:style w:type="paragraph" w:styleId="NoSpacing">
    <w:name w:val="No Spacing"/>
    <w:uiPriority w:val="1"/>
    <w:qFormat/>
    <w:rsid w:val="00645DA7"/>
    <w:rPr>
      <w:rFonts w:ascii="Calibri" w:eastAsia="Microsoft YaHei UI" w:hAnsi="Calibri" w:cs="Times New Roman"/>
      <w:kern w:val="0"/>
      <w:sz w:val="22"/>
    </w:rPr>
  </w:style>
  <w:style w:type="character" w:styleId="Hyperlink">
    <w:name w:val="Hyperlink"/>
    <w:basedOn w:val="DefaultParagraphFont"/>
    <w:uiPriority w:val="99"/>
    <w:unhideWhenUsed/>
    <w:rsid w:val="00645DA7"/>
    <w:rPr>
      <w:color w:val="0000FF"/>
      <w:u w:val="single"/>
    </w:rPr>
  </w:style>
  <w:style w:type="paragraph" w:styleId="ListParagraph">
    <w:name w:val="List Paragraph"/>
    <w:basedOn w:val="Normal"/>
    <w:uiPriority w:val="99"/>
    <w:qFormat/>
    <w:rsid w:val="00645DA7"/>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wmf" /><Relationship Id="rId16" Type="http://schemas.openxmlformats.org/officeDocument/2006/relationships/hyperlink" Target="https://d.book118.com/967131144116006035"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wmf" /><Relationship Id="rId7" Type="http://schemas.openxmlformats.org/officeDocument/2006/relationships/image" Target="media/image4.wmf"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8493</Words>
  <Characters>48412</Characters>
  <Application>Microsoft Office Word</Application>
  <DocSecurity>0</DocSecurity>
  <Lines>403</Lines>
  <Paragraphs>113</Paragraphs>
  <ScaleCrop>false</ScaleCrop>
  <Company/>
  <LinksUpToDate>false</LinksUpToDate>
  <CharactersWithSpaces>56792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2020-10-12T04:31:00Z</dcterms:created>
  <dcterms:modified xsi:type="dcterms:W3CDTF">2020-10-12T04:32:00Z</dcterms:modified>
</cp:coreProperties>
</file>